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ABB9D" w14:textId="5C46AE19" w:rsidR="002C1BCF" w:rsidRPr="00A93F1D" w:rsidRDefault="001C310C" w:rsidP="00D9552E">
      <w:pPr>
        <w:spacing w:line="480" w:lineRule="auto"/>
        <w:ind w:right="227"/>
        <w:rPr>
          <w:rFonts w:ascii="Times New Roman" w:hAnsi="Times New Roman" w:cs="Times New Roman"/>
          <w:b/>
          <w:bCs/>
          <w:sz w:val="26"/>
          <w:szCs w:val="26"/>
        </w:rPr>
      </w:pPr>
      <w:r w:rsidRPr="00A93F1D">
        <w:rPr>
          <w:rFonts w:ascii="Times New Roman" w:hAnsi="Times New Roman" w:cs="Times New Roman"/>
          <w:b/>
          <w:bCs/>
          <w:sz w:val="26"/>
          <w:szCs w:val="26"/>
          <w:lang w:val="en-IN"/>
        </w:rPr>
        <w:t xml:space="preserve">1.1 </w:t>
      </w:r>
      <w:r w:rsidR="002C1BCF" w:rsidRPr="00A93F1D">
        <w:rPr>
          <w:rFonts w:ascii="Times New Roman" w:hAnsi="Times New Roman" w:cs="Times New Roman"/>
          <w:b/>
          <w:bCs/>
          <w:sz w:val="26"/>
          <w:szCs w:val="26"/>
        </w:rPr>
        <w:t>INTRODUCTION</w:t>
      </w:r>
    </w:p>
    <w:p w14:paraId="65322378" w14:textId="5DCFEF43" w:rsidR="00C62612" w:rsidRPr="00A93F1D" w:rsidRDefault="0086730E" w:rsidP="00D9552E">
      <w:pPr>
        <w:pStyle w:val="BodyText"/>
        <w:spacing w:line="480" w:lineRule="auto"/>
        <w:ind w:right="84"/>
        <w:jc w:val="both"/>
      </w:pPr>
      <w:r w:rsidRPr="00A93F1D">
        <w:t>In today</w:t>
      </w:r>
      <w:r w:rsidR="009A1106" w:rsidRPr="00A93F1D">
        <w:t>’</w:t>
      </w:r>
      <w:r w:rsidRPr="00A93F1D">
        <w:t>s competitive era, it is important to maximize the productivity of an</w:t>
      </w:r>
      <w:r w:rsidRPr="00A93F1D">
        <w:rPr>
          <w:spacing w:val="1"/>
        </w:rPr>
        <w:t xml:space="preserve"> </w:t>
      </w:r>
      <w:r w:rsidRPr="00A93F1D">
        <w:t>organization. Performance appraisal is considered to be an important tool for improving</w:t>
      </w:r>
      <w:r w:rsidRPr="00A93F1D">
        <w:rPr>
          <w:spacing w:val="1"/>
        </w:rPr>
        <w:t xml:space="preserve"> </w:t>
      </w:r>
      <w:r w:rsidRPr="00A93F1D">
        <w:t>productivity as it makes worker effective &amp; active in their work. Performance appraisal</w:t>
      </w:r>
      <w:r w:rsidRPr="00A93F1D">
        <w:rPr>
          <w:spacing w:val="1"/>
        </w:rPr>
        <w:t xml:space="preserve"> </w:t>
      </w:r>
      <w:r w:rsidRPr="00A93F1D">
        <w:t>leads</w:t>
      </w:r>
      <w:r w:rsidRPr="00A93F1D">
        <w:rPr>
          <w:spacing w:val="1"/>
        </w:rPr>
        <w:t xml:space="preserve"> </w:t>
      </w:r>
      <w:r w:rsidRPr="00A93F1D">
        <w:t>to</w:t>
      </w:r>
      <w:r w:rsidRPr="00A93F1D">
        <w:rPr>
          <w:spacing w:val="1"/>
        </w:rPr>
        <w:t xml:space="preserve"> </w:t>
      </w:r>
      <w:r w:rsidRPr="00A93F1D">
        <w:t>form</w:t>
      </w:r>
      <w:r w:rsidRPr="00A93F1D">
        <w:rPr>
          <w:spacing w:val="1"/>
        </w:rPr>
        <w:t xml:space="preserve"> </w:t>
      </w:r>
      <w:r w:rsidRPr="00A93F1D">
        <w:t>a</w:t>
      </w:r>
      <w:r w:rsidRPr="00A93F1D">
        <w:rPr>
          <w:spacing w:val="1"/>
        </w:rPr>
        <w:t xml:space="preserve"> </w:t>
      </w:r>
      <w:r w:rsidRPr="00A93F1D">
        <w:t>management</w:t>
      </w:r>
      <w:r w:rsidRPr="00A93F1D">
        <w:rPr>
          <w:spacing w:val="1"/>
        </w:rPr>
        <w:t xml:space="preserve"> </w:t>
      </w:r>
      <w:r w:rsidRPr="00A93F1D">
        <w:t>group</w:t>
      </w:r>
      <w:r w:rsidRPr="00A93F1D">
        <w:rPr>
          <w:spacing w:val="1"/>
        </w:rPr>
        <w:t xml:space="preserve"> </w:t>
      </w:r>
      <w:r w:rsidRPr="00A93F1D">
        <w:t>which</w:t>
      </w:r>
      <w:r w:rsidRPr="00A93F1D">
        <w:rPr>
          <w:spacing w:val="1"/>
        </w:rPr>
        <w:t xml:space="preserve"> </w:t>
      </w:r>
      <w:r w:rsidRPr="00A93F1D">
        <w:t>improves</w:t>
      </w:r>
      <w:r w:rsidRPr="00A93F1D">
        <w:rPr>
          <w:spacing w:val="1"/>
        </w:rPr>
        <w:t xml:space="preserve"> </w:t>
      </w:r>
      <w:r w:rsidRPr="00A93F1D">
        <w:t>the</w:t>
      </w:r>
      <w:r w:rsidRPr="00A93F1D">
        <w:rPr>
          <w:spacing w:val="1"/>
        </w:rPr>
        <w:t xml:space="preserve"> </w:t>
      </w:r>
      <w:r w:rsidRPr="00A93F1D">
        <w:t>performance</w:t>
      </w:r>
      <w:r w:rsidRPr="00A93F1D">
        <w:rPr>
          <w:spacing w:val="1"/>
        </w:rPr>
        <w:t xml:space="preserve"> </w:t>
      </w:r>
      <w:r w:rsidRPr="00A93F1D">
        <w:t>of</w:t>
      </w:r>
      <w:r w:rsidRPr="00A93F1D">
        <w:rPr>
          <w:spacing w:val="1"/>
        </w:rPr>
        <w:t xml:space="preserve"> </w:t>
      </w:r>
      <w:r w:rsidRPr="00A93F1D">
        <w:t>company</w:t>
      </w:r>
      <w:r w:rsidRPr="00A93F1D">
        <w:rPr>
          <w:spacing w:val="1"/>
        </w:rPr>
        <w:t xml:space="preserve"> </w:t>
      </w:r>
      <w:r w:rsidRPr="00A93F1D">
        <w:t>gradually. It is a procedure that evaluates the performance of individual personnel &amp; the</w:t>
      </w:r>
      <w:r w:rsidRPr="00A93F1D">
        <w:rPr>
          <w:spacing w:val="1"/>
        </w:rPr>
        <w:t xml:space="preserve"> </w:t>
      </w:r>
      <w:r w:rsidRPr="00A93F1D">
        <w:t>measures to improve it so that it can contribute to overall organizational performance.</w:t>
      </w:r>
      <w:r w:rsidRPr="00A93F1D">
        <w:rPr>
          <w:spacing w:val="1"/>
        </w:rPr>
        <w:t xml:space="preserve"> </w:t>
      </w:r>
      <w:r w:rsidR="0071482A" w:rsidRPr="00A93F1D">
        <w:t xml:space="preserve">Motivation </w:t>
      </w:r>
      <w:r w:rsidR="0071482A" w:rsidRPr="00A93F1D">
        <w:rPr>
          <w:spacing w:val="-10"/>
        </w:rPr>
        <w:t>plays</w:t>
      </w:r>
      <w:r w:rsidR="0071482A" w:rsidRPr="00A93F1D">
        <w:t xml:space="preserve"> </w:t>
      </w:r>
      <w:r w:rsidR="0071482A" w:rsidRPr="00A93F1D">
        <w:rPr>
          <w:spacing w:val="-10"/>
        </w:rPr>
        <w:t>crucial</w:t>
      </w:r>
      <w:r w:rsidR="0071482A" w:rsidRPr="00A93F1D">
        <w:t xml:space="preserve"> </w:t>
      </w:r>
      <w:r w:rsidR="0071482A" w:rsidRPr="00A93F1D">
        <w:rPr>
          <w:spacing w:val="-8"/>
        </w:rPr>
        <w:t>role</w:t>
      </w:r>
      <w:r w:rsidR="0071482A" w:rsidRPr="00A93F1D">
        <w:t xml:space="preserve"> </w:t>
      </w:r>
      <w:r w:rsidR="0071482A" w:rsidRPr="00A93F1D">
        <w:rPr>
          <w:spacing w:val="-12"/>
        </w:rPr>
        <w:t>in</w:t>
      </w:r>
      <w:r w:rsidR="0071482A" w:rsidRPr="00A93F1D">
        <w:t xml:space="preserve"> </w:t>
      </w:r>
      <w:r w:rsidR="0071482A" w:rsidRPr="00A93F1D">
        <w:rPr>
          <w:spacing w:val="-10"/>
        </w:rPr>
        <w:t>performance</w:t>
      </w:r>
      <w:r w:rsidR="0071482A" w:rsidRPr="00A93F1D">
        <w:t xml:space="preserve"> </w:t>
      </w:r>
      <w:r w:rsidR="0071482A" w:rsidRPr="00A93F1D">
        <w:rPr>
          <w:spacing w:val="-11"/>
        </w:rPr>
        <w:t>appraisal</w:t>
      </w:r>
      <w:r w:rsidRPr="00A93F1D">
        <w:t xml:space="preserve">. </w:t>
      </w:r>
      <w:r w:rsidRPr="00A93F1D">
        <w:rPr>
          <w:spacing w:val="-8"/>
        </w:rPr>
        <w:t xml:space="preserve"> </w:t>
      </w:r>
      <w:r w:rsidR="0071482A" w:rsidRPr="00A93F1D">
        <w:rPr>
          <w:spacing w:val="-5"/>
        </w:rPr>
        <w:t>L</w:t>
      </w:r>
      <w:r w:rsidR="0071482A" w:rsidRPr="00A93F1D">
        <w:t>ik</w:t>
      </w:r>
      <w:r w:rsidR="0071482A" w:rsidRPr="00A93F1D">
        <w:rPr>
          <w:spacing w:val="1"/>
        </w:rPr>
        <w:t>e</w:t>
      </w:r>
      <w:r w:rsidR="0071482A" w:rsidRPr="00A93F1D">
        <w:t xml:space="preserve">rt </w:t>
      </w:r>
      <w:r w:rsidR="0071482A" w:rsidRPr="00A93F1D">
        <w:rPr>
          <w:spacing w:val="-11"/>
        </w:rPr>
        <w:t>says</w:t>
      </w:r>
      <w:r w:rsidR="0071482A" w:rsidRPr="00A93F1D">
        <w:t xml:space="preserve">, </w:t>
      </w:r>
      <w:r w:rsidR="0071482A" w:rsidRPr="00A93F1D">
        <w:rPr>
          <w:spacing w:val="2"/>
        </w:rPr>
        <w:t>M</w:t>
      </w:r>
      <w:r w:rsidR="0071482A" w:rsidRPr="00A93F1D">
        <w:t>otiv</w:t>
      </w:r>
      <w:r w:rsidR="0071482A" w:rsidRPr="00A93F1D">
        <w:rPr>
          <w:spacing w:val="-1"/>
        </w:rPr>
        <w:t>a</w:t>
      </w:r>
      <w:r w:rsidR="0071482A" w:rsidRPr="00A93F1D">
        <w:t xml:space="preserve">tion </w:t>
      </w:r>
      <w:r w:rsidR="0071482A" w:rsidRPr="00A93F1D">
        <w:rPr>
          <w:spacing w:val="-10"/>
        </w:rPr>
        <w:t>as</w:t>
      </w:r>
      <w:r w:rsidR="0071482A" w:rsidRPr="00A93F1D">
        <w:t xml:space="preserve"> </w:t>
      </w:r>
      <w:r w:rsidR="0071482A" w:rsidRPr="00A93F1D">
        <w:rPr>
          <w:spacing w:val="-10"/>
        </w:rPr>
        <w:t>a</w:t>
      </w:r>
      <w:r w:rsidRPr="00A93F1D">
        <w:t xml:space="preserve"> willingness to expand energy to achieve a goal or a reward.‖ Motivation is the primary</w:t>
      </w:r>
      <w:r w:rsidRPr="00A93F1D">
        <w:rPr>
          <w:spacing w:val="1"/>
        </w:rPr>
        <w:t xml:space="preserve"> </w:t>
      </w:r>
      <w:r w:rsidRPr="00A93F1D">
        <w:t>energizer that drives employee‘s effort towards predetermined goals of an organization.</w:t>
      </w:r>
      <w:r w:rsidRPr="00A93F1D">
        <w:rPr>
          <w:spacing w:val="1"/>
        </w:rPr>
        <w:t xml:space="preserve"> </w:t>
      </w:r>
      <w:r w:rsidRPr="00A93F1D">
        <w:t>The output of every organization depends on how well the performance of employee is</w:t>
      </w:r>
      <w:r w:rsidRPr="00A93F1D">
        <w:rPr>
          <w:spacing w:val="1"/>
        </w:rPr>
        <w:t xml:space="preserve"> </w:t>
      </w:r>
      <w:r w:rsidRPr="00A93F1D">
        <w:t>evaluated</w:t>
      </w:r>
      <w:r w:rsidRPr="00A93F1D">
        <w:rPr>
          <w:spacing w:val="1"/>
        </w:rPr>
        <w:t xml:space="preserve"> </w:t>
      </w:r>
      <w:r w:rsidRPr="00A93F1D">
        <w:t>&amp;</w:t>
      </w:r>
      <w:r w:rsidRPr="00A93F1D">
        <w:rPr>
          <w:spacing w:val="-2"/>
        </w:rPr>
        <w:t xml:space="preserve"> </w:t>
      </w:r>
      <w:r w:rsidRPr="00A93F1D">
        <w:t>appraised.</w:t>
      </w:r>
    </w:p>
    <w:p w14:paraId="22A11C45" w14:textId="57F620B6" w:rsidR="00C62612" w:rsidRPr="00A93F1D" w:rsidRDefault="0086730E" w:rsidP="00D9552E">
      <w:pPr>
        <w:pStyle w:val="BodyText"/>
        <w:spacing w:line="480" w:lineRule="auto"/>
        <w:ind w:right="84"/>
        <w:jc w:val="both"/>
      </w:pPr>
      <w:r w:rsidRPr="00A93F1D">
        <w:t xml:space="preserve">Performance appraisal is a critical tool for organizations to assess and enhance employee performance, aligning individual goals with overall business objectives. It serves multiple purposes, such as recognizing top performers, identifying areas for improvement, and ensuring that employees are adequately supported in their career development. In recent years, performance appraisals have evolved from traditional annual reviews to more comprehensive systems incorporating continuous feedback, 360-degree evaluations, and goal-setting strategies. </w:t>
      </w:r>
    </w:p>
    <w:p w14:paraId="644402DF" w14:textId="46F1F92A" w:rsidR="00C62612" w:rsidRPr="00A93F1D" w:rsidRDefault="0086730E" w:rsidP="00D9552E">
      <w:pPr>
        <w:pStyle w:val="BodyText"/>
        <w:spacing w:line="480" w:lineRule="auto"/>
        <w:ind w:right="84"/>
        <w:jc w:val="both"/>
      </w:pPr>
      <w:r w:rsidRPr="00A93F1D">
        <w:t>This project focuses on Aditya Birla Fashion and Retail Limited (ABFRL), one of India's leading fashion retail companies, known for its brands like Louis Philippe, Pantaloons, Van Heusen, and Allen Solly. With over 3,200 stores and a strong workforce, ABFRL places significant importance on managing talent effectively. The company's performance appraisal system is a key aspect of its HR strategy, playing a vital role in employee motivation, retention, and development.</w:t>
      </w:r>
    </w:p>
    <w:p w14:paraId="3DA749E6" w14:textId="1A47B0F2" w:rsidR="0086730E" w:rsidRPr="00A93F1D" w:rsidRDefault="00992096" w:rsidP="00D9552E">
      <w:pPr>
        <w:pStyle w:val="BodyText"/>
        <w:spacing w:line="480" w:lineRule="auto"/>
        <w:ind w:right="84"/>
        <w:jc w:val="both"/>
      </w:pPr>
      <w:r w:rsidRPr="00A93F1D">
        <w:lastRenderedPageBreak/>
        <w:t xml:space="preserve">This study aims to analyze the effectiveness of ABFRL’s performance appraisal system, evaluating its impact on employee motivation, career development, </w:t>
      </w:r>
      <w:r w:rsidR="00141FB5" w:rsidRPr="00A93F1D">
        <w:t>and overall</w:t>
      </w:r>
      <w:r w:rsidRPr="00A93F1D">
        <w:t xml:space="preserve"> job satisfaction. It will also explore employee perceptions of fairness and transparency, identify challenges faced in the appraisal process, and </w:t>
      </w:r>
      <w:r w:rsidR="00141FB5" w:rsidRPr="00A93F1D">
        <w:t>provide recommendations</w:t>
      </w:r>
      <w:r w:rsidRPr="00A93F1D">
        <w:t xml:space="preserve"> for improvements. The analysis will be based on employee feedback collected through surveys,</w:t>
      </w:r>
      <w:r w:rsidR="00D9552E" w:rsidRPr="00A93F1D">
        <w:t xml:space="preserve"> providing real-world insights </w:t>
      </w:r>
      <w:r w:rsidR="0086730E" w:rsidRPr="00A93F1D">
        <w:t>into the strengths and limitations of the current appraisal system at ABFRL</w:t>
      </w:r>
      <w:r w:rsidR="00CD1C9A" w:rsidRPr="00A93F1D">
        <w:t>.</w:t>
      </w:r>
    </w:p>
    <w:p w14:paraId="591B1DEE" w14:textId="6F8012B7" w:rsidR="005871E1" w:rsidRPr="00A93F1D" w:rsidRDefault="00345A89" w:rsidP="00D9552E">
      <w:pPr>
        <w:pStyle w:val="BodyText"/>
        <w:spacing w:line="480" w:lineRule="auto"/>
        <w:ind w:right="84"/>
        <w:jc w:val="both"/>
        <w:rPr>
          <w:b/>
          <w:bCs/>
          <w:sz w:val="26"/>
          <w:szCs w:val="26"/>
        </w:rPr>
      </w:pPr>
      <w:r w:rsidRPr="00A93F1D">
        <w:rPr>
          <w:b/>
          <w:bCs/>
          <w:sz w:val="28"/>
          <w:szCs w:val="28"/>
        </w:rPr>
        <w:t>1.2</w:t>
      </w:r>
      <w:r w:rsidR="00D9552E" w:rsidRPr="00A93F1D">
        <w:rPr>
          <w:b/>
          <w:bCs/>
          <w:sz w:val="28"/>
          <w:szCs w:val="28"/>
        </w:rPr>
        <w:t xml:space="preserve"> </w:t>
      </w:r>
      <w:r w:rsidR="005871E1" w:rsidRPr="00A93F1D">
        <w:rPr>
          <w:b/>
          <w:bCs/>
          <w:sz w:val="26"/>
          <w:szCs w:val="26"/>
        </w:rPr>
        <w:t>THEORETICAL FRAMEWORK OF THE STUDY</w:t>
      </w:r>
    </w:p>
    <w:p w14:paraId="7C871FAE" w14:textId="4684354F" w:rsidR="00CD1C9A" w:rsidRPr="00A93F1D" w:rsidRDefault="005871E1" w:rsidP="00D9552E">
      <w:pPr>
        <w:pStyle w:val="BodyText"/>
        <w:spacing w:line="480" w:lineRule="auto"/>
        <w:ind w:right="84"/>
        <w:jc w:val="both"/>
        <w:rPr>
          <w:b/>
          <w:bCs/>
          <w:sz w:val="28"/>
          <w:szCs w:val="28"/>
        </w:rPr>
      </w:pPr>
      <w:r w:rsidRPr="00A93F1D">
        <w:rPr>
          <w:b/>
          <w:bCs/>
        </w:rPr>
        <w:t>PERFORMANCE APPRAISAL</w:t>
      </w:r>
    </w:p>
    <w:p w14:paraId="1DC2487D" w14:textId="77777777" w:rsidR="005871E1" w:rsidRPr="00A93F1D" w:rsidRDefault="005871E1" w:rsidP="00D9552E">
      <w:pPr>
        <w:pStyle w:val="BodyText"/>
        <w:spacing w:line="480" w:lineRule="auto"/>
        <w:ind w:right="84"/>
        <w:jc w:val="both"/>
      </w:pPr>
      <w:r w:rsidRPr="00A93F1D">
        <w:t xml:space="preserve">Performance appraisal may be defined as a structured formal interaction between a subordinate and supervisor that usually takes the form of periodic interviews, in which the work performance of the subordinate is examined and discussed, with a view to identifying weaknesses and strength as well as opportunities for improvement and skills development. </w:t>
      </w:r>
    </w:p>
    <w:p w14:paraId="28CDA407" w14:textId="7FE373A5" w:rsidR="005871E1" w:rsidRPr="00A93F1D" w:rsidRDefault="005871E1" w:rsidP="00D9552E">
      <w:pPr>
        <w:pStyle w:val="BodyText"/>
        <w:spacing w:line="480" w:lineRule="auto"/>
        <w:ind w:right="84"/>
        <w:jc w:val="both"/>
      </w:pPr>
      <w:r w:rsidRPr="00A93F1D">
        <w:t>Performance appraisal is the process of evaluating personnel job performance and his potential for development. Appraisal is the valuation of work, quality or merit. In the organizational context, performance appraisal is the systematic evaluation of personnel superiors or others who are familiar with the performance of personnel. In other words, it is a systematic and objective way of judging the relative worth or ability of an employee in performing his job. Performance appraisal and merit rating are used synonymously. Performance appraisal is a wider term than merit rating.</w:t>
      </w:r>
    </w:p>
    <w:p w14:paraId="0BD69E81" w14:textId="2FF4574F" w:rsidR="005871E1" w:rsidRPr="00A93F1D" w:rsidRDefault="005871E1" w:rsidP="00D9552E">
      <w:pPr>
        <w:pStyle w:val="BodyText"/>
        <w:spacing w:line="480" w:lineRule="auto"/>
        <w:ind w:right="84"/>
        <w:jc w:val="both"/>
      </w:pPr>
      <w:r w:rsidRPr="00A93F1D">
        <w:t xml:space="preserve">According to Dale S. Beach, "Performance appraisal is systematic evaluation of the individual with respect to his or her performance on the job and his or her potential for development. And according to Dale Yoder, "Merit rating refers to all formal procedures used in working organization to evaluate personalities and contributions </w:t>
      </w:r>
      <w:r w:rsidRPr="00A93F1D">
        <w:lastRenderedPageBreak/>
        <w:t>and potential of group members. In the words of Shubin, "Performance appraisal is a systematic appraisal of the employee's personality traits and performance on the job and is designed to determine his contribution and relative worth to the firm".</w:t>
      </w:r>
    </w:p>
    <w:p w14:paraId="4897C6C2" w14:textId="4DA1BB92" w:rsidR="00E531A4" w:rsidRPr="00A93F1D" w:rsidRDefault="00E531A4" w:rsidP="00D9552E">
      <w:pPr>
        <w:pStyle w:val="BodyText"/>
        <w:spacing w:line="480" w:lineRule="auto"/>
        <w:ind w:right="84"/>
        <w:jc w:val="both"/>
        <w:rPr>
          <w:b/>
          <w:bCs/>
        </w:rPr>
      </w:pPr>
      <w:r w:rsidRPr="00A93F1D">
        <w:rPr>
          <w:b/>
          <w:bCs/>
        </w:rPr>
        <w:t>BRIEF HISTORY OF PERFORMANCE APPRAISAL</w:t>
      </w:r>
    </w:p>
    <w:p w14:paraId="79EA9921" w14:textId="57548016" w:rsidR="00E531A4" w:rsidRPr="00A93F1D" w:rsidRDefault="00E531A4" w:rsidP="00D9552E">
      <w:pPr>
        <w:pStyle w:val="BodyText"/>
        <w:spacing w:line="480" w:lineRule="auto"/>
        <w:ind w:right="84"/>
        <w:jc w:val="both"/>
      </w:pPr>
      <w:r w:rsidRPr="00A93F1D">
        <w:t>The origins of performance appraisal can be traced back to the early stages of organizational development during the Industrial Revolution. As companies grew larger and more complex, there was a need to evaluate employee performance to ensure productivity. Initially, these evaluations were informal and focused primarily on outputs and results.</w:t>
      </w:r>
    </w:p>
    <w:p w14:paraId="2A25B416" w14:textId="2AFB2F5A" w:rsidR="00E531A4" w:rsidRPr="00A93F1D" w:rsidRDefault="00E531A4" w:rsidP="00D9552E">
      <w:pPr>
        <w:pStyle w:val="BodyText"/>
        <w:spacing w:line="480" w:lineRule="auto"/>
        <w:ind w:right="84"/>
        <w:jc w:val="both"/>
      </w:pPr>
      <w:r w:rsidRPr="00A93F1D">
        <w:t>The first formalized system of performance appraisal emerged in the early 20th century with the advent of scientific management principles introduced by Frederick W. Taylor. Taylor’s focus on efficiency and task measurement laid the groundwork for standardized performance evaluations. However, these early methods were rigid and task-oriented, offering little consideration for employee development or motivation.</w:t>
      </w:r>
    </w:p>
    <w:p w14:paraId="0C0CC453" w14:textId="4B0A852A" w:rsidR="00E531A4" w:rsidRPr="00A93F1D" w:rsidRDefault="00E531A4" w:rsidP="00D9552E">
      <w:pPr>
        <w:pStyle w:val="BodyText"/>
        <w:spacing w:line="480" w:lineRule="auto"/>
        <w:ind w:right="84"/>
        <w:jc w:val="both"/>
      </w:pPr>
      <w:r w:rsidRPr="00A93F1D">
        <w:t>In the 1940s, with the rise of human resource management as a discipline, performance appraisal began to shift from solely measuring outputs to assessing behaviors, skills, and potential. The U.S. military during World War II played a significant role in this shift, as they developed performance evaluation techniques to assess leadership potential and soldier capabilities.</w:t>
      </w:r>
    </w:p>
    <w:p w14:paraId="60D46916" w14:textId="77777777" w:rsidR="00E531A4" w:rsidRPr="00A93F1D" w:rsidRDefault="00E531A4" w:rsidP="00D9552E">
      <w:pPr>
        <w:pStyle w:val="BodyText"/>
        <w:spacing w:line="480" w:lineRule="auto"/>
        <w:ind w:right="84"/>
        <w:jc w:val="both"/>
      </w:pPr>
      <w:r w:rsidRPr="00A93F1D">
        <w:t>The 1950s and 60s saw the emergence of Management by Objectives (MBO) introduced by Peter Drucker. MBO emphasized aligning individual goals with organizational objectives and became a popular method for appraising managerial performance. By the 1970s, behavioral approaches like the Behaviorally Anchored Rating Scale (BARS) were developed to provide more objective and measurable evaluations.</w:t>
      </w:r>
    </w:p>
    <w:p w14:paraId="057497D0" w14:textId="4AF6894B" w:rsidR="00E531A4" w:rsidRPr="00A93F1D" w:rsidRDefault="00E531A4" w:rsidP="00D9552E">
      <w:pPr>
        <w:pStyle w:val="BodyText"/>
        <w:spacing w:line="480" w:lineRule="auto"/>
        <w:ind w:right="84"/>
        <w:jc w:val="both"/>
      </w:pPr>
      <w:r w:rsidRPr="00A93F1D">
        <w:lastRenderedPageBreak/>
        <w:t xml:space="preserve">The 1980s and 90s introduced more participatory and inclusive appraisal methods, such as 360-degree feedback, where employees received feedback from </w:t>
      </w:r>
      <w:r w:rsidR="00141FB5" w:rsidRPr="00A93F1D">
        <w:t>peers, subordinates</w:t>
      </w:r>
      <w:r w:rsidRPr="00A93F1D">
        <w:t>, and supervisors. This period also saw the integration of technology into performance management systems, streamlining the process and allowing for better documentation.</w:t>
      </w:r>
    </w:p>
    <w:p w14:paraId="01F5A51F" w14:textId="4F02DE17" w:rsidR="00E531A4" w:rsidRPr="00A93F1D" w:rsidRDefault="00E531A4" w:rsidP="00D9552E">
      <w:pPr>
        <w:pStyle w:val="BodyText"/>
        <w:spacing w:line="480" w:lineRule="auto"/>
        <w:ind w:right="84"/>
        <w:jc w:val="both"/>
      </w:pPr>
      <w:r w:rsidRPr="00A93F1D">
        <w:t>Today, performance appraisal has evolved into a continuous, technology-driven process that focuses on real-time feedback, employee engagement, and development. Modern appraisal systems emphasize collaboration, goal alignment, and the use of data analytics to track and improve performance. Despite these advancements, challenges such as bias, transparency, and employee dissatisfaction with traditional appraisal methods remain.</w:t>
      </w:r>
    </w:p>
    <w:p w14:paraId="0255CFFD" w14:textId="0FEC914B" w:rsidR="00E531A4" w:rsidRPr="00A93F1D" w:rsidRDefault="00E531A4" w:rsidP="00D9552E">
      <w:pPr>
        <w:pStyle w:val="BodyText"/>
        <w:spacing w:line="480" w:lineRule="auto"/>
        <w:ind w:right="84"/>
        <w:jc w:val="both"/>
      </w:pPr>
      <w:r w:rsidRPr="00A93F1D">
        <w:t>The evolution of performance appraisal reflects the broader shift in workplace culture from rigid, task-based evaluations to more flexible, people-centered approaches aimed at fostering growth, motivation, and organizational success.</w:t>
      </w:r>
    </w:p>
    <w:p w14:paraId="3BA70BFD" w14:textId="72FCB1A0" w:rsidR="00811A0E" w:rsidRPr="00A93F1D" w:rsidRDefault="00811A0E" w:rsidP="00D9552E">
      <w:pPr>
        <w:pStyle w:val="BodyText"/>
        <w:spacing w:line="480" w:lineRule="auto"/>
        <w:ind w:right="84"/>
        <w:jc w:val="both"/>
        <w:rPr>
          <w:b/>
          <w:bCs/>
        </w:rPr>
      </w:pPr>
      <w:r w:rsidRPr="00A93F1D">
        <w:rPr>
          <w:b/>
          <w:bCs/>
        </w:rPr>
        <w:t>DEFINING PERFORMANCE APPRAISAL TODAY</w:t>
      </w:r>
    </w:p>
    <w:p w14:paraId="6368B634" w14:textId="4AB56375" w:rsidR="00811A0E" w:rsidRPr="00A93F1D" w:rsidRDefault="00811A0E" w:rsidP="00D9552E">
      <w:pPr>
        <w:pStyle w:val="BodyText"/>
        <w:spacing w:line="480" w:lineRule="auto"/>
        <w:ind w:right="84"/>
        <w:jc w:val="both"/>
      </w:pPr>
      <w:r w:rsidRPr="00A93F1D">
        <w:t>Today, performance appraisal has evolved into a dynamic and multifaceted process that focuses not only on evaluating employee performance but also on driving growth, engagement, and alignment with organizational goals. Unlike its historical roots, which were primarily about measuring outputs and efficiency, modern performance appraisals emphasize a holistic approach to assessing skills, behaviors, and potential.</w:t>
      </w:r>
    </w:p>
    <w:p w14:paraId="2D1E71D9" w14:textId="7E419342" w:rsidR="00811A0E" w:rsidRPr="00A93F1D" w:rsidRDefault="00811A0E" w:rsidP="00D9552E">
      <w:pPr>
        <w:pStyle w:val="BodyText"/>
        <w:spacing w:line="480" w:lineRule="auto"/>
        <w:ind w:right="84"/>
        <w:jc w:val="both"/>
      </w:pPr>
      <w:r w:rsidRPr="00A93F1D">
        <w:t>Performance appraisal today is a continuous and collaborative process. It involves ongoing feedback and communication between employees and managers, rather than being a one-time annual event. This approach ensures that employees receive timely and actionable insights to improve their performance and achieve their goals.</w:t>
      </w:r>
    </w:p>
    <w:p w14:paraId="6C149537" w14:textId="1CCAA7D5" w:rsidR="00811A0E" w:rsidRPr="00A93F1D" w:rsidRDefault="00811A0E" w:rsidP="00D9552E">
      <w:pPr>
        <w:pStyle w:val="BodyText"/>
        <w:spacing w:line="480" w:lineRule="auto"/>
        <w:ind w:right="84"/>
        <w:jc w:val="both"/>
      </w:pPr>
      <w:r w:rsidRPr="00A93F1D">
        <w:t xml:space="preserve">Technology integration plays a significant role in shaping performance appraisal </w:t>
      </w:r>
      <w:r w:rsidRPr="00A93F1D">
        <w:lastRenderedPageBreak/>
        <w:t xml:space="preserve">today. Advanced tools and platforms enable real-time tracking of </w:t>
      </w:r>
      <w:r w:rsidR="00D9552E" w:rsidRPr="00A93F1D">
        <w:t>performance metrics</w:t>
      </w:r>
      <w:r w:rsidRPr="00A93F1D">
        <w:t xml:space="preserve">, goal-setting, and data analytics, providing both managers and </w:t>
      </w:r>
      <w:r w:rsidR="00A93F1D" w:rsidRPr="00A93F1D">
        <w:t>employees with</w:t>
      </w:r>
      <w:r w:rsidRPr="00A93F1D">
        <w:t xml:space="preserve"> detailed insights into progress and areas for improvement.</w:t>
      </w:r>
    </w:p>
    <w:p w14:paraId="4E946900" w14:textId="39665AE4" w:rsidR="00811A0E" w:rsidRPr="00A93F1D" w:rsidRDefault="00811A0E" w:rsidP="00D9552E">
      <w:pPr>
        <w:pStyle w:val="BodyText"/>
        <w:spacing w:line="480" w:lineRule="auto"/>
        <w:ind w:right="84"/>
        <w:jc w:val="both"/>
      </w:pPr>
      <w:r w:rsidRPr="00A93F1D">
        <w:t xml:space="preserve">Modern performance appraisal also prioritizes employee development </w:t>
      </w:r>
      <w:r w:rsidR="00A93F1D" w:rsidRPr="00A93F1D">
        <w:t>and engagement</w:t>
      </w:r>
      <w:r w:rsidRPr="00A93F1D">
        <w:t>. Organizations focus on identifying strengths, addressing weaknesses, and creating personalized development plans. This shift aligns with the broader organizational objective of fostering a positive work culture and retaining top talent.</w:t>
      </w:r>
    </w:p>
    <w:p w14:paraId="7394BEB4" w14:textId="17924F33" w:rsidR="00811A0E" w:rsidRPr="00A93F1D" w:rsidRDefault="00811A0E" w:rsidP="00D9552E">
      <w:pPr>
        <w:pStyle w:val="BodyText"/>
        <w:spacing w:line="480" w:lineRule="auto"/>
        <w:ind w:right="84"/>
        <w:jc w:val="both"/>
      </w:pPr>
      <w:r w:rsidRPr="00A93F1D">
        <w:t>Moreover, performance appraisal today emphasizes fairness and transparency. Tools such as 360-degree feedback and data-driven evaluation methods aim to reduce biases and ensure that appraisals are objective and equitable.</w:t>
      </w:r>
    </w:p>
    <w:p w14:paraId="703621AB" w14:textId="792D69D0" w:rsidR="005871E1" w:rsidRPr="00A93F1D" w:rsidRDefault="00811A0E" w:rsidP="00D9552E">
      <w:pPr>
        <w:pStyle w:val="BodyText"/>
        <w:spacing w:line="480" w:lineRule="auto"/>
        <w:ind w:right="84"/>
        <w:jc w:val="both"/>
      </w:pPr>
      <w:r w:rsidRPr="00A93F1D">
        <w:t>In the current context, performance appraisal is not just about evaluating the past but also about planning for the future. It serves as a strategic tool to align individual objectives with organizational goals, promote professional growth, and create a motivated and high-performing workforce.</w:t>
      </w:r>
    </w:p>
    <w:p w14:paraId="1B587BD6" w14:textId="1FD735F8" w:rsidR="005871E1" w:rsidRPr="00A93F1D" w:rsidRDefault="005871E1" w:rsidP="00D9552E">
      <w:pPr>
        <w:pStyle w:val="BodyText"/>
        <w:spacing w:line="480" w:lineRule="auto"/>
        <w:ind w:right="84"/>
        <w:jc w:val="both"/>
      </w:pPr>
      <w:r w:rsidRPr="00A93F1D">
        <w:rPr>
          <w:b/>
          <w:bCs/>
        </w:rPr>
        <w:t>FEATURES OF PERFORMANCE APPRAISAL</w:t>
      </w:r>
    </w:p>
    <w:p w14:paraId="3196626B" w14:textId="77777777" w:rsidR="005871E1" w:rsidRPr="00A93F1D" w:rsidRDefault="005871E1" w:rsidP="004D71A5">
      <w:pPr>
        <w:pStyle w:val="BodyText"/>
        <w:numPr>
          <w:ilvl w:val="0"/>
          <w:numId w:val="8"/>
        </w:numPr>
        <w:spacing w:line="480" w:lineRule="auto"/>
        <w:ind w:left="567" w:right="84" w:hanging="425"/>
        <w:jc w:val="both"/>
      </w:pPr>
      <w:r w:rsidRPr="00A93F1D">
        <w:t>Performance appraisal is a continuous process which consist of a series of steps.</w:t>
      </w:r>
    </w:p>
    <w:p w14:paraId="0523EA1C" w14:textId="77777777" w:rsidR="005871E1" w:rsidRPr="00A93F1D" w:rsidRDefault="005871E1" w:rsidP="004D71A5">
      <w:pPr>
        <w:pStyle w:val="BodyText"/>
        <w:numPr>
          <w:ilvl w:val="0"/>
          <w:numId w:val="8"/>
        </w:numPr>
        <w:spacing w:line="480" w:lineRule="auto"/>
        <w:ind w:left="567" w:right="84" w:hanging="425"/>
        <w:jc w:val="both"/>
      </w:pPr>
      <w:r w:rsidRPr="00A93F1D">
        <w:t xml:space="preserve">It is the systematic examination of an employee's strength and weakness in terms of the job. </w:t>
      </w:r>
    </w:p>
    <w:p w14:paraId="7771C3CA" w14:textId="6271214E" w:rsidR="005871E1" w:rsidRPr="00A93F1D" w:rsidRDefault="005871E1" w:rsidP="004D71A5">
      <w:pPr>
        <w:pStyle w:val="BodyText"/>
        <w:numPr>
          <w:ilvl w:val="0"/>
          <w:numId w:val="8"/>
        </w:numPr>
        <w:spacing w:line="480" w:lineRule="auto"/>
        <w:ind w:left="567" w:right="84" w:hanging="425"/>
        <w:jc w:val="both"/>
      </w:pPr>
      <w:r w:rsidRPr="00A93F1D">
        <w:t xml:space="preserve">It is a scientific study. </w:t>
      </w:r>
    </w:p>
    <w:p w14:paraId="08028B81" w14:textId="171A9FD0" w:rsidR="005871E1" w:rsidRPr="00A93F1D" w:rsidRDefault="005871E1" w:rsidP="004D71A5">
      <w:pPr>
        <w:pStyle w:val="BodyText"/>
        <w:numPr>
          <w:ilvl w:val="0"/>
          <w:numId w:val="8"/>
        </w:numPr>
        <w:spacing w:line="480" w:lineRule="auto"/>
        <w:ind w:left="567" w:right="84" w:hanging="425"/>
        <w:jc w:val="both"/>
      </w:pPr>
      <w:r w:rsidRPr="00A93F1D">
        <w:t xml:space="preserve"> It is arranged periodically according to a definite plan.</w:t>
      </w:r>
    </w:p>
    <w:p w14:paraId="1D9732E4" w14:textId="05DC2119" w:rsidR="005871E1" w:rsidRPr="00A93F1D" w:rsidRDefault="005871E1" w:rsidP="004D71A5">
      <w:pPr>
        <w:pStyle w:val="BodyText"/>
        <w:numPr>
          <w:ilvl w:val="0"/>
          <w:numId w:val="8"/>
        </w:numPr>
        <w:spacing w:line="480" w:lineRule="auto"/>
        <w:ind w:left="567" w:right="84" w:hanging="425"/>
        <w:jc w:val="both"/>
      </w:pPr>
      <w:r w:rsidRPr="00A93F1D">
        <w:t xml:space="preserve"> The main purpose of performance appraisal is to secure information necessary </w:t>
      </w:r>
      <w:r w:rsidR="00A93F1D" w:rsidRPr="00A93F1D">
        <w:t>for making</w:t>
      </w:r>
      <w:r w:rsidRPr="00A93F1D">
        <w:t xml:space="preserve"> objective and correct decision on employees. </w:t>
      </w:r>
    </w:p>
    <w:p w14:paraId="345A0437" w14:textId="17EC2FCD" w:rsidR="00024072" w:rsidRPr="00A93F1D" w:rsidRDefault="005871E1" w:rsidP="004D71A5">
      <w:pPr>
        <w:pStyle w:val="BodyText"/>
        <w:numPr>
          <w:ilvl w:val="0"/>
          <w:numId w:val="8"/>
        </w:numPr>
        <w:spacing w:line="480" w:lineRule="auto"/>
        <w:ind w:left="567" w:right="84" w:hanging="425"/>
        <w:jc w:val="both"/>
      </w:pPr>
      <w:r w:rsidRPr="00A93F1D">
        <w:t xml:space="preserve"> It is an impartial rating of employee's excellence.     </w:t>
      </w:r>
    </w:p>
    <w:p w14:paraId="1F84AF61" w14:textId="2352DCF8" w:rsidR="00024072" w:rsidRPr="00A93F1D" w:rsidRDefault="00024072" w:rsidP="00D9552E">
      <w:pPr>
        <w:pStyle w:val="BodyText"/>
        <w:spacing w:line="480" w:lineRule="auto"/>
        <w:ind w:left="142" w:right="84"/>
        <w:jc w:val="both"/>
      </w:pPr>
    </w:p>
    <w:p w14:paraId="3CF3D483" w14:textId="77777777" w:rsidR="00A93F1D" w:rsidRPr="00A93F1D" w:rsidRDefault="00A93F1D" w:rsidP="00D9552E">
      <w:pPr>
        <w:pStyle w:val="BodyText"/>
        <w:spacing w:line="480" w:lineRule="auto"/>
        <w:ind w:left="142" w:right="84"/>
        <w:jc w:val="both"/>
      </w:pPr>
    </w:p>
    <w:p w14:paraId="6F2627C8" w14:textId="7804A7B4" w:rsidR="00345A89" w:rsidRPr="00A93F1D" w:rsidRDefault="005871E1" w:rsidP="00D9552E">
      <w:pPr>
        <w:pStyle w:val="BodyText"/>
        <w:spacing w:line="480" w:lineRule="auto"/>
        <w:ind w:right="84"/>
        <w:jc w:val="both"/>
        <w:rPr>
          <w:b/>
          <w:bCs/>
        </w:rPr>
      </w:pPr>
      <w:r w:rsidRPr="00A93F1D">
        <w:rPr>
          <w:b/>
          <w:bCs/>
        </w:rPr>
        <w:lastRenderedPageBreak/>
        <w:t>OBJECTIVES OF PERFORMANCE APPRAISAL</w:t>
      </w:r>
    </w:p>
    <w:p w14:paraId="75BC8052" w14:textId="39D9FB09" w:rsidR="00F82712" w:rsidRPr="00A93F1D" w:rsidRDefault="00F82712" w:rsidP="004D71A5">
      <w:pPr>
        <w:pStyle w:val="BodyText"/>
        <w:numPr>
          <w:ilvl w:val="0"/>
          <w:numId w:val="17"/>
        </w:numPr>
        <w:spacing w:line="480" w:lineRule="auto"/>
        <w:ind w:left="142" w:right="84"/>
        <w:jc w:val="both"/>
        <w:rPr>
          <w:b/>
          <w:bCs/>
        </w:rPr>
      </w:pPr>
      <w:r w:rsidRPr="00A93F1D">
        <w:rPr>
          <w:b/>
          <w:bCs/>
        </w:rPr>
        <w:t>Evaluate Employee Performance</w:t>
      </w:r>
    </w:p>
    <w:p w14:paraId="718005B6" w14:textId="68940FDA" w:rsidR="00F82712" w:rsidRPr="00A93F1D" w:rsidRDefault="00F82712" w:rsidP="00D9552E">
      <w:pPr>
        <w:pStyle w:val="BodyText"/>
        <w:spacing w:line="480" w:lineRule="auto"/>
        <w:ind w:left="142" w:right="84"/>
        <w:jc w:val="both"/>
      </w:pPr>
      <w:r w:rsidRPr="00A93F1D">
        <w:t>Performance appraisal helps organizations measure employees’ effectiveness in their roles by evaluating their work outcomes, skills, and contributions. This ensures that employees are meeting job expectations and standards.</w:t>
      </w:r>
    </w:p>
    <w:p w14:paraId="4F00EF4C" w14:textId="774C4B67" w:rsidR="00F82712" w:rsidRPr="00A93F1D" w:rsidRDefault="00F82712" w:rsidP="004D71A5">
      <w:pPr>
        <w:pStyle w:val="BodyText"/>
        <w:numPr>
          <w:ilvl w:val="0"/>
          <w:numId w:val="17"/>
        </w:numPr>
        <w:spacing w:line="480" w:lineRule="auto"/>
        <w:ind w:left="142" w:right="84"/>
        <w:jc w:val="both"/>
        <w:rPr>
          <w:b/>
          <w:bCs/>
        </w:rPr>
      </w:pPr>
      <w:r w:rsidRPr="00A93F1D">
        <w:rPr>
          <w:b/>
          <w:bCs/>
        </w:rPr>
        <w:t>Provide Feedback</w:t>
      </w:r>
    </w:p>
    <w:p w14:paraId="71E9122B" w14:textId="25D10A16" w:rsidR="00F82712" w:rsidRPr="00A93F1D" w:rsidRDefault="00F82712" w:rsidP="00D9552E">
      <w:pPr>
        <w:pStyle w:val="BodyText"/>
        <w:spacing w:line="480" w:lineRule="auto"/>
        <w:ind w:left="142" w:right="84"/>
        <w:jc w:val="both"/>
      </w:pPr>
      <w:r w:rsidRPr="00A93F1D">
        <w:t>Appraisals offer employees valuable insights into their strengths and areas for improvement. Constructive feedback motivates employees to refine their skills and achieve better results.</w:t>
      </w:r>
    </w:p>
    <w:p w14:paraId="156AFA7A" w14:textId="30FCA129" w:rsidR="00F82712" w:rsidRPr="00A93F1D" w:rsidRDefault="00F82712" w:rsidP="004D71A5">
      <w:pPr>
        <w:pStyle w:val="BodyText"/>
        <w:numPr>
          <w:ilvl w:val="0"/>
          <w:numId w:val="17"/>
        </w:numPr>
        <w:spacing w:line="480" w:lineRule="auto"/>
        <w:ind w:left="142" w:right="84"/>
        <w:jc w:val="both"/>
        <w:rPr>
          <w:b/>
          <w:bCs/>
        </w:rPr>
      </w:pPr>
      <w:r w:rsidRPr="00A93F1D">
        <w:rPr>
          <w:b/>
          <w:bCs/>
        </w:rPr>
        <w:t>Identify Training Needs</w:t>
      </w:r>
    </w:p>
    <w:p w14:paraId="4417E1BA" w14:textId="77777777" w:rsidR="00F82712" w:rsidRPr="00A93F1D" w:rsidRDefault="00F82712" w:rsidP="00D9552E">
      <w:pPr>
        <w:pStyle w:val="BodyText"/>
        <w:spacing w:line="480" w:lineRule="auto"/>
        <w:ind w:left="142" w:right="84"/>
        <w:jc w:val="both"/>
      </w:pPr>
      <w:r w:rsidRPr="00A93F1D">
        <w:t>Appraisals help in identifying gaps in employees’ skills or knowledge, enabling HR to design targeted training and development programs to address these areas.</w:t>
      </w:r>
    </w:p>
    <w:p w14:paraId="633B7A61" w14:textId="3DDC45C6" w:rsidR="00F82712" w:rsidRPr="00A93F1D" w:rsidRDefault="00F82712" w:rsidP="004D71A5">
      <w:pPr>
        <w:pStyle w:val="BodyText"/>
        <w:numPr>
          <w:ilvl w:val="0"/>
          <w:numId w:val="17"/>
        </w:numPr>
        <w:spacing w:line="480" w:lineRule="auto"/>
        <w:ind w:left="142" w:right="84"/>
        <w:jc w:val="both"/>
        <w:rPr>
          <w:b/>
          <w:bCs/>
        </w:rPr>
      </w:pPr>
      <w:r w:rsidRPr="00A93F1D">
        <w:rPr>
          <w:b/>
          <w:bCs/>
        </w:rPr>
        <w:t>Facilitate Career Development</w:t>
      </w:r>
    </w:p>
    <w:p w14:paraId="7BD2C4F5" w14:textId="77777777" w:rsidR="00F82712" w:rsidRPr="00A93F1D" w:rsidRDefault="00F82712" w:rsidP="00D9552E">
      <w:pPr>
        <w:pStyle w:val="BodyText"/>
        <w:spacing w:line="480" w:lineRule="auto"/>
        <w:ind w:left="142" w:right="84"/>
        <w:jc w:val="both"/>
      </w:pPr>
      <w:r w:rsidRPr="00A93F1D">
        <w:t>By understanding employees’ aspirations and potential, appraisals guide them toward growth opportunities within the organization, such as promotions or new roles.</w:t>
      </w:r>
    </w:p>
    <w:p w14:paraId="5FDAF685" w14:textId="2C2420F7" w:rsidR="00F82712" w:rsidRPr="00A93F1D" w:rsidRDefault="00F82712" w:rsidP="004D71A5">
      <w:pPr>
        <w:pStyle w:val="BodyText"/>
        <w:numPr>
          <w:ilvl w:val="0"/>
          <w:numId w:val="17"/>
        </w:numPr>
        <w:spacing w:line="480" w:lineRule="auto"/>
        <w:ind w:left="142" w:right="84"/>
        <w:jc w:val="both"/>
        <w:rPr>
          <w:b/>
          <w:bCs/>
        </w:rPr>
      </w:pPr>
      <w:r w:rsidRPr="00A93F1D">
        <w:rPr>
          <w:b/>
          <w:bCs/>
        </w:rPr>
        <w:t>Align Goals</w:t>
      </w:r>
    </w:p>
    <w:p w14:paraId="6E302E8B" w14:textId="77777777" w:rsidR="00F82712" w:rsidRPr="00A93F1D" w:rsidRDefault="00F82712" w:rsidP="00D9552E">
      <w:pPr>
        <w:pStyle w:val="BodyText"/>
        <w:spacing w:line="480" w:lineRule="auto"/>
        <w:ind w:left="142" w:right="84"/>
        <w:jc w:val="both"/>
      </w:pPr>
      <w:r w:rsidRPr="00A93F1D">
        <w:t>Performance appraisals ensure that individual goals align with organizational objectives, fostering a sense of purpose and unity in achieving shared success.</w:t>
      </w:r>
    </w:p>
    <w:p w14:paraId="49768FB8" w14:textId="700F2933" w:rsidR="00F82712" w:rsidRPr="00A93F1D" w:rsidRDefault="00F82712" w:rsidP="004D71A5">
      <w:pPr>
        <w:pStyle w:val="BodyText"/>
        <w:numPr>
          <w:ilvl w:val="0"/>
          <w:numId w:val="17"/>
        </w:numPr>
        <w:spacing w:line="480" w:lineRule="auto"/>
        <w:ind w:left="142" w:right="84"/>
        <w:jc w:val="both"/>
        <w:rPr>
          <w:b/>
          <w:bCs/>
        </w:rPr>
      </w:pPr>
      <w:r w:rsidRPr="00A93F1D">
        <w:rPr>
          <w:b/>
          <w:bCs/>
        </w:rPr>
        <w:t>Recognize Achievements</w:t>
      </w:r>
    </w:p>
    <w:p w14:paraId="1B1B8F80" w14:textId="519996B7" w:rsidR="00DF5BCB" w:rsidRPr="00A93F1D" w:rsidRDefault="00F82712" w:rsidP="00D9552E">
      <w:pPr>
        <w:pStyle w:val="BodyText"/>
        <w:spacing w:line="480" w:lineRule="auto"/>
        <w:ind w:left="142" w:right="84"/>
        <w:jc w:val="both"/>
      </w:pPr>
      <w:r w:rsidRPr="00A93F1D">
        <w:t>Recognizing and rewarding employees’ efforts and accomplishments enhances job satisfaction, boosts morale, and encourages continued high performance.</w:t>
      </w:r>
    </w:p>
    <w:p w14:paraId="5F4E10D5" w14:textId="56A9054F" w:rsidR="00F82712" w:rsidRPr="00A93F1D" w:rsidRDefault="00F82712" w:rsidP="004D71A5">
      <w:pPr>
        <w:pStyle w:val="BodyText"/>
        <w:numPr>
          <w:ilvl w:val="0"/>
          <w:numId w:val="17"/>
        </w:numPr>
        <w:spacing w:line="480" w:lineRule="auto"/>
        <w:ind w:left="142" w:right="84"/>
        <w:jc w:val="both"/>
        <w:rPr>
          <w:b/>
          <w:bCs/>
        </w:rPr>
      </w:pPr>
      <w:r w:rsidRPr="00A93F1D">
        <w:rPr>
          <w:b/>
          <w:bCs/>
        </w:rPr>
        <w:t>Support Decision-Making</w:t>
      </w:r>
    </w:p>
    <w:p w14:paraId="50E89A76" w14:textId="77777777" w:rsidR="00F82712" w:rsidRPr="00A93F1D" w:rsidRDefault="00F82712" w:rsidP="00D9552E">
      <w:pPr>
        <w:pStyle w:val="BodyText"/>
        <w:spacing w:line="480" w:lineRule="auto"/>
        <w:ind w:left="142" w:right="84"/>
        <w:jc w:val="both"/>
      </w:pPr>
      <w:r w:rsidRPr="00A93F1D">
        <w:t>Appraisal outcomes provide data for making key decisions regarding promotions, salary adjustments, transfers, and even succession planning.</w:t>
      </w:r>
    </w:p>
    <w:p w14:paraId="43B3414E" w14:textId="77777777" w:rsidR="00F82712" w:rsidRPr="00A93F1D" w:rsidRDefault="00F82712" w:rsidP="00D9552E">
      <w:pPr>
        <w:pStyle w:val="BodyText"/>
        <w:spacing w:line="480" w:lineRule="auto"/>
        <w:ind w:left="142" w:right="84"/>
        <w:jc w:val="both"/>
      </w:pPr>
    </w:p>
    <w:p w14:paraId="067A8DF7" w14:textId="5A113DCC" w:rsidR="00F82712" w:rsidRPr="00A93F1D" w:rsidRDefault="00F82712" w:rsidP="004D71A5">
      <w:pPr>
        <w:pStyle w:val="BodyText"/>
        <w:numPr>
          <w:ilvl w:val="0"/>
          <w:numId w:val="17"/>
        </w:numPr>
        <w:spacing w:line="480" w:lineRule="auto"/>
        <w:ind w:left="142" w:right="84"/>
        <w:jc w:val="both"/>
        <w:rPr>
          <w:b/>
          <w:bCs/>
        </w:rPr>
      </w:pPr>
      <w:r w:rsidRPr="00A93F1D">
        <w:rPr>
          <w:b/>
          <w:bCs/>
        </w:rPr>
        <w:lastRenderedPageBreak/>
        <w:t>Improve Organizational Performance</w:t>
      </w:r>
    </w:p>
    <w:p w14:paraId="26A50231" w14:textId="77777777" w:rsidR="00F82712" w:rsidRPr="00A93F1D" w:rsidRDefault="00F82712" w:rsidP="00D9552E">
      <w:pPr>
        <w:pStyle w:val="BodyText"/>
        <w:spacing w:line="480" w:lineRule="auto"/>
        <w:ind w:left="142" w:right="84"/>
        <w:jc w:val="both"/>
      </w:pPr>
      <w:r w:rsidRPr="00A93F1D">
        <w:t>By identifying strengths and addressing weaknesses at an individual level, appraisals contribute to the overall productivity and efficiency of the organization.</w:t>
      </w:r>
    </w:p>
    <w:p w14:paraId="2351D3E4" w14:textId="64790887" w:rsidR="00F82712" w:rsidRPr="00A93F1D" w:rsidRDefault="00F82712" w:rsidP="004D71A5">
      <w:pPr>
        <w:pStyle w:val="BodyText"/>
        <w:numPr>
          <w:ilvl w:val="0"/>
          <w:numId w:val="17"/>
        </w:numPr>
        <w:spacing w:line="480" w:lineRule="auto"/>
        <w:ind w:left="142" w:right="84"/>
        <w:jc w:val="both"/>
        <w:rPr>
          <w:b/>
          <w:bCs/>
        </w:rPr>
      </w:pPr>
      <w:r w:rsidRPr="00A93F1D">
        <w:rPr>
          <w:b/>
          <w:bCs/>
        </w:rPr>
        <w:t>Enhance Communication</w:t>
      </w:r>
    </w:p>
    <w:p w14:paraId="153A8D40" w14:textId="4C9665C7" w:rsidR="00F82712" w:rsidRPr="00A93F1D" w:rsidRDefault="00F82712" w:rsidP="00D9552E">
      <w:pPr>
        <w:pStyle w:val="BodyText"/>
        <w:spacing w:line="480" w:lineRule="auto"/>
        <w:ind w:left="142" w:right="84"/>
        <w:jc w:val="both"/>
      </w:pPr>
      <w:r w:rsidRPr="00A93F1D">
        <w:t>Appraisals open channels for meaningful dialogue between employees and managers, fostering trust, understanding, and collaboration.</w:t>
      </w:r>
    </w:p>
    <w:p w14:paraId="0249854E" w14:textId="2B9DC759" w:rsidR="00F82712" w:rsidRPr="00A93F1D" w:rsidRDefault="00F82712" w:rsidP="004D71A5">
      <w:pPr>
        <w:pStyle w:val="BodyText"/>
        <w:numPr>
          <w:ilvl w:val="0"/>
          <w:numId w:val="17"/>
        </w:numPr>
        <w:spacing w:line="480" w:lineRule="auto"/>
        <w:ind w:left="142" w:right="84"/>
        <w:jc w:val="both"/>
        <w:rPr>
          <w:b/>
          <w:bCs/>
        </w:rPr>
      </w:pPr>
      <w:r w:rsidRPr="00A93F1D">
        <w:rPr>
          <w:b/>
          <w:bCs/>
        </w:rPr>
        <w:t>Employee Retention</w:t>
      </w:r>
    </w:p>
    <w:p w14:paraId="703DDE47" w14:textId="598BA586" w:rsidR="005871E1" w:rsidRPr="00A93F1D" w:rsidRDefault="00F82712" w:rsidP="00D9552E">
      <w:pPr>
        <w:pStyle w:val="BodyText"/>
        <w:spacing w:line="480" w:lineRule="auto"/>
        <w:ind w:left="142" w:right="84"/>
        <w:jc w:val="both"/>
      </w:pPr>
      <w:r w:rsidRPr="00A93F1D">
        <w:t>By addressing employees’ concerns, recognizing their contributions, and supporting their development, appraisals help in retaining talented employees and reducing turnover.</w:t>
      </w:r>
    </w:p>
    <w:p w14:paraId="4E8E6F78" w14:textId="6B86B6F8" w:rsidR="005871E1" w:rsidRPr="00A93F1D" w:rsidRDefault="005871E1" w:rsidP="00D9552E">
      <w:pPr>
        <w:pStyle w:val="BodyText"/>
        <w:spacing w:line="480" w:lineRule="auto"/>
        <w:ind w:right="84"/>
        <w:jc w:val="both"/>
        <w:rPr>
          <w:b/>
          <w:bCs/>
        </w:rPr>
      </w:pPr>
      <w:r w:rsidRPr="00A93F1D">
        <w:rPr>
          <w:b/>
          <w:bCs/>
        </w:rPr>
        <w:t xml:space="preserve">PROCESS OF PERFORMANCE </w:t>
      </w:r>
      <w:r w:rsidR="00D9552E" w:rsidRPr="00A93F1D">
        <w:rPr>
          <w:b/>
          <w:bCs/>
        </w:rPr>
        <w:t>APPRAISAL</w:t>
      </w:r>
    </w:p>
    <w:p w14:paraId="7AE1CCC4" w14:textId="77777777" w:rsidR="005871E1" w:rsidRPr="00A93F1D" w:rsidRDefault="005871E1" w:rsidP="004D71A5">
      <w:pPr>
        <w:pStyle w:val="BodyText"/>
        <w:numPr>
          <w:ilvl w:val="0"/>
          <w:numId w:val="8"/>
        </w:numPr>
        <w:spacing w:line="480" w:lineRule="auto"/>
        <w:ind w:left="142" w:right="84"/>
        <w:jc w:val="both"/>
      </w:pPr>
      <w:r w:rsidRPr="00A93F1D">
        <w:t xml:space="preserve">Determining objectives: This is the first step in performance appraisal process. First of all, the objective of the performance appraisal is to be determined. It may be to evaluate the actual performance of the individual on the job or to determine the potential of individual to higher post or both. </w:t>
      </w:r>
    </w:p>
    <w:p w14:paraId="27F4D213" w14:textId="19B3C7E5" w:rsidR="005871E1" w:rsidRPr="00A93F1D" w:rsidRDefault="005871E1" w:rsidP="004D71A5">
      <w:pPr>
        <w:pStyle w:val="BodyText"/>
        <w:numPr>
          <w:ilvl w:val="0"/>
          <w:numId w:val="8"/>
        </w:numPr>
        <w:spacing w:line="480" w:lineRule="auto"/>
        <w:ind w:left="142" w:right="84"/>
        <w:jc w:val="both"/>
      </w:pPr>
      <w:r w:rsidRPr="00A93F1D">
        <w:t xml:space="preserve"> Establishing performance standard or criteria: Performance appraisal is to be done on the basis of standard set up for appraising the performance of employees. Job performance standards are to be fixed which is related with the work requirements that are expected from an employee on a particular job. These are the criteria against which performance is judged. </w:t>
      </w:r>
    </w:p>
    <w:p w14:paraId="56808A2F" w14:textId="143B5695" w:rsidR="005871E1" w:rsidRPr="00A93F1D" w:rsidRDefault="005871E1" w:rsidP="004D71A5">
      <w:pPr>
        <w:pStyle w:val="BodyText"/>
        <w:numPr>
          <w:ilvl w:val="0"/>
          <w:numId w:val="8"/>
        </w:numPr>
        <w:spacing w:line="480" w:lineRule="auto"/>
        <w:ind w:left="142" w:right="84"/>
        <w:jc w:val="both"/>
      </w:pPr>
      <w:r w:rsidRPr="00A93F1D">
        <w:t xml:space="preserve">Communicating the standards: After determining the criteria or standard of performance, it must be communicated to employees. By knowing the performance standards, employees are able to know what is really expected from them. The standards of performance expected from employees should also be communicated to the evaluators. If there is any objections or suggestions regarding these standards, it </w:t>
      </w:r>
      <w:r w:rsidRPr="00A93F1D">
        <w:lastRenderedPageBreak/>
        <w:t>may be recorded. The standards can be modified in the light of suggestions and recommendations obtained from evaluators and employees.</w:t>
      </w:r>
    </w:p>
    <w:p w14:paraId="42AA480C" w14:textId="634F7FDF" w:rsidR="005871E1" w:rsidRPr="00A93F1D" w:rsidRDefault="005871E1" w:rsidP="004D71A5">
      <w:pPr>
        <w:pStyle w:val="BodyText"/>
        <w:numPr>
          <w:ilvl w:val="0"/>
          <w:numId w:val="8"/>
        </w:numPr>
        <w:spacing w:line="480" w:lineRule="auto"/>
        <w:ind w:left="142" w:right="84"/>
        <w:jc w:val="both"/>
      </w:pPr>
      <w:r w:rsidRPr="00A93F1D">
        <w:t xml:space="preserve">Measuring performance: This is the stage in performance appraisal process. The actual performance of employees must be measured. Standard and well accepted performance measurement technique should be used for measuring the performance. Personal observations, written reports, face to face interaction are the common methods used to collect information relating to performance. </w:t>
      </w:r>
    </w:p>
    <w:p w14:paraId="4EA35A51" w14:textId="7935AC6D" w:rsidR="005871E1" w:rsidRPr="00A93F1D" w:rsidRDefault="005871E1" w:rsidP="004D71A5">
      <w:pPr>
        <w:pStyle w:val="BodyText"/>
        <w:numPr>
          <w:ilvl w:val="0"/>
          <w:numId w:val="8"/>
        </w:numPr>
        <w:spacing w:line="480" w:lineRule="auto"/>
        <w:ind w:left="142" w:right="84"/>
        <w:jc w:val="both"/>
      </w:pPr>
      <w:r w:rsidRPr="00A93F1D">
        <w:t xml:space="preserve">Comparing the actual performance with standards: This is the next step in the performance appraisal process. After measuring the actual performance, it should be compared with the standards. Such a comparison will help to highlight the deviations of actual performance from standard. These deviations may be either positive or negative. </w:t>
      </w:r>
    </w:p>
    <w:p w14:paraId="27414BCF" w14:textId="34BCDC4A" w:rsidR="005871E1" w:rsidRPr="00A93F1D" w:rsidRDefault="005871E1" w:rsidP="004D71A5">
      <w:pPr>
        <w:pStyle w:val="BodyText"/>
        <w:numPr>
          <w:ilvl w:val="0"/>
          <w:numId w:val="8"/>
        </w:numPr>
        <w:spacing w:line="480" w:lineRule="auto"/>
        <w:ind w:left="142" w:right="84"/>
        <w:jc w:val="both"/>
      </w:pPr>
      <w:r w:rsidRPr="00A93F1D">
        <w:t>Discussion: After that it is necessary to communicate the results of the appraisal to the employees. Not only the deviations but also the reasons for deviations are analyzed and discussed with the employees. The discussion will enable the employees to know their individual strength and weakness. By knowing this, he tries to improve the performance in future.</w:t>
      </w:r>
    </w:p>
    <w:p w14:paraId="501CC5EC" w14:textId="0767E663" w:rsidR="005871E1" w:rsidRPr="00A93F1D" w:rsidRDefault="005871E1" w:rsidP="004D71A5">
      <w:pPr>
        <w:pStyle w:val="BodyText"/>
        <w:numPr>
          <w:ilvl w:val="0"/>
          <w:numId w:val="8"/>
        </w:numPr>
        <w:spacing w:line="480" w:lineRule="auto"/>
        <w:ind w:left="142" w:right="84"/>
        <w:jc w:val="both"/>
      </w:pPr>
      <w:r w:rsidRPr="00A93F1D">
        <w:t xml:space="preserve">Corrective action: By way of conducting discussion with employees, the steps needed for improving performance can be identified and on that basis corrective action can he taken. Coaching, training, counselling etc. can be conducted to improve the performance of employees. </w:t>
      </w:r>
    </w:p>
    <w:p w14:paraId="3D21FEB4" w14:textId="423723A7" w:rsidR="005871E1" w:rsidRPr="00A93F1D" w:rsidRDefault="005871E1" w:rsidP="00AE6B34">
      <w:pPr>
        <w:pStyle w:val="BodyText"/>
        <w:spacing w:line="480" w:lineRule="auto"/>
        <w:ind w:right="84"/>
        <w:jc w:val="both"/>
        <w:rPr>
          <w:b/>
          <w:bCs/>
        </w:rPr>
      </w:pPr>
      <w:r w:rsidRPr="00A93F1D">
        <w:rPr>
          <w:b/>
          <w:bCs/>
        </w:rPr>
        <w:t xml:space="preserve">METHODS OF PERFORMANCE APPRAISAL </w:t>
      </w:r>
    </w:p>
    <w:p w14:paraId="709120BD" w14:textId="511D5E68" w:rsidR="005871E1" w:rsidRPr="00A93F1D" w:rsidRDefault="005871E1" w:rsidP="00AE6B34">
      <w:pPr>
        <w:pStyle w:val="BodyText"/>
        <w:spacing w:line="480" w:lineRule="auto"/>
        <w:ind w:right="84"/>
        <w:jc w:val="both"/>
        <w:rPr>
          <w:b/>
          <w:bCs/>
          <w:sz w:val="28"/>
          <w:szCs w:val="28"/>
        </w:rPr>
      </w:pPr>
      <w:r w:rsidRPr="00A93F1D">
        <w:t>In actual practice several methods are used for evaluating performance of employees. However, formal performance appraisal programs have often yielded unsatisfactory and disappointing results. Some critics even suggest t</w:t>
      </w:r>
      <w:r w:rsidR="00AE6B34" w:rsidRPr="00A93F1D">
        <w:t xml:space="preserve">o discard performance appraisal </w:t>
      </w:r>
      <w:r w:rsidRPr="00A93F1D">
        <w:lastRenderedPageBreak/>
        <w:t>as it seems to be worthless</w:t>
      </w:r>
      <w:r w:rsidRPr="00A93F1D">
        <w:rPr>
          <w:sz w:val="28"/>
          <w:szCs w:val="28"/>
        </w:rPr>
        <w:t>.</w:t>
      </w:r>
    </w:p>
    <w:p w14:paraId="11BAB7A7" w14:textId="3BF54995" w:rsidR="005871E1" w:rsidRPr="00A93F1D" w:rsidRDefault="005871E1" w:rsidP="00AE6B34">
      <w:pPr>
        <w:pStyle w:val="BodyText"/>
        <w:spacing w:line="480" w:lineRule="auto"/>
        <w:ind w:right="84"/>
        <w:jc w:val="both"/>
        <w:rPr>
          <w:sz w:val="28"/>
          <w:szCs w:val="28"/>
        </w:rPr>
      </w:pPr>
      <w:r w:rsidRPr="00A93F1D">
        <w:t>But considering the scope and usefulness of appraisal programs, the problem is whether to abandon them; rather it should be how to make them more useful in evaluating performance. One important reason for failure is that companies often select aimlessly from the wide set of performance appraisal techniques without result thinking about the suitability of a particular technique to an organization</w:t>
      </w:r>
      <w:r w:rsidRPr="00A93F1D">
        <w:rPr>
          <w:sz w:val="28"/>
          <w:szCs w:val="28"/>
        </w:rPr>
        <w:t>.</w:t>
      </w:r>
    </w:p>
    <w:p w14:paraId="6954D66F" w14:textId="465C8A23" w:rsidR="005871E1" w:rsidRPr="00A93F1D" w:rsidRDefault="005871E1" w:rsidP="00AE6B34">
      <w:pPr>
        <w:pStyle w:val="BodyText"/>
        <w:spacing w:line="480" w:lineRule="auto"/>
        <w:ind w:right="84"/>
        <w:jc w:val="both"/>
      </w:pPr>
      <w:r w:rsidRPr="00A93F1D">
        <w:t>Each performance appraisal techniques has its own combination of strength and weakness, and none of the methods is able to achieve all the purpose of performance appraisal systems. The best practice which can be adopted is to select an appropriate appraisal method to achieve a particular performance</w:t>
      </w:r>
      <w:r w:rsidR="000350F0" w:rsidRPr="00A93F1D">
        <w:t xml:space="preserve"> </w:t>
      </w:r>
      <w:r w:rsidRPr="00A93F1D">
        <w:t>appraisal goal. The important technique of performance appraisal are traditional and modern methods</w:t>
      </w:r>
    </w:p>
    <w:p w14:paraId="6D3F3AEF" w14:textId="76CAD038" w:rsidR="005871E1" w:rsidRPr="00A93F1D" w:rsidRDefault="005871E1" w:rsidP="00AE6B34">
      <w:pPr>
        <w:pStyle w:val="BodyText"/>
        <w:spacing w:line="480" w:lineRule="auto"/>
        <w:ind w:right="84"/>
        <w:jc w:val="both"/>
      </w:pPr>
      <w:r w:rsidRPr="00A93F1D">
        <w:rPr>
          <w:b/>
          <w:bCs/>
        </w:rPr>
        <w:t>Traditional methods:</w:t>
      </w:r>
    </w:p>
    <w:p w14:paraId="74592BDC" w14:textId="4F8D9B4F" w:rsidR="005871E1" w:rsidRPr="00A93F1D" w:rsidRDefault="005871E1" w:rsidP="004D71A5">
      <w:pPr>
        <w:pStyle w:val="BodyText"/>
        <w:numPr>
          <w:ilvl w:val="0"/>
          <w:numId w:val="8"/>
        </w:numPr>
        <w:spacing w:line="480" w:lineRule="auto"/>
        <w:ind w:left="142" w:right="84"/>
        <w:jc w:val="both"/>
      </w:pPr>
      <w:r w:rsidRPr="00A93F1D">
        <w:rPr>
          <w:b/>
          <w:bCs/>
        </w:rPr>
        <w:t>Ranking method:</w:t>
      </w:r>
      <w:r w:rsidRPr="00A93F1D">
        <w:t xml:space="preserve"> </w:t>
      </w:r>
    </w:p>
    <w:p w14:paraId="68DFE95C" w14:textId="4E37A520" w:rsidR="005871E1" w:rsidRPr="00A93F1D" w:rsidRDefault="005871E1" w:rsidP="00AE6B34">
      <w:pPr>
        <w:pStyle w:val="BodyText"/>
        <w:spacing w:line="480" w:lineRule="auto"/>
        <w:ind w:right="84"/>
        <w:jc w:val="both"/>
      </w:pPr>
      <w:r w:rsidRPr="00A93F1D">
        <w:t>It is simple and easy method of judging the work performance of employees in a group. Ranks are assigned in order of their performance. The workers differ in their performance. The best performer is ranked first and the worst worker is ranked last. Under this method, employees are rated on overall basis with reference to their job performance. This method can be used when the number of individuals is less. This method has certain limitations. There is the chance of bias in judgment because appraisal is not based on specifically defined measures of job related performance. This method only indicates how a person stands in relation to others in group. It does not indicate how much a person is better or worse than others.</w:t>
      </w:r>
    </w:p>
    <w:p w14:paraId="72C9991D" w14:textId="31F6EC80" w:rsidR="005871E1" w:rsidRPr="00A93F1D" w:rsidRDefault="005871E1" w:rsidP="004D71A5">
      <w:pPr>
        <w:pStyle w:val="BodyText"/>
        <w:numPr>
          <w:ilvl w:val="0"/>
          <w:numId w:val="8"/>
        </w:numPr>
        <w:spacing w:line="480" w:lineRule="auto"/>
        <w:ind w:left="142" w:right="84"/>
        <w:jc w:val="both"/>
        <w:rPr>
          <w:b/>
          <w:bCs/>
        </w:rPr>
      </w:pPr>
      <w:r w:rsidRPr="00A93F1D">
        <w:rPr>
          <w:b/>
          <w:bCs/>
        </w:rPr>
        <w:t>Paired comparison methods:</w:t>
      </w:r>
    </w:p>
    <w:p w14:paraId="57A8E1D2" w14:textId="5A360323" w:rsidR="005871E1" w:rsidRPr="00A93F1D" w:rsidRDefault="005871E1" w:rsidP="00AE6B34">
      <w:pPr>
        <w:pStyle w:val="BodyText"/>
        <w:spacing w:line="480" w:lineRule="auto"/>
        <w:ind w:right="84"/>
        <w:jc w:val="both"/>
      </w:pPr>
      <w:r w:rsidRPr="00A93F1D">
        <w:t xml:space="preserve">This technique is probably more accurate than alternation ranking. But with large numbers of employees it becomes extremely time consuming and difficult to conduct. </w:t>
      </w:r>
      <w:r w:rsidRPr="00A93F1D">
        <w:lastRenderedPageBreak/>
        <w:t xml:space="preserve">Each person is compared with other persons in pairs at one time. Only one trait is considered each time of comparison. The number of times an employee is judged better than the others determines his rank. </w:t>
      </w:r>
    </w:p>
    <w:p w14:paraId="1CB96BF7" w14:textId="33870A9C" w:rsidR="005871E1" w:rsidRPr="00A93F1D" w:rsidRDefault="005871E1" w:rsidP="004D71A5">
      <w:pPr>
        <w:pStyle w:val="BodyText"/>
        <w:numPr>
          <w:ilvl w:val="0"/>
          <w:numId w:val="8"/>
        </w:numPr>
        <w:spacing w:line="480" w:lineRule="auto"/>
        <w:ind w:left="142" w:right="84"/>
        <w:jc w:val="both"/>
        <w:rPr>
          <w:b/>
          <w:bCs/>
        </w:rPr>
      </w:pPr>
      <w:r w:rsidRPr="00A93F1D">
        <w:rPr>
          <w:b/>
          <w:bCs/>
        </w:rPr>
        <w:t>Graphic rating scales:</w:t>
      </w:r>
    </w:p>
    <w:p w14:paraId="7C18D15D" w14:textId="3B03D2C4" w:rsidR="005871E1" w:rsidRPr="00A93F1D" w:rsidRDefault="005871E1" w:rsidP="00AE6B34">
      <w:pPr>
        <w:pStyle w:val="BodyText"/>
        <w:spacing w:line="480" w:lineRule="auto"/>
        <w:ind w:right="84"/>
        <w:jc w:val="both"/>
        <w:rPr>
          <w:rFonts w:eastAsiaTheme="minorEastAsia"/>
          <w:sz w:val="22"/>
          <w:szCs w:val="22"/>
        </w:rPr>
      </w:pPr>
      <w:r w:rsidRPr="00A93F1D">
        <w:t xml:space="preserve"> This is the oldest and most popular method. This technique is more consistent and reliable too. Typically a graphic scale assesses a person on the quality and quantity of his work (is he outstanding, above average or unsatisfactory) and on variety of other factors that vary with jobs but usually include personal traits like reliability and cooperation. It may also include specific performance items like oral and written communication.</w:t>
      </w:r>
      <w:r w:rsidRPr="00A93F1D">
        <w:rPr>
          <w:rFonts w:eastAsiaTheme="minorEastAsia"/>
          <w:sz w:val="22"/>
          <w:szCs w:val="22"/>
        </w:rPr>
        <w:t xml:space="preserve"> </w:t>
      </w:r>
    </w:p>
    <w:p w14:paraId="28B92930" w14:textId="00CBF4B2" w:rsidR="005871E1" w:rsidRPr="00A93F1D" w:rsidRDefault="005871E1" w:rsidP="004D71A5">
      <w:pPr>
        <w:pStyle w:val="BodyText"/>
        <w:numPr>
          <w:ilvl w:val="0"/>
          <w:numId w:val="8"/>
        </w:numPr>
        <w:spacing w:line="480" w:lineRule="auto"/>
        <w:ind w:left="142" w:right="84"/>
        <w:jc w:val="both"/>
        <w:rPr>
          <w:b/>
          <w:bCs/>
        </w:rPr>
      </w:pPr>
      <w:r w:rsidRPr="00A93F1D">
        <w:rPr>
          <w:b/>
          <w:bCs/>
        </w:rPr>
        <w:t>Check list method:</w:t>
      </w:r>
    </w:p>
    <w:p w14:paraId="3AFA53F2" w14:textId="2847F1A6" w:rsidR="005871E1" w:rsidRPr="00A93F1D" w:rsidRDefault="005871E1" w:rsidP="00AE6B34">
      <w:pPr>
        <w:pStyle w:val="BodyText"/>
        <w:spacing w:line="480" w:lineRule="auto"/>
        <w:ind w:right="84"/>
        <w:jc w:val="both"/>
        <w:rPr>
          <w:rFonts w:eastAsiaTheme="minorEastAsia"/>
          <w:sz w:val="22"/>
          <w:szCs w:val="22"/>
        </w:rPr>
      </w:pPr>
      <w:r w:rsidRPr="00A93F1D">
        <w:t>A checklist is statement of traits and performance of employees on the job. It is prepared in 2 column namely a "Yes' column and a "No' column. The appraiser is required to read the statement and put a tick mark in 'Yes' column if the statement is positive and in 'No' column if the statement is negative. After ticking against the item, the rater forwards the list to Human Resource Department. Actual evaluation is done by HR department. The HR department assign certain points to each "Yes" ticked. The total score is arrived by adding the points assigned to 'Yes' ticked. When points are allotted to the check list, the check list becomes a weighted check list.</w:t>
      </w:r>
      <w:r w:rsidRPr="00A93F1D">
        <w:rPr>
          <w:rFonts w:eastAsiaTheme="minorEastAsia"/>
          <w:sz w:val="22"/>
          <w:szCs w:val="22"/>
        </w:rPr>
        <w:t xml:space="preserve"> </w:t>
      </w:r>
    </w:p>
    <w:p w14:paraId="2CDE9A07" w14:textId="542BDBC2" w:rsidR="005871E1" w:rsidRPr="00A93F1D" w:rsidRDefault="005871E1" w:rsidP="004D71A5">
      <w:pPr>
        <w:pStyle w:val="BodyText"/>
        <w:numPr>
          <w:ilvl w:val="0"/>
          <w:numId w:val="8"/>
        </w:numPr>
        <w:spacing w:line="480" w:lineRule="auto"/>
        <w:ind w:left="142" w:right="84"/>
        <w:jc w:val="both"/>
        <w:rPr>
          <w:b/>
          <w:bCs/>
        </w:rPr>
      </w:pPr>
      <w:r w:rsidRPr="00A93F1D">
        <w:rPr>
          <w:b/>
          <w:bCs/>
        </w:rPr>
        <w:t>Forced distribution method:</w:t>
      </w:r>
    </w:p>
    <w:p w14:paraId="338AADFD" w14:textId="1A13E7FD" w:rsidR="005871E1" w:rsidRPr="00A93F1D" w:rsidRDefault="005871E1" w:rsidP="00AE6B34">
      <w:pPr>
        <w:pStyle w:val="BodyText"/>
        <w:spacing w:line="480" w:lineRule="auto"/>
        <w:ind w:right="84"/>
        <w:jc w:val="both"/>
      </w:pPr>
      <w:r w:rsidRPr="00A93F1D">
        <w:t xml:space="preserve">This technique was developed to reduce bias and establish objective standards of comparison between individuals, but it does not involve the intervention of a third party. </w:t>
      </w:r>
    </w:p>
    <w:p w14:paraId="782994BE" w14:textId="7D027078" w:rsidR="005871E1" w:rsidRPr="00A93F1D" w:rsidRDefault="005871E1" w:rsidP="004D71A5">
      <w:pPr>
        <w:pStyle w:val="BodyText"/>
        <w:numPr>
          <w:ilvl w:val="0"/>
          <w:numId w:val="8"/>
        </w:numPr>
        <w:spacing w:line="480" w:lineRule="auto"/>
        <w:ind w:left="142" w:right="84"/>
        <w:jc w:val="both"/>
        <w:rPr>
          <w:b/>
          <w:bCs/>
        </w:rPr>
      </w:pPr>
      <w:r w:rsidRPr="00A93F1D">
        <w:rPr>
          <w:b/>
          <w:bCs/>
        </w:rPr>
        <w:t>Critical incident appraisal:</w:t>
      </w:r>
    </w:p>
    <w:p w14:paraId="6C650AA2" w14:textId="72C7DB00" w:rsidR="005871E1" w:rsidRPr="00A93F1D" w:rsidRDefault="005871E1" w:rsidP="00AE6B34">
      <w:pPr>
        <w:pStyle w:val="BodyText"/>
        <w:spacing w:line="480" w:lineRule="auto"/>
        <w:ind w:right="84"/>
        <w:jc w:val="both"/>
      </w:pPr>
      <w:r w:rsidRPr="00A93F1D">
        <w:t xml:space="preserve"> The critical incident technique looks like natural method of performance appraisal </w:t>
      </w:r>
      <w:r w:rsidRPr="00A93F1D">
        <w:lastRenderedPageBreak/>
        <w:t>because it gives a supervisor actual, factual incidents to discuss with an employee. Supervisors are asked to keep a record on each employee and to record actual incidents of positive or negative behaviour. The supervisor records the employee's behaviour not traits during critical events. The critical events may be good or bad. The rating is done on the basis of employee's positive or negative behaviour during these events. For example supervisor records the behaviour of employees when a sudden breakdown of machinery occurred.</w:t>
      </w:r>
    </w:p>
    <w:p w14:paraId="1958DC8F" w14:textId="7DFA735D" w:rsidR="005871E1" w:rsidRPr="00A93F1D" w:rsidRDefault="005871E1" w:rsidP="004D71A5">
      <w:pPr>
        <w:pStyle w:val="BodyText"/>
        <w:numPr>
          <w:ilvl w:val="0"/>
          <w:numId w:val="8"/>
        </w:numPr>
        <w:spacing w:line="480" w:lineRule="auto"/>
        <w:ind w:left="142" w:right="84"/>
        <w:jc w:val="both"/>
        <w:rPr>
          <w:b/>
          <w:bCs/>
        </w:rPr>
      </w:pPr>
      <w:r w:rsidRPr="00A93F1D">
        <w:rPr>
          <w:b/>
          <w:bCs/>
        </w:rPr>
        <w:t>Field review method:</w:t>
      </w:r>
    </w:p>
    <w:p w14:paraId="341E5746" w14:textId="4C83BEDD" w:rsidR="005871E1" w:rsidRPr="00A93F1D" w:rsidRDefault="005871E1" w:rsidP="00AE6B34">
      <w:pPr>
        <w:pStyle w:val="BodyText"/>
        <w:spacing w:line="480" w:lineRule="auto"/>
        <w:ind w:right="84"/>
        <w:jc w:val="both"/>
      </w:pPr>
      <w:r w:rsidRPr="00A93F1D">
        <w:t xml:space="preserve">An officer of human resource department reviews employee's record and holds interview with the ratee and his supervisor. The officer who is the interviewer prepares question in advance and is asked. The supervisor answers questions regarding subordinates level of performance, his work in progress, his strength and weakness, promotional potential etc. The officer takes detailed notes of the interview. These notes are then approved by supervisor and placed in employee's service record. As per the system, the rater is not required to fill the appraisal form. The raters bias are considerably reduced. Field review method is useful when comparable information is needed from employees in different units. </w:t>
      </w:r>
    </w:p>
    <w:p w14:paraId="2F73FF6C" w14:textId="1AD71E1D" w:rsidR="005871E1" w:rsidRPr="00A93F1D" w:rsidRDefault="005871E1" w:rsidP="004D71A5">
      <w:pPr>
        <w:pStyle w:val="BodyText"/>
        <w:numPr>
          <w:ilvl w:val="0"/>
          <w:numId w:val="8"/>
        </w:numPr>
        <w:spacing w:line="480" w:lineRule="auto"/>
        <w:ind w:left="142" w:right="84"/>
        <w:jc w:val="both"/>
        <w:rPr>
          <w:b/>
          <w:bCs/>
        </w:rPr>
      </w:pPr>
      <w:r w:rsidRPr="00A93F1D">
        <w:rPr>
          <w:b/>
          <w:bCs/>
        </w:rPr>
        <w:t>Essay appraisal method:</w:t>
      </w:r>
    </w:p>
    <w:p w14:paraId="209EE486" w14:textId="01122076" w:rsidR="005871E1" w:rsidRPr="00A93F1D" w:rsidRDefault="005871E1" w:rsidP="00AE6B34">
      <w:pPr>
        <w:pStyle w:val="BodyText"/>
        <w:spacing w:line="480" w:lineRule="auto"/>
        <w:ind w:right="84"/>
        <w:jc w:val="both"/>
      </w:pPr>
      <w:r w:rsidRPr="00A93F1D">
        <w:t xml:space="preserve"> This technique asks the rater to write a paragraph or more converting an individual's strength, weakness, potential and so on. In most selection situations, particularly those involving professional, sales or managerial positions, essay appraisals from former employers, teachers, or associates carry significant weight. The assumption seems to be that an honest and informed statement from someone who knows a man well is fully valid and satisfactory. In case of existing employees the supervisor writes a detailed report about the employee's performance. He describes the employee's strength and </w:t>
      </w:r>
      <w:r w:rsidRPr="00A93F1D">
        <w:lastRenderedPageBreak/>
        <w:t>weakness under a number of heads.</w:t>
      </w:r>
    </w:p>
    <w:p w14:paraId="14DC31AD" w14:textId="279F683F" w:rsidR="005871E1" w:rsidRPr="00A93F1D" w:rsidRDefault="005871E1" w:rsidP="00AE6B34">
      <w:pPr>
        <w:pStyle w:val="BodyText"/>
        <w:spacing w:line="480" w:lineRule="auto"/>
        <w:ind w:right="84"/>
        <w:jc w:val="both"/>
        <w:rPr>
          <w:rFonts w:eastAsiaTheme="minorEastAsia"/>
          <w:b/>
          <w:bCs/>
        </w:rPr>
      </w:pPr>
      <w:r w:rsidRPr="00A93F1D">
        <w:rPr>
          <w:rFonts w:eastAsiaTheme="minorEastAsia"/>
          <w:b/>
          <w:bCs/>
        </w:rPr>
        <w:t>Modern Methods:</w:t>
      </w:r>
    </w:p>
    <w:p w14:paraId="4AC787D4" w14:textId="49E44F1F" w:rsidR="005871E1" w:rsidRPr="00A93F1D" w:rsidRDefault="005871E1" w:rsidP="004D71A5">
      <w:pPr>
        <w:pStyle w:val="BodyText"/>
        <w:numPr>
          <w:ilvl w:val="0"/>
          <w:numId w:val="8"/>
        </w:numPr>
        <w:spacing w:line="480" w:lineRule="auto"/>
        <w:ind w:left="142" w:right="84"/>
        <w:jc w:val="both"/>
        <w:rPr>
          <w:b/>
          <w:bCs/>
        </w:rPr>
      </w:pPr>
      <w:r w:rsidRPr="00A93F1D">
        <w:rPr>
          <w:b/>
          <w:bCs/>
        </w:rPr>
        <w:t>Assessment centers:</w:t>
      </w:r>
    </w:p>
    <w:p w14:paraId="07A6A7F9" w14:textId="038CE026" w:rsidR="005871E1" w:rsidRPr="00A93F1D" w:rsidRDefault="005871E1" w:rsidP="00AE6B34">
      <w:pPr>
        <w:pStyle w:val="BodyText"/>
        <w:spacing w:line="480" w:lineRule="auto"/>
        <w:ind w:left="142" w:right="84"/>
        <w:jc w:val="both"/>
      </w:pPr>
      <w:r w:rsidRPr="00A93F1D">
        <w:t xml:space="preserve">This type of appraisal technique is used when employees are considered for promotion to higher posts. An assessment center is a central location where a group of employees come together and work on an assignment for two or three days. </w:t>
      </w:r>
    </w:p>
    <w:p w14:paraId="25A11EC0" w14:textId="61F0CE92" w:rsidR="005871E1" w:rsidRPr="00A93F1D" w:rsidRDefault="005871E1" w:rsidP="004D71A5">
      <w:pPr>
        <w:pStyle w:val="BodyText"/>
        <w:numPr>
          <w:ilvl w:val="0"/>
          <w:numId w:val="8"/>
        </w:numPr>
        <w:spacing w:line="480" w:lineRule="auto"/>
        <w:ind w:left="142" w:right="84"/>
        <w:jc w:val="both"/>
      </w:pPr>
      <w:r w:rsidRPr="00A93F1D">
        <w:rPr>
          <w:b/>
          <w:bCs/>
        </w:rPr>
        <w:t>Human resource accounting method:</w:t>
      </w:r>
      <w:r w:rsidRPr="00A93F1D">
        <w:t xml:space="preserve"> </w:t>
      </w:r>
    </w:p>
    <w:p w14:paraId="1ACC3F1C" w14:textId="0E82B2AC" w:rsidR="005871E1" w:rsidRPr="00A93F1D" w:rsidRDefault="005871E1" w:rsidP="00AE6B34">
      <w:pPr>
        <w:pStyle w:val="BodyText"/>
        <w:spacing w:line="480" w:lineRule="auto"/>
        <w:ind w:right="84"/>
        <w:jc w:val="both"/>
      </w:pPr>
      <w:r w:rsidRPr="00A93F1D">
        <w:t>This method is in transitional stage Human resources are considered as valuable assets of an organization. The performance in judged in terms of costs and contribution of employees. Cost of human resources includes expenditure incurred on human resource planning. recruitment, selection, orientation and placement. Contribution is measured in terms of money. This is money value of labour productivity. Difference between cost and contribution shows the performance of employees.</w:t>
      </w:r>
      <w:r w:rsidRPr="00A93F1D">
        <w:rPr>
          <w:rFonts w:eastAsiaTheme="minorEastAsia"/>
          <w:sz w:val="22"/>
          <w:szCs w:val="22"/>
        </w:rPr>
        <w:t xml:space="preserve"> </w:t>
      </w:r>
    </w:p>
    <w:p w14:paraId="02B47AE2" w14:textId="751D8FF5" w:rsidR="005871E1" w:rsidRPr="00A93F1D" w:rsidRDefault="005871E1" w:rsidP="004D71A5">
      <w:pPr>
        <w:pStyle w:val="BodyText"/>
        <w:numPr>
          <w:ilvl w:val="0"/>
          <w:numId w:val="8"/>
        </w:numPr>
        <w:spacing w:line="480" w:lineRule="auto"/>
        <w:ind w:left="142" w:right="84"/>
        <w:jc w:val="both"/>
      </w:pPr>
      <w:r w:rsidRPr="00A93F1D">
        <w:rPr>
          <w:b/>
          <w:bCs/>
        </w:rPr>
        <w:t>Behavioural Anchored Rating Scales (BARS):</w:t>
      </w:r>
      <w:r w:rsidRPr="00A93F1D">
        <w:t xml:space="preserve"> </w:t>
      </w:r>
    </w:p>
    <w:p w14:paraId="4946CD0B" w14:textId="0041CE19" w:rsidR="005871E1" w:rsidRPr="00A93F1D" w:rsidRDefault="005871E1" w:rsidP="00AE6B34">
      <w:pPr>
        <w:pStyle w:val="BodyText"/>
        <w:spacing w:line="480" w:lineRule="auto"/>
        <w:ind w:right="84"/>
        <w:jc w:val="both"/>
      </w:pPr>
      <w:r w:rsidRPr="00A93F1D">
        <w:t>It is sometimes called behavioral expectation scales. This method is a combination of graphic rating scales and critical incident method. BARS are the scales which represent a range of descriptive statements of behavior varying from the least to the most effective. It is the expected behavior. The appraiser observes the behavior of employees. This observed behavior is compared with the BARS. In other words, it is the comparison of actual behavior with the expected behavior. The ratings under BARS method is done by experts.</w:t>
      </w:r>
    </w:p>
    <w:p w14:paraId="4825B8C4" w14:textId="58E78165" w:rsidR="005871E1" w:rsidRPr="00A93F1D" w:rsidRDefault="005871E1" w:rsidP="004D71A5">
      <w:pPr>
        <w:pStyle w:val="BodyText"/>
        <w:numPr>
          <w:ilvl w:val="0"/>
          <w:numId w:val="8"/>
        </w:numPr>
        <w:spacing w:line="480" w:lineRule="auto"/>
        <w:ind w:left="142" w:right="84"/>
        <w:jc w:val="both"/>
      </w:pPr>
      <w:r w:rsidRPr="00A93F1D">
        <w:rPr>
          <w:b/>
          <w:bCs/>
        </w:rPr>
        <w:t>Management By Objective (MBO):</w:t>
      </w:r>
      <w:r w:rsidRPr="00A93F1D">
        <w:t xml:space="preserve"> </w:t>
      </w:r>
    </w:p>
    <w:p w14:paraId="58A52B1E" w14:textId="1257D300" w:rsidR="005871E1" w:rsidRPr="00A93F1D" w:rsidRDefault="005871E1" w:rsidP="00AE6B34">
      <w:pPr>
        <w:pStyle w:val="BodyText"/>
        <w:spacing w:line="480" w:lineRule="auto"/>
        <w:ind w:right="84"/>
        <w:jc w:val="both"/>
      </w:pPr>
      <w:r w:rsidRPr="00A93F1D">
        <w:t xml:space="preserve">It is a process whereby superiors and subordinate managers of an organization jointly identify its common goals, define cache individuals major areas of responsibility in terms of results expected of him and are these measures as guides for operating the </w:t>
      </w:r>
      <w:r w:rsidRPr="00A93F1D">
        <w:lastRenderedPageBreak/>
        <w:t xml:space="preserve">unit and assessing the contribution of each of its members. In other words it can be defined as a system of improving performance, both of the individual managers and of the enterprise, departments and manager's level. It involves appraisal of performance against clear, time bound and mutually agreed goals. </w:t>
      </w:r>
    </w:p>
    <w:p w14:paraId="07502224" w14:textId="25A9ACA6" w:rsidR="005871E1" w:rsidRPr="00A93F1D" w:rsidRDefault="005871E1" w:rsidP="004D71A5">
      <w:pPr>
        <w:pStyle w:val="BodyText"/>
        <w:numPr>
          <w:ilvl w:val="0"/>
          <w:numId w:val="8"/>
        </w:numPr>
        <w:spacing w:line="480" w:lineRule="auto"/>
        <w:ind w:left="142" w:right="84"/>
        <w:jc w:val="both"/>
        <w:rPr>
          <w:b/>
          <w:bCs/>
        </w:rPr>
      </w:pPr>
      <w:r w:rsidRPr="00A93F1D">
        <w:rPr>
          <w:b/>
          <w:bCs/>
        </w:rPr>
        <w:t>360 Appraisal method:</w:t>
      </w:r>
    </w:p>
    <w:p w14:paraId="0F2B7930" w14:textId="13E7F183" w:rsidR="00D66799" w:rsidRPr="00A93F1D" w:rsidRDefault="005871E1" w:rsidP="00AE6B34">
      <w:pPr>
        <w:pStyle w:val="BodyText"/>
        <w:spacing w:line="480" w:lineRule="auto"/>
        <w:ind w:right="84"/>
        <w:jc w:val="both"/>
      </w:pPr>
      <w:r w:rsidRPr="00A93F1D">
        <w:t>Under this method, data relating to the skills, abilities and behaviours of workers are gathered from various sources such as managers, peers, subordinates, customers and clients. The appraisal is made about these workers on the basis of the data collected from these persons from whom the worker usually interacts. Besides appraising the behavior of the worker, his other attributes such as talents,</w:t>
      </w:r>
      <w:r w:rsidRPr="00A93F1D">
        <w:rPr>
          <w:rFonts w:eastAsiaTheme="minorEastAsia"/>
          <w:sz w:val="22"/>
          <w:szCs w:val="22"/>
        </w:rPr>
        <w:t xml:space="preserve"> </w:t>
      </w:r>
      <w:r w:rsidRPr="00A93F1D">
        <w:t xml:space="preserve">behaviour, values and consideration are also appraised. The Human Resource Department then consolidates the appraisal input, identify the points of consensus and provide feedback to the appraiser as to how to overcome the weakness as identified in the appraisal. In India, many corporations like Reliance, Godrej, Wipro etc. are making use of this technique. This technique is called 360 degree because it has four integral components that are customer or client appraisal, superior appraisal, subordinate appraisal and press appraisal. These four components complete 360 degree each one representing a 90 degree of overall appraisal. </w:t>
      </w:r>
    </w:p>
    <w:p w14:paraId="001AAA6C" w14:textId="7A939D38" w:rsidR="00D66799" w:rsidRPr="00A93F1D" w:rsidRDefault="00D66799" w:rsidP="00AE6B34">
      <w:pPr>
        <w:pStyle w:val="BodyText"/>
        <w:spacing w:line="480" w:lineRule="auto"/>
        <w:ind w:right="84"/>
        <w:jc w:val="both"/>
        <w:rPr>
          <w:b/>
          <w:bCs/>
        </w:rPr>
      </w:pPr>
      <w:r w:rsidRPr="00A93F1D">
        <w:rPr>
          <w:b/>
          <w:bCs/>
        </w:rPr>
        <w:t>THE ROLE OF HUMAN</w:t>
      </w:r>
      <w:r w:rsidR="00345A89" w:rsidRPr="00A93F1D">
        <w:rPr>
          <w:b/>
          <w:bCs/>
        </w:rPr>
        <w:t xml:space="preserve"> </w:t>
      </w:r>
      <w:r w:rsidRPr="00A93F1D">
        <w:rPr>
          <w:b/>
          <w:bCs/>
        </w:rPr>
        <w:t xml:space="preserve">RESOURCE DEPARTMENT IN PERFORMANVE APPRAISAL </w:t>
      </w:r>
    </w:p>
    <w:p w14:paraId="2BD3295E" w14:textId="77777777" w:rsidR="00DF1AA4" w:rsidRPr="00A93F1D" w:rsidRDefault="00D66799" w:rsidP="004D71A5">
      <w:pPr>
        <w:pStyle w:val="BodyText"/>
        <w:numPr>
          <w:ilvl w:val="0"/>
          <w:numId w:val="16"/>
        </w:numPr>
        <w:spacing w:line="480" w:lineRule="auto"/>
        <w:ind w:left="142" w:right="84"/>
        <w:jc w:val="both"/>
        <w:rPr>
          <w:b/>
          <w:bCs/>
        </w:rPr>
      </w:pPr>
      <w:r w:rsidRPr="00A93F1D">
        <w:rPr>
          <w:b/>
          <w:bCs/>
        </w:rPr>
        <w:t>Designing the Appraisal System:</w:t>
      </w:r>
    </w:p>
    <w:p w14:paraId="611B3356" w14:textId="2E6811BE" w:rsidR="00DF1AA4" w:rsidRPr="00A93F1D" w:rsidRDefault="00D66799" w:rsidP="00AE6B34">
      <w:pPr>
        <w:pStyle w:val="BodyText"/>
        <w:spacing w:line="480" w:lineRule="auto"/>
        <w:ind w:left="142" w:right="84"/>
        <w:jc w:val="both"/>
      </w:pPr>
      <w:r w:rsidRPr="00A93F1D">
        <w:t xml:space="preserve"> HR is responsible for developing a clear, structured, and effective performance appraisal system that aligns with organizational goals and values.</w:t>
      </w:r>
    </w:p>
    <w:p w14:paraId="5435F13E" w14:textId="77777777" w:rsidR="00DF1AA4" w:rsidRPr="00A93F1D" w:rsidRDefault="00D66799" w:rsidP="004D71A5">
      <w:pPr>
        <w:pStyle w:val="BodyText"/>
        <w:numPr>
          <w:ilvl w:val="0"/>
          <w:numId w:val="16"/>
        </w:numPr>
        <w:spacing w:line="480" w:lineRule="auto"/>
        <w:ind w:left="142" w:right="84"/>
        <w:jc w:val="both"/>
        <w:rPr>
          <w:b/>
          <w:bCs/>
        </w:rPr>
      </w:pPr>
      <w:r w:rsidRPr="00A93F1D">
        <w:rPr>
          <w:b/>
          <w:bCs/>
        </w:rPr>
        <w:t xml:space="preserve">Setting Clear Criteria: </w:t>
      </w:r>
    </w:p>
    <w:p w14:paraId="5CCF0B59" w14:textId="5EE6B837" w:rsidR="00D66799" w:rsidRPr="00A93F1D" w:rsidRDefault="00D66799" w:rsidP="00D9552E">
      <w:pPr>
        <w:pStyle w:val="BodyText"/>
        <w:spacing w:line="480" w:lineRule="auto"/>
        <w:ind w:left="142" w:right="84"/>
        <w:jc w:val="both"/>
      </w:pPr>
      <w:r w:rsidRPr="00A93F1D">
        <w:t xml:space="preserve">HR ensures that the performance criteria are well-defined, measurable, and relevant </w:t>
      </w:r>
      <w:r w:rsidRPr="00A93F1D">
        <w:lastRenderedPageBreak/>
        <w:t>to each employee’s role.</w:t>
      </w:r>
    </w:p>
    <w:p w14:paraId="250A933B" w14:textId="77777777" w:rsidR="00DF1AA4" w:rsidRPr="00A93F1D" w:rsidRDefault="00D66799" w:rsidP="004D71A5">
      <w:pPr>
        <w:pStyle w:val="BodyText"/>
        <w:numPr>
          <w:ilvl w:val="0"/>
          <w:numId w:val="16"/>
        </w:numPr>
        <w:spacing w:line="480" w:lineRule="auto"/>
        <w:ind w:left="142" w:right="84"/>
        <w:jc w:val="both"/>
        <w:rPr>
          <w:b/>
          <w:bCs/>
        </w:rPr>
      </w:pPr>
      <w:r w:rsidRPr="00A93F1D">
        <w:rPr>
          <w:b/>
          <w:bCs/>
        </w:rPr>
        <w:t>Training Managers:</w:t>
      </w:r>
      <w:r w:rsidR="00DF1AA4" w:rsidRPr="00A93F1D">
        <w:rPr>
          <w:b/>
          <w:bCs/>
        </w:rPr>
        <w:t xml:space="preserve"> </w:t>
      </w:r>
    </w:p>
    <w:p w14:paraId="27DB0FE3" w14:textId="015816C3" w:rsidR="00DF1AA4" w:rsidRPr="00A93F1D" w:rsidRDefault="00D66799" w:rsidP="00D9552E">
      <w:pPr>
        <w:pStyle w:val="BodyText"/>
        <w:spacing w:line="480" w:lineRule="auto"/>
        <w:ind w:left="142" w:right="84"/>
        <w:jc w:val="both"/>
      </w:pPr>
      <w:r w:rsidRPr="00A93F1D">
        <w:t>HR provides training to managers and supervisors on how to conduct fair and constructive performance appraisals, ensuring consistency across the organization.</w:t>
      </w:r>
    </w:p>
    <w:p w14:paraId="38DCC094" w14:textId="77777777" w:rsidR="00DF1AA4" w:rsidRPr="00A93F1D" w:rsidRDefault="00D66799" w:rsidP="004D71A5">
      <w:pPr>
        <w:pStyle w:val="BodyText"/>
        <w:numPr>
          <w:ilvl w:val="0"/>
          <w:numId w:val="16"/>
        </w:numPr>
        <w:spacing w:line="480" w:lineRule="auto"/>
        <w:ind w:left="142" w:right="84"/>
        <w:jc w:val="both"/>
        <w:rPr>
          <w:b/>
          <w:bCs/>
        </w:rPr>
      </w:pPr>
      <w:r w:rsidRPr="00A93F1D">
        <w:rPr>
          <w:b/>
          <w:bCs/>
        </w:rPr>
        <w:t>Facilitating Feedback:</w:t>
      </w:r>
    </w:p>
    <w:p w14:paraId="468AAF77" w14:textId="21BF0984" w:rsidR="00D66799" w:rsidRPr="00A93F1D" w:rsidRDefault="00D66799" w:rsidP="00D9552E">
      <w:pPr>
        <w:pStyle w:val="BodyText"/>
        <w:spacing w:line="480" w:lineRule="auto"/>
        <w:ind w:left="142" w:right="84"/>
        <w:jc w:val="both"/>
      </w:pPr>
      <w:r w:rsidRPr="00A93F1D">
        <w:t xml:space="preserve"> HR helps establish processes for continuous feedback and supports regular check-ins between employees and their managers to enhance performance development.</w:t>
      </w:r>
    </w:p>
    <w:p w14:paraId="65D0F7A3" w14:textId="77777777" w:rsidR="00DF1AA4" w:rsidRPr="00A93F1D" w:rsidRDefault="00D66799" w:rsidP="004D71A5">
      <w:pPr>
        <w:pStyle w:val="BodyText"/>
        <w:numPr>
          <w:ilvl w:val="0"/>
          <w:numId w:val="16"/>
        </w:numPr>
        <w:spacing w:line="480" w:lineRule="auto"/>
        <w:ind w:left="142" w:right="84"/>
        <w:jc w:val="both"/>
        <w:rPr>
          <w:b/>
          <w:bCs/>
        </w:rPr>
      </w:pPr>
      <w:r w:rsidRPr="00A93F1D">
        <w:rPr>
          <w:b/>
          <w:bCs/>
        </w:rPr>
        <w:t xml:space="preserve">Ensuring Fairness and Objectivity: </w:t>
      </w:r>
    </w:p>
    <w:p w14:paraId="517A4345" w14:textId="09498DC8" w:rsidR="00D66799" w:rsidRPr="00A93F1D" w:rsidRDefault="00D66799" w:rsidP="00D9552E">
      <w:pPr>
        <w:pStyle w:val="BodyText"/>
        <w:spacing w:line="480" w:lineRule="auto"/>
        <w:ind w:left="142" w:right="84"/>
        <w:jc w:val="both"/>
      </w:pPr>
      <w:r w:rsidRPr="00A93F1D">
        <w:t>HR ensures that the performance appraisal process is free from biases and that evaluations are based on objective data and behavior, not personal opinions.</w:t>
      </w:r>
    </w:p>
    <w:p w14:paraId="0450B991" w14:textId="77777777" w:rsidR="00DF1AA4" w:rsidRPr="00A93F1D" w:rsidRDefault="00D66799" w:rsidP="004D71A5">
      <w:pPr>
        <w:pStyle w:val="BodyText"/>
        <w:numPr>
          <w:ilvl w:val="0"/>
          <w:numId w:val="16"/>
        </w:numPr>
        <w:spacing w:line="480" w:lineRule="auto"/>
        <w:ind w:left="142" w:right="84"/>
        <w:jc w:val="both"/>
        <w:rPr>
          <w:b/>
          <w:bCs/>
        </w:rPr>
      </w:pPr>
      <w:r w:rsidRPr="00A93F1D">
        <w:rPr>
          <w:b/>
          <w:bCs/>
        </w:rPr>
        <w:t xml:space="preserve">Maintaining Records: </w:t>
      </w:r>
    </w:p>
    <w:p w14:paraId="5A737C24" w14:textId="1CB91B15" w:rsidR="00D66799" w:rsidRPr="00A93F1D" w:rsidRDefault="00D66799" w:rsidP="00D9552E">
      <w:pPr>
        <w:pStyle w:val="BodyText"/>
        <w:spacing w:line="480" w:lineRule="auto"/>
        <w:ind w:left="142" w:right="84"/>
        <w:jc w:val="both"/>
      </w:pPr>
      <w:r w:rsidRPr="00A93F1D">
        <w:t>HR is responsible for maintaining accurate and confidential records of employee performance appraisals and feedback.</w:t>
      </w:r>
    </w:p>
    <w:p w14:paraId="003346E0" w14:textId="77777777" w:rsidR="00DF1AA4" w:rsidRPr="00A93F1D" w:rsidRDefault="00D66799" w:rsidP="004D71A5">
      <w:pPr>
        <w:pStyle w:val="BodyText"/>
        <w:numPr>
          <w:ilvl w:val="0"/>
          <w:numId w:val="16"/>
        </w:numPr>
        <w:spacing w:line="480" w:lineRule="auto"/>
        <w:ind w:left="142" w:right="84"/>
        <w:jc w:val="both"/>
        <w:rPr>
          <w:b/>
          <w:bCs/>
        </w:rPr>
      </w:pPr>
      <w:r w:rsidRPr="00A93F1D">
        <w:rPr>
          <w:b/>
          <w:bCs/>
        </w:rPr>
        <w:t>Linking Performance to Rewards:</w:t>
      </w:r>
    </w:p>
    <w:p w14:paraId="1B6E5543" w14:textId="19E84F34" w:rsidR="00D66799" w:rsidRPr="00A93F1D" w:rsidRDefault="00D66799" w:rsidP="00D9552E">
      <w:pPr>
        <w:pStyle w:val="BodyText"/>
        <w:spacing w:line="480" w:lineRule="auto"/>
        <w:ind w:left="142" w:right="84"/>
        <w:jc w:val="both"/>
      </w:pPr>
      <w:r w:rsidRPr="00A93F1D">
        <w:t xml:space="preserve"> HR ensures that high performance is recognized and rewarded, linking appraisal outcomes to promotions, raises, and other incentives.</w:t>
      </w:r>
    </w:p>
    <w:p w14:paraId="6F96B2BE" w14:textId="77777777" w:rsidR="00DF1AA4" w:rsidRPr="00A93F1D" w:rsidRDefault="00D66799" w:rsidP="004D71A5">
      <w:pPr>
        <w:pStyle w:val="BodyText"/>
        <w:numPr>
          <w:ilvl w:val="0"/>
          <w:numId w:val="16"/>
        </w:numPr>
        <w:spacing w:line="480" w:lineRule="auto"/>
        <w:ind w:left="142" w:right="84"/>
        <w:jc w:val="both"/>
        <w:rPr>
          <w:b/>
          <w:bCs/>
        </w:rPr>
      </w:pPr>
      <w:r w:rsidRPr="00A93F1D">
        <w:rPr>
          <w:b/>
          <w:bCs/>
        </w:rPr>
        <w:t xml:space="preserve">Facilitating Employee Development: </w:t>
      </w:r>
    </w:p>
    <w:p w14:paraId="72C99931" w14:textId="568B874F" w:rsidR="00D66799" w:rsidRPr="00A93F1D" w:rsidRDefault="00D66799" w:rsidP="00AE6B34">
      <w:pPr>
        <w:pStyle w:val="BodyText"/>
        <w:spacing w:line="480" w:lineRule="auto"/>
        <w:ind w:left="142" w:right="84"/>
        <w:jc w:val="both"/>
      </w:pPr>
      <w:r w:rsidRPr="00A93F1D">
        <w:t xml:space="preserve">HR identifies training and development needs based on appraisal feedback and </w:t>
      </w:r>
      <w:r w:rsidR="00AE6B34" w:rsidRPr="00A93F1D">
        <w:t xml:space="preserve"> </w:t>
      </w:r>
      <w:r w:rsidRPr="00A93F1D">
        <w:t>helps employees develop the necessary skills for career growth.</w:t>
      </w:r>
    </w:p>
    <w:p w14:paraId="177E063E" w14:textId="77777777" w:rsidR="00DF1AA4" w:rsidRPr="00A93F1D" w:rsidRDefault="00D66799" w:rsidP="004D71A5">
      <w:pPr>
        <w:pStyle w:val="BodyText"/>
        <w:numPr>
          <w:ilvl w:val="0"/>
          <w:numId w:val="16"/>
        </w:numPr>
        <w:spacing w:line="480" w:lineRule="auto"/>
        <w:ind w:left="142" w:right="84"/>
        <w:jc w:val="both"/>
        <w:rPr>
          <w:b/>
          <w:bCs/>
        </w:rPr>
      </w:pPr>
      <w:r w:rsidRPr="00A93F1D">
        <w:rPr>
          <w:b/>
          <w:bCs/>
        </w:rPr>
        <w:t>Handling Disputes and Grievances:</w:t>
      </w:r>
    </w:p>
    <w:p w14:paraId="3B06F34C" w14:textId="65158059" w:rsidR="00D66799" w:rsidRPr="00A93F1D" w:rsidRDefault="00DF1AA4" w:rsidP="00D9552E">
      <w:pPr>
        <w:pStyle w:val="BodyText"/>
        <w:spacing w:line="480" w:lineRule="auto"/>
        <w:ind w:left="142" w:right="84"/>
        <w:jc w:val="both"/>
      </w:pPr>
      <w:r w:rsidRPr="00A93F1D">
        <w:t xml:space="preserve"> </w:t>
      </w:r>
      <w:r w:rsidR="00D66799" w:rsidRPr="00A93F1D">
        <w:t xml:space="preserve">HR mediates conflicts related to performance appraisals, addressing </w:t>
      </w:r>
      <w:r w:rsidRPr="00A93F1D">
        <w:t xml:space="preserve"> </w:t>
      </w:r>
      <w:r w:rsidR="00BD530D" w:rsidRPr="00A93F1D">
        <w:t xml:space="preserve"> </w:t>
      </w:r>
      <w:r w:rsidR="00D66799" w:rsidRPr="00A93F1D">
        <w:t>concer</w:t>
      </w:r>
      <w:r w:rsidR="00AE6B34" w:rsidRPr="00A93F1D">
        <w:t xml:space="preserve">ns and </w:t>
      </w:r>
      <w:r w:rsidR="00D66799" w:rsidRPr="00A93F1D">
        <w:t>ensuring that employees feel heard.</w:t>
      </w:r>
    </w:p>
    <w:p w14:paraId="4DBB1855" w14:textId="77777777" w:rsidR="00BD530D" w:rsidRPr="00A93F1D" w:rsidRDefault="00D66799" w:rsidP="004D71A5">
      <w:pPr>
        <w:pStyle w:val="BodyText"/>
        <w:numPr>
          <w:ilvl w:val="0"/>
          <w:numId w:val="16"/>
        </w:numPr>
        <w:spacing w:line="480" w:lineRule="auto"/>
        <w:ind w:left="142" w:right="84"/>
        <w:jc w:val="both"/>
        <w:rPr>
          <w:b/>
          <w:bCs/>
        </w:rPr>
      </w:pPr>
      <w:r w:rsidRPr="00A93F1D">
        <w:rPr>
          <w:b/>
          <w:bCs/>
        </w:rPr>
        <w:t>Reviewing and Improving the Process:</w:t>
      </w:r>
    </w:p>
    <w:p w14:paraId="1ECECA4D" w14:textId="47C966E4" w:rsidR="005871E1" w:rsidRPr="00A93F1D" w:rsidRDefault="00D66799" w:rsidP="00D9552E">
      <w:pPr>
        <w:pStyle w:val="BodyText"/>
        <w:spacing w:line="480" w:lineRule="auto"/>
        <w:ind w:left="142" w:right="84"/>
        <w:jc w:val="both"/>
      </w:pPr>
      <w:r w:rsidRPr="00A93F1D">
        <w:t xml:space="preserve"> HR regularly reviews the appraisal system to ensure its effectiveness, making necessary adjustments based on employee feedback and organizational needs.</w:t>
      </w:r>
      <w:r w:rsidR="005871E1" w:rsidRPr="00A93F1D">
        <w:rPr>
          <w:b/>
          <w:bCs/>
        </w:rPr>
        <w:t xml:space="preserve">         </w:t>
      </w:r>
    </w:p>
    <w:p w14:paraId="37D4CB6C" w14:textId="77777777" w:rsidR="00D66799" w:rsidRPr="00A93F1D" w:rsidRDefault="005871E1" w:rsidP="00D9552E">
      <w:pPr>
        <w:pStyle w:val="BodyText"/>
        <w:spacing w:line="480" w:lineRule="auto"/>
        <w:ind w:left="142" w:right="84"/>
        <w:jc w:val="both"/>
        <w:rPr>
          <w:b/>
          <w:bCs/>
        </w:rPr>
      </w:pPr>
      <w:r w:rsidRPr="00A93F1D">
        <w:rPr>
          <w:b/>
          <w:bCs/>
        </w:rPr>
        <w:lastRenderedPageBreak/>
        <w:t xml:space="preserve">    </w:t>
      </w:r>
    </w:p>
    <w:p w14:paraId="7CD33762" w14:textId="7E95BA48" w:rsidR="005871E1" w:rsidRPr="00A93F1D" w:rsidRDefault="005871E1" w:rsidP="00AE6B34">
      <w:pPr>
        <w:pStyle w:val="BodyText"/>
        <w:spacing w:line="480" w:lineRule="auto"/>
        <w:ind w:right="84"/>
        <w:jc w:val="both"/>
        <w:rPr>
          <w:b/>
          <w:bCs/>
        </w:rPr>
      </w:pPr>
      <w:r w:rsidRPr="00A93F1D">
        <w:rPr>
          <w:b/>
          <w:bCs/>
        </w:rPr>
        <w:t>NEEDS AND IMPORTANCE OF PERFORMANCE APPRAISAL</w:t>
      </w:r>
    </w:p>
    <w:p w14:paraId="20674255" w14:textId="2532519E" w:rsidR="005871E1" w:rsidRPr="00A93F1D" w:rsidRDefault="005871E1" w:rsidP="004D71A5">
      <w:pPr>
        <w:pStyle w:val="BodyText"/>
        <w:numPr>
          <w:ilvl w:val="0"/>
          <w:numId w:val="9"/>
        </w:numPr>
        <w:spacing w:line="480" w:lineRule="auto"/>
        <w:ind w:left="142" w:right="84"/>
        <w:jc w:val="both"/>
      </w:pPr>
      <w:r w:rsidRPr="00A93F1D">
        <w:rPr>
          <w:b/>
          <w:bCs/>
        </w:rPr>
        <w:t>Development and training needs of employees:</w:t>
      </w:r>
      <w:r w:rsidRPr="00A93F1D">
        <w:t xml:space="preserve"> Performance appraisal is much useful in analyzing training and development needs of employees. Performance appraisal reveals people who require further training to improve their performance.</w:t>
      </w:r>
    </w:p>
    <w:p w14:paraId="1E10236B" w14:textId="77777777" w:rsidR="005871E1" w:rsidRPr="00A93F1D" w:rsidRDefault="005871E1" w:rsidP="004D71A5">
      <w:pPr>
        <w:pStyle w:val="BodyText"/>
        <w:numPr>
          <w:ilvl w:val="0"/>
          <w:numId w:val="9"/>
        </w:numPr>
        <w:spacing w:line="480" w:lineRule="auto"/>
        <w:ind w:left="142" w:right="84"/>
        <w:jc w:val="both"/>
      </w:pPr>
      <w:r w:rsidRPr="00A93F1D">
        <w:rPr>
          <w:b/>
          <w:bCs/>
        </w:rPr>
        <w:t>Helps to improve performance:</w:t>
      </w:r>
      <w:r w:rsidRPr="00A93F1D">
        <w:t xml:space="preserve"> It can be used to improve performance of employees through proper feedback, working and counselling employees.</w:t>
      </w:r>
    </w:p>
    <w:p w14:paraId="0BA5F017" w14:textId="0E8CC5D2" w:rsidR="005871E1" w:rsidRPr="00A93F1D" w:rsidRDefault="005871E1" w:rsidP="004D71A5">
      <w:pPr>
        <w:pStyle w:val="BodyText"/>
        <w:numPr>
          <w:ilvl w:val="0"/>
          <w:numId w:val="9"/>
        </w:numPr>
        <w:spacing w:line="480" w:lineRule="auto"/>
        <w:ind w:left="142" w:right="84"/>
        <w:jc w:val="both"/>
      </w:pPr>
      <w:r w:rsidRPr="00A93F1D">
        <w:rPr>
          <w:b/>
          <w:bCs/>
        </w:rPr>
        <w:t>Helps to take personnel decisions:</w:t>
      </w:r>
      <w:r w:rsidRPr="00A93F1D">
        <w:t xml:space="preserve"> It provides valuable information for personnel decision such as pay increases, promotion, demotion, transfer and terminations.</w:t>
      </w:r>
    </w:p>
    <w:p w14:paraId="5C3994E1" w14:textId="04C5BA87" w:rsidR="005871E1" w:rsidRPr="00A93F1D" w:rsidRDefault="005871E1" w:rsidP="004D71A5">
      <w:pPr>
        <w:pStyle w:val="BodyText"/>
        <w:numPr>
          <w:ilvl w:val="0"/>
          <w:numId w:val="9"/>
        </w:numPr>
        <w:spacing w:line="480" w:lineRule="auto"/>
        <w:ind w:left="142" w:right="84"/>
        <w:jc w:val="both"/>
      </w:pPr>
      <w:r w:rsidRPr="00A93F1D">
        <w:rPr>
          <w:b/>
          <w:bCs/>
        </w:rPr>
        <w:t>Useful to rectify the effectiveness of recruitment, selection etc.:</w:t>
      </w:r>
      <w:r w:rsidRPr="00A93F1D">
        <w:t xml:space="preserve"> It helps to judge the effectiveness of recruitment, selection, placement and orientation system of the organization.</w:t>
      </w:r>
    </w:p>
    <w:p w14:paraId="735D7524" w14:textId="0B1AE677" w:rsidR="005871E1" w:rsidRPr="00A93F1D" w:rsidRDefault="005871E1" w:rsidP="004D71A5">
      <w:pPr>
        <w:pStyle w:val="BodyText"/>
        <w:numPr>
          <w:ilvl w:val="0"/>
          <w:numId w:val="9"/>
        </w:numPr>
        <w:spacing w:line="480" w:lineRule="auto"/>
        <w:ind w:left="142" w:right="84"/>
        <w:jc w:val="both"/>
      </w:pPr>
      <w:r w:rsidRPr="00A93F1D">
        <w:rPr>
          <w:b/>
          <w:bCs/>
        </w:rPr>
        <w:t>Creation of competitive spirit:</w:t>
      </w:r>
      <w:r w:rsidRPr="00A93F1D">
        <w:t xml:space="preserve"> A competitive spirit is created and employees are motivated to improve their performance.</w:t>
      </w:r>
    </w:p>
    <w:p w14:paraId="3B90E75A" w14:textId="4E222446" w:rsidR="005871E1" w:rsidRPr="00A93F1D" w:rsidRDefault="005871E1" w:rsidP="004D71A5">
      <w:pPr>
        <w:pStyle w:val="BodyText"/>
        <w:numPr>
          <w:ilvl w:val="0"/>
          <w:numId w:val="9"/>
        </w:numPr>
        <w:spacing w:line="480" w:lineRule="auto"/>
        <w:ind w:left="142" w:right="84"/>
        <w:jc w:val="both"/>
      </w:pPr>
      <w:r w:rsidRPr="00A93F1D">
        <w:rPr>
          <w:b/>
          <w:bCs/>
        </w:rPr>
        <w:t>Helps to develop confidence among employees:</w:t>
      </w:r>
      <w:r w:rsidRPr="00A93F1D">
        <w:t xml:space="preserve"> Systematic appraisal of performance helps to develop confidence among employees. Employee's grievance can be reduced.</w:t>
      </w:r>
    </w:p>
    <w:p w14:paraId="2958CD80" w14:textId="57D93430" w:rsidR="005871E1" w:rsidRPr="00A93F1D" w:rsidRDefault="005871E1" w:rsidP="004D71A5">
      <w:pPr>
        <w:pStyle w:val="BodyText"/>
        <w:numPr>
          <w:ilvl w:val="0"/>
          <w:numId w:val="9"/>
        </w:numPr>
        <w:spacing w:line="480" w:lineRule="auto"/>
        <w:ind w:left="142" w:right="84"/>
        <w:jc w:val="both"/>
      </w:pPr>
      <w:r w:rsidRPr="00A93F1D">
        <w:rPr>
          <w:b/>
          <w:bCs/>
        </w:rPr>
        <w:t>Aids to personnel research:</w:t>
      </w:r>
      <w:r w:rsidRPr="00A93F1D">
        <w:t xml:space="preserve"> Performance appraisal aids in research in the field of personnel management. Theories in personnel field are the outcomes of efforts to find out the cause and effect relationship between personnel and performance.</w:t>
      </w:r>
    </w:p>
    <w:p w14:paraId="67AD40C4" w14:textId="6979F511" w:rsidR="005871E1" w:rsidRPr="00A93F1D" w:rsidRDefault="005871E1" w:rsidP="004D71A5">
      <w:pPr>
        <w:pStyle w:val="BodyText"/>
        <w:numPr>
          <w:ilvl w:val="0"/>
          <w:numId w:val="9"/>
        </w:numPr>
        <w:spacing w:line="480" w:lineRule="auto"/>
        <w:ind w:left="142" w:right="84"/>
        <w:jc w:val="both"/>
      </w:pPr>
      <w:r w:rsidRPr="00A93F1D">
        <w:rPr>
          <w:b/>
          <w:bCs/>
        </w:rPr>
        <w:t>Identify strength and weakness:</w:t>
      </w:r>
      <w:r w:rsidRPr="00A93F1D">
        <w:t xml:space="preserve"> Performance appraisal tries to identify the strength and weakness of employees on the present job.</w:t>
      </w:r>
    </w:p>
    <w:p w14:paraId="04BA4477" w14:textId="73AA4420" w:rsidR="005871E1" w:rsidRPr="00A93F1D" w:rsidRDefault="005871E1" w:rsidP="004D71A5">
      <w:pPr>
        <w:pStyle w:val="BodyText"/>
        <w:numPr>
          <w:ilvl w:val="0"/>
          <w:numId w:val="9"/>
        </w:numPr>
        <w:spacing w:line="480" w:lineRule="auto"/>
        <w:ind w:left="142" w:right="84"/>
        <w:jc w:val="both"/>
      </w:pPr>
      <w:r w:rsidRPr="00A93F1D">
        <w:rPr>
          <w:b/>
          <w:bCs/>
        </w:rPr>
        <w:t>Systematic evaluation:</w:t>
      </w:r>
      <w:r w:rsidRPr="00A93F1D">
        <w:t xml:space="preserve"> It helps supervisors to evaluate the performance of their subordinates systematically.</w:t>
      </w:r>
    </w:p>
    <w:p w14:paraId="0B9D8955" w14:textId="5750E422" w:rsidR="005871E1" w:rsidRPr="00A93F1D" w:rsidRDefault="005871E1" w:rsidP="004D71A5">
      <w:pPr>
        <w:pStyle w:val="BodyText"/>
        <w:numPr>
          <w:ilvl w:val="0"/>
          <w:numId w:val="9"/>
        </w:numPr>
        <w:spacing w:line="480" w:lineRule="auto"/>
        <w:ind w:left="142" w:right="84"/>
        <w:jc w:val="both"/>
      </w:pPr>
      <w:r w:rsidRPr="00A93F1D">
        <w:rPr>
          <w:b/>
          <w:bCs/>
        </w:rPr>
        <w:t>Feeback:</w:t>
      </w:r>
      <w:r w:rsidRPr="00A93F1D">
        <w:t xml:space="preserve"> A performance appraisal provides useful feedback to the employees, </w:t>
      </w:r>
      <w:r w:rsidRPr="00A93F1D">
        <w:lastRenderedPageBreak/>
        <w:t>supervisor and personnel specialists and allows them to take corrective measures to improve performance further.</w:t>
      </w:r>
    </w:p>
    <w:p w14:paraId="00B4B0F0" w14:textId="29288888" w:rsidR="005871E1" w:rsidRPr="00A93F1D" w:rsidRDefault="005871E1" w:rsidP="00D9552E">
      <w:pPr>
        <w:pStyle w:val="BodyText"/>
        <w:spacing w:line="480" w:lineRule="auto"/>
        <w:ind w:left="142" w:right="84"/>
        <w:jc w:val="both"/>
        <w:rPr>
          <w:b/>
          <w:bCs/>
        </w:rPr>
      </w:pPr>
      <w:r w:rsidRPr="00A93F1D">
        <w:rPr>
          <w:b/>
          <w:bCs/>
        </w:rPr>
        <w:t>EFFECTIVE REQUIREMENTS</w:t>
      </w:r>
      <w:r w:rsidR="00BD530D" w:rsidRPr="00A93F1D">
        <w:rPr>
          <w:b/>
          <w:bCs/>
        </w:rPr>
        <w:t xml:space="preserve"> </w:t>
      </w:r>
      <w:r w:rsidRPr="00A93F1D">
        <w:rPr>
          <w:b/>
          <w:bCs/>
        </w:rPr>
        <w:t xml:space="preserve">OF AN EFFECTIVE </w:t>
      </w:r>
      <w:r w:rsidR="00AE6B34" w:rsidRPr="00A93F1D">
        <w:rPr>
          <w:b/>
          <w:bCs/>
        </w:rPr>
        <w:t>PERFORMANCE</w:t>
      </w:r>
      <w:r w:rsidRPr="00A93F1D">
        <w:rPr>
          <w:b/>
          <w:bCs/>
        </w:rPr>
        <w:t xml:space="preserve"> APPRAISAL</w:t>
      </w:r>
    </w:p>
    <w:p w14:paraId="3171BDB9" w14:textId="73882364" w:rsidR="005871E1" w:rsidRPr="00A93F1D" w:rsidRDefault="005871E1" w:rsidP="004D71A5">
      <w:pPr>
        <w:pStyle w:val="BodyText"/>
        <w:numPr>
          <w:ilvl w:val="0"/>
          <w:numId w:val="9"/>
        </w:numPr>
        <w:spacing w:line="480" w:lineRule="auto"/>
        <w:ind w:left="142" w:right="84"/>
        <w:jc w:val="both"/>
      </w:pPr>
      <w:r w:rsidRPr="00A93F1D">
        <w:rPr>
          <w:b/>
          <w:bCs/>
        </w:rPr>
        <w:t>Confidence and mutual trust:</w:t>
      </w:r>
      <w:r w:rsidRPr="00A93F1D">
        <w:t xml:space="preserve"> A good atmosphere should exist in the organization to create confidence and mutual trust among employees. Good and cordial relationship should be developed between management and employees. Under these circumstances a good performance appraisal system can be implemented and better results can be achieved. </w:t>
      </w:r>
    </w:p>
    <w:p w14:paraId="103E953F" w14:textId="77777777" w:rsidR="00AE6B34" w:rsidRPr="00A93F1D" w:rsidRDefault="005871E1" w:rsidP="004D71A5">
      <w:pPr>
        <w:pStyle w:val="BodyText"/>
        <w:numPr>
          <w:ilvl w:val="0"/>
          <w:numId w:val="9"/>
        </w:numPr>
        <w:spacing w:line="480" w:lineRule="auto"/>
        <w:ind w:left="142" w:right="84"/>
        <w:jc w:val="both"/>
      </w:pPr>
      <w:r w:rsidRPr="00A93F1D">
        <w:rPr>
          <w:b/>
          <w:bCs/>
        </w:rPr>
        <w:t xml:space="preserve"> Definite objectives:</w:t>
      </w:r>
      <w:r w:rsidRPr="00A93F1D">
        <w:t xml:space="preserve"> The objectives of performance appraisal must be definite and clear. It should be relevant and fair.</w:t>
      </w:r>
    </w:p>
    <w:p w14:paraId="41E4B970" w14:textId="34B49ED8" w:rsidR="00BD530D" w:rsidRPr="00A93F1D" w:rsidRDefault="005871E1" w:rsidP="004D71A5">
      <w:pPr>
        <w:pStyle w:val="BodyText"/>
        <w:numPr>
          <w:ilvl w:val="0"/>
          <w:numId w:val="9"/>
        </w:numPr>
        <w:spacing w:line="480" w:lineRule="auto"/>
        <w:ind w:left="142" w:right="84"/>
        <w:jc w:val="both"/>
      </w:pPr>
      <w:r w:rsidRPr="00A93F1D">
        <w:t xml:space="preserve"> </w:t>
      </w:r>
      <w:r w:rsidRPr="00A93F1D">
        <w:rPr>
          <w:b/>
          <w:bCs/>
        </w:rPr>
        <w:t>Well defined performance standards:</w:t>
      </w:r>
      <w:r w:rsidRPr="00A93F1D">
        <w:t xml:space="preserve"> Well defined performance criteria should be developed. Standard appraisal forms should be used for evaluation. Procedures and techniques adopted in appraisal should be standardized. Employees should get chances of involvement in setting performance standard. They should be fully aware of the performance standard set. </w:t>
      </w:r>
    </w:p>
    <w:p w14:paraId="6F990289" w14:textId="77777777" w:rsidR="002A1082" w:rsidRPr="00A93F1D" w:rsidRDefault="005871E1" w:rsidP="004D71A5">
      <w:pPr>
        <w:pStyle w:val="BodyText"/>
        <w:numPr>
          <w:ilvl w:val="0"/>
          <w:numId w:val="9"/>
        </w:numPr>
        <w:spacing w:line="480" w:lineRule="auto"/>
        <w:ind w:left="142" w:right="84"/>
        <w:jc w:val="both"/>
      </w:pPr>
      <w:r w:rsidRPr="00A93F1D">
        <w:rPr>
          <w:b/>
          <w:bCs/>
        </w:rPr>
        <w:t>Training:</w:t>
      </w:r>
      <w:r w:rsidRPr="00A93F1D">
        <w:t xml:space="preserve"> Proper training should be given to appraiser. They should have </w:t>
      </w:r>
    </w:p>
    <w:p w14:paraId="0302D28A" w14:textId="53CCB718" w:rsidR="005871E1" w:rsidRPr="00A93F1D" w:rsidRDefault="005871E1" w:rsidP="004D71A5">
      <w:pPr>
        <w:pStyle w:val="BodyText"/>
        <w:numPr>
          <w:ilvl w:val="0"/>
          <w:numId w:val="9"/>
        </w:numPr>
        <w:spacing w:line="480" w:lineRule="auto"/>
        <w:ind w:left="142" w:right="84"/>
        <w:jc w:val="both"/>
      </w:pPr>
      <w:r w:rsidRPr="00A93F1D">
        <w:t xml:space="preserve">knowledge of philosophy and techniques of appraisal. They must have knowledge and skills in documenting appraisals, conducting post appraisal Interviews, rating errors etc. </w:t>
      </w:r>
    </w:p>
    <w:p w14:paraId="18271528" w14:textId="7A64AB0C" w:rsidR="005871E1" w:rsidRPr="00A93F1D" w:rsidRDefault="005871E1" w:rsidP="004D71A5">
      <w:pPr>
        <w:pStyle w:val="BodyText"/>
        <w:numPr>
          <w:ilvl w:val="0"/>
          <w:numId w:val="9"/>
        </w:numPr>
        <w:spacing w:line="480" w:lineRule="auto"/>
        <w:ind w:left="142" w:right="84"/>
        <w:jc w:val="both"/>
      </w:pPr>
      <w:r w:rsidRPr="00A93F1D">
        <w:rPr>
          <w:b/>
          <w:bCs/>
        </w:rPr>
        <w:t xml:space="preserve"> Job related behaviour:</w:t>
      </w:r>
      <w:r w:rsidRPr="00A93F1D">
        <w:t xml:space="preserve"> The appraiser should focus on job related behaviour and performance of employees. They should prepare a checklist and use it for appraisal purpose. Appraisal should be done periodically and systematically Documentation: Proper documentation of appraisal should be done. The raters should be able to justify this rating.</w:t>
      </w:r>
    </w:p>
    <w:p w14:paraId="5184EB61" w14:textId="77777777" w:rsidR="00BD530D" w:rsidRPr="00A93F1D" w:rsidRDefault="00BD530D" w:rsidP="00D9552E">
      <w:pPr>
        <w:pStyle w:val="ListParagraph"/>
        <w:spacing w:line="480" w:lineRule="auto"/>
        <w:ind w:left="142" w:right="84"/>
        <w:rPr>
          <w:rFonts w:ascii="Times New Roman" w:hAnsi="Times New Roman" w:cs="Times New Roman"/>
        </w:rPr>
      </w:pPr>
    </w:p>
    <w:p w14:paraId="5FFDB2FD" w14:textId="77777777" w:rsidR="005871E1" w:rsidRPr="00A93F1D" w:rsidRDefault="005871E1" w:rsidP="004D71A5">
      <w:pPr>
        <w:pStyle w:val="BodyText"/>
        <w:numPr>
          <w:ilvl w:val="0"/>
          <w:numId w:val="9"/>
        </w:numPr>
        <w:spacing w:line="480" w:lineRule="auto"/>
        <w:ind w:left="142" w:right="84"/>
        <w:jc w:val="both"/>
      </w:pPr>
      <w:r w:rsidRPr="00A93F1D">
        <w:rPr>
          <w:b/>
          <w:bCs/>
        </w:rPr>
        <w:t>Feedback and participation:</w:t>
      </w:r>
      <w:r w:rsidRPr="00A93F1D">
        <w:t xml:space="preserve"> The employees should get feedback concerned with their performance appraisal. They should actively involve in fixation of performance standard and evaluation. </w:t>
      </w:r>
    </w:p>
    <w:p w14:paraId="00B23C05" w14:textId="77777777" w:rsidR="005871E1" w:rsidRPr="00A93F1D" w:rsidRDefault="005871E1" w:rsidP="004D71A5">
      <w:pPr>
        <w:pStyle w:val="BodyText"/>
        <w:numPr>
          <w:ilvl w:val="0"/>
          <w:numId w:val="9"/>
        </w:numPr>
        <w:spacing w:line="480" w:lineRule="auto"/>
        <w:ind w:left="142" w:right="84"/>
        <w:jc w:val="both"/>
      </w:pPr>
      <w:r w:rsidRPr="00A93F1D">
        <w:t xml:space="preserve"> </w:t>
      </w:r>
      <w:r w:rsidRPr="00A93F1D">
        <w:rPr>
          <w:b/>
          <w:bCs/>
        </w:rPr>
        <w:t>Size of the organizations:</w:t>
      </w:r>
      <w:r w:rsidRPr="00A93F1D">
        <w:t xml:space="preserve"> The size, number of employees, organizational set ete. must be considered while designing the appraisal system. </w:t>
      </w:r>
    </w:p>
    <w:p w14:paraId="6B4B978E" w14:textId="654AA1F4" w:rsidR="005871E1" w:rsidRPr="00A93F1D" w:rsidRDefault="005871E1" w:rsidP="004D71A5">
      <w:pPr>
        <w:pStyle w:val="BodyText"/>
        <w:numPr>
          <w:ilvl w:val="0"/>
          <w:numId w:val="9"/>
        </w:numPr>
        <w:spacing w:line="480" w:lineRule="auto"/>
        <w:ind w:left="142" w:right="84"/>
        <w:jc w:val="both"/>
      </w:pPr>
      <w:r w:rsidRPr="00A93F1D">
        <w:rPr>
          <w:b/>
          <w:bCs/>
        </w:rPr>
        <w:t xml:space="preserve"> Post appraisal review:</w:t>
      </w:r>
      <w:r w:rsidRPr="00A93F1D">
        <w:t xml:space="preserve"> After appraisal, the rater should conduct an interview with employees. It will help to supply feedback, to know the environmental difficulties faced by workers and their training needs.</w:t>
      </w:r>
    </w:p>
    <w:p w14:paraId="6DCE11CE" w14:textId="16202C2E" w:rsidR="005871E1" w:rsidRPr="00A93F1D" w:rsidRDefault="005871E1" w:rsidP="004D71A5">
      <w:pPr>
        <w:pStyle w:val="BodyText"/>
        <w:numPr>
          <w:ilvl w:val="0"/>
          <w:numId w:val="9"/>
        </w:numPr>
        <w:spacing w:line="480" w:lineRule="auto"/>
        <w:ind w:left="142" w:right="84"/>
        <w:jc w:val="both"/>
      </w:pPr>
      <w:r w:rsidRPr="00A93F1D">
        <w:t xml:space="preserve"> </w:t>
      </w:r>
      <w:r w:rsidRPr="00A93F1D">
        <w:rPr>
          <w:b/>
          <w:bCs/>
        </w:rPr>
        <w:t>Review and appeal:</w:t>
      </w:r>
      <w:r w:rsidRPr="00A93F1D">
        <w:t xml:space="preserve"> A review committee should be formed to review the situation. The executive and personnel experts should be included in the committee. The committee should verify whether the raters are strict or lenient. They will compare the ratings with operational results. If there is any unusual appraisal, the raters are asked to give tangible proof on support of his ratings. Provision must be made for appeal in case the employee is not satisfied with the evaluation of his performance.</w:t>
      </w:r>
    </w:p>
    <w:p w14:paraId="3A89461B" w14:textId="12D356E7" w:rsidR="005871E1" w:rsidRPr="00A93F1D" w:rsidRDefault="005871E1" w:rsidP="00AE6B34">
      <w:pPr>
        <w:pStyle w:val="BodyText"/>
        <w:spacing w:line="480" w:lineRule="auto"/>
        <w:ind w:right="84"/>
        <w:jc w:val="both"/>
        <w:rPr>
          <w:b/>
          <w:bCs/>
        </w:rPr>
      </w:pPr>
      <w:r w:rsidRPr="00A93F1D">
        <w:rPr>
          <w:b/>
          <w:bCs/>
        </w:rPr>
        <w:t>TYPES OF APPRAISAL</w:t>
      </w:r>
    </w:p>
    <w:p w14:paraId="5401721F" w14:textId="51E5976F" w:rsidR="005871E1" w:rsidRPr="00A93F1D" w:rsidRDefault="005871E1" w:rsidP="004D71A5">
      <w:pPr>
        <w:pStyle w:val="BodyText"/>
        <w:numPr>
          <w:ilvl w:val="0"/>
          <w:numId w:val="9"/>
        </w:numPr>
        <w:spacing w:line="480" w:lineRule="auto"/>
        <w:ind w:left="142" w:right="84"/>
        <w:jc w:val="both"/>
      </w:pPr>
      <w:r w:rsidRPr="00A93F1D">
        <w:rPr>
          <w:b/>
          <w:bCs/>
        </w:rPr>
        <w:t>Formal appraisal:</w:t>
      </w:r>
      <w:r w:rsidRPr="00A93F1D">
        <w:t xml:space="preserve"> This type of appraisal is adopted by medium and large-scale industries. The appraisal is done by step-by-step process. So there is a formal procedure for appraisal of employees. A professional approach is followed in performance appraisal. </w:t>
      </w:r>
    </w:p>
    <w:p w14:paraId="4F8DF9C4" w14:textId="77777777" w:rsidR="005871E1" w:rsidRPr="00A93F1D" w:rsidRDefault="005871E1" w:rsidP="004D71A5">
      <w:pPr>
        <w:pStyle w:val="BodyText"/>
        <w:numPr>
          <w:ilvl w:val="0"/>
          <w:numId w:val="9"/>
        </w:numPr>
        <w:spacing w:line="480" w:lineRule="auto"/>
        <w:ind w:left="142" w:right="84"/>
        <w:jc w:val="both"/>
      </w:pPr>
      <w:r w:rsidRPr="00A93F1D">
        <w:t xml:space="preserve"> </w:t>
      </w:r>
      <w:r w:rsidRPr="00A93F1D">
        <w:rPr>
          <w:b/>
          <w:bCs/>
        </w:rPr>
        <w:t>Informal appraisal:</w:t>
      </w:r>
      <w:r w:rsidRPr="00A93F1D">
        <w:t xml:space="preserve"> Informal appraisal is conducted in small units having only a few personnel. The appraisal is done without involving any formal procedure. The management and ownership of business is vested in the hands of same person. It is a casual, unsystematic and haphazard appraisal. </w:t>
      </w:r>
    </w:p>
    <w:p w14:paraId="454E78B3" w14:textId="77777777" w:rsidR="005871E1" w:rsidRPr="00A93F1D" w:rsidRDefault="005871E1" w:rsidP="004D71A5">
      <w:pPr>
        <w:pStyle w:val="BodyText"/>
        <w:numPr>
          <w:ilvl w:val="0"/>
          <w:numId w:val="9"/>
        </w:numPr>
        <w:spacing w:line="480" w:lineRule="auto"/>
        <w:ind w:left="142" w:right="84"/>
        <w:jc w:val="both"/>
      </w:pPr>
      <w:r w:rsidRPr="00A93F1D">
        <w:t xml:space="preserve"> </w:t>
      </w:r>
      <w:r w:rsidRPr="00A93F1D">
        <w:rPr>
          <w:b/>
          <w:bCs/>
        </w:rPr>
        <w:t>Appraisal by subordinates:</w:t>
      </w:r>
      <w:r w:rsidRPr="00A93F1D">
        <w:t xml:space="preserve"> Here employees evaluate superiors. In most cases </w:t>
      </w:r>
      <w:r w:rsidRPr="00A93F1D">
        <w:lastRenderedPageBreak/>
        <w:t xml:space="preserve">subordinates are not competent to evaluate superiors because they are young or inexperienced to realize the importance of their officer's responsibilities. </w:t>
      </w:r>
    </w:p>
    <w:p w14:paraId="17C333C5" w14:textId="77777777" w:rsidR="005871E1" w:rsidRPr="00A93F1D" w:rsidRDefault="005871E1" w:rsidP="004D71A5">
      <w:pPr>
        <w:pStyle w:val="BodyText"/>
        <w:numPr>
          <w:ilvl w:val="0"/>
          <w:numId w:val="9"/>
        </w:numPr>
        <w:spacing w:line="480" w:lineRule="auto"/>
        <w:ind w:left="142" w:right="84"/>
        <w:jc w:val="both"/>
      </w:pPr>
      <w:r w:rsidRPr="00A93F1D">
        <w:rPr>
          <w:b/>
          <w:bCs/>
        </w:rPr>
        <w:t xml:space="preserve"> Individual appraisal:</w:t>
      </w:r>
      <w:r w:rsidRPr="00A93F1D">
        <w:t xml:space="preserve"> One person conducts appraisal of his entire subordinates. </w:t>
      </w:r>
    </w:p>
    <w:p w14:paraId="6998217E" w14:textId="3B6B204E" w:rsidR="005871E1" w:rsidRPr="00A93F1D" w:rsidRDefault="005871E1" w:rsidP="004D71A5">
      <w:pPr>
        <w:pStyle w:val="BodyText"/>
        <w:numPr>
          <w:ilvl w:val="0"/>
          <w:numId w:val="9"/>
        </w:numPr>
        <w:spacing w:line="480" w:lineRule="auto"/>
        <w:ind w:left="142" w:right="84"/>
        <w:jc w:val="both"/>
      </w:pPr>
      <w:r w:rsidRPr="00A93F1D">
        <w:t xml:space="preserve"> </w:t>
      </w:r>
      <w:r w:rsidRPr="00A93F1D">
        <w:rPr>
          <w:b/>
          <w:bCs/>
        </w:rPr>
        <w:t>Group appraisal:</w:t>
      </w:r>
      <w:r w:rsidRPr="00A93F1D">
        <w:t xml:space="preserve"> Here the rating is done by a group of supervisors. They sit together and evaluate the performance of employees.</w:t>
      </w:r>
    </w:p>
    <w:p w14:paraId="11F7D699" w14:textId="77777777" w:rsidR="005871E1" w:rsidRPr="00A93F1D" w:rsidRDefault="005871E1" w:rsidP="004D71A5">
      <w:pPr>
        <w:pStyle w:val="BodyText"/>
        <w:numPr>
          <w:ilvl w:val="0"/>
          <w:numId w:val="9"/>
        </w:numPr>
        <w:spacing w:line="480" w:lineRule="auto"/>
        <w:ind w:left="142" w:right="84"/>
        <w:jc w:val="both"/>
      </w:pPr>
      <w:r w:rsidRPr="00A93F1D">
        <w:rPr>
          <w:b/>
          <w:bCs/>
        </w:rPr>
        <w:t>Initial appraisal:</w:t>
      </w:r>
      <w:r w:rsidRPr="00A93F1D">
        <w:t xml:space="preserve"> This type of appraisal is done during training period to assess the worth of the individual on the job to be assigned and his future potentialities. </w:t>
      </w:r>
    </w:p>
    <w:p w14:paraId="0FFBD537" w14:textId="1A50346C" w:rsidR="005871E1" w:rsidRPr="00A93F1D" w:rsidRDefault="005871E1" w:rsidP="004D71A5">
      <w:pPr>
        <w:pStyle w:val="BodyText"/>
        <w:numPr>
          <w:ilvl w:val="0"/>
          <w:numId w:val="9"/>
        </w:numPr>
        <w:spacing w:line="480" w:lineRule="auto"/>
        <w:ind w:left="142" w:right="84"/>
        <w:jc w:val="both"/>
      </w:pPr>
      <w:r w:rsidRPr="00A93F1D">
        <w:t xml:space="preserve"> </w:t>
      </w:r>
      <w:r w:rsidRPr="00A93F1D">
        <w:rPr>
          <w:b/>
          <w:bCs/>
        </w:rPr>
        <w:t>Promotional appraisal or potential appraisal:</w:t>
      </w:r>
      <w:r w:rsidRPr="00A93F1D">
        <w:t xml:space="preserve"> It is done to select the candidate for promotion training. The personnel are selected for the training after having been appraised of the worth of the present job and potential for higher jobs.</w:t>
      </w:r>
    </w:p>
    <w:p w14:paraId="23F0E5E8" w14:textId="3D860F84" w:rsidR="005871E1" w:rsidRPr="00A93F1D" w:rsidRDefault="005871E1" w:rsidP="00AE6B34">
      <w:pPr>
        <w:pStyle w:val="BodyText"/>
        <w:spacing w:line="480" w:lineRule="auto"/>
        <w:ind w:right="607"/>
        <w:jc w:val="both"/>
        <w:rPr>
          <w:b/>
          <w:bCs/>
        </w:rPr>
      </w:pPr>
      <w:r w:rsidRPr="00A93F1D">
        <w:rPr>
          <w:b/>
          <w:bCs/>
        </w:rPr>
        <w:t>LIMITATIONS OF PERFORMANCE APPRAISAL</w:t>
      </w:r>
    </w:p>
    <w:p w14:paraId="067A1BAE" w14:textId="690E8E24" w:rsidR="002A1082" w:rsidRPr="00A93F1D" w:rsidRDefault="005871E1" w:rsidP="004D71A5">
      <w:pPr>
        <w:pStyle w:val="BodyText"/>
        <w:numPr>
          <w:ilvl w:val="0"/>
          <w:numId w:val="9"/>
        </w:numPr>
        <w:spacing w:line="480" w:lineRule="auto"/>
        <w:ind w:left="142" w:right="-58"/>
        <w:jc w:val="both"/>
      </w:pPr>
      <w:r w:rsidRPr="00A93F1D">
        <w:t xml:space="preserve">Inconsistent ratings: Different supervisors may appraise a particular employee differently and ratings may not be consistent. </w:t>
      </w:r>
    </w:p>
    <w:p w14:paraId="3814A628" w14:textId="2026BFBC" w:rsidR="005871E1" w:rsidRPr="00A93F1D" w:rsidRDefault="005871E1" w:rsidP="004D71A5">
      <w:pPr>
        <w:pStyle w:val="BodyText"/>
        <w:numPr>
          <w:ilvl w:val="0"/>
          <w:numId w:val="9"/>
        </w:numPr>
        <w:spacing w:line="480" w:lineRule="auto"/>
        <w:ind w:left="142" w:right="-58"/>
        <w:jc w:val="both"/>
      </w:pPr>
      <w:r w:rsidRPr="00A93F1D">
        <w:t xml:space="preserve"> Personal bias of appraiser: The raters ratings are also influenced by his personal bias. Sometimes the rater may evaluate an employee on the basis of religious belief, habits etc. It will definitely influence the ratings done by the ruter. </w:t>
      </w:r>
    </w:p>
    <w:p w14:paraId="5C8D8C0E" w14:textId="6F8C104B" w:rsidR="00BD530D" w:rsidRPr="00A93F1D" w:rsidRDefault="005871E1" w:rsidP="004D71A5">
      <w:pPr>
        <w:pStyle w:val="BodyText"/>
        <w:numPr>
          <w:ilvl w:val="0"/>
          <w:numId w:val="9"/>
        </w:numPr>
        <w:spacing w:line="480" w:lineRule="auto"/>
        <w:ind w:left="142" w:right="-58"/>
        <w:jc w:val="both"/>
      </w:pPr>
      <w:r w:rsidRPr="00A93F1D">
        <w:t xml:space="preserve">Leniency or strictness: Some raters are lenient while others are strict. So in the first instance the employee is over rated and in the second instance he is under rated. This tendency may be avoided. </w:t>
      </w:r>
    </w:p>
    <w:p w14:paraId="4D454833" w14:textId="63ED8757" w:rsidR="005871E1" w:rsidRPr="00A93F1D" w:rsidRDefault="005871E1" w:rsidP="004D71A5">
      <w:pPr>
        <w:pStyle w:val="BodyText"/>
        <w:numPr>
          <w:ilvl w:val="0"/>
          <w:numId w:val="9"/>
        </w:numPr>
        <w:spacing w:line="480" w:lineRule="auto"/>
        <w:ind w:left="142" w:right="-58"/>
        <w:jc w:val="both"/>
      </w:pPr>
      <w:r w:rsidRPr="00A93F1D">
        <w:t xml:space="preserve"> No definite standards: If performance standards fixed is not definite and clear, the supervisor may follow different standards for ratings.</w:t>
      </w:r>
    </w:p>
    <w:p w14:paraId="4D5E03AB" w14:textId="77777777" w:rsidR="005871E1" w:rsidRPr="00A93F1D" w:rsidRDefault="005871E1" w:rsidP="004D71A5">
      <w:pPr>
        <w:pStyle w:val="BodyText"/>
        <w:numPr>
          <w:ilvl w:val="0"/>
          <w:numId w:val="9"/>
        </w:numPr>
        <w:spacing w:line="480" w:lineRule="auto"/>
        <w:ind w:left="142" w:right="-58"/>
        <w:jc w:val="both"/>
      </w:pPr>
      <w:r w:rsidRPr="00A93F1D">
        <w:t xml:space="preserve"> Lack of reliability: Inconsistent use of measuring standards and lack of training in appraisal technique may reduce reliability. </w:t>
      </w:r>
    </w:p>
    <w:p w14:paraId="127B1B6B" w14:textId="77777777" w:rsidR="005871E1" w:rsidRPr="00A93F1D" w:rsidRDefault="005871E1" w:rsidP="004D71A5">
      <w:pPr>
        <w:pStyle w:val="BodyText"/>
        <w:numPr>
          <w:ilvl w:val="0"/>
          <w:numId w:val="9"/>
        </w:numPr>
        <w:spacing w:line="480" w:lineRule="auto"/>
        <w:ind w:left="142" w:right="-58"/>
        <w:jc w:val="both"/>
      </w:pPr>
      <w:r w:rsidRPr="00A93F1D">
        <w:t xml:space="preserve"> Incompetence: Due to lack of knowledge and skills, the raters may fail to evaluate performance accurately. </w:t>
      </w:r>
    </w:p>
    <w:p w14:paraId="78FADF40" w14:textId="77777777" w:rsidR="005871E1" w:rsidRPr="00A93F1D" w:rsidRDefault="005871E1" w:rsidP="004D71A5">
      <w:pPr>
        <w:pStyle w:val="BodyText"/>
        <w:numPr>
          <w:ilvl w:val="0"/>
          <w:numId w:val="9"/>
        </w:numPr>
        <w:spacing w:line="480" w:lineRule="auto"/>
        <w:ind w:left="142" w:right="-58"/>
        <w:jc w:val="both"/>
      </w:pPr>
      <w:r w:rsidRPr="00A93F1D">
        <w:lastRenderedPageBreak/>
        <w:t xml:space="preserve"> Similarity error: The raters try to find out those qualities in subordinates which he himself possesses. Those who show the same characteristics will be given a high rate by the rater. </w:t>
      </w:r>
    </w:p>
    <w:p w14:paraId="1B1786C8" w14:textId="77777777" w:rsidR="005871E1" w:rsidRPr="00A93F1D" w:rsidRDefault="005871E1" w:rsidP="004D71A5">
      <w:pPr>
        <w:pStyle w:val="BodyText"/>
        <w:numPr>
          <w:ilvl w:val="0"/>
          <w:numId w:val="9"/>
        </w:numPr>
        <w:spacing w:line="480" w:lineRule="auto"/>
        <w:ind w:left="142" w:right="-58"/>
        <w:jc w:val="both"/>
      </w:pPr>
      <w:r w:rsidRPr="00A93F1D">
        <w:t xml:space="preserve">Trade union resistance: Trade unions will resist performance appraisal. They argue that it involves discrimination among employees. </w:t>
      </w:r>
    </w:p>
    <w:p w14:paraId="012DA099" w14:textId="5D8D9199" w:rsidR="005871E1" w:rsidRPr="00A93F1D" w:rsidRDefault="005871E1" w:rsidP="004D71A5">
      <w:pPr>
        <w:pStyle w:val="BodyText"/>
        <w:numPr>
          <w:ilvl w:val="0"/>
          <w:numId w:val="9"/>
        </w:numPr>
        <w:spacing w:line="480" w:lineRule="auto"/>
        <w:ind w:left="142" w:right="-58"/>
        <w:jc w:val="both"/>
      </w:pPr>
      <w:r w:rsidRPr="00A93F1D">
        <w:t xml:space="preserve"> Average rating: When a high or low rate is given, the appraiser is required to give sufficient reasons or justification. To avoid this, evaluators give average ratings to all employees. Actually it is a common error committed by the rater.</w:t>
      </w:r>
    </w:p>
    <w:p w14:paraId="5523A8BC" w14:textId="3ECEFBDD" w:rsidR="005871E1" w:rsidRPr="00A93F1D" w:rsidRDefault="005871E1" w:rsidP="004D71A5">
      <w:pPr>
        <w:pStyle w:val="BodyText"/>
        <w:numPr>
          <w:ilvl w:val="0"/>
          <w:numId w:val="9"/>
        </w:numPr>
        <w:spacing w:line="480" w:lineRule="auto"/>
        <w:ind w:left="142" w:right="-58"/>
        <w:jc w:val="both"/>
      </w:pPr>
      <w:r w:rsidRPr="00A93F1D">
        <w:t>Halo effect: An employee may be rated high or low on the basis of general impression. One trait of employee influences the rater's appraisal on all other traits. That means the rater is influenced by one or more outstanding good or bad performance. For example a person who does not shave regularly, may be considered as lazy at work and underrate. Halo effect can be avoided if the rater is provided a general list of characteristics and asked him to evaluate on the basis of this list.</w:t>
      </w:r>
    </w:p>
    <w:p w14:paraId="37DFD078" w14:textId="087FC900" w:rsidR="005871E1" w:rsidRPr="00A93F1D" w:rsidRDefault="005871E1" w:rsidP="00795D0C">
      <w:pPr>
        <w:pStyle w:val="BodyText"/>
        <w:spacing w:line="480" w:lineRule="auto"/>
        <w:ind w:right="-58"/>
        <w:jc w:val="both"/>
        <w:rPr>
          <w:b/>
          <w:bCs/>
        </w:rPr>
      </w:pPr>
      <w:r w:rsidRPr="00A93F1D">
        <w:rPr>
          <w:b/>
          <w:bCs/>
        </w:rPr>
        <w:t>PERFORMANCE APPRAISAL AT ADITHYA BIRALA FASHION AND RETAIL LIMITED</w:t>
      </w:r>
    </w:p>
    <w:p w14:paraId="575D8E6B" w14:textId="37A9CA9D" w:rsidR="005871E1" w:rsidRPr="00A93F1D" w:rsidRDefault="005871E1" w:rsidP="00795D0C">
      <w:pPr>
        <w:pStyle w:val="BodyText"/>
        <w:spacing w:line="480" w:lineRule="auto"/>
        <w:ind w:right="-58"/>
        <w:jc w:val="both"/>
      </w:pPr>
      <w:r w:rsidRPr="00A93F1D">
        <w:t xml:space="preserve">Aditya Birla Fashion and Retail Limited (ABFRL) employs a structured performance appraisal system to assess and enhance employee performance across its various locations, including Bangalore. This system is integral to the company’s talent management framework, which includes processes such as 360-degree feedback and succession planning. </w:t>
      </w:r>
    </w:p>
    <w:p w14:paraId="5E3424FB" w14:textId="457BCB48" w:rsidR="005871E1" w:rsidRPr="00A93F1D" w:rsidRDefault="005871E1" w:rsidP="00795D0C">
      <w:pPr>
        <w:pStyle w:val="BodyText"/>
        <w:spacing w:line="480" w:lineRule="auto"/>
        <w:ind w:right="-58"/>
        <w:jc w:val="both"/>
        <w:rPr>
          <w:b/>
          <w:bCs/>
        </w:rPr>
      </w:pPr>
      <w:r w:rsidRPr="00A93F1D">
        <w:rPr>
          <w:b/>
          <w:bCs/>
        </w:rPr>
        <w:t>The performance appraisal process at ABFRL typically involves:</w:t>
      </w:r>
    </w:p>
    <w:p w14:paraId="117B9B96" w14:textId="77777777" w:rsidR="005871E1" w:rsidRPr="00A93F1D" w:rsidRDefault="005871E1" w:rsidP="004D71A5">
      <w:pPr>
        <w:pStyle w:val="BodyText"/>
        <w:numPr>
          <w:ilvl w:val="0"/>
          <w:numId w:val="10"/>
        </w:numPr>
        <w:spacing w:line="480" w:lineRule="auto"/>
        <w:ind w:left="567" w:right="-58" w:hanging="425"/>
        <w:jc w:val="both"/>
      </w:pPr>
      <w:r w:rsidRPr="00A93F1D">
        <w:t>Setting Clear Objectives: Employees and managers collaboratively establish performance goals aligned with organizational objectives.</w:t>
      </w:r>
    </w:p>
    <w:p w14:paraId="4E0C7A45" w14:textId="77777777" w:rsidR="005871E1" w:rsidRPr="00A93F1D" w:rsidRDefault="005871E1" w:rsidP="004D71A5">
      <w:pPr>
        <w:pStyle w:val="BodyText"/>
        <w:numPr>
          <w:ilvl w:val="0"/>
          <w:numId w:val="10"/>
        </w:numPr>
        <w:spacing w:line="480" w:lineRule="auto"/>
        <w:ind w:left="567" w:right="-58" w:hanging="425"/>
        <w:jc w:val="both"/>
      </w:pPr>
      <w:r w:rsidRPr="00A93F1D">
        <w:t xml:space="preserve">Continuous Feedback: Regular feedback sessions are conducted to monitor </w:t>
      </w:r>
      <w:r w:rsidRPr="00A93F1D">
        <w:lastRenderedPageBreak/>
        <w:t>progress, address challenges, and provide guidance.</w:t>
      </w:r>
    </w:p>
    <w:p w14:paraId="4FBB8C6C" w14:textId="77777777" w:rsidR="005871E1" w:rsidRPr="00A93F1D" w:rsidRDefault="005871E1" w:rsidP="004D71A5">
      <w:pPr>
        <w:pStyle w:val="BodyText"/>
        <w:numPr>
          <w:ilvl w:val="0"/>
          <w:numId w:val="10"/>
        </w:numPr>
        <w:spacing w:line="480" w:lineRule="auto"/>
        <w:ind w:left="567" w:right="-58" w:hanging="425"/>
        <w:jc w:val="both"/>
      </w:pPr>
      <w:r w:rsidRPr="00A93F1D">
        <w:t>Formal Evaluation: At designated intervals, a comprehensive assessment of employee performance is conducted, considering achievements, competencies, and areas for improvement.</w:t>
      </w:r>
    </w:p>
    <w:p w14:paraId="47BA2525" w14:textId="0C842DDF" w:rsidR="005871E1" w:rsidRPr="00A93F1D" w:rsidRDefault="005871E1" w:rsidP="004D71A5">
      <w:pPr>
        <w:pStyle w:val="BodyText"/>
        <w:numPr>
          <w:ilvl w:val="0"/>
          <w:numId w:val="10"/>
        </w:numPr>
        <w:spacing w:line="480" w:lineRule="auto"/>
        <w:ind w:left="567" w:right="-58" w:hanging="425"/>
        <w:jc w:val="both"/>
      </w:pPr>
      <w:r w:rsidRPr="00A93F1D">
        <w:t>Development Planning: Based on appraisal outcomes, personalized development plans are created to support career growth and skill enhancement.</w:t>
      </w:r>
    </w:p>
    <w:p w14:paraId="04E05DF8" w14:textId="7650803A" w:rsidR="005871E1" w:rsidRPr="00A93F1D" w:rsidRDefault="005871E1" w:rsidP="00141FB5">
      <w:pPr>
        <w:pStyle w:val="BodyText"/>
        <w:spacing w:line="480" w:lineRule="auto"/>
        <w:ind w:right="-58"/>
        <w:jc w:val="both"/>
      </w:pPr>
      <w:r w:rsidRPr="00A93F1D">
        <w:t xml:space="preserve">Employee reviews regarding the appraisal process at ABFRL are mixed. Some employees appreciate the structured approach and opportunities for growth, while others feel that the process could be more transparent and aligned with market standards. </w:t>
      </w:r>
    </w:p>
    <w:p w14:paraId="2E81B6E8" w14:textId="5253FF25" w:rsidR="005871E1" w:rsidRPr="00A93F1D" w:rsidRDefault="005871E1" w:rsidP="00141FB5">
      <w:pPr>
        <w:pStyle w:val="BodyText"/>
        <w:spacing w:line="480" w:lineRule="auto"/>
        <w:ind w:right="-58"/>
        <w:jc w:val="both"/>
      </w:pPr>
      <w:r w:rsidRPr="00A93F1D">
        <w:t xml:space="preserve">In Bangalore, ABFRL maintains a significant presence, and the performance appraisal system is consistently applied to ensure uniformity and fairness across all locations. The company emphasizes employee development and strives to create a supportive work environment. </w:t>
      </w:r>
    </w:p>
    <w:p w14:paraId="1A7E4BAC" w14:textId="77777777" w:rsidR="005871E1" w:rsidRPr="00A93F1D" w:rsidRDefault="005871E1" w:rsidP="00141FB5">
      <w:pPr>
        <w:pStyle w:val="BodyText"/>
        <w:spacing w:line="480" w:lineRule="auto"/>
        <w:ind w:right="-58"/>
        <w:jc w:val="both"/>
      </w:pPr>
      <w:r w:rsidRPr="00A93F1D">
        <w:t>Overall, ABFRL’s performance appraisal system is designed to foster employee development and align individual performance with the company’s strategic goals. While the system has its strengths, there is room for improvement to enhance employee satisfaction and effectiveness.</w:t>
      </w:r>
    </w:p>
    <w:p w14:paraId="4BD5DB91" w14:textId="7A674208" w:rsidR="00CD1C9A" w:rsidRPr="00A93F1D" w:rsidRDefault="00CD1C9A" w:rsidP="00A93F1D">
      <w:pPr>
        <w:pStyle w:val="BodyText"/>
        <w:spacing w:line="480" w:lineRule="auto"/>
        <w:ind w:right="-58"/>
        <w:jc w:val="both"/>
        <w:rPr>
          <w:b/>
          <w:bCs/>
          <w:sz w:val="26"/>
          <w:szCs w:val="26"/>
        </w:rPr>
      </w:pPr>
      <w:r w:rsidRPr="00A93F1D">
        <w:rPr>
          <w:b/>
          <w:bCs/>
          <w:sz w:val="26"/>
          <w:szCs w:val="26"/>
        </w:rPr>
        <w:t>Advantages of the Study</w:t>
      </w:r>
    </w:p>
    <w:p w14:paraId="66551653" w14:textId="6EE3282D" w:rsidR="00CD1C9A" w:rsidRPr="00A93F1D" w:rsidRDefault="00CD1C9A" w:rsidP="00A93F1D">
      <w:pPr>
        <w:pStyle w:val="BodyText"/>
        <w:numPr>
          <w:ilvl w:val="0"/>
          <w:numId w:val="18"/>
        </w:numPr>
        <w:spacing w:line="480" w:lineRule="auto"/>
        <w:ind w:left="426" w:right="-58" w:hanging="425"/>
        <w:jc w:val="both"/>
        <w:rPr>
          <w:b/>
          <w:bCs/>
        </w:rPr>
      </w:pPr>
      <w:r w:rsidRPr="00A93F1D">
        <w:rPr>
          <w:b/>
          <w:bCs/>
        </w:rPr>
        <w:t>Insight into Appraisal Effectiveness:</w:t>
      </w:r>
    </w:p>
    <w:p w14:paraId="05E60679" w14:textId="69466762" w:rsidR="00CD1C9A" w:rsidRPr="00A93F1D" w:rsidRDefault="00CD1C9A" w:rsidP="00141FB5">
      <w:pPr>
        <w:pStyle w:val="BodyText"/>
        <w:spacing w:line="480" w:lineRule="auto"/>
        <w:ind w:right="-58"/>
        <w:jc w:val="both"/>
      </w:pPr>
      <w:r w:rsidRPr="00A93F1D">
        <w:t>The study will provide detailed insights into how effective ABFRL’s performance appraisal system is in enhancing employee performance and satisfaction.</w:t>
      </w:r>
    </w:p>
    <w:p w14:paraId="33C7D3AA" w14:textId="16BD16FD" w:rsidR="00CD1C9A" w:rsidRPr="00A93F1D" w:rsidRDefault="00CD1C9A" w:rsidP="004D71A5">
      <w:pPr>
        <w:pStyle w:val="BodyText"/>
        <w:numPr>
          <w:ilvl w:val="0"/>
          <w:numId w:val="18"/>
        </w:numPr>
        <w:spacing w:line="480" w:lineRule="auto"/>
        <w:ind w:left="0" w:right="-58" w:firstLine="0"/>
        <w:jc w:val="both"/>
        <w:rPr>
          <w:b/>
          <w:bCs/>
        </w:rPr>
      </w:pPr>
      <w:r w:rsidRPr="00A93F1D">
        <w:rPr>
          <w:b/>
          <w:bCs/>
        </w:rPr>
        <w:t>Recommendations for Improvement:</w:t>
      </w:r>
    </w:p>
    <w:p w14:paraId="140FEBFD" w14:textId="77777777" w:rsidR="00CD1C9A" w:rsidRPr="00A93F1D" w:rsidRDefault="00CD1C9A" w:rsidP="00141FB5">
      <w:pPr>
        <w:pStyle w:val="BodyText"/>
        <w:spacing w:line="480" w:lineRule="auto"/>
        <w:ind w:right="-58"/>
        <w:jc w:val="both"/>
      </w:pPr>
      <w:r w:rsidRPr="00A93F1D">
        <w:t>By identifying gaps and challenges in the current system, the study will offer valuable recommendations to ABFRL for refining their appraisal process.</w:t>
      </w:r>
    </w:p>
    <w:p w14:paraId="4E355D7D" w14:textId="77777777" w:rsidR="00175F88" w:rsidRPr="00A93F1D" w:rsidRDefault="00175F88" w:rsidP="00141FB5">
      <w:pPr>
        <w:pStyle w:val="BodyText"/>
        <w:spacing w:line="480" w:lineRule="auto"/>
        <w:ind w:right="-58"/>
        <w:jc w:val="both"/>
      </w:pPr>
    </w:p>
    <w:p w14:paraId="41DD0A79" w14:textId="6E43CABA" w:rsidR="00CD1C9A" w:rsidRPr="00A93F1D" w:rsidRDefault="00CD1C9A" w:rsidP="004D71A5">
      <w:pPr>
        <w:pStyle w:val="BodyText"/>
        <w:numPr>
          <w:ilvl w:val="0"/>
          <w:numId w:val="18"/>
        </w:numPr>
        <w:spacing w:line="480" w:lineRule="auto"/>
        <w:ind w:left="0" w:right="-58" w:firstLine="0"/>
        <w:jc w:val="both"/>
        <w:rPr>
          <w:b/>
          <w:bCs/>
        </w:rPr>
      </w:pPr>
      <w:r w:rsidRPr="00A93F1D">
        <w:rPr>
          <w:b/>
          <w:bCs/>
        </w:rPr>
        <w:lastRenderedPageBreak/>
        <w:t>Employee Perception Analysis:</w:t>
      </w:r>
    </w:p>
    <w:p w14:paraId="57E79B53" w14:textId="17464B79" w:rsidR="00CD1C9A" w:rsidRPr="00A93F1D" w:rsidRDefault="00CD1C9A" w:rsidP="00141FB5">
      <w:pPr>
        <w:pStyle w:val="BodyText"/>
        <w:spacing w:line="480" w:lineRule="auto"/>
        <w:ind w:right="-58"/>
        <w:jc w:val="both"/>
      </w:pPr>
      <w:r w:rsidRPr="00A93F1D">
        <w:t>Understanding how employees perceive the fairness and transparency of the appraisal system can help the company address issues related to employee dissatisfaction and turnover.</w:t>
      </w:r>
    </w:p>
    <w:p w14:paraId="6B3E910C" w14:textId="59F7A677" w:rsidR="00CD1C9A" w:rsidRPr="00A93F1D" w:rsidRDefault="00CD1C9A" w:rsidP="004D71A5">
      <w:pPr>
        <w:pStyle w:val="BodyText"/>
        <w:numPr>
          <w:ilvl w:val="0"/>
          <w:numId w:val="18"/>
        </w:numPr>
        <w:spacing w:line="480" w:lineRule="auto"/>
        <w:ind w:left="0" w:right="-58" w:firstLine="0"/>
        <w:jc w:val="both"/>
        <w:rPr>
          <w:b/>
          <w:bCs/>
        </w:rPr>
      </w:pPr>
      <w:r w:rsidRPr="00A93F1D">
        <w:rPr>
          <w:b/>
          <w:bCs/>
        </w:rPr>
        <w:t>Contribution to HR Practices:</w:t>
      </w:r>
    </w:p>
    <w:p w14:paraId="0AEAE97F" w14:textId="5A4F67A7" w:rsidR="00CD1C9A" w:rsidRPr="00A93F1D" w:rsidRDefault="00CD1C9A" w:rsidP="00141FB5">
      <w:pPr>
        <w:pStyle w:val="BodyText"/>
        <w:spacing w:line="480" w:lineRule="auto"/>
        <w:ind w:right="-58"/>
        <w:jc w:val="both"/>
      </w:pPr>
      <w:r w:rsidRPr="00A93F1D">
        <w:t>The study will contribute to the existing body of knowledge in HR management, specifically in performance appraisals within the retail sector, providing a case study for other organizations in similar industries.</w:t>
      </w:r>
    </w:p>
    <w:p w14:paraId="1BB09CAE" w14:textId="3E818BA8" w:rsidR="00CD1C9A" w:rsidRPr="00A93F1D" w:rsidRDefault="00CD1C9A" w:rsidP="00141FB5">
      <w:pPr>
        <w:pStyle w:val="BodyText"/>
        <w:spacing w:line="480" w:lineRule="auto"/>
        <w:ind w:left="567" w:right="-58" w:hanging="425"/>
        <w:jc w:val="both"/>
        <w:rPr>
          <w:b/>
          <w:bCs/>
          <w:sz w:val="26"/>
          <w:szCs w:val="26"/>
        </w:rPr>
      </w:pPr>
      <w:r w:rsidRPr="00A93F1D">
        <w:rPr>
          <w:b/>
          <w:bCs/>
          <w:sz w:val="26"/>
          <w:szCs w:val="26"/>
        </w:rPr>
        <w:t>Disadvantages of the Study</w:t>
      </w:r>
    </w:p>
    <w:p w14:paraId="61777396" w14:textId="206AD719" w:rsidR="00CD1C9A" w:rsidRPr="00A93F1D" w:rsidRDefault="00CD1C9A" w:rsidP="004D71A5">
      <w:pPr>
        <w:pStyle w:val="BodyText"/>
        <w:numPr>
          <w:ilvl w:val="0"/>
          <w:numId w:val="18"/>
        </w:numPr>
        <w:spacing w:line="480" w:lineRule="auto"/>
        <w:ind w:left="567" w:right="-58" w:hanging="425"/>
        <w:jc w:val="both"/>
        <w:rPr>
          <w:b/>
          <w:bCs/>
        </w:rPr>
      </w:pPr>
      <w:r w:rsidRPr="00A93F1D">
        <w:rPr>
          <w:b/>
          <w:bCs/>
        </w:rPr>
        <w:t>Limited Generalizability:</w:t>
      </w:r>
    </w:p>
    <w:p w14:paraId="3E9A1A0F" w14:textId="77777777" w:rsidR="00CD1C9A" w:rsidRPr="00A93F1D" w:rsidRDefault="00CD1C9A" w:rsidP="00141FB5">
      <w:pPr>
        <w:pStyle w:val="BodyText"/>
        <w:spacing w:line="480" w:lineRule="auto"/>
        <w:ind w:right="-58"/>
        <w:jc w:val="both"/>
      </w:pPr>
      <w:r w:rsidRPr="00A93F1D">
        <w:t>The findings from this study may not be universally applicable to other organizations outside of ABFRL due to differences in company culture, workforce dynamics, and organizational practices.</w:t>
      </w:r>
    </w:p>
    <w:p w14:paraId="38E67FC0" w14:textId="77F566FA" w:rsidR="00CD1C9A" w:rsidRPr="00A93F1D" w:rsidRDefault="00CD1C9A" w:rsidP="004D71A5">
      <w:pPr>
        <w:pStyle w:val="BodyText"/>
        <w:numPr>
          <w:ilvl w:val="0"/>
          <w:numId w:val="18"/>
        </w:numPr>
        <w:spacing w:line="480" w:lineRule="auto"/>
        <w:ind w:left="0" w:right="-58" w:firstLine="0"/>
        <w:jc w:val="both"/>
        <w:rPr>
          <w:b/>
          <w:bCs/>
        </w:rPr>
      </w:pPr>
      <w:r w:rsidRPr="00A93F1D">
        <w:rPr>
          <w:b/>
          <w:bCs/>
        </w:rPr>
        <w:t>Subjective Responses:</w:t>
      </w:r>
    </w:p>
    <w:p w14:paraId="7DBFBB78" w14:textId="77777777" w:rsidR="00CD1C9A" w:rsidRPr="00A93F1D" w:rsidRDefault="00CD1C9A" w:rsidP="00141FB5">
      <w:pPr>
        <w:pStyle w:val="BodyText"/>
        <w:spacing w:line="480" w:lineRule="auto"/>
        <w:ind w:right="-58"/>
        <w:jc w:val="both"/>
      </w:pPr>
      <w:r w:rsidRPr="00A93F1D">
        <w:t>Employee responses to surveys and interviews may be influenced by personal biases, which could limit the objectivity of the findings.</w:t>
      </w:r>
    </w:p>
    <w:p w14:paraId="3F87D8D0" w14:textId="63ED3E9D" w:rsidR="00CD1C9A" w:rsidRPr="00A93F1D" w:rsidRDefault="00CD1C9A" w:rsidP="004D71A5">
      <w:pPr>
        <w:pStyle w:val="BodyText"/>
        <w:numPr>
          <w:ilvl w:val="0"/>
          <w:numId w:val="18"/>
        </w:numPr>
        <w:spacing w:line="480" w:lineRule="auto"/>
        <w:ind w:left="0" w:right="-58" w:firstLine="0"/>
        <w:jc w:val="both"/>
        <w:rPr>
          <w:b/>
          <w:bCs/>
        </w:rPr>
      </w:pPr>
      <w:r w:rsidRPr="00A93F1D">
        <w:rPr>
          <w:b/>
          <w:bCs/>
        </w:rPr>
        <w:t>Time Constraints:</w:t>
      </w:r>
    </w:p>
    <w:p w14:paraId="599584E5" w14:textId="77777777" w:rsidR="00CD1C9A" w:rsidRPr="00A93F1D" w:rsidRDefault="00CD1C9A" w:rsidP="00141FB5">
      <w:pPr>
        <w:pStyle w:val="BodyText"/>
        <w:spacing w:line="480" w:lineRule="auto"/>
        <w:ind w:right="-58"/>
        <w:jc w:val="both"/>
      </w:pPr>
      <w:r w:rsidRPr="00A93F1D">
        <w:t>The study is conducted over a relatively short time frame, potentially missing out on long-term trends and changes in employee performance and appraisal perceptions.</w:t>
      </w:r>
    </w:p>
    <w:p w14:paraId="58181D28" w14:textId="07F04B2F" w:rsidR="00CD1C9A" w:rsidRPr="00A93F1D" w:rsidRDefault="00CD1C9A" w:rsidP="004D71A5">
      <w:pPr>
        <w:pStyle w:val="BodyText"/>
        <w:numPr>
          <w:ilvl w:val="0"/>
          <w:numId w:val="18"/>
        </w:numPr>
        <w:spacing w:line="480" w:lineRule="auto"/>
        <w:ind w:left="0" w:right="-58" w:firstLine="0"/>
        <w:jc w:val="both"/>
        <w:rPr>
          <w:b/>
          <w:bCs/>
        </w:rPr>
      </w:pPr>
      <w:r w:rsidRPr="00A93F1D">
        <w:rPr>
          <w:b/>
          <w:bCs/>
        </w:rPr>
        <w:t>Limited Sample Size:</w:t>
      </w:r>
    </w:p>
    <w:p w14:paraId="79AD7311" w14:textId="526090BB" w:rsidR="00CD1C9A" w:rsidRPr="00A93F1D" w:rsidRDefault="00CD1C9A" w:rsidP="00141FB5">
      <w:pPr>
        <w:pStyle w:val="BodyText"/>
        <w:spacing w:line="480" w:lineRule="auto"/>
        <w:ind w:right="-58"/>
        <w:jc w:val="both"/>
      </w:pPr>
      <w:r w:rsidRPr="00A93F1D">
        <w:t>The study focuses on a specific number of employees within ABFRL. A larger sample size might have yielded more comprehensive results.</w:t>
      </w:r>
    </w:p>
    <w:p w14:paraId="021A75CE" w14:textId="1941997B" w:rsidR="0086730E" w:rsidRPr="00A93F1D" w:rsidRDefault="002A1082" w:rsidP="00795D0C">
      <w:pPr>
        <w:pStyle w:val="BodyText"/>
        <w:spacing w:line="480" w:lineRule="auto"/>
        <w:ind w:right="-58"/>
        <w:jc w:val="both"/>
        <w:rPr>
          <w:sz w:val="26"/>
          <w:szCs w:val="26"/>
        </w:rPr>
      </w:pPr>
      <w:r w:rsidRPr="00A93F1D">
        <w:rPr>
          <w:b/>
          <w:bCs/>
          <w:sz w:val="26"/>
          <w:szCs w:val="26"/>
        </w:rPr>
        <w:t xml:space="preserve">1.3 </w:t>
      </w:r>
      <w:r w:rsidR="0086730E" w:rsidRPr="00A93F1D">
        <w:rPr>
          <w:b/>
          <w:bCs/>
          <w:sz w:val="26"/>
          <w:szCs w:val="26"/>
        </w:rPr>
        <w:t>STATEMENT</w:t>
      </w:r>
      <w:r w:rsidR="0086730E" w:rsidRPr="00A93F1D">
        <w:rPr>
          <w:b/>
          <w:bCs/>
          <w:spacing w:val="-2"/>
          <w:sz w:val="26"/>
          <w:szCs w:val="26"/>
        </w:rPr>
        <w:t xml:space="preserve"> </w:t>
      </w:r>
      <w:r w:rsidR="0086730E" w:rsidRPr="00A93F1D">
        <w:rPr>
          <w:b/>
          <w:bCs/>
          <w:sz w:val="26"/>
          <w:szCs w:val="26"/>
        </w:rPr>
        <w:t>OF</w:t>
      </w:r>
      <w:r w:rsidR="0086730E" w:rsidRPr="00A93F1D">
        <w:rPr>
          <w:b/>
          <w:bCs/>
          <w:spacing w:val="-1"/>
          <w:sz w:val="26"/>
          <w:szCs w:val="26"/>
        </w:rPr>
        <w:t xml:space="preserve"> </w:t>
      </w:r>
      <w:r w:rsidR="0086730E" w:rsidRPr="00A93F1D">
        <w:rPr>
          <w:b/>
          <w:bCs/>
          <w:sz w:val="26"/>
          <w:szCs w:val="26"/>
        </w:rPr>
        <w:t>THE</w:t>
      </w:r>
      <w:r w:rsidR="0086730E" w:rsidRPr="00A93F1D">
        <w:rPr>
          <w:b/>
          <w:bCs/>
          <w:spacing w:val="-1"/>
          <w:sz w:val="26"/>
          <w:szCs w:val="26"/>
        </w:rPr>
        <w:t xml:space="preserve"> </w:t>
      </w:r>
      <w:r w:rsidR="0086730E" w:rsidRPr="00A93F1D">
        <w:rPr>
          <w:b/>
          <w:bCs/>
          <w:sz w:val="26"/>
          <w:szCs w:val="26"/>
        </w:rPr>
        <w:t>STUDY</w:t>
      </w:r>
    </w:p>
    <w:p w14:paraId="1B75D46F" w14:textId="13E7E15A" w:rsidR="0086730E" w:rsidRPr="00A93F1D" w:rsidRDefault="0086730E" w:rsidP="00AE6B34">
      <w:pPr>
        <w:pStyle w:val="BodyText"/>
        <w:spacing w:line="480" w:lineRule="auto"/>
        <w:ind w:right="-58"/>
        <w:jc w:val="both"/>
      </w:pPr>
      <w:r w:rsidRPr="00A93F1D">
        <w:t>Performance</w:t>
      </w:r>
      <w:r w:rsidRPr="00A93F1D">
        <w:rPr>
          <w:spacing w:val="1"/>
        </w:rPr>
        <w:t xml:space="preserve"> </w:t>
      </w:r>
      <w:r w:rsidRPr="00A93F1D">
        <w:t>appraisal</w:t>
      </w:r>
      <w:r w:rsidRPr="00A93F1D">
        <w:rPr>
          <w:spacing w:val="1"/>
        </w:rPr>
        <w:t xml:space="preserve"> </w:t>
      </w:r>
      <w:r w:rsidRPr="00A93F1D">
        <w:t>is</w:t>
      </w:r>
      <w:r w:rsidRPr="00A93F1D">
        <w:rPr>
          <w:spacing w:val="1"/>
        </w:rPr>
        <w:t xml:space="preserve"> </w:t>
      </w:r>
      <w:r w:rsidRPr="00A93F1D">
        <w:t>an</w:t>
      </w:r>
      <w:r w:rsidRPr="00A93F1D">
        <w:rPr>
          <w:spacing w:val="1"/>
        </w:rPr>
        <w:t xml:space="preserve"> </w:t>
      </w:r>
      <w:r w:rsidRPr="00A93F1D">
        <w:t>important</w:t>
      </w:r>
      <w:r w:rsidRPr="00A93F1D">
        <w:rPr>
          <w:spacing w:val="1"/>
        </w:rPr>
        <w:t xml:space="preserve"> </w:t>
      </w:r>
      <w:r w:rsidRPr="00A93F1D">
        <w:t>tool</w:t>
      </w:r>
      <w:r w:rsidRPr="00A93F1D">
        <w:rPr>
          <w:spacing w:val="1"/>
        </w:rPr>
        <w:t xml:space="preserve"> </w:t>
      </w:r>
      <w:r w:rsidRPr="00A93F1D">
        <w:t>for</w:t>
      </w:r>
      <w:r w:rsidRPr="00A93F1D">
        <w:rPr>
          <w:spacing w:val="1"/>
        </w:rPr>
        <w:t xml:space="preserve"> </w:t>
      </w:r>
      <w:r w:rsidRPr="00A93F1D">
        <w:t>motivating</w:t>
      </w:r>
      <w:r w:rsidRPr="00A93F1D">
        <w:rPr>
          <w:spacing w:val="1"/>
        </w:rPr>
        <w:t xml:space="preserve"> </w:t>
      </w:r>
      <w:r w:rsidRPr="00A93F1D">
        <w:t>employees</w:t>
      </w:r>
      <w:r w:rsidRPr="00A93F1D">
        <w:rPr>
          <w:spacing w:val="1"/>
        </w:rPr>
        <w:t xml:space="preserve"> </w:t>
      </w:r>
      <w:r w:rsidRPr="00A93F1D">
        <w:t>in</w:t>
      </w:r>
      <w:r w:rsidRPr="00A93F1D">
        <w:rPr>
          <w:spacing w:val="-57"/>
        </w:rPr>
        <w:t xml:space="preserve"> </w:t>
      </w:r>
      <w:r w:rsidRPr="00A93F1D">
        <w:t>organization.</w:t>
      </w:r>
      <w:r w:rsidRPr="00A93F1D">
        <w:rPr>
          <w:spacing w:val="1"/>
        </w:rPr>
        <w:t xml:space="preserve"> </w:t>
      </w:r>
      <w:r w:rsidRPr="00A93F1D">
        <w:t>Appraisals have the power to motivate employees because they provide the</w:t>
      </w:r>
      <w:r w:rsidRPr="00A93F1D">
        <w:rPr>
          <w:spacing w:val="1"/>
        </w:rPr>
        <w:t xml:space="preserve"> </w:t>
      </w:r>
      <w:r w:rsidRPr="00A93F1D">
        <w:t xml:space="preserve">number of </w:t>
      </w:r>
      <w:r w:rsidRPr="00A93F1D">
        <w:lastRenderedPageBreak/>
        <w:t>interconnected benefits, like they demonstrate the need for improvement. If</w:t>
      </w:r>
      <w:r w:rsidRPr="00A93F1D">
        <w:rPr>
          <w:spacing w:val="1"/>
        </w:rPr>
        <w:t xml:space="preserve"> </w:t>
      </w:r>
      <w:r w:rsidRPr="00A93F1D">
        <w:t>employees don‘t have a clear understanding of how they have been performing, they can‘t</w:t>
      </w:r>
      <w:r w:rsidRPr="00A93F1D">
        <w:rPr>
          <w:spacing w:val="-57"/>
        </w:rPr>
        <w:t xml:space="preserve"> </w:t>
      </w:r>
      <w:r w:rsidRPr="00A93F1D">
        <w:t>be</w:t>
      </w:r>
      <w:r w:rsidRPr="00A93F1D">
        <w:rPr>
          <w:spacing w:val="11"/>
        </w:rPr>
        <w:t xml:space="preserve"> </w:t>
      </w:r>
      <w:r w:rsidRPr="00A93F1D">
        <w:t>motivated</w:t>
      </w:r>
      <w:r w:rsidRPr="00A93F1D">
        <w:rPr>
          <w:spacing w:val="13"/>
        </w:rPr>
        <w:t xml:space="preserve"> </w:t>
      </w:r>
      <w:r w:rsidRPr="00A93F1D">
        <w:t>to</w:t>
      </w:r>
      <w:r w:rsidRPr="00A93F1D">
        <w:rPr>
          <w:spacing w:val="13"/>
        </w:rPr>
        <w:t xml:space="preserve"> </w:t>
      </w:r>
      <w:r w:rsidRPr="00A93F1D">
        <w:t>make</w:t>
      </w:r>
      <w:r w:rsidRPr="00A93F1D">
        <w:rPr>
          <w:spacing w:val="10"/>
        </w:rPr>
        <w:t xml:space="preserve"> </w:t>
      </w:r>
      <w:r w:rsidRPr="00A93F1D">
        <w:t>any</w:t>
      </w:r>
      <w:r w:rsidRPr="00A93F1D">
        <w:rPr>
          <w:spacing w:val="8"/>
        </w:rPr>
        <w:t xml:space="preserve"> </w:t>
      </w:r>
      <w:r w:rsidRPr="00A93F1D">
        <w:t>improvements.</w:t>
      </w:r>
      <w:r w:rsidRPr="00A93F1D">
        <w:rPr>
          <w:spacing w:val="13"/>
        </w:rPr>
        <w:t xml:space="preserve"> </w:t>
      </w:r>
      <w:r w:rsidRPr="00A93F1D">
        <w:t>overall,</w:t>
      </w:r>
      <w:r w:rsidRPr="00A93F1D">
        <w:rPr>
          <w:spacing w:val="13"/>
        </w:rPr>
        <w:t xml:space="preserve"> </w:t>
      </w:r>
      <w:r w:rsidRPr="00A93F1D">
        <w:t>Performance</w:t>
      </w:r>
      <w:r w:rsidRPr="00A93F1D">
        <w:rPr>
          <w:spacing w:val="11"/>
        </w:rPr>
        <w:t xml:space="preserve"> </w:t>
      </w:r>
      <w:r w:rsidRPr="00A93F1D">
        <w:t>appraisal</w:t>
      </w:r>
      <w:r w:rsidRPr="00A93F1D">
        <w:rPr>
          <w:spacing w:val="13"/>
        </w:rPr>
        <w:t xml:space="preserve"> </w:t>
      </w:r>
      <w:r w:rsidRPr="00A93F1D">
        <w:t>help</w:t>
      </w:r>
      <w:r w:rsidRPr="00A93F1D">
        <w:rPr>
          <w:spacing w:val="13"/>
        </w:rPr>
        <w:t xml:space="preserve"> </w:t>
      </w:r>
      <w:r w:rsidRPr="00A93F1D">
        <w:t>employees</w:t>
      </w:r>
      <w:r w:rsidR="00AE6B34" w:rsidRPr="00A93F1D">
        <w:t xml:space="preserve"> </w:t>
      </w:r>
      <w:r w:rsidRPr="00A93F1D">
        <w:t>work</w:t>
      </w:r>
      <w:r w:rsidRPr="00A93F1D">
        <w:rPr>
          <w:spacing w:val="1"/>
        </w:rPr>
        <w:t xml:space="preserve"> </w:t>
      </w:r>
      <w:r w:rsidRPr="00A93F1D">
        <w:t>efficiently.</w:t>
      </w:r>
      <w:r w:rsidRPr="00A93F1D">
        <w:rPr>
          <w:spacing w:val="1"/>
        </w:rPr>
        <w:t xml:space="preserve"> </w:t>
      </w:r>
      <w:r w:rsidRPr="00A93F1D">
        <w:t>Businesses</w:t>
      </w:r>
      <w:r w:rsidRPr="00A93F1D">
        <w:rPr>
          <w:spacing w:val="1"/>
        </w:rPr>
        <w:t xml:space="preserve"> </w:t>
      </w:r>
      <w:r w:rsidRPr="00A93F1D">
        <w:t>can</w:t>
      </w:r>
      <w:r w:rsidRPr="00A93F1D">
        <w:rPr>
          <w:spacing w:val="1"/>
        </w:rPr>
        <w:t xml:space="preserve"> </w:t>
      </w:r>
      <w:r w:rsidRPr="00A93F1D">
        <w:t>increase</w:t>
      </w:r>
      <w:r w:rsidRPr="00A93F1D">
        <w:rPr>
          <w:spacing w:val="1"/>
        </w:rPr>
        <w:t xml:space="preserve"> </w:t>
      </w:r>
      <w:r w:rsidRPr="00A93F1D">
        <w:t>their</w:t>
      </w:r>
      <w:r w:rsidRPr="00A93F1D">
        <w:rPr>
          <w:spacing w:val="1"/>
        </w:rPr>
        <w:t xml:space="preserve"> </w:t>
      </w:r>
      <w:r w:rsidRPr="00A93F1D">
        <w:t>productivity</w:t>
      </w:r>
      <w:r w:rsidRPr="00A93F1D">
        <w:rPr>
          <w:spacing w:val="1"/>
        </w:rPr>
        <w:t xml:space="preserve"> </w:t>
      </w:r>
      <w:r w:rsidRPr="00A93F1D">
        <w:t>by</w:t>
      </w:r>
      <w:r w:rsidRPr="00A93F1D">
        <w:rPr>
          <w:spacing w:val="1"/>
        </w:rPr>
        <w:t xml:space="preserve"> </w:t>
      </w:r>
      <w:r w:rsidRPr="00A93F1D">
        <w:t>creating</w:t>
      </w:r>
      <w:r w:rsidRPr="00A93F1D">
        <w:rPr>
          <w:spacing w:val="60"/>
        </w:rPr>
        <w:t xml:space="preserve"> </w:t>
      </w:r>
      <w:r w:rsidRPr="00A93F1D">
        <w:t>evaluation</w:t>
      </w:r>
      <w:r w:rsidRPr="00A93F1D">
        <w:rPr>
          <w:spacing w:val="1"/>
        </w:rPr>
        <w:t xml:space="preserve"> </w:t>
      </w:r>
      <w:r w:rsidRPr="00A93F1D">
        <w:t>systems and using them on a regular basis, providing constructive feedback and offering</w:t>
      </w:r>
      <w:r w:rsidRPr="00A93F1D">
        <w:rPr>
          <w:spacing w:val="1"/>
        </w:rPr>
        <w:t xml:space="preserve"> </w:t>
      </w:r>
      <w:r w:rsidRPr="00A93F1D">
        <w:t>competitive</w:t>
      </w:r>
      <w:r w:rsidRPr="00A93F1D">
        <w:rPr>
          <w:spacing w:val="-1"/>
        </w:rPr>
        <w:t xml:space="preserve"> </w:t>
      </w:r>
      <w:r w:rsidRPr="00A93F1D">
        <w:t>rewards.</w:t>
      </w:r>
    </w:p>
    <w:p w14:paraId="09FDFF9D" w14:textId="25592D42" w:rsidR="004D54FE" w:rsidRPr="00A93F1D" w:rsidRDefault="002A1082" w:rsidP="00AE6B34">
      <w:pPr>
        <w:pStyle w:val="Heading2"/>
        <w:spacing w:before="161" w:line="480" w:lineRule="auto"/>
        <w:ind w:left="0" w:right="-58"/>
        <w:rPr>
          <w:sz w:val="26"/>
          <w:szCs w:val="26"/>
        </w:rPr>
      </w:pPr>
      <w:r w:rsidRPr="00A93F1D">
        <w:rPr>
          <w:sz w:val="26"/>
          <w:szCs w:val="26"/>
        </w:rPr>
        <w:t xml:space="preserve">1.4 </w:t>
      </w:r>
      <w:r w:rsidR="004D54FE" w:rsidRPr="00A93F1D">
        <w:rPr>
          <w:sz w:val="26"/>
          <w:szCs w:val="26"/>
        </w:rPr>
        <w:t>SCOPE</w:t>
      </w:r>
      <w:r w:rsidR="004D54FE" w:rsidRPr="00A93F1D">
        <w:rPr>
          <w:spacing w:val="-1"/>
          <w:sz w:val="26"/>
          <w:szCs w:val="26"/>
        </w:rPr>
        <w:t xml:space="preserve"> </w:t>
      </w:r>
      <w:r w:rsidR="004D54FE" w:rsidRPr="00A93F1D">
        <w:rPr>
          <w:sz w:val="26"/>
          <w:szCs w:val="26"/>
        </w:rPr>
        <w:t>OF</w:t>
      </w:r>
      <w:r w:rsidR="004D54FE" w:rsidRPr="00A93F1D">
        <w:rPr>
          <w:spacing w:val="-2"/>
          <w:sz w:val="26"/>
          <w:szCs w:val="26"/>
        </w:rPr>
        <w:t xml:space="preserve"> </w:t>
      </w:r>
      <w:r w:rsidR="004D54FE" w:rsidRPr="00A93F1D">
        <w:rPr>
          <w:sz w:val="26"/>
          <w:szCs w:val="26"/>
        </w:rPr>
        <w:t>THE</w:t>
      </w:r>
      <w:r w:rsidR="004D54FE" w:rsidRPr="00A93F1D">
        <w:rPr>
          <w:spacing w:val="-1"/>
          <w:sz w:val="26"/>
          <w:szCs w:val="26"/>
        </w:rPr>
        <w:t xml:space="preserve"> </w:t>
      </w:r>
      <w:r w:rsidR="004D54FE" w:rsidRPr="00A93F1D">
        <w:rPr>
          <w:sz w:val="26"/>
          <w:szCs w:val="26"/>
        </w:rPr>
        <w:t>STUDY</w:t>
      </w:r>
    </w:p>
    <w:p w14:paraId="7553CABE" w14:textId="6F4AA17B" w:rsidR="004D54FE" w:rsidRPr="00A93F1D" w:rsidRDefault="004D54FE" w:rsidP="00AE6B34">
      <w:pPr>
        <w:pStyle w:val="BodyText"/>
        <w:spacing w:line="480" w:lineRule="auto"/>
        <w:ind w:right="-58"/>
        <w:jc w:val="both"/>
      </w:pPr>
      <w:r w:rsidRPr="00A93F1D">
        <w:t>The</w:t>
      </w:r>
      <w:r w:rsidRPr="00A93F1D">
        <w:rPr>
          <w:spacing w:val="1"/>
        </w:rPr>
        <w:t xml:space="preserve"> </w:t>
      </w:r>
      <w:r w:rsidRPr="00A93F1D">
        <w:t>report</w:t>
      </w:r>
      <w:r w:rsidRPr="00A93F1D">
        <w:rPr>
          <w:spacing w:val="1"/>
        </w:rPr>
        <w:t xml:space="preserve"> </w:t>
      </w:r>
      <w:r w:rsidRPr="00A93F1D">
        <w:t>covers</w:t>
      </w:r>
      <w:r w:rsidRPr="00A93F1D">
        <w:rPr>
          <w:spacing w:val="1"/>
        </w:rPr>
        <w:t xml:space="preserve"> </w:t>
      </w:r>
      <w:r w:rsidRPr="00A93F1D">
        <w:t>the</w:t>
      </w:r>
      <w:r w:rsidRPr="00A93F1D">
        <w:rPr>
          <w:spacing w:val="1"/>
        </w:rPr>
        <w:t xml:space="preserve"> </w:t>
      </w:r>
      <w:r w:rsidRPr="00A93F1D">
        <w:t>details</w:t>
      </w:r>
      <w:r w:rsidRPr="00A93F1D">
        <w:rPr>
          <w:spacing w:val="1"/>
        </w:rPr>
        <w:t xml:space="preserve"> </w:t>
      </w:r>
      <w:r w:rsidRPr="00A93F1D">
        <w:t>of</w:t>
      </w:r>
      <w:r w:rsidRPr="00A93F1D">
        <w:rPr>
          <w:spacing w:val="1"/>
        </w:rPr>
        <w:t xml:space="preserve"> </w:t>
      </w:r>
      <w:r w:rsidRPr="00A93F1D">
        <w:t>the</w:t>
      </w:r>
      <w:r w:rsidRPr="00A93F1D">
        <w:rPr>
          <w:spacing w:val="1"/>
        </w:rPr>
        <w:t xml:space="preserve"> </w:t>
      </w:r>
      <w:r w:rsidRPr="00A93F1D">
        <w:t>analysis</w:t>
      </w:r>
      <w:r w:rsidRPr="00A93F1D">
        <w:rPr>
          <w:spacing w:val="1"/>
        </w:rPr>
        <w:t xml:space="preserve"> </w:t>
      </w:r>
      <w:r w:rsidRPr="00A93F1D">
        <w:t>of</w:t>
      </w:r>
      <w:r w:rsidRPr="00A93F1D">
        <w:rPr>
          <w:spacing w:val="1"/>
        </w:rPr>
        <w:t xml:space="preserve"> </w:t>
      </w:r>
      <w:r w:rsidRPr="00A93F1D">
        <w:t>performance</w:t>
      </w:r>
      <w:r w:rsidRPr="00A93F1D">
        <w:rPr>
          <w:spacing w:val="1"/>
        </w:rPr>
        <w:t xml:space="preserve"> </w:t>
      </w:r>
      <w:r w:rsidRPr="00A93F1D">
        <w:t>appraisal</w:t>
      </w:r>
      <w:r w:rsidRPr="00A93F1D">
        <w:rPr>
          <w:spacing w:val="1"/>
        </w:rPr>
        <w:t xml:space="preserve"> </w:t>
      </w:r>
      <w:r w:rsidRPr="00A93F1D">
        <w:t>in</w:t>
      </w:r>
      <w:r w:rsidRPr="00A93F1D">
        <w:rPr>
          <w:spacing w:val="1"/>
        </w:rPr>
        <w:t xml:space="preserve"> </w:t>
      </w:r>
      <w:r w:rsidRPr="00A93F1D">
        <w:t>the</w:t>
      </w:r>
      <w:r w:rsidRPr="00A93F1D">
        <w:rPr>
          <w:spacing w:val="-58"/>
        </w:rPr>
        <w:t xml:space="preserve"> </w:t>
      </w:r>
      <w:r w:rsidRPr="00A93F1D">
        <w:t>workplace. The report consists the observation during the internship period in the ADITHYA BIRLA FASHION AND RETAIL LIMITED, Bangalore. The study helps to understand the performance</w:t>
      </w:r>
      <w:r w:rsidRPr="00A93F1D">
        <w:rPr>
          <w:spacing w:val="1"/>
        </w:rPr>
        <w:t xml:space="preserve"> </w:t>
      </w:r>
      <w:r w:rsidRPr="00A93F1D">
        <w:t>appraisal</w:t>
      </w:r>
      <w:r w:rsidRPr="00A93F1D">
        <w:rPr>
          <w:spacing w:val="-1"/>
        </w:rPr>
        <w:t xml:space="preserve"> </w:t>
      </w:r>
      <w:r w:rsidRPr="00A93F1D">
        <w:t>program in the</w:t>
      </w:r>
      <w:r w:rsidRPr="00A93F1D">
        <w:rPr>
          <w:spacing w:val="1"/>
        </w:rPr>
        <w:t xml:space="preserve"> </w:t>
      </w:r>
      <w:r w:rsidRPr="00A93F1D">
        <w:t>workplace.</w:t>
      </w:r>
    </w:p>
    <w:p w14:paraId="522A9044" w14:textId="203FBE4E" w:rsidR="004D54FE" w:rsidRPr="00A93F1D" w:rsidRDefault="002A1082" w:rsidP="00AE6B34">
      <w:pPr>
        <w:pStyle w:val="Heading2"/>
        <w:spacing w:before="163" w:line="480" w:lineRule="auto"/>
        <w:ind w:left="0" w:right="-58"/>
        <w:rPr>
          <w:sz w:val="26"/>
          <w:szCs w:val="26"/>
        </w:rPr>
      </w:pPr>
      <w:r w:rsidRPr="00A93F1D">
        <w:rPr>
          <w:sz w:val="26"/>
          <w:szCs w:val="26"/>
        </w:rPr>
        <w:t xml:space="preserve">1.5 </w:t>
      </w:r>
      <w:r w:rsidR="004D54FE" w:rsidRPr="00A93F1D">
        <w:rPr>
          <w:sz w:val="26"/>
          <w:szCs w:val="26"/>
        </w:rPr>
        <w:t>OBJECTIVES</w:t>
      </w:r>
      <w:r w:rsidR="004D54FE" w:rsidRPr="00A93F1D">
        <w:rPr>
          <w:spacing w:val="-2"/>
          <w:sz w:val="26"/>
          <w:szCs w:val="26"/>
        </w:rPr>
        <w:t xml:space="preserve"> </w:t>
      </w:r>
      <w:r w:rsidR="004D54FE" w:rsidRPr="00A93F1D">
        <w:rPr>
          <w:sz w:val="26"/>
          <w:szCs w:val="26"/>
        </w:rPr>
        <w:t>OF</w:t>
      </w:r>
      <w:r w:rsidR="004D54FE" w:rsidRPr="00A93F1D">
        <w:rPr>
          <w:spacing w:val="-1"/>
          <w:sz w:val="26"/>
          <w:szCs w:val="26"/>
        </w:rPr>
        <w:t xml:space="preserve"> </w:t>
      </w:r>
      <w:r w:rsidR="004D54FE" w:rsidRPr="00A93F1D">
        <w:rPr>
          <w:sz w:val="26"/>
          <w:szCs w:val="26"/>
        </w:rPr>
        <w:t>THE</w:t>
      </w:r>
      <w:r w:rsidR="004D54FE" w:rsidRPr="00A93F1D">
        <w:rPr>
          <w:spacing w:val="-1"/>
          <w:sz w:val="26"/>
          <w:szCs w:val="26"/>
        </w:rPr>
        <w:t xml:space="preserve"> </w:t>
      </w:r>
      <w:r w:rsidR="004D54FE" w:rsidRPr="00A93F1D">
        <w:rPr>
          <w:sz w:val="26"/>
          <w:szCs w:val="26"/>
        </w:rPr>
        <w:t>STUDY</w:t>
      </w:r>
    </w:p>
    <w:p w14:paraId="45ED55F9" w14:textId="1276BBDE" w:rsidR="004D54FE" w:rsidRPr="00A93F1D" w:rsidRDefault="004D54FE" w:rsidP="004D71A5">
      <w:pPr>
        <w:pStyle w:val="ListParagraph"/>
        <w:widowControl w:val="0"/>
        <w:numPr>
          <w:ilvl w:val="0"/>
          <w:numId w:val="19"/>
        </w:numPr>
        <w:tabs>
          <w:tab w:val="left" w:pos="761"/>
        </w:tabs>
        <w:autoSpaceDE w:val="0"/>
        <w:autoSpaceDN w:val="0"/>
        <w:spacing w:after="0" w:line="480" w:lineRule="auto"/>
        <w:ind w:right="-58"/>
        <w:contextualSpacing w:val="0"/>
        <w:rPr>
          <w:rFonts w:ascii="Times New Roman" w:hAnsi="Times New Roman" w:cs="Times New Roman"/>
        </w:rPr>
      </w:pPr>
      <w:r w:rsidRPr="00A93F1D">
        <w:rPr>
          <w:rFonts w:ascii="Times New Roman" w:hAnsi="Times New Roman" w:cs="Times New Roman"/>
        </w:rPr>
        <w:t>To</w:t>
      </w:r>
      <w:r w:rsidRPr="00A93F1D">
        <w:rPr>
          <w:rFonts w:ascii="Times New Roman" w:hAnsi="Times New Roman" w:cs="Times New Roman"/>
          <w:spacing w:val="-1"/>
        </w:rPr>
        <w:t xml:space="preserve"> </w:t>
      </w:r>
      <w:r w:rsidRPr="00A93F1D">
        <w:rPr>
          <w:rFonts w:ascii="Times New Roman" w:hAnsi="Times New Roman" w:cs="Times New Roman"/>
        </w:rPr>
        <w:t>study</w:t>
      </w:r>
      <w:r w:rsidRPr="00A93F1D">
        <w:rPr>
          <w:rFonts w:ascii="Times New Roman" w:hAnsi="Times New Roman" w:cs="Times New Roman"/>
          <w:spacing w:val="-5"/>
        </w:rPr>
        <w:t xml:space="preserve"> </w:t>
      </w:r>
      <w:r w:rsidRPr="00A93F1D">
        <w:rPr>
          <w:rFonts w:ascii="Times New Roman" w:hAnsi="Times New Roman" w:cs="Times New Roman"/>
        </w:rPr>
        <w:t>the performance</w:t>
      </w:r>
      <w:r w:rsidRPr="00A93F1D">
        <w:rPr>
          <w:rFonts w:ascii="Times New Roman" w:hAnsi="Times New Roman" w:cs="Times New Roman"/>
          <w:spacing w:val="-1"/>
        </w:rPr>
        <w:t xml:space="preserve"> </w:t>
      </w:r>
      <w:r w:rsidRPr="00A93F1D">
        <w:rPr>
          <w:rFonts w:ascii="Times New Roman" w:hAnsi="Times New Roman" w:cs="Times New Roman"/>
        </w:rPr>
        <w:t>appraisals at</w:t>
      </w:r>
      <w:r w:rsidRPr="00A93F1D">
        <w:rPr>
          <w:rFonts w:ascii="Times New Roman" w:hAnsi="Times New Roman" w:cs="Times New Roman"/>
          <w:spacing w:val="-1"/>
        </w:rPr>
        <w:t xml:space="preserve"> </w:t>
      </w:r>
      <w:r w:rsidR="00417B76" w:rsidRPr="00A93F1D">
        <w:rPr>
          <w:rFonts w:ascii="Times New Roman" w:hAnsi="Times New Roman" w:cs="Times New Roman"/>
        </w:rPr>
        <w:t>ADITHYA BIRLA FASHION AND RETAIL LIMITED, Bangalore.</w:t>
      </w:r>
    </w:p>
    <w:p w14:paraId="76F707AD" w14:textId="77777777" w:rsidR="004D54FE" w:rsidRPr="00A93F1D" w:rsidRDefault="004D54FE" w:rsidP="004D71A5">
      <w:pPr>
        <w:pStyle w:val="ListParagraph"/>
        <w:widowControl w:val="0"/>
        <w:numPr>
          <w:ilvl w:val="0"/>
          <w:numId w:val="19"/>
        </w:numPr>
        <w:tabs>
          <w:tab w:val="left" w:pos="761"/>
        </w:tabs>
        <w:autoSpaceDE w:val="0"/>
        <w:autoSpaceDN w:val="0"/>
        <w:spacing w:after="0" w:line="480" w:lineRule="auto"/>
        <w:ind w:right="-58"/>
        <w:contextualSpacing w:val="0"/>
        <w:rPr>
          <w:rFonts w:ascii="Times New Roman" w:hAnsi="Times New Roman" w:cs="Times New Roman"/>
        </w:rPr>
      </w:pPr>
      <w:r w:rsidRPr="00A93F1D">
        <w:rPr>
          <w:rFonts w:ascii="Times New Roman" w:hAnsi="Times New Roman" w:cs="Times New Roman"/>
        </w:rPr>
        <w:t>To</w:t>
      </w:r>
      <w:r w:rsidRPr="00A93F1D">
        <w:rPr>
          <w:rFonts w:ascii="Times New Roman" w:hAnsi="Times New Roman" w:cs="Times New Roman"/>
          <w:spacing w:val="-1"/>
        </w:rPr>
        <w:t xml:space="preserve"> </w:t>
      </w:r>
      <w:r w:rsidRPr="00A93F1D">
        <w:rPr>
          <w:rFonts w:ascii="Times New Roman" w:hAnsi="Times New Roman" w:cs="Times New Roman"/>
        </w:rPr>
        <w:t>study</w:t>
      </w:r>
      <w:r w:rsidRPr="00A93F1D">
        <w:rPr>
          <w:rFonts w:ascii="Times New Roman" w:hAnsi="Times New Roman" w:cs="Times New Roman"/>
          <w:spacing w:val="-6"/>
        </w:rPr>
        <w:t xml:space="preserve"> </w:t>
      </w:r>
      <w:r w:rsidRPr="00A93F1D">
        <w:rPr>
          <w:rFonts w:ascii="Times New Roman" w:hAnsi="Times New Roman" w:cs="Times New Roman"/>
        </w:rPr>
        <w:t>the</w:t>
      </w:r>
      <w:r w:rsidRPr="00A93F1D">
        <w:rPr>
          <w:rFonts w:ascii="Times New Roman" w:hAnsi="Times New Roman" w:cs="Times New Roman"/>
          <w:spacing w:val="-2"/>
        </w:rPr>
        <w:t xml:space="preserve"> </w:t>
      </w:r>
      <w:r w:rsidRPr="00A93F1D">
        <w:rPr>
          <w:rFonts w:ascii="Times New Roman" w:hAnsi="Times New Roman" w:cs="Times New Roman"/>
        </w:rPr>
        <w:t>impact of performance appraisal</w:t>
      </w:r>
    </w:p>
    <w:p w14:paraId="4115D5BF" w14:textId="77777777" w:rsidR="004D54FE" w:rsidRPr="00A93F1D" w:rsidRDefault="004D54FE" w:rsidP="004D71A5">
      <w:pPr>
        <w:pStyle w:val="ListParagraph"/>
        <w:widowControl w:val="0"/>
        <w:numPr>
          <w:ilvl w:val="0"/>
          <w:numId w:val="19"/>
        </w:numPr>
        <w:tabs>
          <w:tab w:val="left" w:pos="821"/>
        </w:tabs>
        <w:autoSpaceDE w:val="0"/>
        <w:autoSpaceDN w:val="0"/>
        <w:spacing w:after="0" w:line="480" w:lineRule="auto"/>
        <w:ind w:right="-58"/>
        <w:contextualSpacing w:val="0"/>
        <w:rPr>
          <w:rFonts w:ascii="Times New Roman" w:hAnsi="Times New Roman" w:cs="Times New Roman"/>
        </w:rPr>
      </w:pPr>
      <w:r w:rsidRPr="00A93F1D">
        <w:rPr>
          <w:rFonts w:ascii="Times New Roman" w:hAnsi="Times New Roman" w:cs="Times New Roman"/>
        </w:rPr>
        <w:t>To</w:t>
      </w:r>
      <w:r w:rsidRPr="00A93F1D">
        <w:rPr>
          <w:rFonts w:ascii="Times New Roman" w:hAnsi="Times New Roman" w:cs="Times New Roman"/>
          <w:spacing w:val="-3"/>
        </w:rPr>
        <w:t xml:space="preserve"> </w:t>
      </w:r>
      <w:r w:rsidRPr="00A93F1D">
        <w:rPr>
          <w:rFonts w:ascii="Times New Roman" w:hAnsi="Times New Roman" w:cs="Times New Roman"/>
        </w:rPr>
        <w:t>analyse</w:t>
      </w:r>
      <w:r w:rsidRPr="00A93F1D">
        <w:rPr>
          <w:rFonts w:ascii="Times New Roman" w:hAnsi="Times New Roman" w:cs="Times New Roman"/>
          <w:spacing w:val="-2"/>
        </w:rPr>
        <w:t xml:space="preserve"> </w:t>
      </w:r>
      <w:r w:rsidRPr="00A93F1D">
        <w:rPr>
          <w:rFonts w:ascii="Times New Roman" w:hAnsi="Times New Roman" w:cs="Times New Roman"/>
        </w:rPr>
        <w:t>the</w:t>
      </w:r>
      <w:r w:rsidRPr="00A93F1D">
        <w:rPr>
          <w:rFonts w:ascii="Times New Roman" w:hAnsi="Times New Roman" w:cs="Times New Roman"/>
          <w:spacing w:val="-1"/>
        </w:rPr>
        <w:t xml:space="preserve"> </w:t>
      </w:r>
      <w:r w:rsidRPr="00A93F1D">
        <w:rPr>
          <w:rFonts w:ascii="Times New Roman" w:hAnsi="Times New Roman" w:cs="Times New Roman"/>
        </w:rPr>
        <w:t>performance</w:t>
      </w:r>
      <w:r w:rsidRPr="00A93F1D">
        <w:rPr>
          <w:rFonts w:ascii="Times New Roman" w:hAnsi="Times New Roman" w:cs="Times New Roman"/>
          <w:spacing w:val="-2"/>
        </w:rPr>
        <w:t xml:space="preserve"> </w:t>
      </w:r>
      <w:r w:rsidRPr="00A93F1D">
        <w:rPr>
          <w:rFonts w:ascii="Times New Roman" w:hAnsi="Times New Roman" w:cs="Times New Roman"/>
        </w:rPr>
        <w:t>and</w:t>
      </w:r>
      <w:r w:rsidRPr="00A93F1D">
        <w:rPr>
          <w:rFonts w:ascii="Times New Roman" w:hAnsi="Times New Roman" w:cs="Times New Roman"/>
          <w:spacing w:val="-2"/>
        </w:rPr>
        <w:t xml:space="preserve"> </w:t>
      </w:r>
      <w:r w:rsidRPr="00A93F1D">
        <w:rPr>
          <w:rFonts w:ascii="Times New Roman" w:hAnsi="Times New Roman" w:cs="Times New Roman"/>
        </w:rPr>
        <w:t>satisfaction</w:t>
      </w:r>
      <w:r w:rsidRPr="00A93F1D">
        <w:rPr>
          <w:rFonts w:ascii="Times New Roman" w:hAnsi="Times New Roman" w:cs="Times New Roman"/>
          <w:spacing w:val="-1"/>
        </w:rPr>
        <w:t xml:space="preserve"> </w:t>
      </w:r>
      <w:r w:rsidRPr="00A93F1D">
        <w:rPr>
          <w:rFonts w:ascii="Times New Roman" w:hAnsi="Times New Roman" w:cs="Times New Roman"/>
        </w:rPr>
        <w:t>of employee</w:t>
      </w:r>
      <w:r w:rsidRPr="00A93F1D">
        <w:rPr>
          <w:rFonts w:ascii="Times New Roman" w:hAnsi="Times New Roman" w:cs="Times New Roman"/>
          <w:spacing w:val="-2"/>
        </w:rPr>
        <w:t xml:space="preserve"> </w:t>
      </w:r>
      <w:r w:rsidRPr="00A93F1D">
        <w:rPr>
          <w:rFonts w:ascii="Times New Roman" w:hAnsi="Times New Roman" w:cs="Times New Roman"/>
        </w:rPr>
        <w:t>in</w:t>
      </w:r>
      <w:r w:rsidRPr="00A93F1D">
        <w:rPr>
          <w:rFonts w:ascii="Times New Roman" w:hAnsi="Times New Roman" w:cs="Times New Roman"/>
          <w:spacing w:val="-2"/>
        </w:rPr>
        <w:t xml:space="preserve"> </w:t>
      </w:r>
      <w:r w:rsidRPr="00A93F1D">
        <w:rPr>
          <w:rFonts w:ascii="Times New Roman" w:hAnsi="Times New Roman" w:cs="Times New Roman"/>
        </w:rPr>
        <w:t>the</w:t>
      </w:r>
      <w:r w:rsidRPr="00A93F1D">
        <w:rPr>
          <w:rFonts w:ascii="Times New Roman" w:hAnsi="Times New Roman" w:cs="Times New Roman"/>
          <w:spacing w:val="-2"/>
        </w:rPr>
        <w:t xml:space="preserve"> </w:t>
      </w:r>
      <w:r w:rsidRPr="00A93F1D">
        <w:rPr>
          <w:rFonts w:ascii="Times New Roman" w:hAnsi="Times New Roman" w:cs="Times New Roman"/>
        </w:rPr>
        <w:t>workplace.</w:t>
      </w:r>
    </w:p>
    <w:p w14:paraId="42205029" w14:textId="59AF96F5" w:rsidR="004D54FE" w:rsidRPr="00A93F1D" w:rsidRDefault="004D54FE" w:rsidP="00AE6B34">
      <w:pPr>
        <w:pStyle w:val="Heading2"/>
        <w:spacing w:before="0" w:line="480" w:lineRule="auto"/>
        <w:ind w:left="0" w:right="-58"/>
      </w:pPr>
      <w:r w:rsidRPr="00A93F1D">
        <w:t>Hypothesis</w:t>
      </w:r>
    </w:p>
    <w:p w14:paraId="1E98F99E" w14:textId="77777777" w:rsidR="00DB5F9D" w:rsidRPr="00A93F1D" w:rsidRDefault="004D54FE" w:rsidP="004D71A5">
      <w:pPr>
        <w:pStyle w:val="ListParagraph"/>
        <w:widowControl w:val="0"/>
        <w:numPr>
          <w:ilvl w:val="0"/>
          <w:numId w:val="18"/>
        </w:numPr>
        <w:tabs>
          <w:tab w:val="left" w:pos="941"/>
        </w:tabs>
        <w:autoSpaceDE w:val="0"/>
        <w:autoSpaceDN w:val="0"/>
        <w:spacing w:after="0" w:line="480" w:lineRule="auto"/>
        <w:ind w:left="142" w:right="-58"/>
        <w:contextualSpacing w:val="0"/>
        <w:rPr>
          <w:rFonts w:ascii="Times New Roman" w:hAnsi="Times New Roman" w:cs="Times New Roman"/>
        </w:rPr>
      </w:pPr>
      <w:r w:rsidRPr="00A93F1D">
        <w:rPr>
          <w:rFonts w:ascii="Times New Roman" w:hAnsi="Times New Roman" w:cs="Times New Roman"/>
        </w:rPr>
        <w:t>H</w:t>
      </w:r>
      <w:r w:rsidRPr="00A93F1D">
        <w:rPr>
          <w:rFonts w:ascii="Times New Roman" w:hAnsi="Times New Roman" w:cs="Times New Roman"/>
          <w:vertAlign w:val="subscript"/>
        </w:rPr>
        <w:t>0</w:t>
      </w:r>
      <w:r w:rsidRPr="00A93F1D">
        <w:rPr>
          <w:rFonts w:ascii="Times New Roman" w:hAnsi="Times New Roman" w:cs="Times New Roman"/>
        </w:rPr>
        <w:t>: There is no relation between gender and employee satisfaction lev</w:t>
      </w:r>
      <w:r w:rsidR="005871E1" w:rsidRPr="00A93F1D">
        <w:rPr>
          <w:rFonts w:ascii="Times New Roman" w:hAnsi="Times New Roman" w:cs="Times New Roman"/>
        </w:rPr>
        <w:t>el</w:t>
      </w:r>
    </w:p>
    <w:p w14:paraId="383FBB56" w14:textId="6994BBCB" w:rsidR="00BE4AA8" w:rsidRPr="00A93F1D" w:rsidRDefault="00DB5F9D" w:rsidP="00AE6B34">
      <w:pPr>
        <w:widowControl w:val="0"/>
        <w:tabs>
          <w:tab w:val="left" w:pos="941"/>
        </w:tabs>
        <w:autoSpaceDE w:val="0"/>
        <w:autoSpaceDN w:val="0"/>
        <w:spacing w:after="0" w:line="480" w:lineRule="auto"/>
        <w:ind w:left="142" w:right="-58"/>
        <w:rPr>
          <w:rFonts w:ascii="Times New Roman" w:hAnsi="Times New Roman" w:cs="Times New Roman"/>
        </w:rPr>
      </w:pPr>
      <w:r w:rsidRPr="00A93F1D">
        <w:rPr>
          <w:rFonts w:ascii="Times New Roman" w:hAnsi="Times New Roman" w:cs="Times New Roman"/>
        </w:rPr>
        <w:t xml:space="preserve">          </w:t>
      </w:r>
      <w:r w:rsidR="004D54FE" w:rsidRPr="00A93F1D">
        <w:rPr>
          <w:rFonts w:ascii="Times New Roman" w:hAnsi="Times New Roman" w:cs="Times New Roman"/>
        </w:rPr>
        <w:t>H</w:t>
      </w:r>
      <w:r w:rsidR="004D54FE" w:rsidRPr="00A93F1D">
        <w:rPr>
          <w:rFonts w:ascii="Times New Roman" w:hAnsi="Times New Roman" w:cs="Times New Roman"/>
          <w:vertAlign w:val="subscript"/>
        </w:rPr>
        <w:t>1</w:t>
      </w:r>
      <w:r w:rsidR="004D54FE" w:rsidRPr="00A93F1D">
        <w:rPr>
          <w:rFonts w:ascii="Times New Roman" w:hAnsi="Times New Roman" w:cs="Times New Roman"/>
        </w:rPr>
        <w:t>:</w:t>
      </w:r>
      <w:r w:rsidR="004D54FE" w:rsidRPr="00A93F1D">
        <w:rPr>
          <w:rFonts w:ascii="Times New Roman" w:hAnsi="Times New Roman" w:cs="Times New Roman"/>
          <w:spacing w:val="-1"/>
        </w:rPr>
        <w:t xml:space="preserve"> </w:t>
      </w:r>
      <w:r w:rsidR="004D54FE" w:rsidRPr="00A93F1D">
        <w:rPr>
          <w:rFonts w:ascii="Times New Roman" w:hAnsi="Times New Roman" w:cs="Times New Roman"/>
        </w:rPr>
        <w:t>There</w:t>
      </w:r>
      <w:r w:rsidR="004D54FE" w:rsidRPr="00A93F1D">
        <w:rPr>
          <w:rFonts w:ascii="Times New Roman" w:hAnsi="Times New Roman" w:cs="Times New Roman"/>
          <w:spacing w:val="-3"/>
        </w:rPr>
        <w:t xml:space="preserve"> </w:t>
      </w:r>
      <w:r w:rsidR="004D54FE" w:rsidRPr="00A93F1D">
        <w:rPr>
          <w:rFonts w:ascii="Times New Roman" w:hAnsi="Times New Roman" w:cs="Times New Roman"/>
        </w:rPr>
        <w:t>is a</w:t>
      </w:r>
      <w:r w:rsidR="004D54FE" w:rsidRPr="00A93F1D">
        <w:rPr>
          <w:rFonts w:ascii="Times New Roman" w:hAnsi="Times New Roman" w:cs="Times New Roman"/>
          <w:spacing w:val="-1"/>
        </w:rPr>
        <w:t xml:space="preserve"> </w:t>
      </w:r>
      <w:r w:rsidR="004D54FE" w:rsidRPr="00A93F1D">
        <w:rPr>
          <w:rFonts w:ascii="Times New Roman" w:hAnsi="Times New Roman" w:cs="Times New Roman"/>
        </w:rPr>
        <w:t>relation between</w:t>
      </w:r>
      <w:r w:rsidR="004D54FE" w:rsidRPr="00A93F1D">
        <w:rPr>
          <w:rFonts w:ascii="Times New Roman" w:hAnsi="Times New Roman" w:cs="Times New Roman"/>
          <w:spacing w:val="1"/>
        </w:rPr>
        <w:t xml:space="preserve"> </w:t>
      </w:r>
      <w:r w:rsidR="004D54FE" w:rsidRPr="00A93F1D">
        <w:rPr>
          <w:rFonts w:ascii="Times New Roman" w:hAnsi="Times New Roman" w:cs="Times New Roman"/>
        </w:rPr>
        <w:t>gender</w:t>
      </w:r>
      <w:r w:rsidR="004D54FE" w:rsidRPr="00A93F1D">
        <w:rPr>
          <w:rFonts w:ascii="Times New Roman" w:hAnsi="Times New Roman" w:cs="Times New Roman"/>
          <w:spacing w:val="1"/>
        </w:rPr>
        <w:t xml:space="preserve"> </w:t>
      </w:r>
      <w:r w:rsidR="004D54FE" w:rsidRPr="00A93F1D">
        <w:rPr>
          <w:rFonts w:ascii="Times New Roman" w:hAnsi="Times New Roman" w:cs="Times New Roman"/>
        </w:rPr>
        <w:t>and</w:t>
      </w:r>
      <w:r w:rsidR="004D54FE" w:rsidRPr="00A93F1D">
        <w:rPr>
          <w:rFonts w:ascii="Times New Roman" w:hAnsi="Times New Roman" w:cs="Times New Roman"/>
          <w:spacing w:val="-1"/>
        </w:rPr>
        <w:t xml:space="preserve"> </w:t>
      </w:r>
      <w:r w:rsidR="004D54FE" w:rsidRPr="00A93F1D">
        <w:rPr>
          <w:rFonts w:ascii="Times New Roman" w:hAnsi="Times New Roman" w:cs="Times New Roman"/>
        </w:rPr>
        <w:t>satisfaction level</w:t>
      </w:r>
    </w:p>
    <w:p w14:paraId="4A9E622F" w14:textId="6E5AFA59" w:rsidR="00DB5F9D" w:rsidRPr="00A93F1D" w:rsidRDefault="004D54FE" w:rsidP="004D71A5">
      <w:pPr>
        <w:pStyle w:val="ListParagraph"/>
        <w:widowControl w:val="0"/>
        <w:numPr>
          <w:ilvl w:val="0"/>
          <w:numId w:val="18"/>
        </w:numPr>
        <w:autoSpaceDE w:val="0"/>
        <w:autoSpaceDN w:val="0"/>
        <w:spacing w:after="0" w:line="480" w:lineRule="auto"/>
        <w:ind w:left="142" w:right="-58"/>
        <w:contextualSpacing w:val="0"/>
        <w:jc w:val="both"/>
        <w:rPr>
          <w:rFonts w:ascii="Times New Roman" w:hAnsi="Times New Roman" w:cs="Times New Roman"/>
        </w:rPr>
      </w:pPr>
      <w:r w:rsidRPr="00A93F1D">
        <w:rPr>
          <w:rFonts w:ascii="Times New Roman" w:hAnsi="Times New Roman" w:cs="Times New Roman"/>
        </w:rPr>
        <w:t>H</w:t>
      </w:r>
      <w:r w:rsidRPr="00A93F1D">
        <w:rPr>
          <w:rFonts w:ascii="Times New Roman" w:hAnsi="Times New Roman" w:cs="Times New Roman"/>
          <w:vertAlign w:val="subscript"/>
        </w:rPr>
        <w:t>0</w:t>
      </w:r>
      <w:r w:rsidRPr="00A93F1D">
        <w:rPr>
          <w:rFonts w:ascii="Times New Roman" w:hAnsi="Times New Roman" w:cs="Times New Roman"/>
        </w:rPr>
        <w:t>:</w:t>
      </w:r>
      <w:r w:rsidR="00AE6B34" w:rsidRPr="00A93F1D">
        <w:rPr>
          <w:rFonts w:ascii="Times New Roman" w:hAnsi="Times New Roman" w:cs="Times New Roman"/>
        </w:rPr>
        <w:t xml:space="preserve"> </w:t>
      </w:r>
      <w:r w:rsidRPr="00A93F1D">
        <w:rPr>
          <w:rFonts w:ascii="Times New Roman" w:hAnsi="Times New Roman" w:cs="Times New Roman"/>
        </w:rPr>
        <w:t>There</w:t>
      </w:r>
      <w:r w:rsidR="00417B76" w:rsidRPr="00A93F1D">
        <w:rPr>
          <w:rFonts w:ascii="Times New Roman" w:hAnsi="Times New Roman" w:cs="Times New Roman"/>
        </w:rPr>
        <w:t xml:space="preserve"> </w:t>
      </w:r>
      <w:r w:rsidRPr="00A93F1D">
        <w:rPr>
          <w:rFonts w:ascii="Times New Roman" w:hAnsi="Times New Roman" w:cs="Times New Roman"/>
        </w:rPr>
        <w:t>is</w:t>
      </w:r>
      <w:r w:rsidR="00417B76" w:rsidRPr="00A93F1D">
        <w:rPr>
          <w:rFonts w:ascii="Times New Roman" w:hAnsi="Times New Roman" w:cs="Times New Roman"/>
        </w:rPr>
        <w:t xml:space="preserve"> </w:t>
      </w:r>
      <w:r w:rsidRPr="00A93F1D">
        <w:rPr>
          <w:rFonts w:ascii="Times New Roman" w:hAnsi="Times New Roman" w:cs="Times New Roman"/>
        </w:rPr>
        <w:t>no</w:t>
      </w:r>
      <w:r w:rsidR="00417B76" w:rsidRPr="00A93F1D">
        <w:rPr>
          <w:rFonts w:ascii="Times New Roman" w:hAnsi="Times New Roman" w:cs="Times New Roman"/>
        </w:rPr>
        <w:t xml:space="preserve"> </w:t>
      </w:r>
      <w:r w:rsidRPr="00A93F1D">
        <w:rPr>
          <w:rFonts w:ascii="Times New Roman" w:hAnsi="Times New Roman" w:cs="Times New Roman"/>
        </w:rPr>
        <w:t>relation</w:t>
      </w:r>
      <w:r w:rsidR="00417B76" w:rsidRPr="00A93F1D">
        <w:rPr>
          <w:rFonts w:ascii="Times New Roman" w:hAnsi="Times New Roman" w:cs="Times New Roman"/>
        </w:rPr>
        <w:t xml:space="preserve"> </w:t>
      </w:r>
      <w:r w:rsidRPr="00A93F1D">
        <w:rPr>
          <w:rFonts w:ascii="Times New Roman" w:hAnsi="Times New Roman" w:cs="Times New Roman"/>
        </w:rPr>
        <w:t>between</w:t>
      </w:r>
      <w:r w:rsidR="00417B76" w:rsidRPr="00A93F1D">
        <w:rPr>
          <w:rFonts w:ascii="Times New Roman" w:hAnsi="Times New Roman" w:cs="Times New Roman"/>
        </w:rPr>
        <w:t xml:space="preserve"> </w:t>
      </w:r>
      <w:r w:rsidRPr="00A93F1D">
        <w:rPr>
          <w:rFonts w:ascii="Times New Roman" w:hAnsi="Times New Roman" w:cs="Times New Roman"/>
        </w:rPr>
        <w:t>effectiveness</w:t>
      </w:r>
      <w:r w:rsidR="00417B76" w:rsidRPr="00A93F1D">
        <w:rPr>
          <w:rFonts w:ascii="Times New Roman" w:hAnsi="Times New Roman" w:cs="Times New Roman"/>
        </w:rPr>
        <w:t xml:space="preserve"> </w:t>
      </w:r>
      <w:r w:rsidRPr="00A93F1D">
        <w:rPr>
          <w:rFonts w:ascii="Times New Roman" w:hAnsi="Times New Roman" w:cs="Times New Roman"/>
        </w:rPr>
        <w:t>of</w:t>
      </w:r>
      <w:r w:rsidR="00417B76" w:rsidRPr="00A93F1D">
        <w:rPr>
          <w:rFonts w:ascii="Times New Roman" w:hAnsi="Times New Roman" w:cs="Times New Roman"/>
        </w:rPr>
        <w:t xml:space="preserve"> </w:t>
      </w:r>
      <w:r w:rsidR="00AE6B34" w:rsidRPr="00A93F1D">
        <w:rPr>
          <w:rFonts w:ascii="Times New Roman" w:hAnsi="Times New Roman" w:cs="Times New Roman"/>
        </w:rPr>
        <w:t xml:space="preserve">performance </w:t>
      </w:r>
      <w:r w:rsidR="00AE6B34" w:rsidRPr="00A93F1D">
        <w:rPr>
          <w:rFonts w:ascii="Times New Roman" w:hAnsi="Times New Roman" w:cs="Times New Roman"/>
          <w:spacing w:val="-1"/>
        </w:rPr>
        <w:t xml:space="preserve">appraisal </w:t>
      </w:r>
      <w:r w:rsidRPr="00A93F1D">
        <w:rPr>
          <w:rFonts w:ascii="Times New Roman" w:hAnsi="Times New Roman" w:cs="Times New Roman"/>
        </w:rPr>
        <w:t>communication</w:t>
      </w:r>
      <w:r w:rsidRPr="00A93F1D">
        <w:rPr>
          <w:rFonts w:ascii="Times New Roman" w:hAnsi="Times New Roman" w:cs="Times New Roman"/>
          <w:spacing w:val="-3"/>
        </w:rPr>
        <w:t xml:space="preserve"> </w:t>
      </w:r>
      <w:r w:rsidRPr="00A93F1D">
        <w:rPr>
          <w:rFonts w:ascii="Times New Roman" w:hAnsi="Times New Roman" w:cs="Times New Roman"/>
        </w:rPr>
        <w:t>and</w:t>
      </w:r>
      <w:r w:rsidRPr="00A93F1D">
        <w:rPr>
          <w:rFonts w:ascii="Times New Roman" w:hAnsi="Times New Roman" w:cs="Times New Roman"/>
          <w:spacing w:val="-3"/>
        </w:rPr>
        <w:t xml:space="preserve"> </w:t>
      </w:r>
      <w:r w:rsidR="00AE6B34" w:rsidRPr="00A93F1D">
        <w:rPr>
          <w:rFonts w:ascii="Times New Roman" w:hAnsi="Times New Roman" w:cs="Times New Roman"/>
        </w:rPr>
        <w:t xml:space="preserve">satisfaction </w:t>
      </w:r>
      <w:r w:rsidRPr="00A93F1D">
        <w:rPr>
          <w:rFonts w:ascii="Times New Roman" w:hAnsi="Times New Roman" w:cs="Times New Roman"/>
        </w:rPr>
        <w:t>of</w:t>
      </w:r>
      <w:r w:rsidRPr="00A93F1D">
        <w:rPr>
          <w:rFonts w:ascii="Times New Roman" w:hAnsi="Times New Roman" w:cs="Times New Roman"/>
          <w:spacing w:val="-1"/>
        </w:rPr>
        <w:t xml:space="preserve"> </w:t>
      </w:r>
      <w:r w:rsidRPr="00A93F1D">
        <w:rPr>
          <w:rFonts w:ascii="Times New Roman" w:hAnsi="Times New Roman" w:cs="Times New Roman"/>
        </w:rPr>
        <w:t>performance</w:t>
      </w:r>
      <w:r w:rsidRPr="00A93F1D">
        <w:rPr>
          <w:rFonts w:ascii="Times New Roman" w:hAnsi="Times New Roman" w:cs="Times New Roman"/>
          <w:spacing w:val="1"/>
        </w:rPr>
        <w:t xml:space="preserve"> </w:t>
      </w:r>
      <w:r w:rsidRPr="00A93F1D">
        <w:rPr>
          <w:rFonts w:ascii="Times New Roman" w:hAnsi="Times New Roman" w:cs="Times New Roman"/>
        </w:rPr>
        <w:t>appraisal</w:t>
      </w:r>
    </w:p>
    <w:p w14:paraId="6A548CAE" w14:textId="0FD0717C" w:rsidR="004D54FE" w:rsidRPr="00A93F1D" w:rsidRDefault="004D54FE" w:rsidP="00AE6B34">
      <w:pPr>
        <w:pStyle w:val="ListParagraph"/>
        <w:widowControl w:val="0"/>
        <w:tabs>
          <w:tab w:val="left" w:pos="941"/>
          <w:tab w:val="left" w:pos="1480"/>
          <w:tab w:val="left" w:pos="2255"/>
          <w:tab w:val="left" w:pos="2634"/>
          <w:tab w:val="left" w:pos="3092"/>
          <w:tab w:val="left" w:pos="4042"/>
          <w:tab w:val="left" w:pos="4229"/>
          <w:tab w:val="left" w:pos="5057"/>
          <w:tab w:val="left" w:pos="6527"/>
          <w:tab w:val="left" w:pos="6944"/>
          <w:tab w:val="left" w:pos="8376"/>
        </w:tabs>
        <w:autoSpaceDE w:val="0"/>
        <w:autoSpaceDN w:val="0"/>
        <w:spacing w:after="0" w:line="480" w:lineRule="auto"/>
        <w:ind w:left="142" w:right="-58"/>
        <w:contextualSpacing w:val="0"/>
        <w:jc w:val="both"/>
        <w:rPr>
          <w:rFonts w:ascii="Times New Roman" w:hAnsi="Times New Roman" w:cs="Times New Roman"/>
        </w:rPr>
      </w:pPr>
      <w:r w:rsidRPr="00A93F1D">
        <w:rPr>
          <w:rFonts w:ascii="Times New Roman" w:hAnsi="Times New Roman" w:cs="Times New Roman"/>
        </w:rPr>
        <w:t>H</w:t>
      </w:r>
      <w:r w:rsidRPr="00A93F1D">
        <w:rPr>
          <w:rFonts w:ascii="Times New Roman" w:hAnsi="Times New Roman" w:cs="Times New Roman"/>
          <w:vertAlign w:val="subscript"/>
        </w:rPr>
        <w:t>1</w:t>
      </w:r>
      <w:r w:rsidRPr="00A93F1D">
        <w:rPr>
          <w:rFonts w:ascii="Times New Roman" w:hAnsi="Times New Roman" w:cs="Times New Roman"/>
          <w:b/>
        </w:rPr>
        <w:t>:</w:t>
      </w:r>
      <w:r w:rsidRPr="00A93F1D">
        <w:rPr>
          <w:rFonts w:ascii="Times New Roman" w:hAnsi="Times New Roman" w:cs="Times New Roman"/>
          <w:b/>
          <w:spacing w:val="9"/>
        </w:rPr>
        <w:t xml:space="preserve"> </w:t>
      </w:r>
      <w:r w:rsidRPr="00A93F1D">
        <w:rPr>
          <w:rFonts w:ascii="Times New Roman" w:hAnsi="Times New Roman" w:cs="Times New Roman"/>
        </w:rPr>
        <w:t>There</w:t>
      </w:r>
      <w:r w:rsidRPr="00A93F1D">
        <w:rPr>
          <w:rFonts w:ascii="Times New Roman" w:hAnsi="Times New Roman" w:cs="Times New Roman"/>
          <w:spacing w:val="8"/>
        </w:rPr>
        <w:t xml:space="preserve"> </w:t>
      </w:r>
      <w:r w:rsidRPr="00A93F1D">
        <w:rPr>
          <w:rFonts w:ascii="Times New Roman" w:hAnsi="Times New Roman" w:cs="Times New Roman"/>
        </w:rPr>
        <w:t>is</w:t>
      </w:r>
      <w:r w:rsidRPr="00A93F1D">
        <w:rPr>
          <w:rFonts w:ascii="Times New Roman" w:hAnsi="Times New Roman" w:cs="Times New Roman"/>
          <w:spacing w:val="10"/>
        </w:rPr>
        <w:t xml:space="preserve"> </w:t>
      </w:r>
      <w:r w:rsidRPr="00A93F1D">
        <w:rPr>
          <w:rFonts w:ascii="Times New Roman" w:hAnsi="Times New Roman" w:cs="Times New Roman"/>
        </w:rPr>
        <w:t>relation</w:t>
      </w:r>
      <w:r w:rsidRPr="00A93F1D">
        <w:rPr>
          <w:rFonts w:ascii="Times New Roman" w:hAnsi="Times New Roman" w:cs="Times New Roman"/>
          <w:spacing w:val="10"/>
        </w:rPr>
        <w:t xml:space="preserve"> </w:t>
      </w:r>
      <w:r w:rsidRPr="00A93F1D">
        <w:rPr>
          <w:rFonts w:ascii="Times New Roman" w:hAnsi="Times New Roman" w:cs="Times New Roman"/>
        </w:rPr>
        <w:t>between</w:t>
      </w:r>
      <w:r w:rsidRPr="00A93F1D">
        <w:rPr>
          <w:rFonts w:ascii="Times New Roman" w:hAnsi="Times New Roman" w:cs="Times New Roman"/>
          <w:spacing w:val="9"/>
        </w:rPr>
        <w:t xml:space="preserve"> </w:t>
      </w:r>
      <w:r w:rsidRPr="00A93F1D">
        <w:rPr>
          <w:rFonts w:ascii="Times New Roman" w:hAnsi="Times New Roman" w:cs="Times New Roman"/>
        </w:rPr>
        <w:t>effectiveness</w:t>
      </w:r>
      <w:r w:rsidRPr="00A93F1D">
        <w:rPr>
          <w:rFonts w:ascii="Times New Roman" w:hAnsi="Times New Roman" w:cs="Times New Roman"/>
          <w:spacing w:val="10"/>
        </w:rPr>
        <w:t xml:space="preserve"> </w:t>
      </w:r>
      <w:r w:rsidRPr="00A93F1D">
        <w:rPr>
          <w:rFonts w:ascii="Times New Roman" w:hAnsi="Times New Roman" w:cs="Times New Roman"/>
        </w:rPr>
        <w:t>of</w:t>
      </w:r>
      <w:r w:rsidRPr="00A93F1D">
        <w:rPr>
          <w:rFonts w:ascii="Times New Roman" w:hAnsi="Times New Roman" w:cs="Times New Roman"/>
          <w:spacing w:val="9"/>
        </w:rPr>
        <w:t xml:space="preserve"> </w:t>
      </w:r>
      <w:r w:rsidRPr="00A93F1D">
        <w:rPr>
          <w:rFonts w:ascii="Times New Roman" w:hAnsi="Times New Roman" w:cs="Times New Roman"/>
        </w:rPr>
        <w:t>performance</w:t>
      </w:r>
      <w:r w:rsidRPr="00A93F1D">
        <w:rPr>
          <w:rFonts w:ascii="Times New Roman" w:hAnsi="Times New Roman" w:cs="Times New Roman"/>
          <w:spacing w:val="8"/>
        </w:rPr>
        <w:t xml:space="preserve"> </w:t>
      </w:r>
      <w:r w:rsidRPr="00A93F1D">
        <w:rPr>
          <w:rFonts w:ascii="Times New Roman" w:hAnsi="Times New Roman" w:cs="Times New Roman"/>
        </w:rPr>
        <w:t>appraisal</w:t>
      </w:r>
      <w:r w:rsidRPr="00A93F1D">
        <w:rPr>
          <w:rFonts w:ascii="Times New Roman" w:hAnsi="Times New Roman" w:cs="Times New Roman"/>
          <w:spacing w:val="11"/>
        </w:rPr>
        <w:t xml:space="preserve"> </w:t>
      </w:r>
      <w:r w:rsidRPr="00A93F1D">
        <w:rPr>
          <w:rFonts w:ascii="Times New Roman" w:hAnsi="Times New Roman" w:cs="Times New Roman"/>
        </w:rPr>
        <w:t>communication</w:t>
      </w:r>
      <w:r w:rsidRPr="00A93F1D">
        <w:rPr>
          <w:rFonts w:ascii="Times New Roman" w:hAnsi="Times New Roman" w:cs="Times New Roman"/>
          <w:spacing w:val="-57"/>
        </w:rPr>
        <w:t xml:space="preserve"> </w:t>
      </w:r>
      <w:r w:rsidRPr="00A93F1D">
        <w:rPr>
          <w:rFonts w:ascii="Times New Roman" w:hAnsi="Times New Roman" w:cs="Times New Roman"/>
        </w:rPr>
        <w:t>and</w:t>
      </w:r>
      <w:r w:rsidRPr="00A93F1D">
        <w:rPr>
          <w:rFonts w:ascii="Times New Roman" w:hAnsi="Times New Roman" w:cs="Times New Roman"/>
          <w:spacing w:val="59"/>
        </w:rPr>
        <w:t xml:space="preserve"> </w:t>
      </w:r>
      <w:r w:rsidRPr="00A93F1D">
        <w:rPr>
          <w:rFonts w:ascii="Times New Roman" w:hAnsi="Times New Roman" w:cs="Times New Roman"/>
        </w:rPr>
        <w:t>satisfaction of</w:t>
      </w:r>
      <w:r w:rsidRPr="00A93F1D">
        <w:rPr>
          <w:rFonts w:ascii="Times New Roman" w:hAnsi="Times New Roman" w:cs="Times New Roman"/>
          <w:spacing w:val="-1"/>
        </w:rPr>
        <w:t xml:space="preserve"> </w:t>
      </w:r>
      <w:r w:rsidRPr="00A93F1D">
        <w:rPr>
          <w:rFonts w:ascii="Times New Roman" w:hAnsi="Times New Roman" w:cs="Times New Roman"/>
        </w:rPr>
        <w:t>performance</w:t>
      </w:r>
      <w:r w:rsidRPr="00A93F1D">
        <w:rPr>
          <w:rFonts w:ascii="Times New Roman" w:hAnsi="Times New Roman" w:cs="Times New Roman"/>
          <w:spacing w:val="1"/>
        </w:rPr>
        <w:t xml:space="preserve"> </w:t>
      </w:r>
      <w:r w:rsidRPr="00A93F1D">
        <w:rPr>
          <w:rFonts w:ascii="Times New Roman" w:hAnsi="Times New Roman" w:cs="Times New Roman"/>
        </w:rPr>
        <w:t>appraisal</w:t>
      </w:r>
      <w:r w:rsidRPr="00A93F1D">
        <w:rPr>
          <w:rFonts w:ascii="Times New Roman" w:hAnsi="Times New Roman" w:cs="Times New Roman"/>
          <w:b/>
        </w:rPr>
        <w:t>.</w:t>
      </w:r>
    </w:p>
    <w:p w14:paraId="0D70213B" w14:textId="77777777" w:rsidR="00417B76" w:rsidRPr="00A93F1D" w:rsidRDefault="00417B76" w:rsidP="00D9552E">
      <w:pPr>
        <w:pStyle w:val="Heading2"/>
        <w:spacing w:before="162" w:line="480" w:lineRule="auto"/>
        <w:ind w:left="142" w:right="-58"/>
      </w:pPr>
    </w:p>
    <w:p w14:paraId="1D9CECB0" w14:textId="06777E4D" w:rsidR="004D54FE" w:rsidRPr="00A93F1D" w:rsidRDefault="000E4998" w:rsidP="00AE6B34">
      <w:pPr>
        <w:pStyle w:val="Heading2"/>
        <w:spacing w:before="162" w:line="480" w:lineRule="auto"/>
        <w:ind w:left="0" w:right="-58"/>
        <w:rPr>
          <w:sz w:val="26"/>
          <w:szCs w:val="26"/>
        </w:rPr>
      </w:pPr>
      <w:r w:rsidRPr="00A93F1D">
        <w:rPr>
          <w:sz w:val="26"/>
          <w:szCs w:val="26"/>
        </w:rPr>
        <w:lastRenderedPageBreak/>
        <w:t xml:space="preserve">1.6 </w:t>
      </w:r>
      <w:r w:rsidR="004D54FE" w:rsidRPr="00A93F1D">
        <w:rPr>
          <w:sz w:val="26"/>
          <w:szCs w:val="26"/>
        </w:rPr>
        <w:t>RESEARCH</w:t>
      </w:r>
      <w:r w:rsidR="004D54FE" w:rsidRPr="00A93F1D">
        <w:rPr>
          <w:spacing w:val="-1"/>
          <w:sz w:val="26"/>
          <w:szCs w:val="26"/>
        </w:rPr>
        <w:t xml:space="preserve"> </w:t>
      </w:r>
      <w:r w:rsidR="004D54FE" w:rsidRPr="00A93F1D">
        <w:rPr>
          <w:sz w:val="26"/>
          <w:szCs w:val="26"/>
        </w:rPr>
        <w:t>METHODOLOGY</w:t>
      </w:r>
    </w:p>
    <w:p w14:paraId="2830D4CF" w14:textId="05EB8F21" w:rsidR="004D54FE" w:rsidRPr="00A93F1D" w:rsidRDefault="004D54FE" w:rsidP="00AE6B34">
      <w:pPr>
        <w:pStyle w:val="Heading3"/>
        <w:spacing w:before="1" w:line="480" w:lineRule="auto"/>
        <w:ind w:right="-58"/>
        <w:rPr>
          <w:rFonts w:ascii="Times New Roman" w:hAnsi="Times New Roman" w:cs="Times New Roman"/>
          <w:b/>
          <w:bCs/>
        </w:rPr>
      </w:pPr>
      <w:r w:rsidRPr="00A93F1D">
        <w:rPr>
          <w:rFonts w:ascii="Times New Roman" w:hAnsi="Times New Roman" w:cs="Times New Roman"/>
          <w:b/>
          <w:bCs/>
          <w:color w:val="000000" w:themeColor="text1"/>
        </w:rPr>
        <w:t>Descriptive</w:t>
      </w:r>
      <w:r w:rsidRPr="00A93F1D">
        <w:rPr>
          <w:rFonts w:ascii="Times New Roman" w:hAnsi="Times New Roman" w:cs="Times New Roman"/>
          <w:b/>
          <w:bCs/>
          <w:color w:val="000000" w:themeColor="text1"/>
          <w:spacing w:val="-2"/>
        </w:rPr>
        <w:t xml:space="preserve"> </w:t>
      </w:r>
      <w:r w:rsidRPr="00A93F1D">
        <w:rPr>
          <w:rFonts w:ascii="Times New Roman" w:hAnsi="Times New Roman" w:cs="Times New Roman"/>
          <w:b/>
          <w:bCs/>
          <w:color w:val="000000" w:themeColor="text1"/>
        </w:rPr>
        <w:t>research</w:t>
      </w:r>
      <w:r w:rsidRPr="00A93F1D">
        <w:rPr>
          <w:rFonts w:ascii="Times New Roman" w:hAnsi="Times New Roman" w:cs="Times New Roman"/>
          <w:b/>
          <w:bCs/>
          <w:color w:val="000000" w:themeColor="text1"/>
          <w:spacing w:val="-2"/>
        </w:rPr>
        <w:t xml:space="preserve"> </w:t>
      </w:r>
      <w:r w:rsidRPr="00A93F1D">
        <w:rPr>
          <w:rFonts w:ascii="Times New Roman" w:hAnsi="Times New Roman" w:cs="Times New Roman"/>
          <w:b/>
          <w:bCs/>
          <w:color w:val="000000" w:themeColor="text1"/>
        </w:rPr>
        <w:t>design</w:t>
      </w:r>
    </w:p>
    <w:p w14:paraId="432C713A" w14:textId="75645E95" w:rsidR="004D54FE" w:rsidRPr="00A93F1D" w:rsidRDefault="004D54FE" w:rsidP="00AE6B34">
      <w:pPr>
        <w:pStyle w:val="BodyText"/>
        <w:spacing w:line="480" w:lineRule="auto"/>
        <w:ind w:right="-58"/>
        <w:jc w:val="both"/>
      </w:pPr>
      <w:r w:rsidRPr="00A93F1D">
        <w:t>Descriptive research has been used in this study. It is mainly used to describe the</w:t>
      </w:r>
      <w:r w:rsidRPr="00A93F1D">
        <w:rPr>
          <w:spacing w:val="1"/>
        </w:rPr>
        <w:t xml:space="preserve"> </w:t>
      </w:r>
      <w:r w:rsidRPr="00A93F1D">
        <w:t>characteristics</w:t>
      </w:r>
      <w:r w:rsidRPr="00A93F1D">
        <w:rPr>
          <w:spacing w:val="1"/>
        </w:rPr>
        <w:t xml:space="preserve"> </w:t>
      </w:r>
      <w:r w:rsidRPr="00A93F1D">
        <w:t>of the population</w:t>
      </w:r>
      <w:r w:rsidRPr="00A93F1D">
        <w:rPr>
          <w:spacing w:val="1"/>
        </w:rPr>
        <w:t xml:space="preserve"> </w:t>
      </w:r>
      <w:r w:rsidRPr="00A93F1D">
        <w:t>that</w:t>
      </w:r>
      <w:r w:rsidRPr="00A93F1D">
        <w:rPr>
          <w:spacing w:val="1"/>
        </w:rPr>
        <w:t xml:space="preserve"> </w:t>
      </w:r>
      <w:r w:rsidRPr="00A93F1D">
        <w:t>is</w:t>
      </w:r>
      <w:r w:rsidRPr="00A93F1D">
        <w:rPr>
          <w:spacing w:val="1"/>
        </w:rPr>
        <w:t xml:space="preserve"> </w:t>
      </w:r>
      <w:r w:rsidRPr="00A93F1D">
        <w:t>being studied.</w:t>
      </w:r>
      <w:r w:rsidRPr="00A93F1D">
        <w:rPr>
          <w:spacing w:val="1"/>
        </w:rPr>
        <w:t xml:space="preserve"> </w:t>
      </w:r>
      <w:r w:rsidRPr="00A93F1D">
        <w:t>Descriptive research</w:t>
      </w:r>
      <w:r w:rsidRPr="00A93F1D">
        <w:rPr>
          <w:spacing w:val="1"/>
        </w:rPr>
        <w:t xml:space="preserve"> </w:t>
      </w:r>
      <w:r w:rsidRPr="00A93F1D">
        <w:t>primarily</w:t>
      </w:r>
      <w:r w:rsidRPr="00A93F1D">
        <w:rPr>
          <w:spacing w:val="1"/>
        </w:rPr>
        <w:t xml:space="preserve"> </w:t>
      </w:r>
      <w:r w:rsidRPr="00A93F1D">
        <w:t>focuses</w:t>
      </w:r>
      <w:r w:rsidRPr="00A93F1D">
        <w:rPr>
          <w:spacing w:val="-1"/>
        </w:rPr>
        <w:t xml:space="preserve"> </w:t>
      </w:r>
      <w:r w:rsidRPr="00A93F1D">
        <w:t>on describing</w:t>
      </w:r>
      <w:r w:rsidRPr="00A93F1D">
        <w:rPr>
          <w:spacing w:val="-3"/>
        </w:rPr>
        <w:t xml:space="preserve"> </w:t>
      </w:r>
      <w:r w:rsidRPr="00A93F1D">
        <w:t>the</w:t>
      </w:r>
      <w:r w:rsidRPr="00A93F1D">
        <w:rPr>
          <w:spacing w:val="1"/>
        </w:rPr>
        <w:t xml:space="preserve"> </w:t>
      </w:r>
      <w:r w:rsidRPr="00A93F1D">
        <w:t>nature</w:t>
      </w:r>
      <w:r w:rsidRPr="00A93F1D">
        <w:rPr>
          <w:spacing w:val="-3"/>
        </w:rPr>
        <w:t xml:space="preserve"> </w:t>
      </w:r>
      <w:r w:rsidRPr="00A93F1D">
        <w:t>of</w:t>
      </w:r>
      <w:r w:rsidRPr="00A93F1D">
        <w:rPr>
          <w:spacing w:val="1"/>
        </w:rPr>
        <w:t xml:space="preserve"> </w:t>
      </w:r>
      <w:r w:rsidRPr="00A93F1D">
        <w:t>a</w:t>
      </w:r>
      <w:r w:rsidRPr="00A93F1D">
        <w:rPr>
          <w:spacing w:val="-1"/>
        </w:rPr>
        <w:t xml:space="preserve"> </w:t>
      </w:r>
      <w:r w:rsidRPr="00A93F1D">
        <w:t>demographic</w:t>
      </w:r>
      <w:r w:rsidRPr="00A93F1D">
        <w:rPr>
          <w:spacing w:val="1"/>
        </w:rPr>
        <w:t xml:space="preserve"> </w:t>
      </w:r>
      <w:r w:rsidRPr="00A93F1D">
        <w:t>segment</w:t>
      </w:r>
      <w:r w:rsidRPr="00A93F1D">
        <w:rPr>
          <w:spacing w:val="-1"/>
        </w:rPr>
        <w:t xml:space="preserve"> </w:t>
      </w:r>
      <w:r w:rsidRPr="00A93F1D">
        <w:t>of the</w:t>
      </w:r>
      <w:r w:rsidRPr="00A93F1D">
        <w:rPr>
          <w:spacing w:val="-2"/>
        </w:rPr>
        <w:t xml:space="preserve"> </w:t>
      </w:r>
      <w:r w:rsidRPr="00A93F1D">
        <w:t>study.</w:t>
      </w:r>
    </w:p>
    <w:p w14:paraId="1B00A759" w14:textId="00B533F6" w:rsidR="004D54FE" w:rsidRPr="00A93F1D" w:rsidRDefault="004D54FE" w:rsidP="00AE6B34">
      <w:pPr>
        <w:pStyle w:val="Heading3"/>
        <w:spacing w:before="164" w:line="480" w:lineRule="auto"/>
        <w:ind w:right="-58"/>
        <w:jc w:val="both"/>
        <w:rPr>
          <w:rFonts w:ascii="Times New Roman" w:hAnsi="Times New Roman" w:cs="Times New Roman"/>
          <w:b/>
          <w:bCs/>
        </w:rPr>
      </w:pPr>
      <w:r w:rsidRPr="00A93F1D">
        <w:rPr>
          <w:rFonts w:ascii="Times New Roman" w:hAnsi="Times New Roman" w:cs="Times New Roman"/>
          <w:b/>
          <w:bCs/>
          <w:color w:val="000000" w:themeColor="text1"/>
        </w:rPr>
        <w:t>Sample</w:t>
      </w:r>
      <w:r w:rsidRPr="00A93F1D">
        <w:rPr>
          <w:rFonts w:ascii="Times New Roman" w:hAnsi="Times New Roman" w:cs="Times New Roman"/>
          <w:b/>
          <w:bCs/>
          <w:color w:val="000000" w:themeColor="text1"/>
          <w:spacing w:val="-1"/>
        </w:rPr>
        <w:t xml:space="preserve"> </w:t>
      </w:r>
      <w:r w:rsidRPr="00A93F1D">
        <w:rPr>
          <w:rFonts w:ascii="Times New Roman" w:hAnsi="Times New Roman" w:cs="Times New Roman"/>
          <w:b/>
          <w:bCs/>
          <w:color w:val="000000" w:themeColor="text1"/>
        </w:rPr>
        <w:t>size</w:t>
      </w:r>
      <w:r w:rsidRPr="00A93F1D">
        <w:rPr>
          <w:rFonts w:ascii="Times New Roman" w:hAnsi="Times New Roman" w:cs="Times New Roman"/>
          <w:b/>
          <w:bCs/>
          <w:color w:val="000000" w:themeColor="text1"/>
          <w:spacing w:val="-2"/>
        </w:rPr>
        <w:t xml:space="preserve"> </w:t>
      </w:r>
      <w:r w:rsidRPr="00A93F1D">
        <w:rPr>
          <w:rFonts w:ascii="Times New Roman" w:hAnsi="Times New Roman" w:cs="Times New Roman"/>
          <w:b/>
          <w:bCs/>
          <w:color w:val="000000" w:themeColor="text1"/>
        </w:rPr>
        <w:t>of the</w:t>
      </w:r>
      <w:r w:rsidRPr="00A93F1D">
        <w:rPr>
          <w:rFonts w:ascii="Times New Roman" w:hAnsi="Times New Roman" w:cs="Times New Roman"/>
          <w:b/>
          <w:bCs/>
          <w:color w:val="000000" w:themeColor="text1"/>
          <w:spacing w:val="-2"/>
        </w:rPr>
        <w:t xml:space="preserve"> </w:t>
      </w:r>
      <w:r w:rsidRPr="00A93F1D">
        <w:rPr>
          <w:rFonts w:ascii="Times New Roman" w:hAnsi="Times New Roman" w:cs="Times New Roman"/>
          <w:b/>
          <w:bCs/>
          <w:color w:val="000000" w:themeColor="text1"/>
        </w:rPr>
        <w:t>study</w:t>
      </w:r>
    </w:p>
    <w:p w14:paraId="19F30D4B" w14:textId="038D3E9B" w:rsidR="004D54FE" w:rsidRPr="00A93F1D" w:rsidRDefault="004D54FE" w:rsidP="00AE6B34">
      <w:pPr>
        <w:pStyle w:val="BodyText"/>
        <w:spacing w:line="480" w:lineRule="auto"/>
        <w:ind w:right="-58"/>
        <w:jc w:val="both"/>
      </w:pPr>
      <w:r w:rsidRPr="00A93F1D">
        <w:t>The</w:t>
      </w:r>
      <w:r w:rsidRPr="00A93F1D">
        <w:rPr>
          <w:spacing w:val="-2"/>
        </w:rPr>
        <w:t xml:space="preserve"> </w:t>
      </w:r>
      <w:r w:rsidRPr="00A93F1D">
        <w:t>population of the</w:t>
      </w:r>
      <w:r w:rsidRPr="00A93F1D">
        <w:rPr>
          <w:spacing w:val="-1"/>
        </w:rPr>
        <w:t xml:space="preserve"> </w:t>
      </w:r>
      <w:r w:rsidRPr="00A93F1D">
        <w:t>study</w:t>
      </w:r>
      <w:r w:rsidRPr="00A93F1D">
        <w:rPr>
          <w:spacing w:val="-4"/>
        </w:rPr>
        <w:t xml:space="preserve"> </w:t>
      </w:r>
      <w:r w:rsidRPr="00A93F1D">
        <w:t>is 150 and the</w:t>
      </w:r>
      <w:r w:rsidRPr="00A93F1D">
        <w:rPr>
          <w:spacing w:val="1"/>
        </w:rPr>
        <w:t xml:space="preserve"> </w:t>
      </w:r>
      <w:r w:rsidRPr="00A93F1D">
        <w:t>sample</w:t>
      </w:r>
      <w:r w:rsidRPr="00A93F1D">
        <w:rPr>
          <w:spacing w:val="1"/>
        </w:rPr>
        <w:t xml:space="preserve"> </w:t>
      </w:r>
      <w:r w:rsidRPr="00A93F1D">
        <w:t>size</w:t>
      </w:r>
      <w:r w:rsidRPr="00A93F1D">
        <w:rPr>
          <w:spacing w:val="-1"/>
        </w:rPr>
        <w:t xml:space="preserve"> </w:t>
      </w:r>
      <w:r w:rsidRPr="00A93F1D">
        <w:t>of</w:t>
      </w:r>
      <w:r w:rsidRPr="00A93F1D">
        <w:rPr>
          <w:spacing w:val="1"/>
        </w:rPr>
        <w:t xml:space="preserve"> </w:t>
      </w:r>
      <w:r w:rsidRPr="00A93F1D">
        <w:t>the</w:t>
      </w:r>
      <w:r w:rsidRPr="00A93F1D">
        <w:rPr>
          <w:spacing w:val="1"/>
        </w:rPr>
        <w:t xml:space="preserve"> </w:t>
      </w:r>
      <w:r w:rsidRPr="00A93F1D">
        <w:t>study</w:t>
      </w:r>
      <w:r w:rsidRPr="00A93F1D">
        <w:rPr>
          <w:spacing w:val="-5"/>
        </w:rPr>
        <w:t xml:space="preserve"> </w:t>
      </w:r>
      <w:r w:rsidRPr="00A93F1D">
        <w:t>is 100</w:t>
      </w:r>
    </w:p>
    <w:p w14:paraId="03F1A71C" w14:textId="6E22E2CE" w:rsidR="00692271" w:rsidRPr="00A93F1D" w:rsidRDefault="00692271" w:rsidP="00AE6B34">
      <w:pPr>
        <w:pStyle w:val="Heading3"/>
        <w:spacing w:before="61" w:line="480" w:lineRule="auto"/>
        <w:ind w:right="-58"/>
        <w:rPr>
          <w:rFonts w:ascii="Times New Roman" w:hAnsi="Times New Roman" w:cs="Times New Roman"/>
        </w:rPr>
      </w:pPr>
      <w:r w:rsidRPr="00A93F1D">
        <w:rPr>
          <w:rFonts w:ascii="Times New Roman" w:hAnsi="Times New Roman" w:cs="Times New Roman"/>
          <w:b/>
          <w:bCs/>
          <w:color w:val="000000" w:themeColor="text1"/>
        </w:rPr>
        <w:t>Duration of the</w:t>
      </w:r>
      <w:r w:rsidRPr="00A93F1D">
        <w:rPr>
          <w:rFonts w:ascii="Times New Roman" w:hAnsi="Times New Roman" w:cs="Times New Roman"/>
          <w:b/>
          <w:bCs/>
          <w:color w:val="000000" w:themeColor="text1"/>
          <w:spacing w:val="-2"/>
        </w:rPr>
        <w:t xml:space="preserve"> </w:t>
      </w:r>
      <w:r w:rsidRPr="00A93F1D">
        <w:rPr>
          <w:rFonts w:ascii="Times New Roman" w:hAnsi="Times New Roman" w:cs="Times New Roman"/>
          <w:b/>
          <w:bCs/>
          <w:color w:val="000000" w:themeColor="text1"/>
        </w:rPr>
        <w:t>study</w:t>
      </w:r>
    </w:p>
    <w:p w14:paraId="4594F029" w14:textId="7E5A5B41" w:rsidR="002D5649" w:rsidRPr="00A93F1D" w:rsidRDefault="00692271" w:rsidP="00AE6B34">
      <w:pPr>
        <w:pStyle w:val="BodyText"/>
        <w:spacing w:line="480" w:lineRule="auto"/>
        <w:ind w:right="-58"/>
        <w:rPr>
          <w:b/>
          <w:sz w:val="25"/>
        </w:rPr>
      </w:pPr>
      <w:r w:rsidRPr="00A93F1D">
        <w:t xml:space="preserve">The duration of the study was 45 days. </w:t>
      </w:r>
    </w:p>
    <w:p w14:paraId="6838E7A2" w14:textId="703F8D2E" w:rsidR="00692271" w:rsidRPr="00A93F1D" w:rsidRDefault="00692271" w:rsidP="00AE6B34">
      <w:pPr>
        <w:pStyle w:val="Heading2"/>
        <w:spacing w:before="162" w:line="480" w:lineRule="auto"/>
        <w:ind w:left="0" w:right="-58"/>
        <w:rPr>
          <w:sz w:val="24"/>
          <w:szCs w:val="24"/>
        </w:rPr>
      </w:pPr>
      <w:r w:rsidRPr="00A93F1D">
        <w:rPr>
          <w:sz w:val="24"/>
          <w:szCs w:val="24"/>
        </w:rPr>
        <w:t>METHODS OF</w:t>
      </w:r>
      <w:r w:rsidRPr="00A93F1D">
        <w:rPr>
          <w:spacing w:val="-2"/>
          <w:sz w:val="24"/>
          <w:szCs w:val="24"/>
        </w:rPr>
        <w:t xml:space="preserve"> </w:t>
      </w:r>
      <w:r w:rsidRPr="00A93F1D">
        <w:rPr>
          <w:sz w:val="24"/>
          <w:szCs w:val="24"/>
        </w:rPr>
        <w:t>DATA</w:t>
      </w:r>
      <w:r w:rsidRPr="00A93F1D">
        <w:rPr>
          <w:spacing w:val="-1"/>
          <w:sz w:val="24"/>
          <w:szCs w:val="24"/>
        </w:rPr>
        <w:t xml:space="preserve"> </w:t>
      </w:r>
      <w:r w:rsidRPr="00A93F1D">
        <w:rPr>
          <w:sz w:val="24"/>
          <w:szCs w:val="24"/>
        </w:rPr>
        <w:t>COLLECTION</w:t>
      </w:r>
    </w:p>
    <w:p w14:paraId="0C433A77" w14:textId="77777777" w:rsidR="00AE6B34" w:rsidRPr="00A93F1D" w:rsidRDefault="00692271" w:rsidP="004D71A5">
      <w:pPr>
        <w:pStyle w:val="Heading3"/>
        <w:numPr>
          <w:ilvl w:val="0"/>
          <w:numId w:val="18"/>
        </w:numPr>
        <w:tabs>
          <w:tab w:val="left" w:pos="1300"/>
          <w:tab w:val="left" w:pos="1301"/>
        </w:tabs>
        <w:spacing w:before="1" w:line="480" w:lineRule="auto"/>
        <w:ind w:left="426" w:right="-58"/>
        <w:jc w:val="both"/>
        <w:rPr>
          <w:rFonts w:ascii="Times New Roman" w:hAnsi="Times New Roman" w:cs="Times New Roman"/>
          <w:b/>
          <w:bCs/>
          <w:color w:val="auto"/>
        </w:rPr>
      </w:pPr>
      <w:r w:rsidRPr="00A93F1D">
        <w:rPr>
          <w:rFonts w:ascii="Times New Roman" w:hAnsi="Times New Roman" w:cs="Times New Roman"/>
          <w:b/>
          <w:bCs/>
          <w:color w:val="auto"/>
        </w:rPr>
        <w:t>Primary</w:t>
      </w:r>
      <w:r w:rsidRPr="00A93F1D">
        <w:rPr>
          <w:rFonts w:ascii="Times New Roman" w:hAnsi="Times New Roman" w:cs="Times New Roman"/>
          <w:b/>
          <w:bCs/>
          <w:color w:val="auto"/>
          <w:spacing w:val="-2"/>
        </w:rPr>
        <w:t xml:space="preserve"> </w:t>
      </w:r>
      <w:r w:rsidRPr="00A93F1D">
        <w:rPr>
          <w:rFonts w:ascii="Times New Roman" w:hAnsi="Times New Roman" w:cs="Times New Roman"/>
          <w:b/>
          <w:bCs/>
          <w:color w:val="auto"/>
        </w:rPr>
        <w:t>Data</w:t>
      </w:r>
    </w:p>
    <w:p w14:paraId="249C1E52" w14:textId="2B098A0C" w:rsidR="00AE6B34" w:rsidRPr="00A93F1D" w:rsidRDefault="00692271" w:rsidP="00795D0C">
      <w:pPr>
        <w:pStyle w:val="Heading3"/>
        <w:tabs>
          <w:tab w:val="left" w:pos="1300"/>
          <w:tab w:val="left" w:pos="1301"/>
        </w:tabs>
        <w:spacing w:before="1" w:line="480" w:lineRule="auto"/>
        <w:ind w:left="66" w:right="-58"/>
        <w:jc w:val="both"/>
        <w:rPr>
          <w:rFonts w:ascii="Times New Roman" w:hAnsi="Times New Roman" w:cs="Times New Roman"/>
          <w:b/>
          <w:bCs/>
          <w:color w:val="auto"/>
        </w:rPr>
      </w:pPr>
      <w:r w:rsidRPr="00A93F1D">
        <w:rPr>
          <w:rFonts w:ascii="Times New Roman" w:hAnsi="Times New Roman" w:cs="Times New Roman"/>
          <w:color w:val="auto"/>
        </w:rPr>
        <w:t>Primary</w:t>
      </w:r>
      <w:r w:rsidRPr="00A93F1D">
        <w:rPr>
          <w:rFonts w:ascii="Times New Roman" w:hAnsi="Times New Roman" w:cs="Times New Roman"/>
          <w:color w:val="auto"/>
          <w:spacing w:val="57"/>
        </w:rPr>
        <w:t xml:space="preserve"> </w:t>
      </w:r>
      <w:r w:rsidRPr="00A93F1D">
        <w:rPr>
          <w:rFonts w:ascii="Times New Roman" w:hAnsi="Times New Roman" w:cs="Times New Roman"/>
          <w:color w:val="auto"/>
        </w:rPr>
        <w:t>data</w:t>
      </w:r>
      <w:r w:rsidRPr="00A93F1D">
        <w:rPr>
          <w:rFonts w:ascii="Times New Roman" w:hAnsi="Times New Roman" w:cs="Times New Roman"/>
          <w:color w:val="auto"/>
          <w:spacing w:val="4"/>
        </w:rPr>
        <w:t xml:space="preserve"> </w:t>
      </w:r>
      <w:r w:rsidRPr="00A93F1D">
        <w:rPr>
          <w:rFonts w:ascii="Times New Roman" w:hAnsi="Times New Roman" w:cs="Times New Roman"/>
          <w:color w:val="auto"/>
        </w:rPr>
        <w:t>were</w:t>
      </w:r>
      <w:r w:rsidRPr="00A93F1D">
        <w:rPr>
          <w:rFonts w:ascii="Times New Roman" w:hAnsi="Times New Roman" w:cs="Times New Roman"/>
          <w:color w:val="auto"/>
          <w:spacing w:val="1"/>
        </w:rPr>
        <w:t xml:space="preserve"> </w:t>
      </w:r>
      <w:r w:rsidRPr="00A93F1D">
        <w:rPr>
          <w:rFonts w:ascii="Times New Roman" w:hAnsi="Times New Roman" w:cs="Times New Roman"/>
          <w:color w:val="auto"/>
        </w:rPr>
        <w:t>collected</w:t>
      </w:r>
      <w:r w:rsidRPr="00A93F1D">
        <w:rPr>
          <w:rFonts w:ascii="Times New Roman" w:hAnsi="Times New Roman" w:cs="Times New Roman"/>
          <w:color w:val="auto"/>
          <w:spacing w:val="3"/>
        </w:rPr>
        <w:t xml:space="preserve"> </w:t>
      </w:r>
      <w:r w:rsidRPr="00A93F1D">
        <w:rPr>
          <w:rFonts w:ascii="Times New Roman" w:hAnsi="Times New Roman" w:cs="Times New Roman"/>
          <w:color w:val="auto"/>
        </w:rPr>
        <w:t>from</w:t>
      </w:r>
      <w:r w:rsidRPr="00A93F1D">
        <w:rPr>
          <w:rFonts w:ascii="Times New Roman" w:hAnsi="Times New Roman" w:cs="Times New Roman"/>
          <w:color w:val="auto"/>
          <w:spacing w:val="4"/>
        </w:rPr>
        <w:t xml:space="preserve"> </w:t>
      </w:r>
      <w:r w:rsidRPr="00A93F1D">
        <w:rPr>
          <w:rFonts w:ascii="Times New Roman" w:hAnsi="Times New Roman" w:cs="Times New Roman"/>
          <w:color w:val="auto"/>
        </w:rPr>
        <w:t>the</w:t>
      </w:r>
      <w:r w:rsidRPr="00A93F1D">
        <w:rPr>
          <w:rFonts w:ascii="Times New Roman" w:hAnsi="Times New Roman" w:cs="Times New Roman"/>
          <w:color w:val="auto"/>
          <w:spacing w:val="3"/>
        </w:rPr>
        <w:t xml:space="preserve"> </w:t>
      </w:r>
      <w:r w:rsidRPr="00A93F1D">
        <w:rPr>
          <w:rFonts w:ascii="Times New Roman" w:hAnsi="Times New Roman" w:cs="Times New Roman"/>
          <w:color w:val="auto"/>
        </w:rPr>
        <w:t>employees</w:t>
      </w:r>
      <w:r w:rsidRPr="00A93F1D">
        <w:rPr>
          <w:rFonts w:ascii="Times New Roman" w:hAnsi="Times New Roman" w:cs="Times New Roman"/>
          <w:color w:val="auto"/>
          <w:spacing w:val="3"/>
        </w:rPr>
        <w:t xml:space="preserve"> </w:t>
      </w:r>
      <w:r w:rsidR="00D70398" w:rsidRPr="00A93F1D">
        <w:rPr>
          <w:rFonts w:ascii="Times New Roman" w:hAnsi="Times New Roman" w:cs="Times New Roman"/>
          <w:color w:val="auto"/>
        </w:rPr>
        <w:t>of</w:t>
      </w:r>
      <w:r w:rsidR="00F6427E" w:rsidRPr="00A93F1D">
        <w:rPr>
          <w:rFonts w:ascii="Times New Roman" w:hAnsi="Times New Roman" w:cs="Times New Roman"/>
          <w:color w:val="auto"/>
        </w:rPr>
        <w:t xml:space="preserve"> the </w:t>
      </w:r>
      <w:r w:rsidR="00AE6B34" w:rsidRPr="00A93F1D">
        <w:rPr>
          <w:rFonts w:ascii="Times New Roman" w:hAnsi="Times New Roman" w:cs="Times New Roman"/>
          <w:color w:val="auto"/>
        </w:rPr>
        <w:t>company directly</w:t>
      </w:r>
    </w:p>
    <w:p w14:paraId="2FB861F4" w14:textId="77777777" w:rsidR="00AE6B34" w:rsidRPr="00A93F1D" w:rsidRDefault="00692271" w:rsidP="004D71A5">
      <w:pPr>
        <w:pStyle w:val="Heading3"/>
        <w:numPr>
          <w:ilvl w:val="0"/>
          <w:numId w:val="18"/>
        </w:numPr>
        <w:tabs>
          <w:tab w:val="left" w:pos="1300"/>
          <w:tab w:val="left" w:pos="1301"/>
        </w:tabs>
        <w:spacing w:before="1" w:line="480" w:lineRule="auto"/>
        <w:ind w:left="426" w:right="-58"/>
        <w:jc w:val="both"/>
        <w:rPr>
          <w:rFonts w:ascii="Times New Roman" w:hAnsi="Times New Roman" w:cs="Times New Roman"/>
          <w:b/>
          <w:bCs/>
          <w:color w:val="auto"/>
        </w:rPr>
      </w:pPr>
      <w:r w:rsidRPr="00A93F1D">
        <w:rPr>
          <w:rFonts w:ascii="Times New Roman" w:hAnsi="Times New Roman" w:cs="Times New Roman"/>
          <w:b/>
          <w:bCs/>
          <w:color w:val="auto"/>
        </w:rPr>
        <w:t>Secondary</w:t>
      </w:r>
      <w:r w:rsidRPr="00A93F1D">
        <w:rPr>
          <w:rFonts w:ascii="Times New Roman" w:hAnsi="Times New Roman" w:cs="Times New Roman"/>
          <w:b/>
          <w:bCs/>
          <w:color w:val="auto"/>
          <w:spacing w:val="-3"/>
        </w:rPr>
        <w:t xml:space="preserve"> </w:t>
      </w:r>
      <w:r w:rsidRPr="00A93F1D">
        <w:rPr>
          <w:rFonts w:ascii="Times New Roman" w:hAnsi="Times New Roman" w:cs="Times New Roman"/>
          <w:b/>
          <w:bCs/>
          <w:color w:val="auto"/>
        </w:rPr>
        <w:t xml:space="preserve">Data </w:t>
      </w:r>
    </w:p>
    <w:p w14:paraId="19EEB680" w14:textId="75845C84" w:rsidR="00692271" w:rsidRPr="00A93F1D" w:rsidRDefault="00692271" w:rsidP="00795D0C">
      <w:pPr>
        <w:pStyle w:val="Heading3"/>
        <w:tabs>
          <w:tab w:val="left" w:pos="1300"/>
          <w:tab w:val="left" w:pos="1301"/>
        </w:tabs>
        <w:spacing w:before="1" w:line="480" w:lineRule="auto"/>
        <w:ind w:left="66" w:right="-58"/>
        <w:jc w:val="both"/>
        <w:rPr>
          <w:rFonts w:ascii="Times New Roman" w:hAnsi="Times New Roman" w:cs="Times New Roman"/>
          <w:b/>
          <w:bCs/>
          <w:color w:val="auto"/>
        </w:rPr>
      </w:pPr>
      <w:r w:rsidRPr="00A93F1D">
        <w:rPr>
          <w:rFonts w:ascii="Times New Roman" w:hAnsi="Times New Roman" w:cs="Times New Roman"/>
          <w:color w:val="auto"/>
        </w:rPr>
        <w:t>Secondary</w:t>
      </w:r>
      <w:r w:rsidRPr="00A93F1D">
        <w:rPr>
          <w:rFonts w:ascii="Times New Roman" w:hAnsi="Times New Roman" w:cs="Times New Roman"/>
          <w:color w:val="auto"/>
          <w:spacing w:val="-6"/>
        </w:rPr>
        <w:t xml:space="preserve"> </w:t>
      </w:r>
      <w:r w:rsidRPr="00A93F1D">
        <w:rPr>
          <w:rFonts w:ascii="Times New Roman" w:hAnsi="Times New Roman" w:cs="Times New Roman"/>
          <w:color w:val="auto"/>
        </w:rPr>
        <w:t>data</w:t>
      </w:r>
      <w:r w:rsidRPr="00A93F1D">
        <w:rPr>
          <w:rFonts w:ascii="Times New Roman" w:hAnsi="Times New Roman" w:cs="Times New Roman"/>
          <w:color w:val="auto"/>
          <w:spacing w:val="-1"/>
        </w:rPr>
        <w:t xml:space="preserve"> </w:t>
      </w:r>
      <w:r w:rsidRPr="00A93F1D">
        <w:rPr>
          <w:rFonts w:ascii="Times New Roman" w:hAnsi="Times New Roman" w:cs="Times New Roman"/>
          <w:color w:val="auto"/>
        </w:rPr>
        <w:t>for</w:t>
      </w:r>
      <w:r w:rsidRPr="00A93F1D">
        <w:rPr>
          <w:rFonts w:ascii="Times New Roman" w:hAnsi="Times New Roman" w:cs="Times New Roman"/>
          <w:color w:val="auto"/>
          <w:spacing w:val="-1"/>
        </w:rPr>
        <w:t xml:space="preserve"> </w:t>
      </w:r>
      <w:r w:rsidRPr="00A93F1D">
        <w:rPr>
          <w:rFonts w:ascii="Times New Roman" w:hAnsi="Times New Roman" w:cs="Times New Roman"/>
          <w:color w:val="auto"/>
        </w:rPr>
        <w:t>the study</w:t>
      </w:r>
      <w:r w:rsidRPr="00A93F1D">
        <w:rPr>
          <w:rFonts w:ascii="Times New Roman" w:hAnsi="Times New Roman" w:cs="Times New Roman"/>
          <w:color w:val="auto"/>
          <w:spacing w:val="-5"/>
        </w:rPr>
        <w:t xml:space="preserve"> </w:t>
      </w:r>
      <w:r w:rsidRPr="00A93F1D">
        <w:rPr>
          <w:rFonts w:ascii="Times New Roman" w:hAnsi="Times New Roman" w:cs="Times New Roman"/>
          <w:color w:val="auto"/>
        </w:rPr>
        <w:t>was</w:t>
      </w:r>
      <w:r w:rsidRPr="00A93F1D">
        <w:rPr>
          <w:rFonts w:ascii="Times New Roman" w:hAnsi="Times New Roman" w:cs="Times New Roman"/>
          <w:color w:val="auto"/>
          <w:spacing w:val="-1"/>
        </w:rPr>
        <w:t xml:space="preserve"> </w:t>
      </w:r>
      <w:r w:rsidRPr="00A93F1D">
        <w:rPr>
          <w:rFonts w:ascii="Times New Roman" w:hAnsi="Times New Roman" w:cs="Times New Roman"/>
          <w:color w:val="auto"/>
        </w:rPr>
        <w:t>collected</w:t>
      </w:r>
      <w:r w:rsidRPr="00A93F1D">
        <w:rPr>
          <w:rFonts w:ascii="Times New Roman" w:hAnsi="Times New Roman" w:cs="Times New Roman"/>
          <w:color w:val="auto"/>
          <w:spacing w:val="1"/>
        </w:rPr>
        <w:t xml:space="preserve"> </w:t>
      </w:r>
      <w:r w:rsidRPr="00A93F1D">
        <w:rPr>
          <w:rFonts w:ascii="Times New Roman" w:hAnsi="Times New Roman" w:cs="Times New Roman"/>
          <w:color w:val="auto"/>
        </w:rPr>
        <w:t>from company</w:t>
      </w:r>
      <w:r w:rsidR="00417B76" w:rsidRPr="00A93F1D">
        <w:rPr>
          <w:rFonts w:ascii="Times New Roman" w:hAnsi="Times New Roman" w:cs="Times New Roman"/>
          <w:color w:val="auto"/>
          <w:spacing w:val="-5"/>
        </w:rPr>
        <w:t xml:space="preserve"> </w:t>
      </w:r>
      <w:r w:rsidRPr="00A93F1D">
        <w:rPr>
          <w:rFonts w:ascii="Times New Roman" w:hAnsi="Times New Roman" w:cs="Times New Roman"/>
          <w:color w:val="auto"/>
        </w:rPr>
        <w:t>website, research</w:t>
      </w:r>
      <w:r w:rsidRPr="00A93F1D">
        <w:rPr>
          <w:rFonts w:ascii="Times New Roman" w:hAnsi="Times New Roman" w:cs="Times New Roman"/>
          <w:color w:val="auto"/>
          <w:spacing w:val="-1"/>
        </w:rPr>
        <w:t xml:space="preserve"> </w:t>
      </w:r>
      <w:r w:rsidRPr="00A93F1D">
        <w:rPr>
          <w:rFonts w:ascii="Times New Roman" w:hAnsi="Times New Roman" w:cs="Times New Roman"/>
          <w:color w:val="auto"/>
        </w:rPr>
        <w:t xml:space="preserve">articles </w:t>
      </w:r>
      <w:r w:rsidR="00795D0C" w:rsidRPr="00A93F1D">
        <w:rPr>
          <w:rFonts w:ascii="Times New Roman" w:hAnsi="Times New Roman" w:cs="Times New Roman"/>
          <w:color w:val="auto"/>
        </w:rPr>
        <w:t xml:space="preserve">and </w:t>
      </w:r>
      <w:r w:rsidR="00795D0C" w:rsidRPr="00A93F1D">
        <w:rPr>
          <w:rFonts w:ascii="Times New Roman" w:hAnsi="Times New Roman" w:cs="Times New Roman"/>
          <w:color w:val="auto"/>
          <w:spacing w:val="-57"/>
        </w:rPr>
        <w:t>magazines</w:t>
      </w:r>
      <w:r w:rsidRPr="00A93F1D">
        <w:rPr>
          <w:rFonts w:ascii="Times New Roman" w:hAnsi="Times New Roman" w:cs="Times New Roman"/>
          <w:color w:val="auto"/>
        </w:rPr>
        <w:t>.</w:t>
      </w:r>
    </w:p>
    <w:p w14:paraId="6B8638C6" w14:textId="308379AB" w:rsidR="00BE4AA8" w:rsidRPr="00A93F1D" w:rsidRDefault="00E02583" w:rsidP="00795D0C">
      <w:pPr>
        <w:pStyle w:val="BodyText"/>
        <w:spacing w:line="480" w:lineRule="auto"/>
        <w:ind w:right="-58"/>
        <w:rPr>
          <w:b/>
          <w:bCs/>
        </w:rPr>
      </w:pPr>
      <w:r w:rsidRPr="00A93F1D">
        <w:rPr>
          <w:b/>
          <w:bCs/>
        </w:rPr>
        <w:t>TOOLS FOR ANALYSIS</w:t>
      </w:r>
    </w:p>
    <w:p w14:paraId="78F70905" w14:textId="5903F466" w:rsidR="00417B76" w:rsidRPr="00A93F1D" w:rsidRDefault="00417B76" w:rsidP="00795D0C">
      <w:pPr>
        <w:pStyle w:val="BodyText"/>
        <w:spacing w:line="480" w:lineRule="auto"/>
        <w:ind w:right="-58"/>
      </w:pPr>
      <w:r w:rsidRPr="00A93F1D">
        <w:t>The</w:t>
      </w:r>
      <w:r w:rsidRPr="00A93F1D">
        <w:rPr>
          <w:spacing w:val="-3"/>
        </w:rPr>
        <w:t xml:space="preserve"> </w:t>
      </w:r>
      <w:r w:rsidRPr="00A93F1D">
        <w:t>tools</w:t>
      </w:r>
      <w:r w:rsidRPr="00A93F1D">
        <w:rPr>
          <w:spacing w:val="-1"/>
        </w:rPr>
        <w:t xml:space="preserve"> </w:t>
      </w:r>
      <w:r w:rsidRPr="00A93F1D">
        <w:t>used</w:t>
      </w:r>
      <w:r w:rsidRPr="00A93F1D">
        <w:rPr>
          <w:spacing w:val="-1"/>
        </w:rPr>
        <w:t xml:space="preserve"> </w:t>
      </w:r>
      <w:r w:rsidRPr="00A93F1D">
        <w:t>for</w:t>
      </w:r>
      <w:r w:rsidRPr="00A93F1D">
        <w:rPr>
          <w:spacing w:val="-2"/>
        </w:rPr>
        <w:t xml:space="preserve"> </w:t>
      </w:r>
      <w:r w:rsidRPr="00A93F1D">
        <w:t>the</w:t>
      </w:r>
      <w:r w:rsidRPr="00A93F1D">
        <w:rPr>
          <w:spacing w:val="-1"/>
        </w:rPr>
        <w:t xml:space="preserve"> </w:t>
      </w:r>
      <w:r w:rsidRPr="00A93F1D">
        <w:t>analysis</w:t>
      </w:r>
      <w:r w:rsidRPr="00A93F1D">
        <w:rPr>
          <w:spacing w:val="-1"/>
        </w:rPr>
        <w:t xml:space="preserve"> </w:t>
      </w:r>
      <w:r w:rsidR="00795D0C" w:rsidRPr="00A93F1D">
        <w:t>are:</w:t>
      </w:r>
    </w:p>
    <w:p w14:paraId="38220A7D" w14:textId="5DD84181" w:rsidR="00417B76" w:rsidRPr="00A93F1D" w:rsidRDefault="00141FB5" w:rsidP="004D71A5">
      <w:pPr>
        <w:pStyle w:val="ListParagraph"/>
        <w:widowControl w:val="0"/>
        <w:numPr>
          <w:ilvl w:val="0"/>
          <w:numId w:val="2"/>
        </w:numPr>
        <w:tabs>
          <w:tab w:val="left" w:pos="1300"/>
          <w:tab w:val="left" w:pos="1301"/>
        </w:tabs>
        <w:autoSpaceDE w:val="0"/>
        <w:autoSpaceDN w:val="0"/>
        <w:spacing w:after="0" w:line="480" w:lineRule="auto"/>
        <w:ind w:left="142" w:right="-58" w:hanging="142"/>
        <w:contextualSpacing w:val="0"/>
        <w:rPr>
          <w:rFonts w:ascii="Times New Roman" w:hAnsi="Times New Roman" w:cs="Times New Roman"/>
        </w:rPr>
      </w:pPr>
      <w:r w:rsidRPr="00A93F1D">
        <w:rPr>
          <w:rFonts w:ascii="Times New Roman" w:hAnsi="Times New Roman" w:cs="Times New Roman"/>
        </w:rPr>
        <w:t xml:space="preserve"> </w:t>
      </w:r>
      <w:r w:rsidR="00417B76" w:rsidRPr="00A93F1D">
        <w:rPr>
          <w:rFonts w:ascii="Times New Roman" w:hAnsi="Times New Roman" w:cs="Times New Roman"/>
        </w:rPr>
        <w:t>Percentage</w:t>
      </w:r>
      <w:r w:rsidR="00417B76" w:rsidRPr="00A93F1D">
        <w:rPr>
          <w:rFonts w:ascii="Times New Roman" w:hAnsi="Times New Roman" w:cs="Times New Roman"/>
          <w:spacing w:val="-7"/>
        </w:rPr>
        <w:t xml:space="preserve"> </w:t>
      </w:r>
      <w:r w:rsidR="00417B76" w:rsidRPr="00A93F1D">
        <w:rPr>
          <w:rFonts w:ascii="Times New Roman" w:hAnsi="Times New Roman" w:cs="Times New Roman"/>
        </w:rPr>
        <w:t>analysis</w:t>
      </w:r>
    </w:p>
    <w:p w14:paraId="0CF9390D" w14:textId="0084FE20" w:rsidR="00417B76" w:rsidRPr="00A93F1D" w:rsidRDefault="00141FB5" w:rsidP="004D71A5">
      <w:pPr>
        <w:pStyle w:val="ListParagraph"/>
        <w:widowControl w:val="0"/>
        <w:numPr>
          <w:ilvl w:val="0"/>
          <w:numId w:val="2"/>
        </w:numPr>
        <w:tabs>
          <w:tab w:val="left" w:pos="1300"/>
          <w:tab w:val="left" w:pos="1301"/>
        </w:tabs>
        <w:autoSpaceDE w:val="0"/>
        <w:autoSpaceDN w:val="0"/>
        <w:spacing w:before="138" w:after="0" w:line="480" w:lineRule="auto"/>
        <w:ind w:left="142" w:right="-58" w:hanging="142"/>
        <w:contextualSpacing w:val="0"/>
        <w:rPr>
          <w:rFonts w:ascii="Times New Roman" w:hAnsi="Times New Roman" w:cs="Times New Roman"/>
        </w:rPr>
      </w:pPr>
      <w:r w:rsidRPr="00A93F1D">
        <w:rPr>
          <w:rFonts w:ascii="Times New Roman" w:hAnsi="Times New Roman" w:cs="Times New Roman"/>
        </w:rPr>
        <w:t xml:space="preserve"> </w:t>
      </w:r>
      <w:r w:rsidR="00417B76" w:rsidRPr="00A93F1D">
        <w:rPr>
          <w:rFonts w:ascii="Times New Roman" w:hAnsi="Times New Roman" w:cs="Times New Roman"/>
        </w:rPr>
        <w:t>Chi</w:t>
      </w:r>
      <w:r w:rsidR="00417B76" w:rsidRPr="00A93F1D">
        <w:rPr>
          <w:rFonts w:ascii="Times New Roman" w:hAnsi="Times New Roman" w:cs="Times New Roman"/>
          <w:spacing w:val="-2"/>
        </w:rPr>
        <w:t xml:space="preserve"> </w:t>
      </w:r>
      <w:r w:rsidR="00417B76" w:rsidRPr="00A93F1D">
        <w:rPr>
          <w:rFonts w:ascii="Times New Roman" w:hAnsi="Times New Roman" w:cs="Times New Roman"/>
        </w:rPr>
        <w:t>square</w:t>
      </w:r>
      <w:r w:rsidR="00417B76" w:rsidRPr="00A93F1D">
        <w:rPr>
          <w:rFonts w:ascii="Times New Roman" w:hAnsi="Times New Roman" w:cs="Times New Roman"/>
          <w:spacing w:val="-4"/>
        </w:rPr>
        <w:t xml:space="preserve"> </w:t>
      </w:r>
      <w:r w:rsidR="00417B76" w:rsidRPr="00A93F1D">
        <w:rPr>
          <w:rFonts w:ascii="Times New Roman" w:hAnsi="Times New Roman" w:cs="Times New Roman"/>
        </w:rPr>
        <w:t>analysis</w:t>
      </w:r>
    </w:p>
    <w:p w14:paraId="52A51B80" w14:textId="1FC66E08" w:rsidR="00417B76" w:rsidRPr="00A93F1D" w:rsidRDefault="00417B76" w:rsidP="00795D0C">
      <w:pPr>
        <w:pStyle w:val="BodyText"/>
        <w:spacing w:before="1" w:line="480" w:lineRule="auto"/>
        <w:ind w:right="-58"/>
        <w:jc w:val="both"/>
      </w:pPr>
      <w:r w:rsidRPr="00A93F1D">
        <w:t>The</w:t>
      </w:r>
      <w:r w:rsidRPr="00A93F1D">
        <w:rPr>
          <w:spacing w:val="1"/>
        </w:rPr>
        <w:t xml:space="preserve"> </w:t>
      </w:r>
      <w:r w:rsidRPr="00A93F1D">
        <w:t>chi</w:t>
      </w:r>
      <w:r w:rsidRPr="00A93F1D">
        <w:rPr>
          <w:spacing w:val="1"/>
        </w:rPr>
        <w:t xml:space="preserve"> </w:t>
      </w:r>
      <w:r w:rsidRPr="00A93F1D">
        <w:t>square</w:t>
      </w:r>
      <w:r w:rsidRPr="00A93F1D">
        <w:rPr>
          <w:spacing w:val="1"/>
        </w:rPr>
        <w:t xml:space="preserve"> </w:t>
      </w:r>
      <w:r w:rsidRPr="00A93F1D">
        <w:t>is</w:t>
      </w:r>
      <w:r w:rsidRPr="00A93F1D">
        <w:rPr>
          <w:spacing w:val="1"/>
        </w:rPr>
        <w:t xml:space="preserve"> </w:t>
      </w:r>
      <w:r w:rsidRPr="00A93F1D">
        <w:t>commonly</w:t>
      </w:r>
      <w:r w:rsidRPr="00A93F1D">
        <w:rPr>
          <w:spacing w:val="1"/>
        </w:rPr>
        <w:t xml:space="preserve"> </w:t>
      </w:r>
      <w:r w:rsidRPr="00A93F1D">
        <w:t>used</w:t>
      </w:r>
      <w:r w:rsidRPr="00A93F1D">
        <w:rPr>
          <w:spacing w:val="1"/>
        </w:rPr>
        <w:t xml:space="preserve"> </w:t>
      </w:r>
      <w:r w:rsidRPr="00A93F1D">
        <w:t>for</w:t>
      </w:r>
      <w:r w:rsidRPr="00A93F1D">
        <w:rPr>
          <w:spacing w:val="1"/>
        </w:rPr>
        <w:t xml:space="preserve"> </w:t>
      </w:r>
      <w:r w:rsidRPr="00A93F1D">
        <w:t>testing</w:t>
      </w:r>
      <w:r w:rsidRPr="00A93F1D">
        <w:rPr>
          <w:spacing w:val="1"/>
        </w:rPr>
        <w:t xml:space="preserve"> </w:t>
      </w:r>
      <w:r w:rsidRPr="00A93F1D">
        <w:t>relationships</w:t>
      </w:r>
      <w:r w:rsidRPr="00A93F1D">
        <w:rPr>
          <w:spacing w:val="1"/>
        </w:rPr>
        <w:t xml:space="preserve"> </w:t>
      </w:r>
      <w:r w:rsidRPr="00A93F1D">
        <w:t>between</w:t>
      </w:r>
      <w:r w:rsidRPr="00A93F1D">
        <w:rPr>
          <w:spacing w:val="1"/>
        </w:rPr>
        <w:t xml:space="preserve"> </w:t>
      </w:r>
      <w:r w:rsidRPr="00A93F1D">
        <w:t>categorical</w:t>
      </w:r>
      <w:r w:rsidRPr="00A93F1D">
        <w:rPr>
          <w:spacing w:val="1"/>
        </w:rPr>
        <w:t xml:space="preserve"> </w:t>
      </w:r>
      <w:r w:rsidRPr="00A93F1D">
        <w:t>variables.</w:t>
      </w:r>
      <w:r w:rsidRPr="00A93F1D">
        <w:rPr>
          <w:spacing w:val="23"/>
        </w:rPr>
        <w:t xml:space="preserve"> </w:t>
      </w:r>
      <w:r w:rsidRPr="00A93F1D">
        <w:t>The</w:t>
      </w:r>
      <w:r w:rsidRPr="00A93F1D">
        <w:rPr>
          <w:spacing w:val="22"/>
        </w:rPr>
        <w:t xml:space="preserve"> </w:t>
      </w:r>
      <w:r w:rsidRPr="00A93F1D">
        <w:t>null</w:t>
      </w:r>
      <w:r w:rsidRPr="00A93F1D">
        <w:rPr>
          <w:spacing w:val="24"/>
        </w:rPr>
        <w:t xml:space="preserve"> </w:t>
      </w:r>
      <w:r w:rsidRPr="00A93F1D">
        <w:t>hypothesis</w:t>
      </w:r>
      <w:r w:rsidRPr="00A93F1D">
        <w:rPr>
          <w:spacing w:val="24"/>
        </w:rPr>
        <w:t xml:space="preserve"> </w:t>
      </w:r>
      <w:r w:rsidRPr="00A93F1D">
        <w:t>of</w:t>
      </w:r>
      <w:r w:rsidRPr="00A93F1D">
        <w:rPr>
          <w:spacing w:val="23"/>
        </w:rPr>
        <w:t xml:space="preserve"> </w:t>
      </w:r>
      <w:r w:rsidRPr="00A93F1D">
        <w:t>the</w:t>
      </w:r>
      <w:r w:rsidRPr="00A93F1D">
        <w:rPr>
          <w:spacing w:val="25"/>
        </w:rPr>
        <w:t xml:space="preserve"> </w:t>
      </w:r>
      <w:r w:rsidRPr="00A93F1D">
        <w:t>chi-square</w:t>
      </w:r>
      <w:r w:rsidRPr="00A93F1D">
        <w:rPr>
          <w:spacing w:val="22"/>
        </w:rPr>
        <w:t xml:space="preserve"> </w:t>
      </w:r>
      <w:r w:rsidRPr="00A93F1D">
        <w:t>test</w:t>
      </w:r>
      <w:r w:rsidRPr="00A93F1D">
        <w:rPr>
          <w:spacing w:val="25"/>
        </w:rPr>
        <w:t xml:space="preserve"> </w:t>
      </w:r>
      <w:r w:rsidRPr="00A93F1D">
        <w:t>is</w:t>
      </w:r>
      <w:r w:rsidRPr="00A93F1D">
        <w:rPr>
          <w:spacing w:val="24"/>
        </w:rPr>
        <w:t xml:space="preserve"> </w:t>
      </w:r>
      <w:r w:rsidRPr="00A93F1D">
        <w:t>that</w:t>
      </w:r>
      <w:r w:rsidRPr="00A93F1D">
        <w:rPr>
          <w:spacing w:val="23"/>
        </w:rPr>
        <w:t xml:space="preserve"> </w:t>
      </w:r>
      <w:r w:rsidRPr="00A93F1D">
        <w:t>no</w:t>
      </w:r>
      <w:r w:rsidRPr="00A93F1D">
        <w:rPr>
          <w:spacing w:val="23"/>
        </w:rPr>
        <w:t xml:space="preserve"> </w:t>
      </w:r>
      <w:r w:rsidRPr="00A93F1D">
        <w:t>relationship</w:t>
      </w:r>
      <w:r w:rsidRPr="00A93F1D">
        <w:rPr>
          <w:spacing w:val="24"/>
        </w:rPr>
        <w:t xml:space="preserve"> </w:t>
      </w:r>
      <w:r w:rsidRPr="00A93F1D">
        <w:t>exists</w:t>
      </w:r>
      <w:r w:rsidRPr="00A93F1D">
        <w:rPr>
          <w:spacing w:val="24"/>
        </w:rPr>
        <w:t xml:space="preserve"> </w:t>
      </w:r>
      <w:r w:rsidRPr="00A93F1D">
        <w:t>on</w:t>
      </w:r>
      <w:r w:rsidRPr="00A93F1D">
        <w:rPr>
          <w:spacing w:val="-57"/>
        </w:rPr>
        <w:t xml:space="preserve"> </w:t>
      </w:r>
      <w:r w:rsidRPr="00A93F1D">
        <w:t>the</w:t>
      </w:r>
      <w:r w:rsidRPr="00A93F1D">
        <w:rPr>
          <w:spacing w:val="-1"/>
        </w:rPr>
        <w:t xml:space="preserve"> </w:t>
      </w:r>
      <w:r w:rsidRPr="00A93F1D">
        <w:t>categorical variables</w:t>
      </w:r>
      <w:r w:rsidRPr="00A93F1D">
        <w:rPr>
          <w:spacing w:val="1"/>
        </w:rPr>
        <w:t xml:space="preserve"> </w:t>
      </w:r>
      <w:r w:rsidRPr="00A93F1D">
        <w:t>in the</w:t>
      </w:r>
      <w:r w:rsidRPr="00A93F1D">
        <w:rPr>
          <w:spacing w:val="-1"/>
        </w:rPr>
        <w:t xml:space="preserve"> </w:t>
      </w:r>
      <w:r w:rsidRPr="00A93F1D">
        <w:t>population.</w:t>
      </w:r>
    </w:p>
    <w:p w14:paraId="231CD4B8" w14:textId="4D4BFDFF" w:rsidR="00417B76" w:rsidRPr="00A93F1D" w:rsidRDefault="00417B76" w:rsidP="00D9552E">
      <w:pPr>
        <w:pStyle w:val="BodyText"/>
        <w:spacing w:line="480" w:lineRule="auto"/>
        <w:ind w:left="142" w:right="-58"/>
        <w:rPr>
          <w:sz w:val="26"/>
        </w:rPr>
      </w:pPr>
    </w:p>
    <w:p w14:paraId="775BF055" w14:textId="77777777" w:rsidR="00795D0C" w:rsidRPr="00A93F1D" w:rsidRDefault="00795D0C" w:rsidP="00D9552E">
      <w:pPr>
        <w:pStyle w:val="BodyText"/>
        <w:spacing w:line="480" w:lineRule="auto"/>
        <w:ind w:left="142" w:right="-58"/>
        <w:rPr>
          <w:sz w:val="26"/>
        </w:rPr>
      </w:pPr>
    </w:p>
    <w:p w14:paraId="2B3F7134" w14:textId="49FC30D1" w:rsidR="00417B76" w:rsidRPr="00A93F1D" w:rsidRDefault="008C3671" w:rsidP="00795D0C">
      <w:pPr>
        <w:pStyle w:val="Heading2"/>
        <w:spacing w:before="0" w:line="480" w:lineRule="auto"/>
        <w:ind w:left="0" w:right="-58"/>
        <w:rPr>
          <w:sz w:val="24"/>
          <w:szCs w:val="24"/>
        </w:rPr>
      </w:pPr>
      <w:r w:rsidRPr="00A93F1D">
        <w:lastRenderedPageBreak/>
        <w:t xml:space="preserve">1.7 </w:t>
      </w:r>
      <w:r w:rsidRPr="00A50307">
        <w:t>LIMITATIONS OF THE STUDY</w:t>
      </w:r>
    </w:p>
    <w:p w14:paraId="3BE6ABE3" w14:textId="77777777" w:rsidR="00417B76" w:rsidRPr="00A93F1D" w:rsidRDefault="00417B76" w:rsidP="004D71A5">
      <w:pPr>
        <w:pStyle w:val="ListParagraph"/>
        <w:widowControl w:val="0"/>
        <w:numPr>
          <w:ilvl w:val="0"/>
          <w:numId w:val="3"/>
        </w:numPr>
        <w:tabs>
          <w:tab w:val="left" w:pos="941"/>
        </w:tabs>
        <w:autoSpaceDE w:val="0"/>
        <w:autoSpaceDN w:val="0"/>
        <w:spacing w:after="0" w:line="480" w:lineRule="auto"/>
        <w:ind w:left="142" w:right="-58" w:hanging="270"/>
        <w:contextualSpacing w:val="0"/>
        <w:rPr>
          <w:rFonts w:ascii="Times New Roman" w:hAnsi="Times New Roman" w:cs="Times New Roman"/>
        </w:rPr>
      </w:pPr>
      <w:r w:rsidRPr="00A93F1D">
        <w:rPr>
          <w:rFonts w:ascii="Times New Roman" w:hAnsi="Times New Roman" w:cs="Times New Roman"/>
        </w:rPr>
        <w:t>The</w:t>
      </w:r>
      <w:r w:rsidRPr="00A93F1D">
        <w:rPr>
          <w:rFonts w:ascii="Times New Roman" w:hAnsi="Times New Roman" w:cs="Times New Roman"/>
          <w:spacing w:val="-3"/>
        </w:rPr>
        <w:t xml:space="preserve"> </w:t>
      </w:r>
      <w:r w:rsidRPr="00A93F1D">
        <w:rPr>
          <w:rFonts w:ascii="Times New Roman" w:hAnsi="Times New Roman" w:cs="Times New Roman"/>
        </w:rPr>
        <w:t>study</w:t>
      </w:r>
      <w:r w:rsidRPr="00A93F1D">
        <w:rPr>
          <w:rFonts w:ascii="Times New Roman" w:hAnsi="Times New Roman" w:cs="Times New Roman"/>
          <w:spacing w:val="-5"/>
        </w:rPr>
        <w:t xml:space="preserve"> </w:t>
      </w:r>
      <w:r w:rsidRPr="00A93F1D">
        <w:rPr>
          <w:rFonts w:ascii="Times New Roman" w:hAnsi="Times New Roman" w:cs="Times New Roman"/>
        </w:rPr>
        <w:t>was time</w:t>
      </w:r>
      <w:r w:rsidRPr="00A93F1D">
        <w:rPr>
          <w:rFonts w:ascii="Times New Roman" w:hAnsi="Times New Roman" w:cs="Times New Roman"/>
          <w:spacing w:val="-1"/>
        </w:rPr>
        <w:t xml:space="preserve"> </w:t>
      </w:r>
      <w:r w:rsidRPr="00A93F1D">
        <w:rPr>
          <w:rFonts w:ascii="Times New Roman" w:hAnsi="Times New Roman" w:cs="Times New Roman"/>
        </w:rPr>
        <w:t>consuming</w:t>
      </w:r>
      <w:r w:rsidRPr="00A93F1D">
        <w:rPr>
          <w:rFonts w:ascii="Times New Roman" w:hAnsi="Times New Roman" w:cs="Times New Roman"/>
          <w:spacing w:val="-1"/>
        </w:rPr>
        <w:t xml:space="preserve"> </w:t>
      </w:r>
      <w:r w:rsidRPr="00A93F1D">
        <w:rPr>
          <w:rFonts w:ascii="Times New Roman" w:hAnsi="Times New Roman" w:cs="Times New Roman"/>
        </w:rPr>
        <w:t>because</w:t>
      </w:r>
      <w:r w:rsidRPr="00A93F1D">
        <w:rPr>
          <w:rFonts w:ascii="Times New Roman" w:hAnsi="Times New Roman" w:cs="Times New Roman"/>
          <w:spacing w:val="-1"/>
        </w:rPr>
        <w:t xml:space="preserve"> </w:t>
      </w:r>
      <w:r w:rsidRPr="00A93F1D">
        <w:rPr>
          <w:rFonts w:ascii="Times New Roman" w:hAnsi="Times New Roman" w:cs="Times New Roman"/>
        </w:rPr>
        <w:t>of the</w:t>
      </w:r>
      <w:r w:rsidRPr="00A93F1D">
        <w:rPr>
          <w:rFonts w:ascii="Times New Roman" w:hAnsi="Times New Roman" w:cs="Times New Roman"/>
          <w:spacing w:val="-1"/>
        </w:rPr>
        <w:t xml:space="preserve"> </w:t>
      </w:r>
      <w:r w:rsidRPr="00A93F1D">
        <w:rPr>
          <w:rFonts w:ascii="Times New Roman" w:hAnsi="Times New Roman" w:cs="Times New Roman"/>
        </w:rPr>
        <w:t>busy</w:t>
      </w:r>
      <w:r w:rsidRPr="00A93F1D">
        <w:rPr>
          <w:rFonts w:ascii="Times New Roman" w:hAnsi="Times New Roman" w:cs="Times New Roman"/>
          <w:spacing w:val="-3"/>
        </w:rPr>
        <w:t xml:space="preserve"> </w:t>
      </w:r>
      <w:r w:rsidRPr="00A93F1D">
        <w:rPr>
          <w:rFonts w:ascii="Times New Roman" w:hAnsi="Times New Roman" w:cs="Times New Roman"/>
        </w:rPr>
        <w:t>schedule of employees.</w:t>
      </w:r>
    </w:p>
    <w:p w14:paraId="18FBB2C9" w14:textId="77777777" w:rsidR="005871E1" w:rsidRPr="00A93F1D" w:rsidRDefault="00417B76" w:rsidP="004D71A5">
      <w:pPr>
        <w:pStyle w:val="ListParagraph"/>
        <w:widowControl w:val="0"/>
        <w:numPr>
          <w:ilvl w:val="0"/>
          <w:numId w:val="3"/>
        </w:numPr>
        <w:tabs>
          <w:tab w:val="left" w:pos="941"/>
        </w:tabs>
        <w:autoSpaceDE w:val="0"/>
        <w:autoSpaceDN w:val="0"/>
        <w:spacing w:before="136" w:after="0" w:line="480" w:lineRule="auto"/>
        <w:ind w:left="142" w:right="-58" w:hanging="270"/>
        <w:contextualSpacing w:val="0"/>
        <w:rPr>
          <w:rFonts w:ascii="Times New Roman" w:hAnsi="Times New Roman" w:cs="Times New Roman"/>
        </w:rPr>
      </w:pPr>
      <w:r w:rsidRPr="00A93F1D">
        <w:rPr>
          <w:rFonts w:ascii="Times New Roman" w:hAnsi="Times New Roman" w:cs="Times New Roman"/>
        </w:rPr>
        <w:t>The</w:t>
      </w:r>
      <w:r w:rsidRPr="00A93F1D">
        <w:rPr>
          <w:rFonts w:ascii="Times New Roman" w:hAnsi="Times New Roman" w:cs="Times New Roman"/>
          <w:spacing w:val="-2"/>
        </w:rPr>
        <w:t xml:space="preserve"> </w:t>
      </w:r>
      <w:r w:rsidRPr="00A93F1D">
        <w:rPr>
          <w:rFonts w:ascii="Times New Roman" w:hAnsi="Times New Roman" w:cs="Times New Roman"/>
        </w:rPr>
        <w:t>responses</w:t>
      </w:r>
      <w:r w:rsidRPr="00A93F1D">
        <w:rPr>
          <w:rFonts w:ascii="Times New Roman" w:hAnsi="Times New Roman" w:cs="Times New Roman"/>
          <w:spacing w:val="1"/>
        </w:rPr>
        <w:t xml:space="preserve"> </w:t>
      </w:r>
      <w:r w:rsidRPr="00A93F1D">
        <w:rPr>
          <w:rFonts w:ascii="Times New Roman" w:hAnsi="Times New Roman" w:cs="Times New Roman"/>
        </w:rPr>
        <w:t>given</w:t>
      </w:r>
      <w:r w:rsidRPr="00A93F1D">
        <w:rPr>
          <w:rFonts w:ascii="Times New Roman" w:hAnsi="Times New Roman" w:cs="Times New Roman"/>
          <w:spacing w:val="1"/>
        </w:rPr>
        <w:t xml:space="preserve"> </w:t>
      </w:r>
      <w:r w:rsidRPr="00A93F1D">
        <w:rPr>
          <w:rFonts w:ascii="Times New Roman" w:hAnsi="Times New Roman" w:cs="Times New Roman"/>
        </w:rPr>
        <w:t>by</w:t>
      </w:r>
      <w:r w:rsidRPr="00A93F1D">
        <w:rPr>
          <w:rFonts w:ascii="Times New Roman" w:hAnsi="Times New Roman" w:cs="Times New Roman"/>
          <w:spacing w:val="-5"/>
        </w:rPr>
        <w:t xml:space="preserve"> </w:t>
      </w:r>
      <w:r w:rsidRPr="00A93F1D">
        <w:rPr>
          <w:rFonts w:ascii="Times New Roman" w:hAnsi="Times New Roman" w:cs="Times New Roman"/>
        </w:rPr>
        <w:t>the employees</w:t>
      </w:r>
      <w:r w:rsidRPr="00A93F1D">
        <w:rPr>
          <w:rFonts w:ascii="Times New Roman" w:hAnsi="Times New Roman" w:cs="Times New Roman"/>
          <w:spacing w:val="2"/>
        </w:rPr>
        <w:t xml:space="preserve"> </w:t>
      </w:r>
      <w:r w:rsidRPr="00A93F1D">
        <w:rPr>
          <w:rFonts w:ascii="Times New Roman" w:hAnsi="Times New Roman" w:cs="Times New Roman"/>
        </w:rPr>
        <w:t>may</w:t>
      </w:r>
      <w:r w:rsidRPr="00A93F1D">
        <w:rPr>
          <w:rFonts w:ascii="Times New Roman" w:hAnsi="Times New Roman" w:cs="Times New Roman"/>
          <w:spacing w:val="-5"/>
        </w:rPr>
        <w:t xml:space="preserve"> </w:t>
      </w:r>
      <w:r w:rsidRPr="00A93F1D">
        <w:rPr>
          <w:rFonts w:ascii="Times New Roman" w:hAnsi="Times New Roman" w:cs="Times New Roman"/>
        </w:rPr>
        <w:t>not be</w:t>
      </w:r>
      <w:r w:rsidRPr="00A93F1D">
        <w:rPr>
          <w:rFonts w:ascii="Times New Roman" w:hAnsi="Times New Roman" w:cs="Times New Roman"/>
          <w:spacing w:val="2"/>
        </w:rPr>
        <w:t xml:space="preserve"> </w:t>
      </w:r>
      <w:r w:rsidRPr="00A93F1D">
        <w:rPr>
          <w:rFonts w:ascii="Times New Roman" w:hAnsi="Times New Roman" w:cs="Times New Roman"/>
        </w:rPr>
        <w:t>true</w:t>
      </w:r>
      <w:r w:rsidRPr="00A93F1D">
        <w:rPr>
          <w:rFonts w:ascii="Times New Roman" w:hAnsi="Times New Roman" w:cs="Times New Roman"/>
          <w:spacing w:val="-2"/>
        </w:rPr>
        <w:t xml:space="preserve"> </w:t>
      </w:r>
      <w:r w:rsidRPr="00A93F1D">
        <w:rPr>
          <w:rFonts w:ascii="Times New Roman" w:hAnsi="Times New Roman" w:cs="Times New Roman"/>
        </w:rPr>
        <w:t>or may</w:t>
      </w:r>
      <w:r w:rsidRPr="00A93F1D">
        <w:rPr>
          <w:rFonts w:ascii="Times New Roman" w:hAnsi="Times New Roman" w:cs="Times New Roman"/>
          <w:spacing w:val="-4"/>
        </w:rPr>
        <w:t xml:space="preserve"> </w:t>
      </w:r>
      <w:r w:rsidRPr="00A93F1D">
        <w:rPr>
          <w:rFonts w:ascii="Times New Roman" w:hAnsi="Times New Roman" w:cs="Times New Roman"/>
        </w:rPr>
        <w:t>be</w:t>
      </w:r>
      <w:r w:rsidRPr="00A93F1D">
        <w:rPr>
          <w:rFonts w:ascii="Times New Roman" w:hAnsi="Times New Roman" w:cs="Times New Roman"/>
          <w:spacing w:val="-1"/>
        </w:rPr>
        <w:t xml:space="preserve"> </w:t>
      </w:r>
      <w:r w:rsidRPr="00A93F1D">
        <w:rPr>
          <w:rFonts w:ascii="Times New Roman" w:hAnsi="Times New Roman" w:cs="Times New Roman"/>
        </w:rPr>
        <w:t>biased.</w:t>
      </w:r>
      <w:r w:rsidR="005871E1" w:rsidRPr="00A93F1D">
        <w:rPr>
          <w:rFonts w:ascii="Times New Roman" w:hAnsi="Times New Roman" w:cs="Times New Roman"/>
        </w:rPr>
        <w:t xml:space="preserve"> </w:t>
      </w:r>
    </w:p>
    <w:p w14:paraId="4F9598CC" w14:textId="0F4303F6" w:rsidR="00417B76" w:rsidRPr="00A93F1D" w:rsidRDefault="005871E1" w:rsidP="004D71A5">
      <w:pPr>
        <w:pStyle w:val="ListParagraph"/>
        <w:widowControl w:val="0"/>
        <w:numPr>
          <w:ilvl w:val="0"/>
          <w:numId w:val="3"/>
        </w:numPr>
        <w:tabs>
          <w:tab w:val="left" w:pos="941"/>
        </w:tabs>
        <w:autoSpaceDE w:val="0"/>
        <w:autoSpaceDN w:val="0"/>
        <w:spacing w:before="136" w:after="0" w:line="480" w:lineRule="auto"/>
        <w:ind w:left="142" w:right="-58" w:hanging="270"/>
        <w:contextualSpacing w:val="0"/>
        <w:rPr>
          <w:rFonts w:ascii="Times New Roman" w:hAnsi="Times New Roman" w:cs="Times New Roman"/>
        </w:rPr>
      </w:pPr>
      <w:r w:rsidRPr="00A93F1D">
        <w:rPr>
          <w:rFonts w:ascii="Times New Roman" w:hAnsi="Times New Roman" w:cs="Times New Roman"/>
        </w:rPr>
        <w:t xml:space="preserve"> </w:t>
      </w:r>
      <w:r w:rsidR="00417B76" w:rsidRPr="00A93F1D">
        <w:rPr>
          <w:rFonts w:ascii="Times New Roman" w:hAnsi="Times New Roman" w:cs="Times New Roman"/>
        </w:rPr>
        <w:t>Data</w:t>
      </w:r>
      <w:r w:rsidR="00417B76" w:rsidRPr="00A93F1D">
        <w:rPr>
          <w:rFonts w:ascii="Times New Roman" w:hAnsi="Times New Roman" w:cs="Times New Roman"/>
          <w:spacing w:val="-1"/>
        </w:rPr>
        <w:t xml:space="preserve"> </w:t>
      </w:r>
      <w:r w:rsidR="00417B76" w:rsidRPr="00A93F1D">
        <w:rPr>
          <w:rFonts w:ascii="Times New Roman" w:hAnsi="Times New Roman" w:cs="Times New Roman"/>
        </w:rPr>
        <w:t>availability</w:t>
      </w:r>
      <w:r w:rsidR="00417B76" w:rsidRPr="00A93F1D">
        <w:rPr>
          <w:rFonts w:ascii="Times New Roman" w:hAnsi="Times New Roman" w:cs="Times New Roman"/>
          <w:spacing w:val="-5"/>
        </w:rPr>
        <w:t xml:space="preserve"> </w:t>
      </w:r>
      <w:r w:rsidR="00417B76" w:rsidRPr="00A93F1D">
        <w:rPr>
          <w:rFonts w:ascii="Times New Roman" w:hAnsi="Times New Roman" w:cs="Times New Roman"/>
        </w:rPr>
        <w:t>constraints due</w:t>
      </w:r>
      <w:r w:rsidR="00417B76" w:rsidRPr="00A93F1D">
        <w:rPr>
          <w:rFonts w:ascii="Times New Roman" w:hAnsi="Times New Roman" w:cs="Times New Roman"/>
          <w:spacing w:val="-2"/>
        </w:rPr>
        <w:t xml:space="preserve"> </w:t>
      </w:r>
      <w:r w:rsidR="00417B76" w:rsidRPr="00A93F1D">
        <w:rPr>
          <w:rFonts w:ascii="Times New Roman" w:hAnsi="Times New Roman" w:cs="Times New Roman"/>
        </w:rPr>
        <w:t>to data</w:t>
      </w:r>
      <w:r w:rsidR="00417B76" w:rsidRPr="00A93F1D">
        <w:rPr>
          <w:rFonts w:ascii="Times New Roman" w:hAnsi="Times New Roman" w:cs="Times New Roman"/>
          <w:spacing w:val="-1"/>
        </w:rPr>
        <w:t xml:space="preserve"> </w:t>
      </w:r>
      <w:r w:rsidR="00417B76" w:rsidRPr="00A93F1D">
        <w:rPr>
          <w:rFonts w:ascii="Times New Roman" w:hAnsi="Times New Roman" w:cs="Times New Roman"/>
        </w:rPr>
        <w:t>confidentiality</w:t>
      </w:r>
    </w:p>
    <w:p w14:paraId="78480769" w14:textId="1FDAFEDD" w:rsidR="00F153E1" w:rsidRPr="00A93F1D" w:rsidRDefault="008C3671" w:rsidP="00795D0C">
      <w:pPr>
        <w:pStyle w:val="Heading2"/>
        <w:spacing w:before="161" w:line="480" w:lineRule="auto"/>
        <w:ind w:left="0" w:right="-58"/>
        <w:rPr>
          <w:sz w:val="26"/>
          <w:szCs w:val="26"/>
        </w:rPr>
      </w:pPr>
      <w:r w:rsidRPr="00A93F1D">
        <w:t>1.8</w:t>
      </w:r>
      <w:r w:rsidR="00F26DBD" w:rsidRPr="00A93F1D">
        <w:t xml:space="preserve"> </w:t>
      </w:r>
      <w:r w:rsidR="00D8288D" w:rsidRPr="00A93F1D">
        <w:rPr>
          <w:sz w:val="26"/>
          <w:szCs w:val="26"/>
        </w:rPr>
        <w:t>CHAPTER SCHEME</w:t>
      </w:r>
    </w:p>
    <w:p w14:paraId="59BE35E5" w14:textId="77777777" w:rsidR="00D70398" w:rsidRPr="00A93F1D" w:rsidRDefault="00F153E1" w:rsidP="004D71A5">
      <w:pPr>
        <w:pStyle w:val="ListParagraph"/>
        <w:widowControl w:val="0"/>
        <w:numPr>
          <w:ilvl w:val="0"/>
          <w:numId w:val="15"/>
        </w:numPr>
        <w:tabs>
          <w:tab w:val="left" w:pos="1360"/>
          <w:tab w:val="left" w:pos="1361"/>
        </w:tabs>
        <w:autoSpaceDE w:val="0"/>
        <w:autoSpaceDN w:val="0"/>
        <w:spacing w:before="138" w:after="0" w:line="480" w:lineRule="auto"/>
        <w:ind w:left="426" w:right="-58" w:hanging="426"/>
        <w:rPr>
          <w:rFonts w:ascii="Times New Roman" w:hAnsi="Times New Roman" w:cs="Times New Roman"/>
        </w:rPr>
      </w:pPr>
      <w:r w:rsidRPr="00A93F1D">
        <w:rPr>
          <w:rFonts w:ascii="Times New Roman" w:hAnsi="Times New Roman" w:cs="Times New Roman"/>
        </w:rPr>
        <w:t>CHAPTER -1</w:t>
      </w:r>
    </w:p>
    <w:p w14:paraId="63D0119C" w14:textId="79C0FC0B" w:rsidR="007F7297" w:rsidRPr="00A93F1D" w:rsidRDefault="00A93F1D" w:rsidP="00795D0C">
      <w:pPr>
        <w:pStyle w:val="ListParagraph"/>
        <w:widowControl w:val="0"/>
        <w:tabs>
          <w:tab w:val="left" w:pos="1360"/>
          <w:tab w:val="left" w:pos="1361"/>
        </w:tabs>
        <w:autoSpaceDE w:val="0"/>
        <w:autoSpaceDN w:val="0"/>
        <w:spacing w:before="138" w:after="0" w:line="480" w:lineRule="auto"/>
        <w:ind w:left="426" w:right="-58"/>
        <w:jc w:val="both"/>
        <w:rPr>
          <w:rFonts w:ascii="Times New Roman" w:hAnsi="Times New Roman" w:cs="Times New Roman"/>
        </w:rPr>
      </w:pPr>
      <w:r w:rsidRPr="00A93F1D">
        <w:rPr>
          <w:rFonts w:ascii="Times New Roman" w:hAnsi="Times New Roman" w:cs="Times New Roman"/>
        </w:rPr>
        <w:t xml:space="preserve"> Introduction i</w:t>
      </w:r>
      <w:r w:rsidR="00F153E1" w:rsidRPr="00A93F1D">
        <w:rPr>
          <w:rFonts w:ascii="Times New Roman" w:hAnsi="Times New Roman" w:cs="Times New Roman"/>
        </w:rPr>
        <w:t xml:space="preserve">n first chapter includes introduction to the study, theoretical aspects, statement of the research problem, significance of the study, </w:t>
      </w:r>
      <w:r w:rsidRPr="00A93F1D">
        <w:rPr>
          <w:rFonts w:ascii="Times New Roman" w:hAnsi="Times New Roman" w:cs="Times New Roman"/>
        </w:rPr>
        <w:t>hypothesis, methodology</w:t>
      </w:r>
      <w:r w:rsidR="007F7297" w:rsidRPr="00A93F1D">
        <w:rPr>
          <w:rFonts w:ascii="Times New Roman" w:hAnsi="Times New Roman" w:cs="Times New Roman"/>
        </w:rPr>
        <w:t xml:space="preserve"> </w:t>
      </w:r>
      <w:r w:rsidR="00F153E1" w:rsidRPr="00A93F1D">
        <w:rPr>
          <w:rFonts w:ascii="Times New Roman" w:hAnsi="Times New Roman" w:cs="Times New Roman"/>
        </w:rPr>
        <w:t xml:space="preserve">of the study, chapter scheme, and limitations of the study. </w:t>
      </w:r>
    </w:p>
    <w:p w14:paraId="4CFB2818" w14:textId="77777777" w:rsidR="00D70398" w:rsidRPr="00A93F1D" w:rsidRDefault="00F153E1" w:rsidP="004D71A5">
      <w:pPr>
        <w:pStyle w:val="ListParagraph"/>
        <w:widowControl w:val="0"/>
        <w:numPr>
          <w:ilvl w:val="0"/>
          <w:numId w:val="14"/>
        </w:numPr>
        <w:tabs>
          <w:tab w:val="left" w:pos="1360"/>
          <w:tab w:val="left" w:pos="1361"/>
        </w:tabs>
        <w:autoSpaceDE w:val="0"/>
        <w:autoSpaceDN w:val="0"/>
        <w:spacing w:before="138" w:after="0" w:line="480" w:lineRule="auto"/>
        <w:ind w:left="426" w:right="-58" w:hanging="426"/>
        <w:rPr>
          <w:rFonts w:ascii="Times New Roman" w:hAnsi="Times New Roman" w:cs="Times New Roman"/>
        </w:rPr>
      </w:pPr>
      <w:r w:rsidRPr="00A93F1D">
        <w:rPr>
          <w:rFonts w:ascii="Times New Roman" w:hAnsi="Times New Roman" w:cs="Times New Roman"/>
        </w:rPr>
        <w:t>CHAPTER -2</w:t>
      </w:r>
    </w:p>
    <w:p w14:paraId="23068A23" w14:textId="6BB77639" w:rsidR="00D70398" w:rsidRPr="00A93F1D" w:rsidRDefault="00795D0C" w:rsidP="00795D0C">
      <w:pPr>
        <w:pStyle w:val="ListParagraph"/>
        <w:widowControl w:val="0"/>
        <w:tabs>
          <w:tab w:val="left" w:pos="1360"/>
          <w:tab w:val="left" w:pos="1361"/>
        </w:tabs>
        <w:autoSpaceDE w:val="0"/>
        <w:autoSpaceDN w:val="0"/>
        <w:spacing w:before="138" w:after="0" w:line="480" w:lineRule="auto"/>
        <w:ind w:left="426" w:right="-58" w:hanging="426"/>
        <w:rPr>
          <w:rFonts w:ascii="Times New Roman" w:hAnsi="Times New Roman" w:cs="Times New Roman"/>
        </w:rPr>
      </w:pPr>
      <w:r w:rsidRPr="00A93F1D">
        <w:rPr>
          <w:rFonts w:ascii="Times New Roman" w:hAnsi="Times New Roman" w:cs="Times New Roman"/>
        </w:rPr>
        <w:tab/>
      </w:r>
      <w:r w:rsidR="007F7297" w:rsidRPr="00A93F1D">
        <w:rPr>
          <w:rFonts w:ascii="Times New Roman" w:hAnsi="Times New Roman" w:cs="Times New Roman"/>
        </w:rPr>
        <w:t xml:space="preserve"> </w:t>
      </w:r>
      <w:r w:rsidR="00F153E1" w:rsidRPr="00A93F1D">
        <w:rPr>
          <w:rFonts w:ascii="Times New Roman" w:hAnsi="Times New Roman" w:cs="Times New Roman"/>
        </w:rPr>
        <w:t>Review of related literature</w:t>
      </w:r>
    </w:p>
    <w:p w14:paraId="1A16CFFA" w14:textId="7D267FF1" w:rsidR="002227FC" w:rsidRPr="00A93F1D" w:rsidRDefault="00F153E1" w:rsidP="00795D0C">
      <w:pPr>
        <w:pStyle w:val="ListParagraph"/>
        <w:widowControl w:val="0"/>
        <w:tabs>
          <w:tab w:val="left" w:pos="1360"/>
          <w:tab w:val="left" w:pos="1361"/>
        </w:tabs>
        <w:autoSpaceDE w:val="0"/>
        <w:autoSpaceDN w:val="0"/>
        <w:spacing w:before="138" w:after="0" w:line="480" w:lineRule="auto"/>
        <w:ind w:left="426" w:right="-58" w:hanging="426"/>
        <w:rPr>
          <w:rFonts w:ascii="Times New Roman" w:hAnsi="Times New Roman" w:cs="Times New Roman"/>
        </w:rPr>
      </w:pPr>
      <w:r w:rsidRPr="00A93F1D">
        <w:rPr>
          <w:rFonts w:ascii="Times New Roman" w:hAnsi="Times New Roman" w:cs="Times New Roman"/>
        </w:rPr>
        <w:t xml:space="preserve"> </w:t>
      </w:r>
      <w:r w:rsidR="00795D0C" w:rsidRPr="00A93F1D">
        <w:rPr>
          <w:rFonts w:ascii="Times New Roman" w:hAnsi="Times New Roman" w:cs="Times New Roman"/>
        </w:rPr>
        <w:tab/>
      </w:r>
      <w:r w:rsidRPr="00A93F1D">
        <w:rPr>
          <w:rFonts w:ascii="Times New Roman" w:hAnsi="Times New Roman" w:cs="Times New Roman"/>
        </w:rPr>
        <w:t>In second chapter it refers to background of the</w:t>
      </w:r>
      <w:r w:rsidR="00795D0C" w:rsidRPr="00A93F1D">
        <w:rPr>
          <w:rFonts w:ascii="Times New Roman" w:hAnsi="Times New Roman" w:cs="Times New Roman"/>
        </w:rPr>
        <w:t xml:space="preserve"> organization study Analysis of </w:t>
      </w:r>
      <w:r w:rsidRPr="00A93F1D">
        <w:rPr>
          <w:rFonts w:ascii="Times New Roman" w:hAnsi="Times New Roman" w:cs="Times New Roman"/>
        </w:rPr>
        <w:t>literature.</w:t>
      </w:r>
    </w:p>
    <w:p w14:paraId="225323CF" w14:textId="6E82B0C4" w:rsidR="007F7297" w:rsidRPr="00A93F1D" w:rsidRDefault="007F7297" w:rsidP="004D71A5">
      <w:pPr>
        <w:pStyle w:val="ListParagraph"/>
        <w:widowControl w:val="0"/>
        <w:numPr>
          <w:ilvl w:val="0"/>
          <w:numId w:val="14"/>
        </w:numPr>
        <w:tabs>
          <w:tab w:val="left" w:pos="1360"/>
          <w:tab w:val="left" w:pos="1361"/>
        </w:tabs>
        <w:autoSpaceDE w:val="0"/>
        <w:autoSpaceDN w:val="0"/>
        <w:spacing w:before="138" w:after="0" w:line="480" w:lineRule="auto"/>
        <w:ind w:left="426" w:right="-58" w:hanging="426"/>
        <w:rPr>
          <w:rFonts w:ascii="Times New Roman" w:hAnsi="Times New Roman" w:cs="Times New Roman"/>
        </w:rPr>
      </w:pPr>
      <w:r w:rsidRPr="00A93F1D">
        <w:rPr>
          <w:rFonts w:ascii="Times New Roman" w:hAnsi="Times New Roman" w:cs="Times New Roman"/>
        </w:rPr>
        <w:t xml:space="preserve">CHAPTER -3 </w:t>
      </w:r>
    </w:p>
    <w:p w14:paraId="05B45CDA" w14:textId="3B6D9E67" w:rsidR="00D70398" w:rsidRPr="00A93F1D" w:rsidRDefault="007F7297" w:rsidP="00795D0C">
      <w:pPr>
        <w:widowControl w:val="0"/>
        <w:tabs>
          <w:tab w:val="left" w:pos="1360"/>
          <w:tab w:val="left" w:pos="1361"/>
        </w:tabs>
        <w:autoSpaceDE w:val="0"/>
        <w:autoSpaceDN w:val="0"/>
        <w:spacing w:before="138" w:after="0" w:line="480" w:lineRule="auto"/>
        <w:ind w:left="426" w:right="-58" w:hanging="426"/>
        <w:rPr>
          <w:rFonts w:ascii="Times New Roman" w:hAnsi="Times New Roman" w:cs="Times New Roman"/>
          <w:sz w:val="24"/>
          <w:szCs w:val="24"/>
        </w:rPr>
      </w:pPr>
      <w:r w:rsidRPr="00A93F1D">
        <w:rPr>
          <w:rFonts w:ascii="Times New Roman" w:hAnsi="Times New Roman" w:cs="Times New Roman"/>
          <w:sz w:val="24"/>
          <w:szCs w:val="24"/>
        </w:rPr>
        <w:t xml:space="preserve"> </w:t>
      </w:r>
      <w:r w:rsidR="00795D0C" w:rsidRPr="00A93F1D">
        <w:rPr>
          <w:rFonts w:ascii="Times New Roman" w:hAnsi="Times New Roman" w:cs="Times New Roman"/>
          <w:sz w:val="24"/>
          <w:szCs w:val="24"/>
        </w:rPr>
        <w:tab/>
      </w:r>
      <w:r w:rsidRPr="00A93F1D">
        <w:rPr>
          <w:rFonts w:ascii="Times New Roman" w:hAnsi="Times New Roman" w:cs="Times New Roman"/>
          <w:sz w:val="24"/>
          <w:szCs w:val="24"/>
        </w:rPr>
        <w:t>Profile of the company. It includes Industry profile &amp; Company profile</w:t>
      </w:r>
    </w:p>
    <w:p w14:paraId="2C0490AA" w14:textId="77777777" w:rsidR="00D70398" w:rsidRPr="00A93F1D" w:rsidRDefault="007F7297" w:rsidP="004D71A5">
      <w:pPr>
        <w:pStyle w:val="ListParagraph"/>
        <w:widowControl w:val="0"/>
        <w:numPr>
          <w:ilvl w:val="0"/>
          <w:numId w:val="14"/>
        </w:numPr>
        <w:tabs>
          <w:tab w:val="left" w:pos="1360"/>
          <w:tab w:val="left" w:pos="1361"/>
        </w:tabs>
        <w:autoSpaceDE w:val="0"/>
        <w:autoSpaceDN w:val="0"/>
        <w:spacing w:before="138" w:after="0" w:line="480" w:lineRule="auto"/>
        <w:ind w:left="426" w:right="-58" w:hanging="426"/>
        <w:rPr>
          <w:rFonts w:ascii="Times New Roman" w:hAnsi="Times New Roman" w:cs="Times New Roman"/>
        </w:rPr>
      </w:pPr>
      <w:r w:rsidRPr="00A93F1D">
        <w:rPr>
          <w:rFonts w:ascii="Times New Roman" w:hAnsi="Times New Roman" w:cs="Times New Roman"/>
        </w:rPr>
        <w:t>CHAPTER -4</w:t>
      </w:r>
    </w:p>
    <w:p w14:paraId="54194D17" w14:textId="2144B9AF" w:rsidR="00D70398" w:rsidRPr="00A93F1D" w:rsidRDefault="00795D0C" w:rsidP="00795D0C">
      <w:pPr>
        <w:pStyle w:val="ListParagraph"/>
        <w:widowControl w:val="0"/>
        <w:tabs>
          <w:tab w:val="left" w:pos="1360"/>
          <w:tab w:val="left" w:pos="1361"/>
        </w:tabs>
        <w:autoSpaceDE w:val="0"/>
        <w:autoSpaceDN w:val="0"/>
        <w:spacing w:before="138" w:after="0" w:line="480" w:lineRule="auto"/>
        <w:ind w:left="426" w:right="-58" w:hanging="426"/>
        <w:rPr>
          <w:rFonts w:ascii="Times New Roman" w:hAnsi="Times New Roman" w:cs="Times New Roman"/>
        </w:rPr>
      </w:pPr>
      <w:r w:rsidRPr="00A93F1D">
        <w:rPr>
          <w:rFonts w:ascii="Times New Roman" w:hAnsi="Times New Roman" w:cs="Times New Roman"/>
        </w:rPr>
        <w:tab/>
      </w:r>
      <w:r w:rsidR="007F7297" w:rsidRPr="00A93F1D">
        <w:rPr>
          <w:rFonts w:ascii="Times New Roman" w:hAnsi="Times New Roman" w:cs="Times New Roman"/>
        </w:rPr>
        <w:t xml:space="preserve"> Data analysis and interpretation.</w:t>
      </w:r>
    </w:p>
    <w:p w14:paraId="10F0CBB1" w14:textId="01EEA2AB" w:rsidR="00D70398" w:rsidRPr="00A93F1D" w:rsidRDefault="007F7297" w:rsidP="00795D0C">
      <w:pPr>
        <w:pStyle w:val="ListParagraph"/>
        <w:widowControl w:val="0"/>
        <w:tabs>
          <w:tab w:val="left" w:pos="1360"/>
          <w:tab w:val="left" w:pos="1361"/>
        </w:tabs>
        <w:autoSpaceDE w:val="0"/>
        <w:autoSpaceDN w:val="0"/>
        <w:spacing w:before="138" w:after="0" w:line="480" w:lineRule="auto"/>
        <w:ind w:left="426" w:right="-58" w:hanging="426"/>
        <w:rPr>
          <w:rFonts w:ascii="Times New Roman" w:hAnsi="Times New Roman" w:cs="Times New Roman"/>
        </w:rPr>
      </w:pPr>
      <w:r w:rsidRPr="00A93F1D">
        <w:rPr>
          <w:rFonts w:ascii="Times New Roman" w:hAnsi="Times New Roman" w:cs="Times New Roman"/>
        </w:rPr>
        <w:t xml:space="preserve"> </w:t>
      </w:r>
      <w:r w:rsidR="00795D0C" w:rsidRPr="00A93F1D">
        <w:rPr>
          <w:rFonts w:ascii="Times New Roman" w:hAnsi="Times New Roman" w:cs="Times New Roman"/>
        </w:rPr>
        <w:tab/>
      </w:r>
      <w:r w:rsidRPr="00A93F1D">
        <w:rPr>
          <w:rFonts w:ascii="Times New Roman" w:hAnsi="Times New Roman" w:cs="Times New Roman"/>
        </w:rPr>
        <w:t xml:space="preserve">In fourth chapter to collect the customer data sources </w:t>
      </w:r>
    </w:p>
    <w:p w14:paraId="1D08F300" w14:textId="17AA2019" w:rsidR="007F7297" w:rsidRPr="00A93F1D" w:rsidRDefault="007F7297" w:rsidP="00795D0C">
      <w:pPr>
        <w:pStyle w:val="ListParagraph"/>
        <w:widowControl w:val="0"/>
        <w:tabs>
          <w:tab w:val="left" w:pos="1360"/>
          <w:tab w:val="left" w:pos="1361"/>
        </w:tabs>
        <w:autoSpaceDE w:val="0"/>
        <w:autoSpaceDN w:val="0"/>
        <w:spacing w:before="138" w:after="0" w:line="480" w:lineRule="auto"/>
        <w:ind w:left="426" w:right="-58" w:hanging="426"/>
        <w:jc w:val="both"/>
        <w:rPr>
          <w:rFonts w:ascii="Times New Roman" w:hAnsi="Times New Roman" w:cs="Times New Roman"/>
        </w:rPr>
      </w:pPr>
      <w:r w:rsidRPr="00A93F1D">
        <w:rPr>
          <w:rFonts w:ascii="Times New Roman" w:hAnsi="Times New Roman" w:cs="Times New Roman"/>
        </w:rPr>
        <w:t xml:space="preserve"> </w:t>
      </w:r>
      <w:r w:rsidR="00795D0C" w:rsidRPr="00A93F1D">
        <w:rPr>
          <w:rFonts w:ascii="Times New Roman" w:hAnsi="Times New Roman" w:cs="Times New Roman"/>
        </w:rPr>
        <w:tab/>
      </w:r>
      <w:r w:rsidRPr="00A93F1D">
        <w:rPr>
          <w:rFonts w:ascii="Times New Roman" w:hAnsi="Times New Roman" w:cs="Times New Roman"/>
        </w:rPr>
        <w:t xml:space="preserve"> It is required to include analysis of data using diagram and graph, the output obtained by using statistical data.</w:t>
      </w:r>
    </w:p>
    <w:p w14:paraId="749E1793" w14:textId="798346F4" w:rsidR="00795D0C" w:rsidRPr="00A93F1D" w:rsidRDefault="00795D0C" w:rsidP="00795D0C">
      <w:pPr>
        <w:widowControl w:val="0"/>
        <w:tabs>
          <w:tab w:val="left" w:pos="1360"/>
          <w:tab w:val="left" w:pos="1361"/>
        </w:tabs>
        <w:autoSpaceDE w:val="0"/>
        <w:autoSpaceDN w:val="0"/>
        <w:spacing w:before="138" w:after="0" w:line="480" w:lineRule="auto"/>
        <w:ind w:right="-58"/>
        <w:jc w:val="both"/>
        <w:rPr>
          <w:rFonts w:ascii="Times New Roman" w:hAnsi="Times New Roman" w:cs="Times New Roman"/>
        </w:rPr>
      </w:pPr>
    </w:p>
    <w:p w14:paraId="3C45FFBE" w14:textId="3370A2A8" w:rsidR="00795D0C" w:rsidRPr="00A93F1D" w:rsidRDefault="00795D0C" w:rsidP="00795D0C">
      <w:pPr>
        <w:widowControl w:val="0"/>
        <w:tabs>
          <w:tab w:val="left" w:pos="1360"/>
          <w:tab w:val="left" w:pos="1361"/>
        </w:tabs>
        <w:autoSpaceDE w:val="0"/>
        <w:autoSpaceDN w:val="0"/>
        <w:spacing w:before="138" w:after="0" w:line="480" w:lineRule="auto"/>
        <w:ind w:right="-58"/>
        <w:jc w:val="both"/>
        <w:rPr>
          <w:rFonts w:ascii="Times New Roman" w:hAnsi="Times New Roman" w:cs="Times New Roman"/>
        </w:rPr>
      </w:pPr>
    </w:p>
    <w:p w14:paraId="031CCD3E" w14:textId="77777777" w:rsidR="00795D0C" w:rsidRPr="00A93F1D" w:rsidRDefault="00795D0C" w:rsidP="00795D0C">
      <w:pPr>
        <w:widowControl w:val="0"/>
        <w:tabs>
          <w:tab w:val="left" w:pos="1360"/>
          <w:tab w:val="left" w:pos="1361"/>
        </w:tabs>
        <w:autoSpaceDE w:val="0"/>
        <w:autoSpaceDN w:val="0"/>
        <w:spacing w:before="138" w:after="0" w:line="480" w:lineRule="auto"/>
        <w:ind w:right="-58"/>
        <w:jc w:val="both"/>
        <w:rPr>
          <w:rFonts w:ascii="Times New Roman" w:hAnsi="Times New Roman" w:cs="Times New Roman"/>
        </w:rPr>
      </w:pPr>
    </w:p>
    <w:p w14:paraId="7BC9ED8F" w14:textId="77777777" w:rsidR="00D70398" w:rsidRPr="00A93F1D" w:rsidRDefault="007F7297" w:rsidP="004D71A5">
      <w:pPr>
        <w:pStyle w:val="ListParagraph"/>
        <w:widowControl w:val="0"/>
        <w:numPr>
          <w:ilvl w:val="0"/>
          <w:numId w:val="14"/>
        </w:numPr>
        <w:tabs>
          <w:tab w:val="left" w:pos="1360"/>
          <w:tab w:val="left" w:pos="1361"/>
        </w:tabs>
        <w:autoSpaceDE w:val="0"/>
        <w:autoSpaceDN w:val="0"/>
        <w:spacing w:before="138" w:after="0" w:line="480" w:lineRule="auto"/>
        <w:ind w:left="426" w:right="-58" w:hanging="426"/>
        <w:rPr>
          <w:rFonts w:ascii="Times New Roman" w:hAnsi="Times New Roman" w:cs="Times New Roman"/>
        </w:rPr>
      </w:pPr>
      <w:r w:rsidRPr="00A93F1D">
        <w:rPr>
          <w:rFonts w:ascii="Times New Roman" w:hAnsi="Times New Roman" w:cs="Times New Roman"/>
        </w:rPr>
        <w:lastRenderedPageBreak/>
        <w:t xml:space="preserve">CHAPTER -5 </w:t>
      </w:r>
    </w:p>
    <w:p w14:paraId="45C3B40D" w14:textId="6C8DF1C5" w:rsidR="007F7297" w:rsidRPr="00A93F1D" w:rsidRDefault="00D70398" w:rsidP="00795D0C">
      <w:pPr>
        <w:widowControl w:val="0"/>
        <w:tabs>
          <w:tab w:val="left" w:pos="1360"/>
          <w:tab w:val="left" w:pos="1361"/>
        </w:tabs>
        <w:autoSpaceDE w:val="0"/>
        <w:autoSpaceDN w:val="0"/>
        <w:spacing w:before="138" w:after="0" w:line="480" w:lineRule="auto"/>
        <w:ind w:left="426" w:right="-58" w:hanging="426"/>
        <w:rPr>
          <w:rFonts w:ascii="Times New Roman" w:hAnsi="Times New Roman" w:cs="Times New Roman"/>
        </w:rPr>
      </w:pPr>
      <w:r w:rsidRPr="00A93F1D">
        <w:rPr>
          <w:rFonts w:ascii="Times New Roman" w:hAnsi="Times New Roman" w:cs="Times New Roman"/>
        </w:rPr>
        <w:t xml:space="preserve">    </w:t>
      </w:r>
      <w:r w:rsidR="007F7297" w:rsidRPr="00A93F1D">
        <w:rPr>
          <w:rFonts w:ascii="Times New Roman" w:hAnsi="Times New Roman" w:cs="Times New Roman"/>
        </w:rPr>
        <w:t xml:space="preserve">  </w:t>
      </w:r>
      <w:r w:rsidR="00795D0C" w:rsidRPr="00A93F1D">
        <w:rPr>
          <w:rFonts w:ascii="Times New Roman" w:hAnsi="Times New Roman" w:cs="Times New Roman"/>
        </w:rPr>
        <w:tab/>
      </w:r>
      <w:r w:rsidR="007F7297" w:rsidRPr="00A93F1D">
        <w:rPr>
          <w:rFonts w:ascii="Times New Roman" w:hAnsi="Times New Roman" w:cs="Times New Roman"/>
        </w:rPr>
        <w:t xml:space="preserve">Finding, recommendations and conclusion. </w:t>
      </w:r>
    </w:p>
    <w:p w14:paraId="36F576E3" w14:textId="352FE76F" w:rsidR="007F7297" w:rsidRPr="00A93F1D" w:rsidRDefault="00795D0C" w:rsidP="00795D0C">
      <w:pPr>
        <w:widowControl w:val="0"/>
        <w:tabs>
          <w:tab w:val="left" w:pos="1360"/>
          <w:tab w:val="left" w:pos="1361"/>
        </w:tabs>
        <w:autoSpaceDE w:val="0"/>
        <w:autoSpaceDN w:val="0"/>
        <w:spacing w:before="138" w:after="0" w:line="480" w:lineRule="auto"/>
        <w:ind w:left="426" w:right="-58" w:hanging="426"/>
        <w:jc w:val="both"/>
        <w:rPr>
          <w:rFonts w:ascii="Times New Roman" w:hAnsi="Times New Roman" w:cs="Times New Roman"/>
          <w:sz w:val="24"/>
          <w:szCs w:val="24"/>
        </w:rPr>
      </w:pPr>
      <w:r w:rsidRPr="00A93F1D">
        <w:rPr>
          <w:rFonts w:ascii="Times New Roman" w:hAnsi="Times New Roman" w:cs="Times New Roman"/>
          <w:sz w:val="24"/>
          <w:szCs w:val="24"/>
        </w:rPr>
        <w:tab/>
        <w:t xml:space="preserve">In fifth chapter It includes that what are the </w:t>
      </w:r>
      <w:r w:rsidR="00A93F1D" w:rsidRPr="00A93F1D">
        <w:rPr>
          <w:rFonts w:ascii="Times New Roman" w:hAnsi="Times New Roman" w:cs="Times New Roman"/>
          <w:sz w:val="24"/>
          <w:szCs w:val="24"/>
        </w:rPr>
        <w:t>findings of the project and</w:t>
      </w:r>
      <w:r w:rsidR="007F7297" w:rsidRPr="00A93F1D">
        <w:rPr>
          <w:rFonts w:ascii="Times New Roman" w:hAnsi="Times New Roman" w:cs="Times New Roman"/>
          <w:sz w:val="24"/>
          <w:szCs w:val="24"/>
        </w:rPr>
        <w:t xml:space="preserve"> </w:t>
      </w:r>
      <w:r w:rsidRPr="00A93F1D">
        <w:rPr>
          <w:rFonts w:ascii="Times New Roman" w:hAnsi="Times New Roman" w:cs="Times New Roman"/>
          <w:sz w:val="24"/>
          <w:szCs w:val="24"/>
        </w:rPr>
        <w:t xml:space="preserve"> </w:t>
      </w:r>
      <w:r w:rsidR="00A93F1D" w:rsidRPr="00A93F1D">
        <w:rPr>
          <w:rFonts w:ascii="Times New Roman" w:hAnsi="Times New Roman" w:cs="Times New Roman"/>
          <w:sz w:val="24"/>
          <w:szCs w:val="24"/>
        </w:rPr>
        <w:t>organization explain</w:t>
      </w:r>
      <w:r w:rsidR="007F7297" w:rsidRPr="00A93F1D">
        <w:rPr>
          <w:rFonts w:ascii="Times New Roman" w:hAnsi="Times New Roman" w:cs="Times New Roman"/>
          <w:sz w:val="24"/>
          <w:szCs w:val="24"/>
        </w:rPr>
        <w:t xml:space="preserve"> in the last chapter, and in my own words I conclude the  project and   what I understand my project base I give the suggestions to the organization.</w:t>
      </w:r>
    </w:p>
    <w:p w14:paraId="34E9A005" w14:textId="77777777" w:rsidR="002227FC" w:rsidRPr="00A93F1D" w:rsidRDefault="002227FC" w:rsidP="00795D0C">
      <w:pPr>
        <w:pStyle w:val="BodyText"/>
        <w:spacing w:before="76" w:line="480" w:lineRule="auto"/>
        <w:ind w:left="426" w:right="-58" w:hanging="426"/>
        <w:jc w:val="both"/>
        <w:rPr>
          <w:b/>
        </w:rPr>
      </w:pPr>
    </w:p>
    <w:p w14:paraId="5980BD88" w14:textId="77777777" w:rsidR="002227FC" w:rsidRPr="00A93F1D" w:rsidRDefault="002227FC" w:rsidP="00795D0C">
      <w:pPr>
        <w:pStyle w:val="BodyText"/>
        <w:spacing w:before="76" w:line="480" w:lineRule="auto"/>
        <w:ind w:left="426" w:right="-58" w:hanging="426"/>
        <w:jc w:val="both"/>
        <w:rPr>
          <w:b/>
        </w:rPr>
      </w:pPr>
    </w:p>
    <w:p w14:paraId="3A68637A" w14:textId="77777777" w:rsidR="002227FC" w:rsidRPr="00A93F1D" w:rsidRDefault="002227FC" w:rsidP="00795D0C">
      <w:pPr>
        <w:pStyle w:val="BodyText"/>
        <w:spacing w:before="76" w:line="480" w:lineRule="auto"/>
        <w:ind w:left="426" w:right="-58" w:hanging="426"/>
        <w:jc w:val="both"/>
        <w:rPr>
          <w:b/>
        </w:rPr>
      </w:pPr>
    </w:p>
    <w:p w14:paraId="5AE05514" w14:textId="77777777" w:rsidR="002227FC" w:rsidRPr="00A93F1D" w:rsidRDefault="002227FC" w:rsidP="00795D0C">
      <w:pPr>
        <w:pStyle w:val="BodyText"/>
        <w:spacing w:before="76" w:line="480" w:lineRule="auto"/>
        <w:ind w:left="426" w:right="-58" w:hanging="426"/>
        <w:jc w:val="both"/>
        <w:rPr>
          <w:b/>
        </w:rPr>
      </w:pPr>
    </w:p>
    <w:p w14:paraId="30A13050" w14:textId="77777777" w:rsidR="002227FC" w:rsidRPr="00A93F1D" w:rsidRDefault="002227FC" w:rsidP="00795D0C">
      <w:pPr>
        <w:pStyle w:val="BodyText"/>
        <w:spacing w:before="76" w:line="480" w:lineRule="auto"/>
        <w:ind w:left="426" w:right="-58" w:hanging="426"/>
        <w:jc w:val="both"/>
        <w:rPr>
          <w:b/>
        </w:rPr>
      </w:pPr>
    </w:p>
    <w:p w14:paraId="228D56DE" w14:textId="77777777" w:rsidR="002227FC" w:rsidRPr="00A93F1D" w:rsidRDefault="002227FC" w:rsidP="00795D0C">
      <w:pPr>
        <w:pStyle w:val="BodyText"/>
        <w:spacing w:before="76" w:line="480" w:lineRule="auto"/>
        <w:ind w:left="426" w:right="-58" w:hanging="426"/>
        <w:jc w:val="both"/>
        <w:rPr>
          <w:b/>
        </w:rPr>
      </w:pPr>
    </w:p>
    <w:p w14:paraId="735B60A7" w14:textId="77777777" w:rsidR="002227FC" w:rsidRPr="00A93F1D" w:rsidRDefault="002227FC" w:rsidP="00D9552E">
      <w:pPr>
        <w:pStyle w:val="BodyText"/>
        <w:spacing w:before="76" w:line="480" w:lineRule="auto"/>
        <w:ind w:left="142" w:right="-58"/>
        <w:jc w:val="both"/>
        <w:rPr>
          <w:b/>
        </w:rPr>
      </w:pPr>
    </w:p>
    <w:p w14:paraId="44B1D412" w14:textId="77777777" w:rsidR="002227FC" w:rsidRPr="00A93F1D" w:rsidRDefault="002227FC" w:rsidP="00D9552E">
      <w:pPr>
        <w:pStyle w:val="BodyText"/>
        <w:spacing w:before="76" w:line="480" w:lineRule="auto"/>
        <w:ind w:left="142" w:right="-58"/>
        <w:jc w:val="both"/>
        <w:rPr>
          <w:b/>
        </w:rPr>
      </w:pPr>
    </w:p>
    <w:p w14:paraId="231FD140" w14:textId="77777777" w:rsidR="002227FC" w:rsidRPr="00A93F1D" w:rsidRDefault="002227FC" w:rsidP="00D9552E">
      <w:pPr>
        <w:pStyle w:val="BodyText"/>
        <w:spacing w:before="76" w:line="480" w:lineRule="auto"/>
        <w:ind w:left="142" w:right="-58"/>
        <w:jc w:val="both"/>
        <w:rPr>
          <w:b/>
        </w:rPr>
      </w:pPr>
    </w:p>
    <w:p w14:paraId="278B6A60" w14:textId="4C780736" w:rsidR="00483D85" w:rsidRPr="00A93F1D" w:rsidRDefault="00483D85" w:rsidP="00D9552E">
      <w:pPr>
        <w:spacing w:line="480" w:lineRule="auto"/>
        <w:ind w:left="142" w:right="-58"/>
        <w:rPr>
          <w:rFonts w:ascii="Times New Roman" w:hAnsi="Times New Roman" w:cs="Times New Roman"/>
          <w:b/>
          <w:bCs/>
          <w:sz w:val="32"/>
          <w:szCs w:val="32"/>
        </w:rPr>
      </w:pPr>
    </w:p>
    <w:p w14:paraId="0A91337D" w14:textId="77777777" w:rsidR="00483D85" w:rsidRPr="00A93F1D" w:rsidRDefault="00483D85" w:rsidP="00D9552E">
      <w:pPr>
        <w:spacing w:line="480" w:lineRule="auto"/>
        <w:ind w:left="142" w:right="-58"/>
        <w:rPr>
          <w:rFonts w:ascii="Times New Roman" w:hAnsi="Times New Roman" w:cs="Times New Roman"/>
          <w:b/>
          <w:bCs/>
          <w:sz w:val="32"/>
          <w:szCs w:val="32"/>
        </w:rPr>
      </w:pPr>
    </w:p>
    <w:p w14:paraId="192F9C25" w14:textId="06EAC8B2" w:rsidR="00DE17E2" w:rsidRPr="00A93F1D" w:rsidRDefault="00DE17E2" w:rsidP="00D9552E">
      <w:pPr>
        <w:spacing w:line="480" w:lineRule="auto"/>
        <w:ind w:left="142" w:right="-58"/>
        <w:rPr>
          <w:rFonts w:ascii="Times New Roman" w:hAnsi="Times New Roman" w:cs="Times New Roman"/>
          <w:b/>
          <w:bCs/>
          <w:sz w:val="32"/>
          <w:szCs w:val="32"/>
        </w:rPr>
      </w:pPr>
    </w:p>
    <w:p w14:paraId="7B0457D4" w14:textId="77777777" w:rsidR="00DE17E2" w:rsidRPr="00A93F1D" w:rsidRDefault="00DE17E2" w:rsidP="00D9552E">
      <w:pPr>
        <w:spacing w:line="480" w:lineRule="auto"/>
        <w:ind w:left="142" w:right="-58"/>
        <w:rPr>
          <w:rFonts w:ascii="Times New Roman" w:hAnsi="Times New Roman" w:cs="Times New Roman"/>
          <w:b/>
          <w:bCs/>
          <w:sz w:val="32"/>
          <w:szCs w:val="32"/>
        </w:rPr>
      </w:pPr>
    </w:p>
    <w:p w14:paraId="0A772C2D" w14:textId="77777777" w:rsidR="00A93F1D" w:rsidRPr="00A93F1D" w:rsidRDefault="00DE17E2" w:rsidP="00D9552E">
      <w:pPr>
        <w:spacing w:line="480" w:lineRule="auto"/>
        <w:ind w:left="142" w:right="-58"/>
        <w:rPr>
          <w:rFonts w:ascii="Times New Roman" w:hAnsi="Times New Roman" w:cs="Times New Roman"/>
          <w:b/>
          <w:bCs/>
          <w:sz w:val="32"/>
          <w:szCs w:val="32"/>
        </w:rPr>
      </w:pPr>
      <w:r w:rsidRPr="00A93F1D">
        <w:rPr>
          <w:rFonts w:ascii="Times New Roman" w:hAnsi="Times New Roman" w:cs="Times New Roman"/>
          <w:b/>
          <w:bCs/>
          <w:sz w:val="32"/>
          <w:szCs w:val="32"/>
        </w:rPr>
        <w:t xml:space="preserve">                                          </w:t>
      </w:r>
      <w:r w:rsidR="007918C3" w:rsidRPr="00A93F1D">
        <w:rPr>
          <w:rFonts w:ascii="Times New Roman" w:hAnsi="Times New Roman" w:cs="Times New Roman"/>
          <w:b/>
          <w:bCs/>
          <w:sz w:val="32"/>
          <w:szCs w:val="32"/>
        </w:rPr>
        <w:t xml:space="preserve"> </w:t>
      </w:r>
    </w:p>
    <w:p w14:paraId="07DFADB0" w14:textId="6A81A3D6" w:rsidR="008C3671" w:rsidRPr="00A93F1D" w:rsidRDefault="007918C3" w:rsidP="00D9552E">
      <w:pPr>
        <w:spacing w:line="480" w:lineRule="auto"/>
        <w:ind w:left="142" w:right="-58"/>
        <w:rPr>
          <w:rFonts w:ascii="Times New Roman" w:hAnsi="Times New Roman" w:cs="Times New Roman"/>
          <w:b/>
          <w:bCs/>
          <w:sz w:val="32"/>
          <w:szCs w:val="32"/>
        </w:rPr>
      </w:pPr>
      <w:r w:rsidRPr="00A93F1D">
        <w:rPr>
          <w:rFonts w:ascii="Times New Roman" w:hAnsi="Times New Roman" w:cs="Times New Roman"/>
          <w:b/>
          <w:bCs/>
          <w:sz w:val="32"/>
          <w:szCs w:val="32"/>
        </w:rPr>
        <w:t xml:space="preserve"> </w:t>
      </w:r>
    </w:p>
    <w:p w14:paraId="7F9C9C3B" w14:textId="77777777" w:rsidR="00795D0C" w:rsidRPr="00A93F1D" w:rsidRDefault="00795D0C" w:rsidP="00795D0C">
      <w:pPr>
        <w:spacing w:line="480" w:lineRule="auto"/>
        <w:ind w:right="-58"/>
        <w:rPr>
          <w:rFonts w:ascii="Times New Roman" w:hAnsi="Times New Roman" w:cs="Times New Roman"/>
          <w:b/>
          <w:bCs/>
          <w:sz w:val="28"/>
          <w:szCs w:val="28"/>
        </w:rPr>
      </w:pPr>
      <w:r w:rsidRPr="00A93F1D">
        <w:rPr>
          <w:rFonts w:ascii="Times New Roman" w:hAnsi="Times New Roman" w:cs="Times New Roman"/>
          <w:b/>
          <w:bCs/>
          <w:sz w:val="28"/>
          <w:szCs w:val="28"/>
        </w:rPr>
        <w:lastRenderedPageBreak/>
        <w:t xml:space="preserve">2.1 </w:t>
      </w:r>
      <w:r w:rsidR="005F7249" w:rsidRPr="00A93F1D">
        <w:rPr>
          <w:rFonts w:ascii="Times New Roman" w:hAnsi="Times New Roman" w:cs="Times New Roman"/>
          <w:b/>
          <w:bCs/>
          <w:sz w:val="28"/>
          <w:szCs w:val="28"/>
        </w:rPr>
        <w:t>LITERATURE</w:t>
      </w:r>
      <w:r w:rsidR="005F7249" w:rsidRPr="00A93F1D">
        <w:rPr>
          <w:rFonts w:ascii="Times New Roman" w:hAnsi="Times New Roman" w:cs="Times New Roman"/>
          <w:b/>
          <w:bCs/>
          <w:spacing w:val="-19"/>
          <w:sz w:val="28"/>
          <w:szCs w:val="28"/>
        </w:rPr>
        <w:t xml:space="preserve"> </w:t>
      </w:r>
      <w:r w:rsidR="005F7249" w:rsidRPr="00A93F1D">
        <w:rPr>
          <w:rFonts w:ascii="Times New Roman" w:hAnsi="Times New Roman" w:cs="Times New Roman"/>
          <w:b/>
          <w:bCs/>
          <w:sz w:val="28"/>
          <w:szCs w:val="28"/>
        </w:rPr>
        <w:t xml:space="preserve">REVIEW </w:t>
      </w:r>
    </w:p>
    <w:p w14:paraId="1CCCC678" w14:textId="4D2C68F0" w:rsidR="00BE4AA8" w:rsidRPr="00A93F1D" w:rsidRDefault="00193995" w:rsidP="00795D0C">
      <w:pPr>
        <w:pStyle w:val="BodyText"/>
        <w:spacing w:after="100" w:afterAutospacing="1" w:line="480" w:lineRule="auto"/>
        <w:ind w:right="-58"/>
        <w:jc w:val="both"/>
      </w:pPr>
      <w:r w:rsidRPr="00A93F1D">
        <w:rPr>
          <w:b/>
        </w:rPr>
        <w:t xml:space="preserve">According to McBeath et al </w:t>
      </w:r>
      <w:r w:rsidRPr="00A93F1D">
        <w:t>(1976), in discussing salary administration, commented that</w:t>
      </w:r>
      <w:r w:rsidRPr="00A93F1D">
        <w:rPr>
          <w:spacing w:val="-57"/>
        </w:rPr>
        <w:t xml:space="preserve"> </w:t>
      </w:r>
      <w:r w:rsidRPr="00A93F1D">
        <w:t>equitable salary surveys of competitive levels, employee appraisal and effective salary</w:t>
      </w:r>
      <w:r w:rsidRPr="00A93F1D">
        <w:rPr>
          <w:spacing w:val="1"/>
        </w:rPr>
        <w:t xml:space="preserve"> </w:t>
      </w:r>
      <w:r w:rsidRPr="00A93F1D">
        <w:t>planning. For them, appraisal is part and parcel of an important personnel activity salary</w:t>
      </w:r>
      <w:r w:rsidRPr="00A93F1D">
        <w:rPr>
          <w:spacing w:val="1"/>
        </w:rPr>
        <w:t xml:space="preserve"> </w:t>
      </w:r>
      <w:r w:rsidRPr="00A93F1D">
        <w:t>planning and administration. They are keen to accept, however, that, it is clearly essential</w:t>
      </w:r>
      <w:r w:rsidRPr="00A93F1D">
        <w:rPr>
          <w:spacing w:val="1"/>
        </w:rPr>
        <w:t xml:space="preserve"> </w:t>
      </w:r>
      <w:r w:rsidRPr="00A93F1D">
        <w:t>to make some attempt at measurement of performance if the appraisal is to be taken</w:t>
      </w:r>
      <w:r w:rsidRPr="00A93F1D">
        <w:rPr>
          <w:spacing w:val="1"/>
        </w:rPr>
        <w:t xml:space="preserve"> </w:t>
      </w:r>
      <w:r w:rsidRPr="00A93F1D">
        <w:t>seriously</w:t>
      </w:r>
      <w:r w:rsidRPr="00A93F1D">
        <w:rPr>
          <w:spacing w:val="-4"/>
        </w:rPr>
        <w:t xml:space="preserve"> </w:t>
      </w:r>
      <w:r w:rsidRPr="00A93F1D">
        <w:t>as a factor which will influence</w:t>
      </w:r>
      <w:r w:rsidRPr="00A93F1D">
        <w:rPr>
          <w:spacing w:val="-1"/>
        </w:rPr>
        <w:t xml:space="preserve"> </w:t>
      </w:r>
      <w:r w:rsidRPr="00A93F1D">
        <w:t>salaries.</w:t>
      </w:r>
    </w:p>
    <w:p w14:paraId="07A8F2C7" w14:textId="5684CD55" w:rsidR="00BE4AA8" w:rsidRPr="00A93F1D" w:rsidRDefault="00193995" w:rsidP="00D9552E">
      <w:pPr>
        <w:pStyle w:val="BodyText"/>
        <w:spacing w:before="161" w:after="100" w:afterAutospacing="1" w:line="480" w:lineRule="auto"/>
        <w:ind w:right="84"/>
        <w:jc w:val="both"/>
      </w:pPr>
      <w:r w:rsidRPr="00A93F1D">
        <w:rPr>
          <w:b/>
        </w:rPr>
        <w:t xml:space="preserve">According to Hodgetts and Kroeck </w:t>
      </w:r>
      <w:r w:rsidRPr="00A93F1D">
        <w:t>(1992), hold the view that performance appraisal is</w:t>
      </w:r>
      <w:r w:rsidRPr="00A93F1D">
        <w:rPr>
          <w:spacing w:val="1"/>
        </w:rPr>
        <w:t xml:space="preserve"> </w:t>
      </w:r>
      <w:r w:rsidRPr="00A93F1D">
        <w:t>the systematic observation, evaluation and description of work-related behavior. By this,</w:t>
      </w:r>
      <w:r w:rsidRPr="00A93F1D">
        <w:rPr>
          <w:spacing w:val="1"/>
        </w:rPr>
        <w:t xml:space="preserve"> </w:t>
      </w:r>
      <w:r w:rsidRPr="00A93F1D">
        <w:t>an employee is observed from time to time by critically considering what knowledge,</w:t>
      </w:r>
      <w:r w:rsidRPr="00A93F1D">
        <w:rPr>
          <w:spacing w:val="1"/>
        </w:rPr>
        <w:t xml:space="preserve"> </w:t>
      </w:r>
      <w:r w:rsidRPr="00A93F1D">
        <w:t>ability</w:t>
      </w:r>
      <w:r w:rsidRPr="00A93F1D">
        <w:rPr>
          <w:spacing w:val="-6"/>
        </w:rPr>
        <w:t xml:space="preserve"> </w:t>
      </w:r>
      <w:r w:rsidRPr="00A93F1D">
        <w:t>and skills he uses</w:t>
      </w:r>
      <w:r w:rsidRPr="00A93F1D">
        <w:rPr>
          <w:spacing w:val="2"/>
        </w:rPr>
        <w:t xml:space="preserve"> </w:t>
      </w:r>
      <w:r w:rsidRPr="00A93F1D">
        <w:t>to accomplish.</w:t>
      </w:r>
    </w:p>
    <w:p w14:paraId="136BC41B" w14:textId="4CC6AAB5" w:rsidR="00BE4AA8" w:rsidRPr="00A93F1D" w:rsidRDefault="00193995" w:rsidP="00D9552E">
      <w:pPr>
        <w:pStyle w:val="BodyText"/>
        <w:spacing w:before="159" w:after="100" w:afterAutospacing="1" w:line="480" w:lineRule="auto"/>
        <w:ind w:right="84"/>
        <w:jc w:val="both"/>
      </w:pPr>
      <w:r w:rsidRPr="00A93F1D">
        <w:rPr>
          <w:b/>
        </w:rPr>
        <w:t>According</w:t>
      </w:r>
      <w:r w:rsidRPr="00A93F1D">
        <w:rPr>
          <w:b/>
          <w:spacing w:val="1"/>
        </w:rPr>
        <w:t xml:space="preserve"> </w:t>
      </w:r>
      <w:r w:rsidRPr="00A93F1D">
        <w:rPr>
          <w:b/>
        </w:rPr>
        <w:t>to</w:t>
      </w:r>
      <w:r w:rsidRPr="00A93F1D">
        <w:rPr>
          <w:b/>
          <w:spacing w:val="1"/>
        </w:rPr>
        <w:t xml:space="preserve"> </w:t>
      </w:r>
      <w:r w:rsidRPr="00A93F1D">
        <w:rPr>
          <w:b/>
        </w:rPr>
        <w:t>Karol</w:t>
      </w:r>
      <w:r w:rsidRPr="00A93F1D">
        <w:rPr>
          <w:b/>
          <w:spacing w:val="1"/>
        </w:rPr>
        <w:t xml:space="preserve"> </w:t>
      </w:r>
      <w:r w:rsidRPr="00A93F1D">
        <w:t>(1996)</w:t>
      </w:r>
      <w:r w:rsidRPr="00A93F1D">
        <w:rPr>
          <w:spacing w:val="1"/>
        </w:rPr>
        <w:t xml:space="preserve"> </w:t>
      </w:r>
      <w:r w:rsidRPr="00A93F1D">
        <w:t>performance</w:t>
      </w:r>
      <w:r w:rsidRPr="00A93F1D">
        <w:rPr>
          <w:spacing w:val="1"/>
        </w:rPr>
        <w:t xml:space="preserve"> </w:t>
      </w:r>
      <w:r w:rsidRPr="00A93F1D">
        <w:t>appraisal</w:t>
      </w:r>
      <w:r w:rsidRPr="00A93F1D">
        <w:rPr>
          <w:spacing w:val="1"/>
        </w:rPr>
        <w:t xml:space="preserve"> </w:t>
      </w:r>
      <w:r w:rsidRPr="00A93F1D">
        <w:t>includes</w:t>
      </w:r>
      <w:r w:rsidRPr="00A93F1D">
        <w:rPr>
          <w:spacing w:val="1"/>
        </w:rPr>
        <w:t xml:space="preserve"> </w:t>
      </w:r>
      <w:r w:rsidRPr="00A93F1D">
        <w:t>a</w:t>
      </w:r>
      <w:r w:rsidRPr="00A93F1D">
        <w:rPr>
          <w:spacing w:val="1"/>
        </w:rPr>
        <w:t xml:space="preserve"> </w:t>
      </w:r>
      <w:r w:rsidRPr="00A93F1D">
        <w:t>communication</w:t>
      </w:r>
      <w:r w:rsidRPr="00A93F1D">
        <w:rPr>
          <w:spacing w:val="1"/>
        </w:rPr>
        <w:t xml:space="preserve"> </w:t>
      </w:r>
      <w:r w:rsidRPr="00A93F1D">
        <w:t>event</w:t>
      </w:r>
      <w:r w:rsidRPr="00A93F1D">
        <w:rPr>
          <w:spacing w:val="1"/>
        </w:rPr>
        <w:t xml:space="preserve"> </w:t>
      </w:r>
      <w:r w:rsidRPr="00A93F1D">
        <w:t>planned</w:t>
      </w:r>
      <w:r w:rsidRPr="00A93F1D">
        <w:rPr>
          <w:spacing w:val="32"/>
        </w:rPr>
        <w:t xml:space="preserve"> </w:t>
      </w:r>
      <w:r w:rsidRPr="00A93F1D">
        <w:t>between</w:t>
      </w:r>
      <w:r w:rsidRPr="00A93F1D">
        <w:rPr>
          <w:spacing w:val="35"/>
        </w:rPr>
        <w:t xml:space="preserve"> </w:t>
      </w:r>
      <w:r w:rsidRPr="00A93F1D">
        <w:t>a</w:t>
      </w:r>
      <w:r w:rsidRPr="00A93F1D">
        <w:rPr>
          <w:spacing w:val="33"/>
        </w:rPr>
        <w:t xml:space="preserve"> </w:t>
      </w:r>
      <w:r w:rsidRPr="00A93F1D">
        <w:t>manager</w:t>
      </w:r>
      <w:r w:rsidRPr="00A93F1D">
        <w:rPr>
          <w:spacing w:val="34"/>
        </w:rPr>
        <w:t xml:space="preserve"> </w:t>
      </w:r>
      <w:r w:rsidRPr="00A93F1D">
        <w:t>and</w:t>
      </w:r>
      <w:r w:rsidRPr="00A93F1D">
        <w:rPr>
          <w:spacing w:val="35"/>
        </w:rPr>
        <w:t xml:space="preserve"> </w:t>
      </w:r>
      <w:r w:rsidRPr="00A93F1D">
        <w:t>an</w:t>
      </w:r>
      <w:r w:rsidRPr="00A93F1D">
        <w:rPr>
          <w:spacing w:val="34"/>
        </w:rPr>
        <w:t xml:space="preserve"> </w:t>
      </w:r>
      <w:r w:rsidRPr="00A93F1D">
        <w:t>employee</w:t>
      </w:r>
      <w:r w:rsidRPr="00A93F1D">
        <w:rPr>
          <w:spacing w:val="34"/>
        </w:rPr>
        <w:t xml:space="preserve"> </w:t>
      </w:r>
      <w:r w:rsidRPr="00A93F1D">
        <w:t>specifically</w:t>
      </w:r>
      <w:r w:rsidRPr="00A93F1D">
        <w:rPr>
          <w:spacing w:val="30"/>
        </w:rPr>
        <w:t xml:space="preserve"> </w:t>
      </w:r>
      <w:r w:rsidRPr="00A93F1D">
        <w:t>for</w:t>
      </w:r>
      <w:r w:rsidRPr="00A93F1D">
        <w:rPr>
          <w:spacing w:val="33"/>
        </w:rPr>
        <w:t xml:space="preserve"> </w:t>
      </w:r>
      <w:r w:rsidRPr="00A93F1D">
        <w:t>the</w:t>
      </w:r>
      <w:r w:rsidRPr="00A93F1D">
        <w:rPr>
          <w:spacing w:val="32"/>
        </w:rPr>
        <w:t xml:space="preserve"> </w:t>
      </w:r>
      <w:r w:rsidRPr="00A93F1D">
        <w:t>purpose</w:t>
      </w:r>
      <w:r w:rsidRPr="00A93F1D">
        <w:rPr>
          <w:spacing w:val="32"/>
        </w:rPr>
        <w:t xml:space="preserve"> </w:t>
      </w:r>
      <w:r w:rsidRPr="00A93F1D">
        <w:t>of</w:t>
      </w:r>
      <w:r w:rsidRPr="00A93F1D">
        <w:rPr>
          <w:spacing w:val="33"/>
        </w:rPr>
        <w:t xml:space="preserve"> </w:t>
      </w:r>
      <w:r w:rsidRPr="00A93F1D">
        <w:t>assessing</w:t>
      </w:r>
      <w:r w:rsidRPr="00A93F1D">
        <w:rPr>
          <w:spacing w:val="-57"/>
        </w:rPr>
        <w:t xml:space="preserve"> </w:t>
      </w:r>
      <w:r w:rsidRPr="00A93F1D">
        <w:t>that</w:t>
      </w:r>
      <w:r w:rsidRPr="00A93F1D">
        <w:rPr>
          <w:spacing w:val="-1"/>
        </w:rPr>
        <w:t xml:space="preserve"> </w:t>
      </w:r>
      <w:r w:rsidRPr="00A93F1D">
        <w:t>employee‘s</w:t>
      </w:r>
      <w:r w:rsidRPr="00A93F1D">
        <w:rPr>
          <w:spacing w:val="-1"/>
        </w:rPr>
        <w:t xml:space="preserve"> </w:t>
      </w:r>
      <w:r w:rsidRPr="00A93F1D">
        <w:t>past</w:t>
      </w:r>
      <w:r w:rsidRPr="00A93F1D">
        <w:rPr>
          <w:spacing w:val="-1"/>
        </w:rPr>
        <w:t xml:space="preserve"> </w:t>
      </w:r>
      <w:r w:rsidRPr="00A93F1D">
        <w:t>job</w:t>
      </w:r>
      <w:r w:rsidRPr="00A93F1D">
        <w:rPr>
          <w:spacing w:val="1"/>
        </w:rPr>
        <w:t xml:space="preserve"> </w:t>
      </w:r>
      <w:r w:rsidRPr="00A93F1D">
        <w:t>performance and discussing</w:t>
      </w:r>
      <w:r w:rsidRPr="00A93F1D">
        <w:rPr>
          <w:spacing w:val="-4"/>
        </w:rPr>
        <w:t xml:space="preserve"> </w:t>
      </w:r>
      <w:r w:rsidRPr="00A93F1D">
        <w:t>areas</w:t>
      </w:r>
      <w:r w:rsidRPr="00A93F1D">
        <w:rPr>
          <w:spacing w:val="1"/>
        </w:rPr>
        <w:t xml:space="preserve"> </w:t>
      </w:r>
      <w:r w:rsidRPr="00A93F1D">
        <w:t>for</w:t>
      </w:r>
      <w:r w:rsidRPr="00A93F1D">
        <w:rPr>
          <w:spacing w:val="-2"/>
        </w:rPr>
        <w:t xml:space="preserve"> </w:t>
      </w:r>
      <w:r w:rsidRPr="00A93F1D">
        <w:t>future</w:t>
      </w:r>
      <w:r w:rsidRPr="00A93F1D">
        <w:rPr>
          <w:spacing w:val="-2"/>
        </w:rPr>
        <w:t xml:space="preserve"> </w:t>
      </w:r>
      <w:r w:rsidRPr="00A93F1D">
        <w:t>improvement.</w:t>
      </w:r>
    </w:p>
    <w:p w14:paraId="7A9569A2" w14:textId="680D0E2C" w:rsidR="00BE4AA8" w:rsidRPr="00A93F1D" w:rsidRDefault="00193995" w:rsidP="00D9552E">
      <w:pPr>
        <w:pStyle w:val="BodyText"/>
        <w:spacing w:before="160" w:after="100" w:afterAutospacing="1" w:line="480" w:lineRule="auto"/>
        <w:ind w:right="84"/>
        <w:jc w:val="both"/>
      </w:pPr>
      <w:r w:rsidRPr="00A93F1D">
        <w:rPr>
          <w:b/>
        </w:rPr>
        <w:t xml:space="preserve">According to fletcher and Williams </w:t>
      </w:r>
      <w:r w:rsidRPr="00A93F1D">
        <w:t>(1996), regular meeting should be conducted by</w:t>
      </w:r>
      <w:r w:rsidRPr="00A93F1D">
        <w:rPr>
          <w:spacing w:val="1"/>
        </w:rPr>
        <w:t xml:space="preserve"> </w:t>
      </w:r>
      <w:r w:rsidRPr="00A93F1D">
        <w:t>employee and supervisor for posterity. continuous communication to employees about the</w:t>
      </w:r>
      <w:r w:rsidRPr="00A93F1D">
        <w:rPr>
          <w:spacing w:val="-57"/>
        </w:rPr>
        <w:t xml:space="preserve"> </w:t>
      </w:r>
      <w:r w:rsidRPr="00A93F1D">
        <w:t>progress they are making in their area of</w:t>
      </w:r>
      <w:r w:rsidRPr="00A93F1D">
        <w:rPr>
          <w:spacing w:val="1"/>
        </w:rPr>
        <w:t xml:space="preserve"> </w:t>
      </w:r>
      <w:r w:rsidRPr="00A93F1D">
        <w:t>expertise/ operation is important as alluded by</w:t>
      </w:r>
      <w:r w:rsidRPr="00A93F1D">
        <w:rPr>
          <w:spacing w:val="1"/>
        </w:rPr>
        <w:t xml:space="preserve"> </w:t>
      </w:r>
      <w:r w:rsidRPr="00A93F1D">
        <w:t>Longenecker (1997). Feedback on how the employee is performing in relation to their</w:t>
      </w:r>
      <w:r w:rsidRPr="00A93F1D">
        <w:rPr>
          <w:spacing w:val="1"/>
        </w:rPr>
        <w:t xml:space="preserve"> </w:t>
      </w:r>
      <w:r w:rsidRPr="00A93F1D">
        <w:t>assignment is always valuable and contributes to an employee performing better. The</w:t>
      </w:r>
      <w:r w:rsidRPr="00A93F1D">
        <w:rPr>
          <w:spacing w:val="1"/>
        </w:rPr>
        <w:t xml:space="preserve"> </w:t>
      </w:r>
      <w:r w:rsidRPr="00A93F1D">
        <w:t>response</w:t>
      </w:r>
      <w:r w:rsidRPr="00A93F1D">
        <w:rPr>
          <w:spacing w:val="1"/>
        </w:rPr>
        <w:t xml:space="preserve"> </w:t>
      </w:r>
      <w:r w:rsidRPr="00A93F1D">
        <w:t>they</w:t>
      </w:r>
      <w:r w:rsidRPr="00A93F1D">
        <w:rPr>
          <w:spacing w:val="1"/>
        </w:rPr>
        <w:t xml:space="preserve"> </w:t>
      </w:r>
      <w:r w:rsidRPr="00A93F1D">
        <w:t>get</w:t>
      </w:r>
      <w:r w:rsidRPr="00A93F1D">
        <w:rPr>
          <w:spacing w:val="1"/>
        </w:rPr>
        <w:t xml:space="preserve"> </w:t>
      </w:r>
      <w:r w:rsidRPr="00A93F1D">
        <w:t>should</w:t>
      </w:r>
      <w:r w:rsidRPr="00A93F1D">
        <w:rPr>
          <w:spacing w:val="1"/>
        </w:rPr>
        <w:t xml:space="preserve"> </w:t>
      </w:r>
      <w:r w:rsidRPr="00A93F1D">
        <w:t>be</w:t>
      </w:r>
      <w:r w:rsidRPr="00A93F1D">
        <w:rPr>
          <w:spacing w:val="1"/>
        </w:rPr>
        <w:t xml:space="preserve"> </w:t>
      </w:r>
      <w:r w:rsidRPr="00A93F1D">
        <w:t>definite,</w:t>
      </w:r>
      <w:r w:rsidRPr="00A93F1D">
        <w:rPr>
          <w:spacing w:val="1"/>
        </w:rPr>
        <w:t xml:space="preserve"> </w:t>
      </w:r>
      <w:r w:rsidRPr="00A93F1D">
        <w:t>sensible</w:t>
      </w:r>
      <w:r w:rsidRPr="00A93F1D">
        <w:rPr>
          <w:spacing w:val="1"/>
        </w:rPr>
        <w:t xml:space="preserve"> </w:t>
      </w:r>
      <w:r w:rsidRPr="00A93F1D">
        <w:t>and</w:t>
      </w:r>
      <w:r w:rsidRPr="00A93F1D">
        <w:rPr>
          <w:spacing w:val="1"/>
        </w:rPr>
        <w:t xml:space="preserve"> </w:t>
      </w:r>
      <w:r w:rsidRPr="00A93F1D">
        <w:t>measurable</w:t>
      </w:r>
      <w:r w:rsidRPr="00A93F1D">
        <w:rPr>
          <w:spacing w:val="1"/>
        </w:rPr>
        <w:t xml:space="preserve"> </w:t>
      </w:r>
      <w:r w:rsidRPr="00A93F1D">
        <w:t>set</w:t>
      </w:r>
      <w:r w:rsidRPr="00A93F1D">
        <w:rPr>
          <w:spacing w:val="1"/>
        </w:rPr>
        <w:t xml:space="preserve"> </w:t>
      </w:r>
      <w:r w:rsidRPr="00A93F1D">
        <w:t>targets</w:t>
      </w:r>
      <w:r w:rsidRPr="00A93F1D">
        <w:rPr>
          <w:spacing w:val="1"/>
        </w:rPr>
        <w:t xml:space="preserve"> </w:t>
      </w:r>
      <w:r w:rsidRPr="00A93F1D">
        <w:t>agreed</w:t>
      </w:r>
      <w:r w:rsidRPr="00A93F1D">
        <w:rPr>
          <w:spacing w:val="1"/>
        </w:rPr>
        <w:t xml:space="preserve"> </w:t>
      </w:r>
      <w:r w:rsidRPr="00A93F1D">
        <w:t>beforehand. Every employee is entitled to a progress report of the actions with in the area</w:t>
      </w:r>
      <w:r w:rsidRPr="00A93F1D">
        <w:rPr>
          <w:spacing w:val="1"/>
        </w:rPr>
        <w:t xml:space="preserve"> </w:t>
      </w:r>
      <w:r w:rsidRPr="00A93F1D">
        <w:t>of</w:t>
      </w:r>
      <w:r w:rsidRPr="00A93F1D">
        <w:rPr>
          <w:spacing w:val="-1"/>
        </w:rPr>
        <w:t xml:space="preserve"> </w:t>
      </w:r>
      <w:r w:rsidRPr="00A93F1D">
        <w:t>jurisdiction.</w:t>
      </w:r>
    </w:p>
    <w:p w14:paraId="78C85330" w14:textId="7FCAD036" w:rsidR="008C3671" w:rsidRPr="00A93F1D" w:rsidRDefault="00193995" w:rsidP="00D9552E">
      <w:pPr>
        <w:pStyle w:val="BodyText"/>
        <w:spacing w:before="161" w:after="100" w:afterAutospacing="1" w:line="480" w:lineRule="auto"/>
        <w:ind w:right="84"/>
        <w:jc w:val="both"/>
      </w:pPr>
      <w:r w:rsidRPr="00A93F1D">
        <w:rPr>
          <w:b/>
        </w:rPr>
        <w:lastRenderedPageBreak/>
        <w:t xml:space="preserve">According to Boice and Kleiner </w:t>
      </w:r>
      <w:r w:rsidRPr="00A93F1D">
        <w:t>(1997) point out that the organizational objectives must</w:t>
      </w:r>
      <w:r w:rsidRPr="00A93F1D">
        <w:rPr>
          <w:spacing w:val="1"/>
        </w:rPr>
        <w:t xml:space="preserve"> </w:t>
      </w:r>
      <w:r w:rsidRPr="00A93F1D">
        <w:t>be determined first before embarking on a performance</w:t>
      </w:r>
      <w:r w:rsidR="00AA7539" w:rsidRPr="00A93F1D">
        <w:t xml:space="preserve"> </w:t>
      </w:r>
      <w:r w:rsidRPr="00A93F1D">
        <w:t>management system in order to</w:t>
      </w:r>
      <w:r w:rsidRPr="00A93F1D">
        <w:rPr>
          <w:spacing w:val="1"/>
        </w:rPr>
        <w:t xml:space="preserve"> </w:t>
      </w:r>
      <w:r w:rsidRPr="00A93F1D">
        <w:t>make it effective. Procedural fairness focuses on the fairness of procedures employed in</w:t>
      </w:r>
      <w:r w:rsidRPr="00A93F1D">
        <w:rPr>
          <w:spacing w:val="1"/>
        </w:rPr>
        <w:t xml:space="preserve"> </w:t>
      </w:r>
      <w:r w:rsidRPr="00A93F1D">
        <w:t>deciding the outcomes</w:t>
      </w:r>
      <w:r w:rsidRPr="00A93F1D">
        <w:rPr>
          <w:spacing w:val="1"/>
        </w:rPr>
        <w:t xml:space="preserve"> </w:t>
      </w:r>
      <w:r w:rsidRPr="00A93F1D">
        <w:t>(Thibaut and Walker 1975; Folger, Knovsky and Cropanzano</w:t>
      </w:r>
      <w:r w:rsidRPr="00A93F1D">
        <w:rPr>
          <w:spacing w:val="1"/>
        </w:rPr>
        <w:t xml:space="preserve"> </w:t>
      </w:r>
      <w:r w:rsidRPr="00A93F1D">
        <w:t>1992). Appraisal satisfaction is employee satisfaction with the appraisal system, and is</w:t>
      </w:r>
      <w:r w:rsidRPr="00A93F1D">
        <w:rPr>
          <w:spacing w:val="1"/>
        </w:rPr>
        <w:t xml:space="preserve"> </w:t>
      </w:r>
      <w:r w:rsidRPr="00A93F1D">
        <w:t>considered the most</w:t>
      </w:r>
      <w:r w:rsidRPr="00A93F1D">
        <w:rPr>
          <w:spacing w:val="1"/>
        </w:rPr>
        <w:t xml:space="preserve"> </w:t>
      </w:r>
      <w:r w:rsidRPr="00A93F1D">
        <w:t>consequential among all</w:t>
      </w:r>
      <w:r w:rsidRPr="00A93F1D">
        <w:rPr>
          <w:spacing w:val="1"/>
        </w:rPr>
        <w:t xml:space="preserve"> </w:t>
      </w:r>
      <w:r w:rsidRPr="00A93F1D">
        <w:t>the variables that measure reactions to</w:t>
      </w:r>
      <w:r w:rsidRPr="00A93F1D">
        <w:rPr>
          <w:spacing w:val="1"/>
        </w:rPr>
        <w:t xml:space="preserve"> </w:t>
      </w:r>
      <w:r w:rsidRPr="00A93F1D">
        <w:t>appraisal</w:t>
      </w:r>
      <w:r w:rsidRPr="00A93F1D">
        <w:rPr>
          <w:spacing w:val="1"/>
        </w:rPr>
        <w:t xml:space="preserve"> </w:t>
      </w:r>
      <w:r w:rsidRPr="00A93F1D">
        <w:t>feedback</w:t>
      </w:r>
      <w:r w:rsidRPr="00A93F1D">
        <w:rPr>
          <w:spacing w:val="1"/>
        </w:rPr>
        <w:t xml:space="preserve"> </w:t>
      </w:r>
      <w:r w:rsidRPr="00A93F1D">
        <w:t>(Giles</w:t>
      </w:r>
      <w:r w:rsidRPr="00A93F1D">
        <w:rPr>
          <w:spacing w:val="1"/>
        </w:rPr>
        <w:t xml:space="preserve"> </w:t>
      </w:r>
      <w:r w:rsidRPr="00A93F1D">
        <w:t>and</w:t>
      </w:r>
      <w:r w:rsidRPr="00A93F1D">
        <w:rPr>
          <w:spacing w:val="1"/>
        </w:rPr>
        <w:t xml:space="preserve"> </w:t>
      </w:r>
      <w:r w:rsidRPr="00A93F1D">
        <w:t>Mossholder 1990;</w:t>
      </w:r>
      <w:r w:rsidRPr="00A93F1D">
        <w:rPr>
          <w:spacing w:val="1"/>
        </w:rPr>
        <w:t xml:space="preserve"> </w:t>
      </w:r>
      <w:r w:rsidRPr="00A93F1D">
        <w:t>Keeping and</w:t>
      </w:r>
      <w:r w:rsidRPr="00A93F1D">
        <w:rPr>
          <w:spacing w:val="1"/>
        </w:rPr>
        <w:t xml:space="preserve"> </w:t>
      </w:r>
      <w:r w:rsidRPr="00A93F1D">
        <w:t>Levy 2000;</w:t>
      </w:r>
      <w:r w:rsidRPr="00A93F1D">
        <w:rPr>
          <w:spacing w:val="1"/>
        </w:rPr>
        <w:t xml:space="preserve"> </w:t>
      </w:r>
      <w:r w:rsidRPr="00A93F1D">
        <w:t>Levy and</w:t>
      </w:r>
      <w:r w:rsidRPr="00A93F1D">
        <w:rPr>
          <w:spacing w:val="1"/>
        </w:rPr>
        <w:t xml:space="preserve"> </w:t>
      </w:r>
      <w:r w:rsidRPr="00A93F1D">
        <w:t xml:space="preserve">Williams 2004). </w:t>
      </w:r>
    </w:p>
    <w:p w14:paraId="6E21EF67" w14:textId="09E860BF" w:rsidR="00BE4AA8" w:rsidRPr="00A93F1D" w:rsidRDefault="00193995" w:rsidP="00D9552E">
      <w:pPr>
        <w:pStyle w:val="BodyText"/>
        <w:spacing w:before="100" w:beforeAutospacing="1" w:after="100" w:afterAutospacing="1" w:line="480" w:lineRule="auto"/>
        <w:ind w:right="84"/>
        <w:jc w:val="both"/>
        <w:rPr>
          <w:spacing w:val="1"/>
        </w:rPr>
      </w:pPr>
      <w:r w:rsidRPr="00A93F1D">
        <w:t>Performance appraisal system is a combination of all the factors like</w:t>
      </w:r>
      <w:r w:rsidRPr="00A93F1D">
        <w:rPr>
          <w:spacing w:val="1"/>
        </w:rPr>
        <w:t xml:space="preserve"> </w:t>
      </w:r>
      <w:r w:rsidRPr="00A93F1D">
        <w:t>proposed strategies involving performance appraisal, reward and recognition systems are</w:t>
      </w:r>
      <w:r w:rsidRPr="00A93F1D">
        <w:rPr>
          <w:spacing w:val="1"/>
        </w:rPr>
        <w:t xml:space="preserve"> </w:t>
      </w:r>
      <w:r w:rsidRPr="00A93F1D">
        <w:t>suggested and analyzed</w:t>
      </w:r>
      <w:r w:rsidRPr="00A93F1D">
        <w:rPr>
          <w:spacing w:val="-1"/>
        </w:rPr>
        <w:t xml:space="preserve"> </w:t>
      </w:r>
      <w:r w:rsidRPr="00A93F1D">
        <w:t>in order to</w:t>
      </w:r>
      <w:r w:rsidRPr="00A93F1D">
        <w:rPr>
          <w:spacing w:val="-1"/>
        </w:rPr>
        <w:t xml:space="preserve"> </w:t>
      </w:r>
      <w:r w:rsidRPr="00A93F1D">
        <w:t>improve</w:t>
      </w:r>
      <w:r w:rsidRPr="00A93F1D">
        <w:rPr>
          <w:spacing w:val="-1"/>
        </w:rPr>
        <w:t xml:space="preserve"> </w:t>
      </w:r>
      <w:r w:rsidRPr="00A93F1D">
        <w:t>performance</w:t>
      </w:r>
      <w:r w:rsidRPr="00A93F1D">
        <w:rPr>
          <w:spacing w:val="-1"/>
        </w:rPr>
        <w:t xml:space="preserve"> </w:t>
      </w:r>
      <w:r w:rsidRPr="00A93F1D">
        <w:t>(Marchant,</w:t>
      </w:r>
      <w:r w:rsidRPr="00A93F1D">
        <w:rPr>
          <w:spacing w:val="-1"/>
        </w:rPr>
        <w:t xml:space="preserve"> </w:t>
      </w:r>
      <w:r w:rsidRPr="00A93F1D">
        <w:t>1999).</w:t>
      </w:r>
    </w:p>
    <w:p w14:paraId="493C6ED9" w14:textId="32D432DD" w:rsidR="00BE4AA8" w:rsidRPr="00A93F1D" w:rsidRDefault="00193995" w:rsidP="00D9552E">
      <w:pPr>
        <w:pStyle w:val="BodyText"/>
        <w:spacing w:before="159" w:after="100" w:afterAutospacing="1" w:line="480" w:lineRule="auto"/>
        <w:ind w:right="84"/>
        <w:jc w:val="both"/>
      </w:pPr>
      <w:r w:rsidRPr="00A93F1D">
        <w:rPr>
          <w:b/>
        </w:rPr>
        <w:t>According</w:t>
      </w:r>
      <w:r w:rsidRPr="00A93F1D">
        <w:rPr>
          <w:b/>
          <w:spacing w:val="1"/>
        </w:rPr>
        <w:t xml:space="preserve"> </w:t>
      </w:r>
      <w:r w:rsidRPr="00A93F1D">
        <w:rPr>
          <w:b/>
        </w:rPr>
        <w:t>to</w:t>
      </w:r>
      <w:r w:rsidRPr="00A93F1D">
        <w:rPr>
          <w:b/>
          <w:spacing w:val="1"/>
        </w:rPr>
        <w:t xml:space="preserve"> </w:t>
      </w:r>
      <w:r w:rsidRPr="00A93F1D">
        <w:rPr>
          <w:b/>
        </w:rPr>
        <w:t>Brumbrach</w:t>
      </w:r>
      <w:r w:rsidRPr="00A93F1D">
        <w:rPr>
          <w:b/>
          <w:spacing w:val="1"/>
        </w:rPr>
        <w:t xml:space="preserve"> </w:t>
      </w:r>
      <w:r w:rsidRPr="00A93F1D">
        <w:t>(1988,</w:t>
      </w:r>
      <w:r w:rsidRPr="00A93F1D">
        <w:rPr>
          <w:spacing w:val="1"/>
        </w:rPr>
        <w:t xml:space="preserve"> </w:t>
      </w:r>
      <w:r w:rsidRPr="00A93F1D">
        <w:t>cited</w:t>
      </w:r>
      <w:r w:rsidRPr="00A93F1D">
        <w:rPr>
          <w:spacing w:val="1"/>
        </w:rPr>
        <w:t xml:space="preserve"> </w:t>
      </w:r>
      <w:r w:rsidRPr="00A93F1D">
        <w:t>in</w:t>
      </w:r>
      <w:r w:rsidRPr="00A93F1D">
        <w:rPr>
          <w:spacing w:val="1"/>
        </w:rPr>
        <w:t xml:space="preserve"> </w:t>
      </w:r>
      <w:r w:rsidRPr="00A93F1D">
        <w:t>Armstrong,</w:t>
      </w:r>
      <w:r w:rsidRPr="00A93F1D">
        <w:rPr>
          <w:spacing w:val="1"/>
        </w:rPr>
        <w:t xml:space="preserve"> </w:t>
      </w:r>
      <w:r w:rsidRPr="00A93F1D">
        <w:t>2000):</w:t>
      </w:r>
      <w:r w:rsidRPr="00A93F1D">
        <w:rPr>
          <w:spacing w:val="1"/>
        </w:rPr>
        <w:t xml:space="preserve"> </w:t>
      </w:r>
      <w:r w:rsidRPr="00A93F1D">
        <w:t>‗Performance</w:t>
      </w:r>
      <w:r w:rsidRPr="00A93F1D">
        <w:rPr>
          <w:spacing w:val="1"/>
        </w:rPr>
        <w:t xml:space="preserve"> </w:t>
      </w:r>
      <w:r w:rsidRPr="00A93F1D">
        <w:t>can</w:t>
      </w:r>
      <w:r w:rsidRPr="00A93F1D">
        <w:rPr>
          <w:spacing w:val="60"/>
        </w:rPr>
        <w:t xml:space="preserve"> </w:t>
      </w:r>
      <w:r w:rsidRPr="00A93F1D">
        <w:t>be</w:t>
      </w:r>
      <w:r w:rsidRPr="00A93F1D">
        <w:rPr>
          <w:spacing w:val="1"/>
        </w:rPr>
        <w:t xml:space="preserve"> </w:t>
      </w:r>
      <w:r w:rsidRPr="00A93F1D">
        <w:t>actions as well as their consequences. Behaviours originate from a performer and convert</w:t>
      </w:r>
      <w:r w:rsidRPr="00A93F1D">
        <w:rPr>
          <w:spacing w:val="1"/>
        </w:rPr>
        <w:t xml:space="preserve"> </w:t>
      </w:r>
      <w:r w:rsidRPr="00A93F1D">
        <w:t>performance from a concept to an act. Not just the instruments for results, behaviours are</w:t>
      </w:r>
      <w:r w:rsidRPr="00A93F1D">
        <w:rPr>
          <w:spacing w:val="1"/>
        </w:rPr>
        <w:t xml:space="preserve"> </w:t>
      </w:r>
      <w:r w:rsidRPr="00A93F1D">
        <w:t>also outcomes in their own right – the product of mental and physical effort applied to</w:t>
      </w:r>
      <w:r w:rsidRPr="00A93F1D">
        <w:rPr>
          <w:spacing w:val="1"/>
        </w:rPr>
        <w:t xml:space="preserve"> </w:t>
      </w:r>
      <w:r w:rsidRPr="00A93F1D">
        <w:t>tasks</w:t>
      </w:r>
      <w:r w:rsidRPr="00A93F1D">
        <w:rPr>
          <w:spacing w:val="-2"/>
        </w:rPr>
        <w:t xml:space="preserve"> </w:t>
      </w:r>
      <w:r w:rsidRPr="00A93F1D">
        <w:t>– and can be</w:t>
      </w:r>
      <w:r w:rsidRPr="00A93F1D">
        <w:rPr>
          <w:spacing w:val="-1"/>
        </w:rPr>
        <w:t xml:space="preserve"> </w:t>
      </w:r>
      <w:r w:rsidRPr="00A93F1D">
        <w:t>judged apart from results.</w:t>
      </w:r>
    </w:p>
    <w:p w14:paraId="65F35F84" w14:textId="637A8C37" w:rsidR="00BE4AA8" w:rsidRPr="00A93F1D" w:rsidRDefault="00193995" w:rsidP="00D9552E">
      <w:pPr>
        <w:pStyle w:val="BodyText"/>
        <w:spacing w:after="100" w:afterAutospacing="1" w:line="480" w:lineRule="auto"/>
        <w:ind w:right="84"/>
        <w:jc w:val="both"/>
      </w:pPr>
      <w:r w:rsidRPr="00A93F1D">
        <w:rPr>
          <w:b/>
        </w:rPr>
        <w:t>According</w:t>
      </w:r>
      <w:r w:rsidRPr="00A93F1D">
        <w:rPr>
          <w:b/>
          <w:spacing w:val="22"/>
        </w:rPr>
        <w:t xml:space="preserve"> </w:t>
      </w:r>
      <w:r w:rsidRPr="00A93F1D">
        <w:rPr>
          <w:b/>
        </w:rPr>
        <w:t>to</w:t>
      </w:r>
      <w:r w:rsidRPr="00A93F1D">
        <w:rPr>
          <w:b/>
          <w:spacing w:val="22"/>
        </w:rPr>
        <w:t xml:space="preserve"> </w:t>
      </w:r>
      <w:r w:rsidRPr="00A93F1D">
        <w:rPr>
          <w:b/>
        </w:rPr>
        <w:t>jabeen</w:t>
      </w:r>
      <w:r w:rsidRPr="00A93F1D">
        <w:rPr>
          <w:b/>
          <w:spacing w:val="25"/>
        </w:rPr>
        <w:t xml:space="preserve"> </w:t>
      </w:r>
      <w:r w:rsidRPr="00A93F1D">
        <w:t>(2001)</w:t>
      </w:r>
      <w:r w:rsidRPr="00A93F1D">
        <w:rPr>
          <w:spacing w:val="23"/>
        </w:rPr>
        <w:t xml:space="preserve"> </w:t>
      </w:r>
      <w:r w:rsidRPr="00A93F1D">
        <w:t>conducted</w:t>
      </w:r>
      <w:r w:rsidRPr="00A93F1D">
        <w:rPr>
          <w:spacing w:val="22"/>
        </w:rPr>
        <w:t xml:space="preserve"> </w:t>
      </w:r>
      <w:r w:rsidRPr="00A93F1D">
        <w:t>a</w:t>
      </w:r>
      <w:r w:rsidRPr="00A93F1D">
        <w:rPr>
          <w:spacing w:val="21"/>
        </w:rPr>
        <w:t xml:space="preserve"> </w:t>
      </w:r>
      <w:r w:rsidRPr="00A93F1D">
        <w:t>study</w:t>
      </w:r>
      <w:r w:rsidRPr="00A93F1D">
        <w:rPr>
          <w:spacing w:val="21"/>
        </w:rPr>
        <w:t xml:space="preserve"> </w:t>
      </w:r>
      <w:r w:rsidRPr="00A93F1D">
        <w:t>on</w:t>
      </w:r>
      <w:r w:rsidRPr="00A93F1D">
        <w:rPr>
          <w:spacing w:val="22"/>
        </w:rPr>
        <w:t xml:space="preserve"> </w:t>
      </w:r>
      <w:r w:rsidRPr="00A93F1D">
        <w:t>the</w:t>
      </w:r>
      <w:r w:rsidRPr="00A93F1D">
        <w:rPr>
          <w:spacing w:val="22"/>
        </w:rPr>
        <w:t xml:space="preserve"> </w:t>
      </w:r>
      <w:r w:rsidRPr="00A93F1D">
        <w:t>impact</w:t>
      </w:r>
      <w:r w:rsidRPr="00A93F1D">
        <w:rPr>
          <w:spacing w:val="24"/>
        </w:rPr>
        <w:t xml:space="preserve"> </w:t>
      </w:r>
      <w:r w:rsidRPr="00A93F1D">
        <w:t>of</w:t>
      </w:r>
      <w:r w:rsidRPr="00A93F1D">
        <w:rPr>
          <w:spacing w:val="22"/>
        </w:rPr>
        <w:t xml:space="preserve"> </w:t>
      </w:r>
      <w:r w:rsidRPr="00A93F1D">
        <w:t>performance</w:t>
      </w:r>
      <w:r w:rsidRPr="00A93F1D">
        <w:rPr>
          <w:spacing w:val="21"/>
        </w:rPr>
        <w:t xml:space="preserve"> </w:t>
      </w:r>
      <w:r w:rsidRPr="00A93F1D">
        <w:t>appraisal</w:t>
      </w:r>
      <w:r w:rsidRPr="00A93F1D">
        <w:rPr>
          <w:spacing w:val="-57"/>
        </w:rPr>
        <w:t xml:space="preserve"> </w:t>
      </w:r>
      <w:r w:rsidRPr="00A93F1D">
        <w:t xml:space="preserve">on </w:t>
      </w:r>
      <w:r w:rsidR="00795D0C" w:rsidRPr="00A93F1D">
        <w:t>employees‘motivation.it</w:t>
      </w:r>
      <w:r w:rsidRPr="00A93F1D">
        <w:t xml:space="preserve"> is indicated that performance appraisal motivates employees</w:t>
      </w:r>
      <w:r w:rsidRPr="00A93F1D">
        <w:rPr>
          <w:spacing w:val="1"/>
        </w:rPr>
        <w:t xml:space="preserve"> </w:t>
      </w:r>
      <w:r w:rsidRPr="00A93F1D">
        <w:t>through</w:t>
      </w:r>
      <w:r w:rsidRPr="00A93F1D">
        <w:rPr>
          <w:spacing w:val="-1"/>
        </w:rPr>
        <w:t xml:space="preserve"> </w:t>
      </w:r>
      <w:r w:rsidRPr="00A93F1D">
        <w:t>remuneration.</w:t>
      </w:r>
      <w:r w:rsidR="00BE4AA8" w:rsidRPr="00A93F1D">
        <w:t xml:space="preserve"> </w:t>
      </w:r>
      <w:r w:rsidRPr="00A93F1D">
        <w:t>Performance appraisal system is not only an important tool of HRM to develop their</w:t>
      </w:r>
      <w:r w:rsidRPr="00A93F1D">
        <w:rPr>
          <w:spacing w:val="1"/>
        </w:rPr>
        <w:t xml:space="preserve"> </w:t>
      </w:r>
      <w:r w:rsidRPr="00A93F1D">
        <w:t>employees, but is also used by different companies to reward their employees in form of</w:t>
      </w:r>
      <w:r w:rsidRPr="00A93F1D">
        <w:rPr>
          <w:spacing w:val="1"/>
        </w:rPr>
        <w:t xml:space="preserve"> </w:t>
      </w:r>
      <w:r w:rsidRPr="00A93F1D">
        <w:t>bonuses,</w:t>
      </w:r>
      <w:r w:rsidRPr="00A93F1D">
        <w:rPr>
          <w:spacing w:val="1"/>
        </w:rPr>
        <w:t xml:space="preserve"> </w:t>
      </w:r>
      <w:r w:rsidRPr="00A93F1D">
        <w:t>promotions,</w:t>
      </w:r>
      <w:r w:rsidRPr="00A93F1D">
        <w:rPr>
          <w:spacing w:val="1"/>
        </w:rPr>
        <w:t xml:space="preserve"> </w:t>
      </w:r>
      <w:r w:rsidRPr="00A93F1D">
        <w:t>and</w:t>
      </w:r>
      <w:r w:rsidRPr="00A93F1D">
        <w:rPr>
          <w:spacing w:val="1"/>
        </w:rPr>
        <w:t xml:space="preserve"> </w:t>
      </w:r>
      <w:r w:rsidRPr="00A93F1D">
        <w:t>pay</w:t>
      </w:r>
      <w:r w:rsidRPr="00A93F1D">
        <w:rPr>
          <w:spacing w:val="1"/>
        </w:rPr>
        <w:t xml:space="preserve"> </w:t>
      </w:r>
      <w:r w:rsidRPr="00A93F1D">
        <w:t>raise</w:t>
      </w:r>
      <w:r w:rsidRPr="00A93F1D">
        <w:rPr>
          <w:spacing w:val="1"/>
        </w:rPr>
        <w:t xml:space="preserve"> </w:t>
      </w:r>
      <w:r w:rsidRPr="00A93F1D">
        <w:t>etc.</w:t>
      </w:r>
      <w:r w:rsidRPr="00A93F1D">
        <w:rPr>
          <w:spacing w:val="1"/>
        </w:rPr>
        <w:t xml:space="preserve"> </w:t>
      </w:r>
      <w:r w:rsidRPr="00A93F1D">
        <w:t>Usage</w:t>
      </w:r>
      <w:r w:rsidRPr="00A93F1D">
        <w:rPr>
          <w:spacing w:val="1"/>
        </w:rPr>
        <w:t xml:space="preserve"> </w:t>
      </w:r>
      <w:r w:rsidRPr="00A93F1D">
        <w:t>of</w:t>
      </w:r>
      <w:r w:rsidRPr="00A93F1D">
        <w:rPr>
          <w:spacing w:val="1"/>
        </w:rPr>
        <w:t xml:space="preserve"> </w:t>
      </w:r>
      <w:r w:rsidRPr="00A93F1D">
        <w:t>performance</w:t>
      </w:r>
      <w:r w:rsidRPr="00A93F1D">
        <w:rPr>
          <w:spacing w:val="1"/>
        </w:rPr>
        <w:t xml:space="preserve"> </w:t>
      </w:r>
      <w:r w:rsidRPr="00A93F1D">
        <w:t>appraisal</w:t>
      </w:r>
      <w:r w:rsidRPr="00A93F1D">
        <w:rPr>
          <w:spacing w:val="1"/>
        </w:rPr>
        <w:t xml:space="preserve"> </w:t>
      </w:r>
      <w:r w:rsidRPr="00A93F1D">
        <w:t>to</w:t>
      </w:r>
      <w:r w:rsidRPr="00A93F1D">
        <w:rPr>
          <w:spacing w:val="1"/>
        </w:rPr>
        <w:t xml:space="preserve"> </w:t>
      </w:r>
      <w:r w:rsidRPr="00A93F1D">
        <w:t>reward</w:t>
      </w:r>
      <w:r w:rsidRPr="00A93F1D">
        <w:rPr>
          <w:spacing w:val="1"/>
        </w:rPr>
        <w:t xml:space="preserve"> </w:t>
      </w:r>
      <w:r w:rsidRPr="00A93F1D">
        <w:t>employees is also used by different theories of motivation like reinforcement theory etc.</w:t>
      </w:r>
      <w:r w:rsidRPr="00A93F1D">
        <w:rPr>
          <w:spacing w:val="1"/>
        </w:rPr>
        <w:t xml:space="preserve"> </w:t>
      </w:r>
      <w:r w:rsidRPr="00A93F1D">
        <w:t>(Talya</w:t>
      </w:r>
      <w:r w:rsidRPr="00A93F1D">
        <w:rPr>
          <w:spacing w:val="57"/>
        </w:rPr>
        <w:t xml:space="preserve"> </w:t>
      </w:r>
      <w:r w:rsidRPr="00A93F1D">
        <w:t>and</w:t>
      </w:r>
      <w:r w:rsidRPr="00A93F1D">
        <w:rPr>
          <w:spacing w:val="58"/>
        </w:rPr>
        <w:t xml:space="preserve"> </w:t>
      </w:r>
      <w:r w:rsidRPr="00A93F1D">
        <w:t>Berim,</w:t>
      </w:r>
      <w:r w:rsidRPr="00A93F1D">
        <w:rPr>
          <w:spacing w:val="59"/>
        </w:rPr>
        <w:t xml:space="preserve"> </w:t>
      </w:r>
      <w:r w:rsidRPr="00A93F1D">
        <w:t>2010).</w:t>
      </w:r>
      <w:r w:rsidRPr="00A93F1D">
        <w:rPr>
          <w:spacing w:val="58"/>
        </w:rPr>
        <w:t xml:space="preserve"> </w:t>
      </w:r>
      <w:r w:rsidRPr="00A93F1D">
        <w:t>Feedback</w:t>
      </w:r>
      <w:r w:rsidRPr="00A93F1D">
        <w:rPr>
          <w:spacing w:val="58"/>
        </w:rPr>
        <w:t xml:space="preserve"> </w:t>
      </w:r>
      <w:r w:rsidRPr="00A93F1D">
        <w:t>richness</w:t>
      </w:r>
      <w:r w:rsidRPr="00A93F1D">
        <w:rPr>
          <w:spacing w:val="59"/>
        </w:rPr>
        <w:t xml:space="preserve"> </w:t>
      </w:r>
      <w:r w:rsidRPr="00A93F1D">
        <w:t>refers</w:t>
      </w:r>
      <w:r w:rsidRPr="00A93F1D">
        <w:rPr>
          <w:spacing w:val="58"/>
        </w:rPr>
        <w:t xml:space="preserve"> </w:t>
      </w:r>
      <w:r w:rsidRPr="00A93F1D">
        <w:t>to</w:t>
      </w:r>
      <w:r w:rsidRPr="00A93F1D">
        <w:rPr>
          <w:spacing w:val="59"/>
        </w:rPr>
        <w:t xml:space="preserve"> </w:t>
      </w:r>
      <w:r w:rsidRPr="00A93F1D">
        <w:t>a</w:t>
      </w:r>
      <w:r w:rsidRPr="00A93F1D">
        <w:rPr>
          <w:spacing w:val="57"/>
        </w:rPr>
        <w:t xml:space="preserve"> </w:t>
      </w:r>
      <w:r w:rsidRPr="00A93F1D">
        <w:t>performance</w:t>
      </w:r>
      <w:r w:rsidRPr="00A93F1D">
        <w:rPr>
          <w:spacing w:val="57"/>
        </w:rPr>
        <w:t xml:space="preserve"> </w:t>
      </w:r>
      <w:r w:rsidRPr="00A93F1D">
        <w:t>appraisal</w:t>
      </w:r>
      <w:r w:rsidRPr="00A93F1D">
        <w:rPr>
          <w:spacing w:val="-58"/>
        </w:rPr>
        <w:t xml:space="preserve"> </w:t>
      </w:r>
      <w:r w:rsidRPr="00A93F1D">
        <w:t xml:space="preserve">environment where employees </w:t>
      </w:r>
      <w:r w:rsidRPr="00A93F1D">
        <w:lastRenderedPageBreak/>
        <w:t>receive specific, frequent, and timely feedback (Kinicki,</w:t>
      </w:r>
      <w:r w:rsidRPr="00A93F1D">
        <w:rPr>
          <w:spacing w:val="1"/>
        </w:rPr>
        <w:t xml:space="preserve"> </w:t>
      </w:r>
      <w:r w:rsidRPr="00A93F1D">
        <w:t>Prussia, Ben and McKee-Ryan 2004). Perceived accuracy of appraisals is one of the most</w:t>
      </w:r>
      <w:r w:rsidRPr="00A93F1D">
        <w:rPr>
          <w:spacing w:val="1"/>
        </w:rPr>
        <w:t xml:space="preserve"> </w:t>
      </w:r>
      <w:r w:rsidRPr="00A93F1D">
        <w:t>widely used criteria for effectiveness in appraisal research (Cardy and Dobbins 1994) and</w:t>
      </w:r>
      <w:r w:rsidRPr="00A93F1D">
        <w:rPr>
          <w:spacing w:val="1"/>
        </w:rPr>
        <w:t xml:space="preserve"> </w:t>
      </w:r>
      <w:r w:rsidRPr="00A93F1D">
        <w:t>is related to various appraisal outcomes such as appraisal satisfaction and motivation to</w:t>
      </w:r>
      <w:r w:rsidRPr="00A93F1D">
        <w:rPr>
          <w:spacing w:val="1"/>
        </w:rPr>
        <w:t xml:space="preserve"> </w:t>
      </w:r>
      <w:r w:rsidRPr="00A93F1D">
        <w:t>improve performance (Taylor et al. 1995; Findley, Giles and Mosslander 2000; Wood and</w:t>
      </w:r>
      <w:r w:rsidRPr="00A93F1D">
        <w:rPr>
          <w:spacing w:val="-57"/>
        </w:rPr>
        <w:t xml:space="preserve"> </w:t>
      </w:r>
      <w:r w:rsidRPr="00A93F1D">
        <w:t>Marshall</w:t>
      </w:r>
      <w:r w:rsidRPr="00A93F1D">
        <w:rPr>
          <w:spacing w:val="-1"/>
        </w:rPr>
        <w:t xml:space="preserve"> </w:t>
      </w:r>
      <w:r w:rsidRPr="00A93F1D">
        <w:t>2008;Selvarajan and Cloninger 2009).</w:t>
      </w:r>
    </w:p>
    <w:p w14:paraId="6CA21DAF" w14:textId="2FC67623" w:rsidR="00BE4AA8" w:rsidRPr="00A93F1D" w:rsidRDefault="00193995" w:rsidP="00D9552E">
      <w:pPr>
        <w:pStyle w:val="BodyText"/>
        <w:spacing w:before="100" w:beforeAutospacing="1" w:after="100" w:afterAutospacing="1" w:line="480" w:lineRule="auto"/>
        <w:ind w:right="84"/>
        <w:jc w:val="both"/>
      </w:pPr>
      <w:r w:rsidRPr="00A93F1D">
        <w:rPr>
          <w:b/>
        </w:rPr>
        <w:t>According</w:t>
      </w:r>
      <w:r w:rsidRPr="00A93F1D">
        <w:rPr>
          <w:b/>
          <w:spacing w:val="1"/>
        </w:rPr>
        <w:t xml:space="preserve"> </w:t>
      </w:r>
      <w:r w:rsidRPr="00A93F1D">
        <w:rPr>
          <w:b/>
        </w:rPr>
        <w:t>to</w:t>
      </w:r>
      <w:r w:rsidRPr="00A93F1D">
        <w:rPr>
          <w:b/>
          <w:spacing w:val="1"/>
        </w:rPr>
        <w:t xml:space="preserve"> </w:t>
      </w:r>
      <w:r w:rsidRPr="00A93F1D">
        <w:rPr>
          <w:b/>
        </w:rPr>
        <w:t>Dessler</w:t>
      </w:r>
      <w:r w:rsidRPr="00A93F1D">
        <w:rPr>
          <w:b/>
          <w:spacing w:val="1"/>
        </w:rPr>
        <w:t xml:space="preserve"> </w:t>
      </w:r>
      <w:r w:rsidRPr="00A93F1D">
        <w:t>(2005),</w:t>
      </w:r>
      <w:r w:rsidRPr="00A93F1D">
        <w:rPr>
          <w:spacing w:val="1"/>
        </w:rPr>
        <w:t xml:space="preserve"> </w:t>
      </w:r>
      <w:r w:rsidRPr="00A93F1D">
        <w:t>performance</w:t>
      </w:r>
      <w:r w:rsidRPr="00A93F1D">
        <w:rPr>
          <w:spacing w:val="1"/>
        </w:rPr>
        <w:t xml:space="preserve"> </w:t>
      </w:r>
      <w:r w:rsidRPr="00A93F1D">
        <w:t>appraisal</w:t>
      </w:r>
      <w:r w:rsidRPr="00A93F1D">
        <w:rPr>
          <w:spacing w:val="1"/>
        </w:rPr>
        <w:t xml:space="preserve"> </w:t>
      </w:r>
      <w:r w:rsidRPr="00A93F1D">
        <w:t>means</w:t>
      </w:r>
      <w:r w:rsidRPr="00A93F1D">
        <w:rPr>
          <w:spacing w:val="1"/>
        </w:rPr>
        <w:t xml:space="preserve"> </w:t>
      </w:r>
      <w:r w:rsidRPr="00A93F1D">
        <w:t>evaluating</w:t>
      </w:r>
      <w:r w:rsidRPr="00A93F1D">
        <w:rPr>
          <w:spacing w:val="1"/>
        </w:rPr>
        <w:t xml:space="preserve"> </w:t>
      </w:r>
      <w:r w:rsidRPr="00A93F1D">
        <w:t>employees</w:t>
      </w:r>
      <w:r w:rsidRPr="00A93F1D">
        <w:rPr>
          <w:spacing w:val="1"/>
        </w:rPr>
        <w:t xml:space="preserve"> </w:t>
      </w:r>
      <w:r w:rsidRPr="00A93F1D">
        <w:t>'</w:t>
      </w:r>
      <w:r w:rsidRPr="00A93F1D">
        <w:rPr>
          <w:spacing w:val="1"/>
        </w:rPr>
        <w:t xml:space="preserve"> </w:t>
      </w:r>
      <w:r w:rsidRPr="00A93F1D">
        <w:t>current and or past performance relative to his or her performance standards. That is</w:t>
      </w:r>
      <w:r w:rsidRPr="00A93F1D">
        <w:rPr>
          <w:spacing w:val="1"/>
        </w:rPr>
        <w:t xml:space="preserve"> </w:t>
      </w:r>
      <w:r w:rsidRPr="00A93F1D">
        <w:t>employees will be assessed after a given period of time what they have been able to</w:t>
      </w:r>
      <w:r w:rsidRPr="00A93F1D">
        <w:rPr>
          <w:spacing w:val="1"/>
        </w:rPr>
        <w:t xml:space="preserve"> </w:t>
      </w:r>
      <w:r w:rsidRPr="00A93F1D">
        <w:t>achieve</w:t>
      </w:r>
      <w:r w:rsidRPr="00A93F1D">
        <w:rPr>
          <w:spacing w:val="1"/>
        </w:rPr>
        <w:t xml:space="preserve"> </w:t>
      </w:r>
      <w:r w:rsidRPr="00A93F1D">
        <w:t>by</w:t>
      </w:r>
      <w:r w:rsidRPr="00A93F1D">
        <w:rPr>
          <w:spacing w:val="1"/>
        </w:rPr>
        <w:t xml:space="preserve"> </w:t>
      </w:r>
      <w:r w:rsidRPr="00A93F1D">
        <w:t>a</w:t>
      </w:r>
      <w:r w:rsidRPr="00A93F1D">
        <w:rPr>
          <w:spacing w:val="1"/>
        </w:rPr>
        <w:t xml:space="preserve"> </w:t>
      </w:r>
      <w:r w:rsidRPr="00A93F1D">
        <w:t>target</w:t>
      </w:r>
      <w:r w:rsidRPr="00A93F1D">
        <w:rPr>
          <w:spacing w:val="1"/>
        </w:rPr>
        <w:t xml:space="preserve"> </w:t>
      </w:r>
      <w:r w:rsidRPr="00A93F1D">
        <w:t>set.</w:t>
      </w:r>
      <w:r w:rsidRPr="00A93F1D">
        <w:rPr>
          <w:spacing w:val="1"/>
        </w:rPr>
        <w:t xml:space="preserve"> </w:t>
      </w:r>
      <w:r w:rsidRPr="00A93F1D">
        <w:t>This</w:t>
      </w:r>
      <w:r w:rsidRPr="00A93F1D">
        <w:rPr>
          <w:spacing w:val="1"/>
        </w:rPr>
        <w:t xml:space="preserve"> </w:t>
      </w:r>
      <w:r w:rsidRPr="00A93F1D">
        <w:t>will</w:t>
      </w:r>
      <w:r w:rsidRPr="00A93F1D">
        <w:rPr>
          <w:spacing w:val="1"/>
        </w:rPr>
        <w:t xml:space="preserve"> </w:t>
      </w:r>
      <w:r w:rsidRPr="00A93F1D">
        <w:t>also</w:t>
      </w:r>
      <w:r w:rsidRPr="00A93F1D">
        <w:rPr>
          <w:spacing w:val="1"/>
        </w:rPr>
        <w:t xml:space="preserve"> </w:t>
      </w:r>
      <w:r w:rsidRPr="00A93F1D">
        <w:t>help</w:t>
      </w:r>
      <w:r w:rsidRPr="00A93F1D">
        <w:rPr>
          <w:spacing w:val="1"/>
        </w:rPr>
        <w:t xml:space="preserve"> </w:t>
      </w:r>
      <w:r w:rsidRPr="00A93F1D">
        <w:t>supervisors</w:t>
      </w:r>
      <w:r w:rsidRPr="00A93F1D">
        <w:rPr>
          <w:spacing w:val="1"/>
        </w:rPr>
        <w:t xml:space="preserve"> </w:t>
      </w:r>
      <w:r w:rsidRPr="00A93F1D">
        <w:t>to</w:t>
      </w:r>
      <w:r w:rsidRPr="00A93F1D">
        <w:rPr>
          <w:spacing w:val="1"/>
        </w:rPr>
        <w:t xml:space="preserve"> </w:t>
      </w:r>
      <w:r w:rsidRPr="00A93F1D">
        <w:t>know</w:t>
      </w:r>
      <w:r w:rsidRPr="00A93F1D">
        <w:rPr>
          <w:spacing w:val="1"/>
        </w:rPr>
        <w:t xml:space="preserve"> </w:t>
      </w:r>
      <w:r w:rsidRPr="00A93F1D">
        <w:t>how</w:t>
      </w:r>
      <w:r w:rsidRPr="00A93F1D">
        <w:rPr>
          <w:spacing w:val="1"/>
        </w:rPr>
        <w:t xml:space="preserve"> </w:t>
      </w:r>
      <w:r w:rsidRPr="00A93F1D">
        <w:t>well</w:t>
      </w:r>
      <w:r w:rsidRPr="00A93F1D">
        <w:rPr>
          <w:spacing w:val="1"/>
        </w:rPr>
        <w:t xml:space="preserve"> </w:t>
      </w:r>
      <w:r w:rsidRPr="00A93F1D">
        <w:t>their</w:t>
      </w:r>
      <w:r w:rsidRPr="00A93F1D">
        <w:rPr>
          <w:spacing w:val="1"/>
        </w:rPr>
        <w:t xml:space="preserve"> </w:t>
      </w:r>
      <w:r w:rsidRPr="00A93F1D">
        <w:t>subordinates</w:t>
      </w:r>
      <w:r w:rsidRPr="00A93F1D">
        <w:rPr>
          <w:spacing w:val="-1"/>
        </w:rPr>
        <w:t xml:space="preserve"> </w:t>
      </w:r>
      <w:r w:rsidRPr="00A93F1D">
        <w:t>are</w:t>
      </w:r>
      <w:r w:rsidRPr="00A93F1D">
        <w:rPr>
          <w:spacing w:val="-1"/>
        </w:rPr>
        <w:t xml:space="preserve"> </w:t>
      </w:r>
      <w:r w:rsidRPr="00A93F1D">
        <w:t>performing</w:t>
      </w:r>
      <w:r w:rsidRPr="00A93F1D">
        <w:rPr>
          <w:spacing w:val="-2"/>
        </w:rPr>
        <w:t xml:space="preserve"> </w:t>
      </w:r>
      <w:r w:rsidRPr="00A93F1D">
        <w:t>on their</w:t>
      </w:r>
      <w:r w:rsidRPr="00A93F1D">
        <w:rPr>
          <w:spacing w:val="-1"/>
        </w:rPr>
        <w:t xml:space="preserve"> </w:t>
      </w:r>
      <w:r w:rsidRPr="00A93F1D">
        <w:t>jobs.</w:t>
      </w:r>
    </w:p>
    <w:p w14:paraId="3D73B2BB" w14:textId="4F6AD21D" w:rsidR="00861ACE" w:rsidRPr="00A93F1D" w:rsidRDefault="00193995" w:rsidP="00795D0C">
      <w:pPr>
        <w:pStyle w:val="BodyText"/>
        <w:spacing w:before="160" w:line="480" w:lineRule="auto"/>
        <w:ind w:right="84"/>
        <w:jc w:val="both"/>
        <w:rPr>
          <w:spacing w:val="1"/>
        </w:rPr>
      </w:pPr>
      <w:r w:rsidRPr="00A93F1D">
        <w:rPr>
          <w:b/>
        </w:rPr>
        <w:t xml:space="preserve">Rafiqul </w:t>
      </w:r>
      <w:r w:rsidRPr="00A93F1D">
        <w:t>(2006) According to this notion, an effective performance evaluation system is</w:t>
      </w:r>
      <w:r w:rsidRPr="00A93F1D">
        <w:rPr>
          <w:spacing w:val="-57"/>
        </w:rPr>
        <w:t xml:space="preserve"> </w:t>
      </w:r>
      <w:r w:rsidRPr="00A93F1D">
        <w:t>a</w:t>
      </w:r>
      <w:r w:rsidRPr="00A93F1D">
        <w:rPr>
          <w:spacing w:val="1"/>
        </w:rPr>
        <w:t xml:space="preserve"> </w:t>
      </w:r>
      <w:r w:rsidRPr="00A93F1D">
        <w:t>tool</w:t>
      </w:r>
      <w:r w:rsidRPr="00A93F1D">
        <w:rPr>
          <w:spacing w:val="1"/>
        </w:rPr>
        <w:t xml:space="preserve"> </w:t>
      </w:r>
      <w:r w:rsidRPr="00A93F1D">
        <w:t>for</w:t>
      </w:r>
      <w:r w:rsidRPr="00A93F1D">
        <w:rPr>
          <w:spacing w:val="1"/>
        </w:rPr>
        <w:t xml:space="preserve"> </w:t>
      </w:r>
      <w:r w:rsidRPr="00A93F1D">
        <w:t>evaluating</w:t>
      </w:r>
      <w:r w:rsidRPr="00A93F1D">
        <w:rPr>
          <w:spacing w:val="1"/>
        </w:rPr>
        <w:t xml:space="preserve"> </w:t>
      </w:r>
      <w:r w:rsidRPr="00A93F1D">
        <w:t>employee</w:t>
      </w:r>
      <w:r w:rsidRPr="00A93F1D">
        <w:rPr>
          <w:spacing w:val="1"/>
        </w:rPr>
        <w:t xml:space="preserve"> </w:t>
      </w:r>
      <w:r w:rsidRPr="00A93F1D">
        <w:t>performance</w:t>
      </w:r>
      <w:r w:rsidRPr="00A93F1D">
        <w:rPr>
          <w:spacing w:val="1"/>
        </w:rPr>
        <w:t xml:space="preserve"> </w:t>
      </w:r>
      <w:r w:rsidRPr="00A93F1D">
        <w:t>and</w:t>
      </w:r>
      <w:r w:rsidRPr="00A93F1D">
        <w:rPr>
          <w:spacing w:val="1"/>
        </w:rPr>
        <w:t xml:space="preserve"> </w:t>
      </w:r>
      <w:r w:rsidRPr="00A93F1D">
        <w:t>recommending</w:t>
      </w:r>
      <w:r w:rsidRPr="00A93F1D">
        <w:rPr>
          <w:spacing w:val="1"/>
        </w:rPr>
        <w:t xml:space="preserve"> </w:t>
      </w:r>
      <w:r w:rsidRPr="00A93F1D">
        <w:t>ways</w:t>
      </w:r>
      <w:r w:rsidRPr="00A93F1D">
        <w:rPr>
          <w:spacing w:val="1"/>
        </w:rPr>
        <w:t xml:space="preserve"> </w:t>
      </w:r>
      <w:r w:rsidRPr="00A93F1D">
        <w:t>to</w:t>
      </w:r>
      <w:r w:rsidRPr="00A93F1D">
        <w:rPr>
          <w:spacing w:val="1"/>
        </w:rPr>
        <w:t xml:space="preserve"> </w:t>
      </w:r>
      <w:r w:rsidRPr="00A93F1D">
        <w:t>increase</w:t>
      </w:r>
      <w:r w:rsidRPr="00A93F1D">
        <w:rPr>
          <w:spacing w:val="1"/>
        </w:rPr>
        <w:t xml:space="preserve"> </w:t>
      </w:r>
      <w:r w:rsidRPr="00A93F1D">
        <w:t xml:space="preserve">individual and organizational efficiency. Employee performance </w:t>
      </w:r>
      <w:r w:rsidR="00BE4AA8" w:rsidRPr="00A93F1D">
        <w:t xml:space="preserve">    </w:t>
      </w:r>
      <w:r w:rsidRPr="00A93F1D">
        <w:t>evaluations using the</w:t>
      </w:r>
      <w:r w:rsidRPr="00A93F1D">
        <w:rPr>
          <w:spacing w:val="1"/>
        </w:rPr>
        <w:t xml:space="preserve"> </w:t>
      </w:r>
      <w:r w:rsidRPr="00A93F1D">
        <w:t>AHP</w:t>
      </w:r>
      <w:r w:rsidRPr="00A93F1D">
        <w:rPr>
          <w:spacing w:val="1"/>
        </w:rPr>
        <w:t xml:space="preserve"> </w:t>
      </w:r>
      <w:r w:rsidRPr="00A93F1D">
        <w:t>(analytic hierarchy process) on</w:t>
      </w:r>
      <w:r w:rsidRPr="00A93F1D">
        <w:rPr>
          <w:spacing w:val="1"/>
        </w:rPr>
        <w:t xml:space="preserve"> </w:t>
      </w:r>
      <w:r w:rsidRPr="00A93F1D">
        <w:t>ISMS</w:t>
      </w:r>
      <w:r w:rsidRPr="00A93F1D">
        <w:rPr>
          <w:spacing w:val="1"/>
        </w:rPr>
        <w:t xml:space="preserve"> </w:t>
      </w:r>
      <w:r w:rsidRPr="00A93F1D">
        <w:t>personnel</w:t>
      </w:r>
      <w:r w:rsidRPr="00A93F1D">
        <w:rPr>
          <w:spacing w:val="60"/>
        </w:rPr>
        <w:t xml:space="preserve"> </w:t>
      </w:r>
      <w:r w:rsidRPr="00A93F1D">
        <w:t>are</w:t>
      </w:r>
      <w:r w:rsidR="00795D0C" w:rsidRPr="00A93F1D">
        <w:rPr>
          <w:spacing w:val="1"/>
        </w:rPr>
        <w:t xml:space="preserve"> </w:t>
      </w:r>
      <w:r w:rsidRPr="00A93F1D">
        <w:t>the topic of this case study.</w:t>
      </w:r>
      <w:r w:rsidRPr="00A93F1D">
        <w:rPr>
          <w:spacing w:val="1"/>
        </w:rPr>
        <w:t xml:space="preserve"> </w:t>
      </w:r>
      <w:r w:rsidRPr="00A93F1D">
        <w:t>AHP can be used to assess employee output in terms of quantity and quality of work,</w:t>
      </w:r>
      <w:r w:rsidRPr="00A93F1D">
        <w:rPr>
          <w:spacing w:val="1"/>
        </w:rPr>
        <w:t xml:space="preserve"> </w:t>
      </w:r>
      <w:r w:rsidRPr="00A93F1D">
        <w:t>planning and</w:t>
      </w:r>
      <w:r w:rsidRPr="00A93F1D">
        <w:rPr>
          <w:spacing w:val="1"/>
        </w:rPr>
        <w:t xml:space="preserve"> </w:t>
      </w:r>
      <w:r w:rsidRPr="00A93F1D">
        <w:t>organization, initiative and commitment, collaboration and cooperation,</w:t>
      </w:r>
      <w:r w:rsidRPr="00A93F1D">
        <w:rPr>
          <w:spacing w:val="1"/>
        </w:rPr>
        <w:t xml:space="preserve"> </w:t>
      </w:r>
      <w:r w:rsidRPr="00A93F1D">
        <w:t>communication, and external influences. The usage of AHP in the ISMS Company has a</w:t>
      </w:r>
      <w:r w:rsidRPr="00A93F1D">
        <w:rPr>
          <w:spacing w:val="1"/>
        </w:rPr>
        <w:t xml:space="preserve"> </w:t>
      </w:r>
      <w:r w:rsidRPr="00A93F1D">
        <w:t>number</w:t>
      </w:r>
      <w:r w:rsidRPr="00A93F1D">
        <w:rPr>
          <w:spacing w:val="57"/>
        </w:rPr>
        <w:t xml:space="preserve"> </w:t>
      </w:r>
      <w:r w:rsidRPr="00A93F1D">
        <w:t>of</w:t>
      </w:r>
      <w:r w:rsidRPr="00A93F1D">
        <w:rPr>
          <w:spacing w:val="59"/>
        </w:rPr>
        <w:t xml:space="preserve"> </w:t>
      </w:r>
      <w:r w:rsidRPr="00A93F1D">
        <w:t>benefits,  including</w:t>
      </w:r>
      <w:r w:rsidRPr="00A93F1D">
        <w:rPr>
          <w:spacing w:val="57"/>
        </w:rPr>
        <w:t xml:space="preserve"> </w:t>
      </w:r>
      <w:r w:rsidRPr="00A93F1D">
        <w:t>the</w:t>
      </w:r>
      <w:r w:rsidRPr="00A93F1D">
        <w:rPr>
          <w:spacing w:val="59"/>
        </w:rPr>
        <w:t xml:space="preserve"> </w:t>
      </w:r>
      <w:r w:rsidRPr="00A93F1D">
        <w:t>fact  that</w:t>
      </w:r>
      <w:r w:rsidRPr="00A93F1D">
        <w:rPr>
          <w:spacing w:val="59"/>
        </w:rPr>
        <w:t xml:space="preserve"> </w:t>
      </w:r>
      <w:r w:rsidRPr="00A93F1D">
        <w:t>it  is  quick</w:t>
      </w:r>
      <w:r w:rsidRPr="00A93F1D">
        <w:rPr>
          <w:spacing w:val="59"/>
        </w:rPr>
        <w:t xml:space="preserve"> </w:t>
      </w:r>
      <w:r w:rsidRPr="00A93F1D">
        <w:t>and</w:t>
      </w:r>
      <w:r w:rsidRPr="00A93F1D">
        <w:rPr>
          <w:spacing w:val="59"/>
        </w:rPr>
        <w:t xml:space="preserve"> </w:t>
      </w:r>
      <w:r w:rsidRPr="00A93F1D">
        <w:t>easy</w:t>
      </w:r>
      <w:r w:rsidRPr="00A93F1D">
        <w:rPr>
          <w:spacing w:val="54"/>
        </w:rPr>
        <w:t xml:space="preserve"> </w:t>
      </w:r>
      <w:r w:rsidRPr="00A93F1D">
        <w:t>to  adopt</w:t>
      </w:r>
      <w:r w:rsidRPr="00A93F1D">
        <w:rPr>
          <w:spacing w:val="60"/>
        </w:rPr>
        <w:t xml:space="preserve"> </w:t>
      </w:r>
      <w:r w:rsidRPr="00A93F1D">
        <w:t>due</w:t>
      </w:r>
      <w:r w:rsidRPr="00A93F1D">
        <w:rPr>
          <w:spacing w:val="57"/>
        </w:rPr>
        <w:t xml:space="preserve"> </w:t>
      </w:r>
      <w:r w:rsidRPr="00A93F1D">
        <w:t>to  its</w:t>
      </w:r>
      <w:r w:rsidR="00795D0C" w:rsidRPr="00A93F1D">
        <w:rPr>
          <w:spacing w:val="1"/>
        </w:rPr>
        <w:t xml:space="preserve"> </w:t>
      </w:r>
      <w:r w:rsidR="00111817" w:rsidRPr="00A93F1D">
        <w:t>standardization,</w:t>
      </w:r>
      <w:r w:rsidR="00111817" w:rsidRPr="00A93F1D">
        <w:rPr>
          <w:spacing w:val="1"/>
        </w:rPr>
        <w:t xml:space="preserve"> </w:t>
      </w:r>
      <w:r w:rsidR="00111817" w:rsidRPr="00A93F1D">
        <w:t>and</w:t>
      </w:r>
      <w:r w:rsidR="00111817" w:rsidRPr="00A93F1D">
        <w:rPr>
          <w:spacing w:val="1"/>
        </w:rPr>
        <w:t xml:space="preserve"> </w:t>
      </w:r>
      <w:r w:rsidR="00111817" w:rsidRPr="00A93F1D">
        <w:t>it</w:t>
      </w:r>
      <w:r w:rsidR="00111817" w:rsidRPr="00A93F1D">
        <w:rPr>
          <w:spacing w:val="1"/>
        </w:rPr>
        <w:t xml:space="preserve"> </w:t>
      </w:r>
      <w:r w:rsidR="00111817" w:rsidRPr="00A93F1D">
        <w:t>may</w:t>
      </w:r>
      <w:r w:rsidR="00111817" w:rsidRPr="00A93F1D">
        <w:rPr>
          <w:spacing w:val="1"/>
        </w:rPr>
        <w:t xml:space="preserve"> </w:t>
      </w:r>
      <w:r w:rsidR="00111817" w:rsidRPr="00A93F1D">
        <w:t>meet</w:t>
      </w:r>
      <w:r w:rsidR="00111817" w:rsidRPr="00A93F1D">
        <w:rPr>
          <w:spacing w:val="1"/>
        </w:rPr>
        <w:t xml:space="preserve"> </w:t>
      </w:r>
      <w:r w:rsidR="00111817" w:rsidRPr="00A93F1D">
        <w:t>subjective</w:t>
      </w:r>
      <w:r w:rsidR="00111817" w:rsidRPr="00A93F1D">
        <w:rPr>
          <w:spacing w:val="1"/>
        </w:rPr>
        <w:t xml:space="preserve"> </w:t>
      </w:r>
      <w:r w:rsidR="00111817" w:rsidRPr="00A93F1D">
        <w:t>needs.</w:t>
      </w:r>
      <w:r w:rsidR="00111817" w:rsidRPr="00A93F1D">
        <w:rPr>
          <w:spacing w:val="1"/>
        </w:rPr>
        <w:t xml:space="preserve"> </w:t>
      </w:r>
      <w:r w:rsidR="00111817" w:rsidRPr="00A93F1D">
        <w:t>It</w:t>
      </w:r>
      <w:r w:rsidR="00111817" w:rsidRPr="00A93F1D">
        <w:rPr>
          <w:spacing w:val="1"/>
        </w:rPr>
        <w:t xml:space="preserve"> </w:t>
      </w:r>
      <w:r w:rsidR="00111817" w:rsidRPr="00A93F1D">
        <w:t>instantly</w:t>
      </w:r>
      <w:r w:rsidR="00111817" w:rsidRPr="00A93F1D">
        <w:rPr>
          <w:spacing w:val="1"/>
        </w:rPr>
        <w:t xml:space="preserve"> </w:t>
      </w:r>
      <w:r w:rsidR="00111817" w:rsidRPr="00A93F1D">
        <w:t>assembles</w:t>
      </w:r>
      <w:r w:rsidR="00111817" w:rsidRPr="00A93F1D">
        <w:rPr>
          <w:spacing w:val="1"/>
        </w:rPr>
        <w:t xml:space="preserve"> </w:t>
      </w:r>
      <w:r w:rsidR="00111817" w:rsidRPr="00A93F1D">
        <w:t>a</w:t>
      </w:r>
      <w:r w:rsidR="00111817" w:rsidRPr="00A93F1D">
        <w:rPr>
          <w:spacing w:val="1"/>
        </w:rPr>
        <w:t xml:space="preserve"> </w:t>
      </w:r>
      <w:r w:rsidR="00111817" w:rsidRPr="00A93F1D">
        <w:t>team</w:t>
      </w:r>
      <w:r w:rsidR="00111817" w:rsidRPr="00A93F1D">
        <w:rPr>
          <w:spacing w:val="1"/>
        </w:rPr>
        <w:t xml:space="preserve"> </w:t>
      </w:r>
      <w:r w:rsidR="00111817" w:rsidRPr="00A93F1D">
        <w:t>of</w:t>
      </w:r>
      <w:r w:rsidR="00111817" w:rsidRPr="00A93F1D">
        <w:rPr>
          <w:spacing w:val="-57"/>
        </w:rPr>
        <w:t xml:space="preserve"> </w:t>
      </w:r>
      <w:r w:rsidR="00111817" w:rsidRPr="00A93F1D">
        <w:t>decision-makers</w:t>
      </w:r>
      <w:r w:rsidR="00111817" w:rsidRPr="00A93F1D">
        <w:rPr>
          <w:spacing w:val="-1"/>
        </w:rPr>
        <w:t xml:space="preserve"> </w:t>
      </w:r>
      <w:r w:rsidR="00111817" w:rsidRPr="00A93F1D">
        <w:t>to</w:t>
      </w:r>
      <w:r w:rsidR="00111817" w:rsidRPr="00A93F1D">
        <w:rPr>
          <w:spacing w:val="2"/>
        </w:rPr>
        <w:t xml:space="preserve"> </w:t>
      </w:r>
      <w:r w:rsidR="00111817" w:rsidRPr="00A93F1D">
        <w:t>address a specific issue.</w:t>
      </w:r>
    </w:p>
    <w:p w14:paraId="3410162A" w14:textId="6A5A5EB0" w:rsidR="00111817" w:rsidRPr="00A93F1D" w:rsidRDefault="00111817" w:rsidP="00795D0C">
      <w:pPr>
        <w:pStyle w:val="BodyText"/>
        <w:spacing w:before="76" w:line="480" w:lineRule="auto"/>
        <w:ind w:right="84"/>
        <w:jc w:val="both"/>
      </w:pPr>
      <w:r w:rsidRPr="00A93F1D">
        <w:t>The different techniques are used for performance appraisal that is can be divided as</w:t>
      </w:r>
      <w:r w:rsidRPr="00A93F1D">
        <w:rPr>
          <w:spacing w:val="1"/>
        </w:rPr>
        <w:t xml:space="preserve"> </w:t>
      </w:r>
      <w:r w:rsidRPr="00A93F1D">
        <w:t>Traditional</w:t>
      </w:r>
      <w:r w:rsidRPr="00A93F1D">
        <w:rPr>
          <w:spacing w:val="22"/>
        </w:rPr>
        <w:t xml:space="preserve"> </w:t>
      </w:r>
      <w:r w:rsidRPr="00A93F1D">
        <w:t>and</w:t>
      </w:r>
      <w:r w:rsidRPr="00A93F1D">
        <w:rPr>
          <w:spacing w:val="22"/>
        </w:rPr>
        <w:t xml:space="preserve"> </w:t>
      </w:r>
      <w:r w:rsidRPr="00A93F1D">
        <w:t>non-traditional</w:t>
      </w:r>
      <w:r w:rsidRPr="00A93F1D">
        <w:rPr>
          <w:spacing w:val="22"/>
        </w:rPr>
        <w:t xml:space="preserve"> </w:t>
      </w:r>
      <w:r w:rsidRPr="00A93F1D">
        <w:t>form.</w:t>
      </w:r>
      <w:r w:rsidRPr="00A93F1D">
        <w:rPr>
          <w:spacing w:val="23"/>
        </w:rPr>
        <w:t xml:space="preserve"> </w:t>
      </w:r>
      <w:r w:rsidRPr="00A93F1D">
        <w:t>The</w:t>
      </w:r>
      <w:r w:rsidRPr="00A93F1D">
        <w:rPr>
          <w:spacing w:val="21"/>
        </w:rPr>
        <w:t xml:space="preserve"> </w:t>
      </w:r>
      <w:r w:rsidRPr="00A93F1D">
        <w:t>traditional</w:t>
      </w:r>
      <w:r w:rsidRPr="00A93F1D">
        <w:rPr>
          <w:spacing w:val="22"/>
        </w:rPr>
        <w:t xml:space="preserve"> </w:t>
      </w:r>
      <w:r w:rsidRPr="00A93F1D">
        <w:t>form</w:t>
      </w:r>
      <w:r w:rsidRPr="00A93F1D">
        <w:rPr>
          <w:spacing w:val="23"/>
        </w:rPr>
        <w:t xml:space="preserve"> </w:t>
      </w:r>
      <w:r w:rsidRPr="00A93F1D">
        <w:t>of</w:t>
      </w:r>
      <w:r w:rsidRPr="00A93F1D">
        <w:rPr>
          <w:spacing w:val="22"/>
        </w:rPr>
        <w:t xml:space="preserve"> </w:t>
      </w:r>
      <w:r w:rsidRPr="00A93F1D">
        <w:t>appraisal</w:t>
      </w:r>
      <w:r w:rsidRPr="00A93F1D">
        <w:rPr>
          <w:spacing w:val="23"/>
        </w:rPr>
        <w:t xml:space="preserve"> </w:t>
      </w:r>
      <w:r w:rsidRPr="00A93F1D">
        <w:t>is</w:t>
      </w:r>
      <w:r w:rsidRPr="00A93F1D">
        <w:rPr>
          <w:spacing w:val="25"/>
        </w:rPr>
        <w:t xml:space="preserve"> </w:t>
      </w:r>
      <w:r w:rsidRPr="00A93F1D">
        <w:t>also</w:t>
      </w:r>
      <w:r w:rsidRPr="00A93F1D">
        <w:rPr>
          <w:spacing w:val="23"/>
        </w:rPr>
        <w:t xml:space="preserve"> </w:t>
      </w:r>
      <w:r w:rsidRPr="00A93F1D">
        <w:t>known</w:t>
      </w:r>
      <w:r w:rsidRPr="00A93F1D">
        <w:rPr>
          <w:spacing w:val="23"/>
        </w:rPr>
        <w:t xml:space="preserve"> </w:t>
      </w:r>
      <w:r w:rsidRPr="00A93F1D">
        <w:t>as</w:t>
      </w:r>
      <w:r w:rsidR="00795D0C" w:rsidRPr="00A93F1D">
        <w:t xml:space="preserve"> </w:t>
      </w:r>
      <w:r w:rsidRPr="00A93F1D">
        <w:rPr>
          <w:spacing w:val="-1"/>
          <w:w w:val="44"/>
        </w:rPr>
        <w:t>―</w:t>
      </w:r>
      <w:r w:rsidRPr="00A93F1D">
        <w:rPr>
          <w:spacing w:val="-2"/>
        </w:rPr>
        <w:t>F</w:t>
      </w:r>
      <w:r w:rsidRPr="00A93F1D">
        <w:rPr>
          <w:spacing w:val="1"/>
        </w:rPr>
        <w:t>r</w:t>
      </w:r>
      <w:r w:rsidRPr="00A93F1D">
        <w:rPr>
          <w:spacing w:val="-1"/>
        </w:rPr>
        <w:t>e</w:t>
      </w:r>
      <w:r w:rsidRPr="00A93F1D">
        <w:t xml:space="preserve">e </w:t>
      </w:r>
      <w:r w:rsidRPr="00A93F1D">
        <w:rPr>
          <w:spacing w:val="-4"/>
        </w:rPr>
        <w:t xml:space="preserve"> </w:t>
      </w:r>
      <w:r w:rsidRPr="00A93F1D">
        <w:rPr>
          <w:spacing w:val="-2"/>
        </w:rPr>
        <w:t>F</w:t>
      </w:r>
      <w:r w:rsidRPr="00A93F1D">
        <w:rPr>
          <w:spacing w:val="2"/>
        </w:rPr>
        <w:t>o</w:t>
      </w:r>
      <w:r w:rsidRPr="00A93F1D">
        <w:t xml:space="preserve">rm </w:t>
      </w:r>
      <w:r w:rsidRPr="00A93F1D">
        <w:rPr>
          <w:spacing w:val="-3"/>
        </w:rPr>
        <w:t xml:space="preserve"> </w:t>
      </w:r>
      <w:r w:rsidRPr="00A93F1D">
        <w:rPr>
          <w:spacing w:val="-1"/>
          <w:w w:val="104"/>
        </w:rPr>
        <w:t>Method</w:t>
      </w:r>
      <w:r w:rsidRPr="00A93F1D">
        <w:t xml:space="preserve"> </w:t>
      </w:r>
      <w:r w:rsidRPr="00A93F1D">
        <w:rPr>
          <w:spacing w:val="-4"/>
        </w:rPr>
        <w:t xml:space="preserve"> </w:t>
      </w:r>
      <w:r w:rsidRPr="00A93F1D">
        <w:t xml:space="preserve">it </w:t>
      </w:r>
      <w:r w:rsidRPr="00A93F1D">
        <w:rPr>
          <w:spacing w:val="-2"/>
        </w:rPr>
        <w:t xml:space="preserve"> </w:t>
      </w:r>
      <w:r w:rsidRPr="00A93F1D">
        <w:t xml:space="preserve">is </w:t>
      </w:r>
      <w:r w:rsidRPr="00A93F1D">
        <w:rPr>
          <w:spacing w:val="-2"/>
        </w:rPr>
        <w:t xml:space="preserve"> </w:t>
      </w:r>
      <w:r w:rsidRPr="00A93F1D">
        <w:t xml:space="preserve">just </w:t>
      </w:r>
      <w:r w:rsidRPr="00A93F1D">
        <w:rPr>
          <w:spacing w:val="-4"/>
        </w:rPr>
        <w:t xml:space="preserve"> </w:t>
      </w:r>
      <w:r w:rsidRPr="00A93F1D">
        <w:t>involv</w:t>
      </w:r>
      <w:r w:rsidRPr="00A93F1D">
        <w:rPr>
          <w:spacing w:val="-1"/>
        </w:rPr>
        <w:t>e</w:t>
      </w:r>
      <w:r w:rsidRPr="00A93F1D">
        <w:t xml:space="preserve">d </w:t>
      </w:r>
      <w:r w:rsidRPr="00A93F1D">
        <w:rPr>
          <w:spacing w:val="-3"/>
        </w:rPr>
        <w:t xml:space="preserve"> </w:t>
      </w:r>
      <w:r w:rsidRPr="00A93F1D">
        <w:t xml:space="preserve">the </w:t>
      </w:r>
      <w:r w:rsidRPr="00A93F1D">
        <w:rPr>
          <w:spacing w:val="-4"/>
        </w:rPr>
        <w:t xml:space="preserve"> </w:t>
      </w:r>
      <w:r w:rsidRPr="00A93F1D">
        <w:rPr>
          <w:spacing w:val="-3"/>
        </w:rPr>
        <w:t>o</w:t>
      </w:r>
      <w:r w:rsidRPr="00A93F1D">
        <w:t>v</w:t>
      </w:r>
      <w:r w:rsidRPr="00A93F1D">
        <w:rPr>
          <w:spacing w:val="-1"/>
        </w:rPr>
        <w:t>e</w:t>
      </w:r>
      <w:r w:rsidRPr="00A93F1D">
        <w:t>rs</w:t>
      </w:r>
      <w:r w:rsidRPr="00A93F1D">
        <w:rPr>
          <w:spacing w:val="-2"/>
        </w:rPr>
        <w:t>e</w:t>
      </w:r>
      <w:r w:rsidRPr="00A93F1D">
        <w:rPr>
          <w:spacing w:val="-1"/>
        </w:rPr>
        <w:t>e</w:t>
      </w:r>
      <w:r w:rsidRPr="00A93F1D">
        <w:t>i</w:t>
      </w:r>
      <w:r w:rsidRPr="00A93F1D">
        <w:rPr>
          <w:spacing w:val="2"/>
        </w:rPr>
        <w:t>n</w:t>
      </w:r>
      <w:r w:rsidRPr="00A93F1D">
        <w:t xml:space="preserve">g </w:t>
      </w:r>
      <w:r w:rsidRPr="00A93F1D">
        <w:rPr>
          <w:spacing w:val="-1"/>
        </w:rPr>
        <w:t xml:space="preserve"> a</w:t>
      </w:r>
      <w:r w:rsidRPr="00A93F1D">
        <w:t xml:space="preserve">nd </w:t>
      </w:r>
      <w:r w:rsidRPr="00A93F1D">
        <w:rPr>
          <w:spacing w:val="-3"/>
        </w:rPr>
        <w:t xml:space="preserve"> </w:t>
      </w:r>
      <w:r w:rsidRPr="00A93F1D">
        <w:t>d</w:t>
      </w:r>
      <w:r w:rsidRPr="00A93F1D">
        <w:rPr>
          <w:spacing w:val="-1"/>
        </w:rPr>
        <w:t>e</w:t>
      </w:r>
      <w:r w:rsidRPr="00A93F1D">
        <w:rPr>
          <w:spacing w:val="2"/>
          <w:w w:val="99"/>
        </w:rPr>
        <w:t>s</w:t>
      </w:r>
      <w:r w:rsidRPr="00A93F1D">
        <w:rPr>
          <w:spacing w:val="-1"/>
        </w:rPr>
        <w:t>c</w:t>
      </w:r>
      <w:r w:rsidRPr="00A93F1D">
        <w:t xml:space="preserve">ription </w:t>
      </w:r>
      <w:r w:rsidRPr="00A93F1D">
        <w:rPr>
          <w:spacing w:val="-3"/>
        </w:rPr>
        <w:t xml:space="preserve"> </w:t>
      </w:r>
      <w:r w:rsidRPr="00A93F1D">
        <w:t xml:space="preserve">of </w:t>
      </w:r>
      <w:r w:rsidRPr="00A93F1D">
        <w:rPr>
          <w:spacing w:val="-4"/>
        </w:rPr>
        <w:t xml:space="preserve"> </w:t>
      </w:r>
      <w:r w:rsidRPr="00A93F1D">
        <w:rPr>
          <w:spacing w:val="-1"/>
        </w:rPr>
        <w:lastRenderedPageBreak/>
        <w:t>e</w:t>
      </w:r>
      <w:r w:rsidRPr="00A93F1D">
        <w:t>mpl</w:t>
      </w:r>
      <w:r w:rsidRPr="00A93F1D">
        <w:rPr>
          <w:spacing w:val="2"/>
        </w:rPr>
        <w:t>o</w:t>
      </w:r>
      <w:r w:rsidRPr="00A93F1D">
        <w:rPr>
          <w:spacing w:val="-5"/>
        </w:rPr>
        <w:t>y</w:t>
      </w:r>
      <w:r w:rsidRPr="00A93F1D">
        <w:rPr>
          <w:spacing w:val="-1"/>
        </w:rPr>
        <w:t>e</w:t>
      </w:r>
      <w:r w:rsidRPr="00A93F1D">
        <w:t>e performance by his boss or superior (IJBMR, 2012). From the last few years the non-</w:t>
      </w:r>
      <w:r w:rsidRPr="00A93F1D">
        <w:rPr>
          <w:spacing w:val="1"/>
        </w:rPr>
        <w:t xml:space="preserve"> </w:t>
      </w:r>
      <w:r w:rsidRPr="00A93F1D">
        <w:t>traditional form of appraisal is common in practices (Coens and Jenkins, 2000; Lawler,</w:t>
      </w:r>
      <w:r w:rsidRPr="00A93F1D">
        <w:rPr>
          <w:spacing w:val="1"/>
        </w:rPr>
        <w:t xml:space="preserve"> </w:t>
      </w:r>
      <w:r w:rsidRPr="00A93F1D">
        <w:t>2000). (Dorfman, 1986; Locke &amp;Latham, 1984; Latham &amp; Wexley, 1981) Mostly these</w:t>
      </w:r>
      <w:r w:rsidRPr="00A93F1D">
        <w:rPr>
          <w:spacing w:val="1"/>
        </w:rPr>
        <w:t xml:space="preserve"> </w:t>
      </w:r>
      <w:r w:rsidRPr="00A93F1D">
        <w:t>techniques</w:t>
      </w:r>
      <w:r w:rsidRPr="00A93F1D">
        <w:rPr>
          <w:spacing w:val="-1"/>
        </w:rPr>
        <w:t xml:space="preserve"> </w:t>
      </w:r>
      <w:r w:rsidRPr="00A93F1D">
        <w:t>are</w:t>
      </w:r>
      <w:r w:rsidRPr="00A93F1D">
        <w:rPr>
          <w:spacing w:val="-1"/>
        </w:rPr>
        <w:t xml:space="preserve"> </w:t>
      </w:r>
      <w:r w:rsidRPr="00A93F1D">
        <w:t>used</w:t>
      </w:r>
      <w:r w:rsidRPr="00A93F1D">
        <w:rPr>
          <w:spacing w:val="-1"/>
        </w:rPr>
        <w:t xml:space="preserve"> </w:t>
      </w:r>
      <w:r w:rsidRPr="00A93F1D">
        <w:t>in throughout world for appraisal</w:t>
      </w:r>
      <w:r w:rsidRPr="00A93F1D">
        <w:rPr>
          <w:spacing w:val="-1"/>
        </w:rPr>
        <w:t xml:space="preserve"> </w:t>
      </w:r>
      <w:r w:rsidRPr="00A93F1D">
        <w:t>method.</w:t>
      </w:r>
    </w:p>
    <w:p w14:paraId="0DA4A615" w14:textId="77777777" w:rsidR="00111817" w:rsidRPr="00A93F1D" w:rsidRDefault="00111817" w:rsidP="004D71A5">
      <w:pPr>
        <w:pStyle w:val="ListParagraph"/>
        <w:widowControl w:val="0"/>
        <w:numPr>
          <w:ilvl w:val="1"/>
          <w:numId w:val="1"/>
        </w:numPr>
        <w:tabs>
          <w:tab w:val="left" w:pos="851"/>
        </w:tabs>
        <w:autoSpaceDE w:val="0"/>
        <w:autoSpaceDN w:val="0"/>
        <w:spacing w:before="160" w:after="0" w:line="480" w:lineRule="auto"/>
        <w:ind w:left="426" w:right="84" w:firstLine="0"/>
        <w:contextualSpacing w:val="0"/>
        <w:jc w:val="both"/>
        <w:rPr>
          <w:rFonts w:ascii="Times New Roman" w:hAnsi="Times New Roman" w:cs="Times New Roman"/>
        </w:rPr>
      </w:pPr>
      <w:r w:rsidRPr="00A93F1D">
        <w:rPr>
          <w:rFonts w:ascii="Times New Roman" w:hAnsi="Times New Roman" w:cs="Times New Roman"/>
        </w:rPr>
        <w:t>Assessment</w:t>
      </w:r>
      <w:r w:rsidRPr="00A93F1D">
        <w:rPr>
          <w:rFonts w:ascii="Times New Roman" w:hAnsi="Times New Roman" w:cs="Times New Roman"/>
          <w:spacing w:val="-2"/>
        </w:rPr>
        <w:t xml:space="preserve"> </w:t>
      </w:r>
      <w:r w:rsidRPr="00A93F1D">
        <w:rPr>
          <w:rFonts w:ascii="Times New Roman" w:hAnsi="Times New Roman" w:cs="Times New Roman"/>
        </w:rPr>
        <w:t>center</w:t>
      </w:r>
    </w:p>
    <w:p w14:paraId="0084211D" w14:textId="77777777" w:rsidR="00111817" w:rsidRPr="00A93F1D" w:rsidRDefault="00111817" w:rsidP="004D71A5">
      <w:pPr>
        <w:pStyle w:val="ListParagraph"/>
        <w:widowControl w:val="0"/>
        <w:numPr>
          <w:ilvl w:val="1"/>
          <w:numId w:val="1"/>
        </w:numPr>
        <w:tabs>
          <w:tab w:val="left" w:pos="851"/>
          <w:tab w:val="left" w:pos="1541"/>
        </w:tabs>
        <w:autoSpaceDE w:val="0"/>
        <w:autoSpaceDN w:val="0"/>
        <w:spacing w:before="137" w:after="0" w:line="480" w:lineRule="auto"/>
        <w:ind w:left="426" w:right="84" w:firstLine="0"/>
        <w:contextualSpacing w:val="0"/>
        <w:jc w:val="both"/>
        <w:rPr>
          <w:rFonts w:ascii="Times New Roman" w:hAnsi="Times New Roman" w:cs="Times New Roman"/>
        </w:rPr>
      </w:pPr>
      <w:r w:rsidRPr="00A93F1D">
        <w:rPr>
          <w:rFonts w:ascii="Times New Roman" w:hAnsi="Times New Roman" w:cs="Times New Roman"/>
        </w:rPr>
        <w:t>Behaviorally</w:t>
      </w:r>
      <w:r w:rsidRPr="00A93F1D">
        <w:rPr>
          <w:rFonts w:ascii="Times New Roman" w:hAnsi="Times New Roman" w:cs="Times New Roman"/>
          <w:spacing w:val="-6"/>
        </w:rPr>
        <w:t xml:space="preserve"> </w:t>
      </w:r>
      <w:r w:rsidRPr="00A93F1D">
        <w:rPr>
          <w:rFonts w:ascii="Times New Roman" w:hAnsi="Times New Roman" w:cs="Times New Roman"/>
        </w:rPr>
        <w:t>anchored</w:t>
      </w:r>
      <w:r w:rsidRPr="00A93F1D">
        <w:rPr>
          <w:rFonts w:ascii="Times New Roman" w:hAnsi="Times New Roman" w:cs="Times New Roman"/>
          <w:spacing w:val="1"/>
        </w:rPr>
        <w:t xml:space="preserve"> </w:t>
      </w:r>
      <w:r w:rsidRPr="00A93F1D">
        <w:rPr>
          <w:rFonts w:ascii="Times New Roman" w:hAnsi="Times New Roman" w:cs="Times New Roman"/>
        </w:rPr>
        <w:t>rating</w:t>
      </w:r>
      <w:r w:rsidRPr="00A93F1D">
        <w:rPr>
          <w:rFonts w:ascii="Times New Roman" w:hAnsi="Times New Roman" w:cs="Times New Roman"/>
          <w:spacing w:val="-4"/>
        </w:rPr>
        <w:t xml:space="preserve"> </w:t>
      </w:r>
      <w:r w:rsidRPr="00A93F1D">
        <w:rPr>
          <w:rFonts w:ascii="Times New Roman" w:hAnsi="Times New Roman" w:cs="Times New Roman"/>
        </w:rPr>
        <w:t>scales</w:t>
      </w:r>
      <w:r w:rsidRPr="00A93F1D">
        <w:rPr>
          <w:rFonts w:ascii="Times New Roman" w:hAnsi="Times New Roman" w:cs="Times New Roman"/>
          <w:spacing w:val="-1"/>
        </w:rPr>
        <w:t xml:space="preserve"> </w:t>
      </w:r>
      <w:r w:rsidRPr="00A93F1D">
        <w:rPr>
          <w:rFonts w:ascii="Times New Roman" w:hAnsi="Times New Roman" w:cs="Times New Roman"/>
        </w:rPr>
        <w:t>(BARS)</w:t>
      </w:r>
    </w:p>
    <w:p w14:paraId="67F712D3" w14:textId="77777777" w:rsidR="00111817" w:rsidRPr="00A93F1D" w:rsidRDefault="00111817" w:rsidP="004D71A5">
      <w:pPr>
        <w:pStyle w:val="ListParagraph"/>
        <w:widowControl w:val="0"/>
        <w:numPr>
          <w:ilvl w:val="1"/>
          <w:numId w:val="1"/>
        </w:numPr>
        <w:tabs>
          <w:tab w:val="left" w:pos="851"/>
        </w:tabs>
        <w:autoSpaceDE w:val="0"/>
        <w:autoSpaceDN w:val="0"/>
        <w:spacing w:before="139" w:after="0" w:line="480" w:lineRule="auto"/>
        <w:ind w:left="426" w:right="84" w:firstLine="0"/>
        <w:contextualSpacing w:val="0"/>
        <w:jc w:val="both"/>
        <w:rPr>
          <w:rFonts w:ascii="Times New Roman" w:hAnsi="Times New Roman" w:cs="Times New Roman"/>
        </w:rPr>
      </w:pPr>
      <w:r w:rsidRPr="00A93F1D">
        <w:rPr>
          <w:rFonts w:ascii="Times New Roman" w:hAnsi="Times New Roman" w:cs="Times New Roman"/>
        </w:rPr>
        <w:t>Human</w:t>
      </w:r>
      <w:r w:rsidRPr="00A93F1D">
        <w:rPr>
          <w:rFonts w:ascii="Times New Roman" w:hAnsi="Times New Roman" w:cs="Times New Roman"/>
          <w:spacing w:val="-1"/>
        </w:rPr>
        <w:t xml:space="preserve"> </w:t>
      </w:r>
      <w:r w:rsidRPr="00A93F1D">
        <w:rPr>
          <w:rFonts w:ascii="Times New Roman" w:hAnsi="Times New Roman" w:cs="Times New Roman"/>
        </w:rPr>
        <w:t>resource accounting</w:t>
      </w:r>
      <w:r w:rsidRPr="00A93F1D">
        <w:rPr>
          <w:rFonts w:ascii="Times New Roman" w:hAnsi="Times New Roman" w:cs="Times New Roman"/>
          <w:spacing w:val="-4"/>
        </w:rPr>
        <w:t xml:space="preserve"> </w:t>
      </w:r>
      <w:r w:rsidRPr="00A93F1D">
        <w:rPr>
          <w:rFonts w:ascii="Times New Roman" w:hAnsi="Times New Roman" w:cs="Times New Roman"/>
        </w:rPr>
        <w:t>method</w:t>
      </w:r>
    </w:p>
    <w:p w14:paraId="47ACFEA4" w14:textId="32D30D7A" w:rsidR="00BE4AA8" w:rsidRPr="00A93F1D" w:rsidRDefault="00111817" w:rsidP="004D71A5">
      <w:pPr>
        <w:pStyle w:val="ListParagraph"/>
        <w:widowControl w:val="0"/>
        <w:numPr>
          <w:ilvl w:val="1"/>
          <w:numId w:val="1"/>
        </w:numPr>
        <w:tabs>
          <w:tab w:val="left" w:pos="851"/>
          <w:tab w:val="left" w:pos="1541"/>
        </w:tabs>
        <w:autoSpaceDE w:val="0"/>
        <w:autoSpaceDN w:val="0"/>
        <w:spacing w:before="137" w:after="0" w:line="480" w:lineRule="auto"/>
        <w:ind w:left="426" w:right="84" w:firstLine="0"/>
        <w:contextualSpacing w:val="0"/>
        <w:jc w:val="both"/>
        <w:rPr>
          <w:rFonts w:ascii="Times New Roman" w:hAnsi="Times New Roman" w:cs="Times New Roman"/>
        </w:rPr>
      </w:pPr>
      <w:r w:rsidRPr="00A93F1D">
        <w:rPr>
          <w:rFonts w:ascii="Times New Roman" w:hAnsi="Times New Roman" w:cs="Times New Roman"/>
        </w:rPr>
        <w:t>360</w:t>
      </w:r>
      <w:r w:rsidRPr="00A93F1D">
        <w:rPr>
          <w:rFonts w:ascii="Times New Roman" w:hAnsi="Times New Roman" w:cs="Times New Roman"/>
          <w:spacing w:val="-2"/>
        </w:rPr>
        <w:t xml:space="preserve"> </w:t>
      </w:r>
      <w:r w:rsidRPr="00A93F1D">
        <w:rPr>
          <w:rFonts w:ascii="Times New Roman" w:hAnsi="Times New Roman" w:cs="Times New Roman"/>
        </w:rPr>
        <w:t>Degree</w:t>
      </w:r>
      <w:r w:rsidRPr="00A93F1D">
        <w:rPr>
          <w:rFonts w:ascii="Times New Roman" w:hAnsi="Times New Roman" w:cs="Times New Roman"/>
          <w:spacing w:val="-2"/>
        </w:rPr>
        <w:t xml:space="preserve"> </w:t>
      </w:r>
      <w:r w:rsidRPr="00A93F1D">
        <w:rPr>
          <w:rFonts w:ascii="Times New Roman" w:hAnsi="Times New Roman" w:cs="Times New Roman"/>
        </w:rPr>
        <w:t>Performance</w:t>
      </w:r>
      <w:r w:rsidRPr="00A93F1D">
        <w:rPr>
          <w:rFonts w:ascii="Times New Roman" w:hAnsi="Times New Roman" w:cs="Times New Roman"/>
          <w:spacing w:val="-3"/>
        </w:rPr>
        <w:t xml:space="preserve"> </w:t>
      </w:r>
      <w:r w:rsidRPr="00A93F1D">
        <w:rPr>
          <w:rFonts w:ascii="Times New Roman" w:hAnsi="Times New Roman" w:cs="Times New Roman"/>
        </w:rPr>
        <w:t>Appraisals</w:t>
      </w:r>
    </w:p>
    <w:p w14:paraId="68AEDCBF" w14:textId="3E383772" w:rsidR="00BE4AA8" w:rsidRPr="00A93F1D" w:rsidRDefault="00111817" w:rsidP="004D71A5">
      <w:pPr>
        <w:pStyle w:val="ListParagraph"/>
        <w:widowControl w:val="0"/>
        <w:numPr>
          <w:ilvl w:val="1"/>
          <w:numId w:val="1"/>
        </w:numPr>
        <w:tabs>
          <w:tab w:val="left" w:pos="851"/>
          <w:tab w:val="left" w:pos="1541"/>
        </w:tabs>
        <w:autoSpaceDE w:val="0"/>
        <w:autoSpaceDN w:val="0"/>
        <w:spacing w:before="139" w:after="100" w:afterAutospacing="1" w:line="480" w:lineRule="auto"/>
        <w:ind w:left="426" w:right="84" w:firstLine="0"/>
        <w:contextualSpacing w:val="0"/>
        <w:jc w:val="both"/>
        <w:rPr>
          <w:rFonts w:ascii="Times New Roman" w:hAnsi="Times New Roman" w:cs="Times New Roman"/>
        </w:rPr>
      </w:pPr>
      <w:r w:rsidRPr="00A93F1D">
        <w:rPr>
          <w:rFonts w:ascii="Times New Roman" w:hAnsi="Times New Roman" w:cs="Times New Roman"/>
        </w:rPr>
        <w:t>Management</w:t>
      </w:r>
      <w:r w:rsidRPr="00A93F1D">
        <w:rPr>
          <w:rFonts w:ascii="Times New Roman" w:hAnsi="Times New Roman" w:cs="Times New Roman"/>
          <w:spacing w:val="-1"/>
        </w:rPr>
        <w:t xml:space="preserve"> </w:t>
      </w:r>
      <w:r w:rsidRPr="00A93F1D">
        <w:rPr>
          <w:rFonts w:ascii="Times New Roman" w:hAnsi="Times New Roman" w:cs="Times New Roman"/>
        </w:rPr>
        <w:t>by</w:t>
      </w:r>
      <w:r w:rsidRPr="00A93F1D">
        <w:rPr>
          <w:rFonts w:ascii="Times New Roman" w:hAnsi="Times New Roman" w:cs="Times New Roman"/>
          <w:spacing w:val="-6"/>
        </w:rPr>
        <w:t xml:space="preserve"> </w:t>
      </w:r>
      <w:r w:rsidRPr="00A93F1D">
        <w:rPr>
          <w:rFonts w:ascii="Times New Roman" w:hAnsi="Times New Roman" w:cs="Times New Roman"/>
        </w:rPr>
        <w:t>objectives</w:t>
      </w:r>
      <w:r w:rsidRPr="00A93F1D">
        <w:rPr>
          <w:rFonts w:ascii="Times New Roman" w:hAnsi="Times New Roman" w:cs="Times New Roman"/>
          <w:spacing w:val="1"/>
        </w:rPr>
        <w:t xml:space="preserve"> </w:t>
      </w:r>
      <w:r w:rsidRPr="00A93F1D">
        <w:rPr>
          <w:rFonts w:ascii="Times New Roman" w:hAnsi="Times New Roman" w:cs="Times New Roman"/>
        </w:rPr>
        <w:t>(MBO).</w:t>
      </w:r>
    </w:p>
    <w:p w14:paraId="0F600D69" w14:textId="34551846" w:rsidR="00BE4AA8" w:rsidRPr="00A93F1D" w:rsidRDefault="00111817" w:rsidP="00D9552E">
      <w:pPr>
        <w:pStyle w:val="BodyText"/>
        <w:spacing w:line="480" w:lineRule="auto"/>
        <w:ind w:right="84"/>
        <w:jc w:val="both"/>
      </w:pPr>
      <w:r w:rsidRPr="00A93F1D">
        <w:rPr>
          <w:b/>
        </w:rPr>
        <w:t>According</w:t>
      </w:r>
      <w:r w:rsidRPr="00A93F1D">
        <w:rPr>
          <w:b/>
          <w:spacing w:val="22"/>
        </w:rPr>
        <w:t xml:space="preserve"> </w:t>
      </w:r>
      <w:r w:rsidRPr="00A93F1D">
        <w:rPr>
          <w:b/>
        </w:rPr>
        <w:t>to</w:t>
      </w:r>
      <w:r w:rsidRPr="00A93F1D">
        <w:rPr>
          <w:b/>
          <w:spacing w:val="22"/>
        </w:rPr>
        <w:t xml:space="preserve"> </w:t>
      </w:r>
      <w:r w:rsidRPr="00A93F1D">
        <w:rPr>
          <w:b/>
        </w:rPr>
        <w:t>jabeen</w:t>
      </w:r>
      <w:r w:rsidRPr="00A93F1D">
        <w:rPr>
          <w:b/>
          <w:spacing w:val="25"/>
        </w:rPr>
        <w:t xml:space="preserve"> </w:t>
      </w:r>
      <w:r w:rsidRPr="00A93F1D">
        <w:t>(2001)</w:t>
      </w:r>
      <w:r w:rsidRPr="00A93F1D">
        <w:rPr>
          <w:spacing w:val="23"/>
        </w:rPr>
        <w:t xml:space="preserve"> </w:t>
      </w:r>
      <w:r w:rsidRPr="00A93F1D">
        <w:t>conducted</w:t>
      </w:r>
      <w:r w:rsidRPr="00A93F1D">
        <w:rPr>
          <w:spacing w:val="22"/>
        </w:rPr>
        <w:t xml:space="preserve"> </w:t>
      </w:r>
      <w:r w:rsidRPr="00A93F1D">
        <w:t>a</w:t>
      </w:r>
      <w:r w:rsidRPr="00A93F1D">
        <w:rPr>
          <w:spacing w:val="21"/>
        </w:rPr>
        <w:t xml:space="preserve"> </w:t>
      </w:r>
      <w:r w:rsidRPr="00A93F1D">
        <w:t>study</w:t>
      </w:r>
      <w:r w:rsidRPr="00A93F1D">
        <w:rPr>
          <w:spacing w:val="21"/>
        </w:rPr>
        <w:t xml:space="preserve"> </w:t>
      </w:r>
      <w:r w:rsidRPr="00A93F1D">
        <w:t>on</w:t>
      </w:r>
      <w:r w:rsidRPr="00A93F1D">
        <w:rPr>
          <w:spacing w:val="22"/>
        </w:rPr>
        <w:t xml:space="preserve"> </w:t>
      </w:r>
      <w:r w:rsidRPr="00A93F1D">
        <w:t>the</w:t>
      </w:r>
      <w:r w:rsidRPr="00A93F1D">
        <w:rPr>
          <w:spacing w:val="22"/>
        </w:rPr>
        <w:t xml:space="preserve"> </w:t>
      </w:r>
      <w:r w:rsidRPr="00A93F1D">
        <w:t>impact</w:t>
      </w:r>
      <w:r w:rsidRPr="00A93F1D">
        <w:rPr>
          <w:spacing w:val="24"/>
        </w:rPr>
        <w:t xml:space="preserve"> </w:t>
      </w:r>
      <w:r w:rsidRPr="00A93F1D">
        <w:t>of</w:t>
      </w:r>
      <w:r w:rsidRPr="00A93F1D">
        <w:rPr>
          <w:spacing w:val="22"/>
        </w:rPr>
        <w:t xml:space="preserve"> </w:t>
      </w:r>
      <w:r w:rsidRPr="00A93F1D">
        <w:t>performance</w:t>
      </w:r>
      <w:r w:rsidRPr="00A93F1D">
        <w:rPr>
          <w:spacing w:val="21"/>
        </w:rPr>
        <w:t xml:space="preserve"> </w:t>
      </w:r>
      <w:r w:rsidRPr="00A93F1D">
        <w:t>appraisal</w:t>
      </w:r>
      <w:r w:rsidRPr="00A93F1D">
        <w:rPr>
          <w:spacing w:val="-57"/>
        </w:rPr>
        <w:t xml:space="preserve"> </w:t>
      </w:r>
      <w:r w:rsidRPr="00A93F1D">
        <w:t xml:space="preserve">on </w:t>
      </w:r>
      <w:r w:rsidR="00A93F1D" w:rsidRPr="00A93F1D">
        <w:t>employees ‘motivation.it</w:t>
      </w:r>
      <w:r w:rsidRPr="00A93F1D">
        <w:t xml:space="preserve"> is indicated </w:t>
      </w:r>
      <w:r w:rsidR="00A93F1D" w:rsidRPr="00A93F1D">
        <w:t>that performance</w:t>
      </w:r>
      <w:r w:rsidRPr="00A93F1D">
        <w:t xml:space="preserve"> appraisal motivates employees</w:t>
      </w:r>
      <w:r w:rsidRPr="00A93F1D">
        <w:rPr>
          <w:spacing w:val="1"/>
        </w:rPr>
        <w:t xml:space="preserve"> </w:t>
      </w:r>
      <w:r w:rsidRPr="00A93F1D">
        <w:t>through</w:t>
      </w:r>
      <w:r w:rsidRPr="00A93F1D">
        <w:rPr>
          <w:spacing w:val="-1"/>
        </w:rPr>
        <w:t xml:space="preserve"> </w:t>
      </w:r>
      <w:r w:rsidRPr="00A93F1D">
        <w:t>remuneration.</w:t>
      </w:r>
    </w:p>
    <w:p w14:paraId="5A60DFAB" w14:textId="1D690160" w:rsidR="00BE4AA8" w:rsidRPr="00A93F1D" w:rsidRDefault="00111817" w:rsidP="00795D0C">
      <w:pPr>
        <w:pStyle w:val="BodyText"/>
        <w:spacing w:before="160" w:line="480" w:lineRule="auto"/>
        <w:ind w:right="84"/>
        <w:jc w:val="both"/>
        <w:rPr>
          <w:spacing w:val="1"/>
        </w:rPr>
      </w:pPr>
      <w:r w:rsidRPr="00A93F1D">
        <w:rPr>
          <w:b/>
        </w:rPr>
        <w:t xml:space="preserve">According to Yee C. C. and Y.Y.Chen </w:t>
      </w:r>
      <w:r w:rsidRPr="00A93F1D">
        <w:t>(2009) The Multifactorial Evaluation Model was</w:t>
      </w:r>
      <w:r w:rsidRPr="00A93F1D">
        <w:rPr>
          <w:spacing w:val="-57"/>
        </w:rPr>
        <w:t xml:space="preserve"> </w:t>
      </w:r>
      <w:r w:rsidRPr="00A93F1D">
        <w:t>studied</w:t>
      </w:r>
      <w:r w:rsidRPr="00A93F1D">
        <w:rPr>
          <w:spacing w:val="1"/>
        </w:rPr>
        <w:t xml:space="preserve"> </w:t>
      </w:r>
      <w:r w:rsidRPr="00A93F1D">
        <w:t>in</w:t>
      </w:r>
      <w:r w:rsidRPr="00A93F1D">
        <w:rPr>
          <w:spacing w:val="1"/>
        </w:rPr>
        <w:t xml:space="preserve"> </w:t>
      </w:r>
      <w:r w:rsidRPr="00A93F1D">
        <w:t>relation</w:t>
      </w:r>
      <w:r w:rsidRPr="00A93F1D">
        <w:rPr>
          <w:spacing w:val="1"/>
        </w:rPr>
        <w:t xml:space="preserve"> </w:t>
      </w:r>
      <w:r w:rsidRPr="00A93F1D">
        <w:t>to</w:t>
      </w:r>
      <w:r w:rsidRPr="00A93F1D">
        <w:rPr>
          <w:spacing w:val="1"/>
        </w:rPr>
        <w:t xml:space="preserve"> </w:t>
      </w:r>
      <w:r w:rsidRPr="00A93F1D">
        <w:t>the</w:t>
      </w:r>
      <w:r w:rsidRPr="00A93F1D">
        <w:rPr>
          <w:spacing w:val="1"/>
        </w:rPr>
        <w:t xml:space="preserve"> </w:t>
      </w:r>
      <w:r w:rsidRPr="00A93F1D">
        <w:t>Performance</w:t>
      </w:r>
      <w:r w:rsidRPr="00A93F1D">
        <w:rPr>
          <w:spacing w:val="1"/>
        </w:rPr>
        <w:t xml:space="preserve"> </w:t>
      </w:r>
      <w:r w:rsidRPr="00A93F1D">
        <w:t>Appraisal</w:t>
      </w:r>
      <w:r w:rsidRPr="00A93F1D">
        <w:rPr>
          <w:spacing w:val="1"/>
        </w:rPr>
        <w:t xml:space="preserve"> </w:t>
      </w:r>
      <w:r w:rsidRPr="00A93F1D">
        <w:t>System.</w:t>
      </w:r>
      <w:r w:rsidRPr="00A93F1D">
        <w:rPr>
          <w:spacing w:val="1"/>
        </w:rPr>
        <w:t xml:space="preserve"> </w:t>
      </w:r>
      <w:r w:rsidR="00A93F1D" w:rsidRPr="00A93F1D">
        <w:t>Employee</w:t>
      </w:r>
      <w:r w:rsidR="00A93F1D" w:rsidRPr="00A93F1D">
        <w:rPr>
          <w:spacing w:val="1"/>
        </w:rPr>
        <w:t xml:space="preserve"> performance</w:t>
      </w:r>
      <w:r w:rsidRPr="00A93F1D">
        <w:rPr>
          <w:spacing w:val="1"/>
        </w:rPr>
        <w:t xml:space="preserve"> </w:t>
      </w:r>
      <w:r w:rsidRPr="00A93F1D">
        <w:t>evaluation is critical in managing an organization's human resource. Maintaining talented</w:t>
      </w:r>
      <w:r w:rsidRPr="00A93F1D">
        <w:rPr>
          <w:spacing w:val="1"/>
        </w:rPr>
        <w:t xml:space="preserve"> </w:t>
      </w:r>
      <w:r w:rsidRPr="00A93F1D">
        <w:t>knowledge workers is crucial as the economy shifts to information-based capitalism.</w:t>
      </w:r>
      <w:r w:rsidRPr="00A93F1D">
        <w:rPr>
          <w:spacing w:val="1"/>
        </w:rPr>
        <w:t xml:space="preserve"> </w:t>
      </w:r>
      <w:r w:rsidRPr="00A93F1D">
        <w:t>However, deciding whether a performance is "excellent," "bad," or "average" is a difficult</w:t>
      </w:r>
      <w:r w:rsidRPr="00A93F1D">
        <w:rPr>
          <w:spacing w:val="-57"/>
        </w:rPr>
        <w:t xml:space="preserve"> </w:t>
      </w:r>
      <w:r w:rsidRPr="00A93F1D">
        <w:t>issue</w:t>
      </w:r>
      <w:r w:rsidRPr="00A93F1D">
        <w:rPr>
          <w:spacing w:val="1"/>
        </w:rPr>
        <w:t xml:space="preserve"> </w:t>
      </w:r>
      <w:r w:rsidRPr="00A93F1D">
        <w:t>for</w:t>
      </w:r>
      <w:r w:rsidRPr="00A93F1D">
        <w:rPr>
          <w:spacing w:val="1"/>
        </w:rPr>
        <w:t xml:space="preserve"> </w:t>
      </w:r>
      <w:r w:rsidRPr="00A93F1D">
        <w:t>management.</w:t>
      </w:r>
      <w:r w:rsidRPr="00A93F1D">
        <w:rPr>
          <w:spacing w:val="1"/>
        </w:rPr>
        <w:t xml:space="preserve"> </w:t>
      </w:r>
      <w:r w:rsidRPr="00A93F1D">
        <w:t>Furthermore,</w:t>
      </w:r>
      <w:r w:rsidRPr="00A93F1D">
        <w:rPr>
          <w:spacing w:val="1"/>
        </w:rPr>
        <w:t xml:space="preserve"> </w:t>
      </w:r>
      <w:r w:rsidRPr="00A93F1D">
        <w:t>in</w:t>
      </w:r>
      <w:r w:rsidRPr="00A93F1D">
        <w:rPr>
          <w:spacing w:val="1"/>
        </w:rPr>
        <w:t xml:space="preserve"> </w:t>
      </w:r>
      <w:r w:rsidRPr="00A93F1D">
        <w:t>the</w:t>
      </w:r>
      <w:r w:rsidRPr="00A93F1D">
        <w:rPr>
          <w:spacing w:val="1"/>
        </w:rPr>
        <w:t xml:space="preserve"> </w:t>
      </w:r>
      <w:r w:rsidRPr="00A93F1D">
        <w:t>absence</w:t>
      </w:r>
      <w:r w:rsidRPr="00A93F1D">
        <w:rPr>
          <w:spacing w:val="1"/>
        </w:rPr>
        <w:t xml:space="preserve"> </w:t>
      </w:r>
      <w:r w:rsidRPr="00A93F1D">
        <w:t>of</w:t>
      </w:r>
      <w:r w:rsidRPr="00A93F1D">
        <w:rPr>
          <w:spacing w:val="1"/>
        </w:rPr>
        <w:t xml:space="preserve"> </w:t>
      </w:r>
      <w:r w:rsidRPr="00A93F1D">
        <w:t>a</w:t>
      </w:r>
      <w:r w:rsidRPr="00A93F1D">
        <w:rPr>
          <w:spacing w:val="1"/>
        </w:rPr>
        <w:t xml:space="preserve"> </w:t>
      </w:r>
      <w:r w:rsidRPr="00A93F1D">
        <w:t>formal</w:t>
      </w:r>
      <w:r w:rsidRPr="00A93F1D">
        <w:rPr>
          <w:spacing w:val="1"/>
        </w:rPr>
        <w:t xml:space="preserve"> </w:t>
      </w:r>
      <w:r w:rsidRPr="00A93F1D">
        <w:t>appraisal</w:t>
      </w:r>
      <w:r w:rsidRPr="00A93F1D">
        <w:rPr>
          <w:spacing w:val="60"/>
        </w:rPr>
        <w:t xml:space="preserve"> </w:t>
      </w:r>
      <w:r w:rsidRPr="00A93F1D">
        <w:t>system,</w:t>
      </w:r>
      <w:r w:rsidRPr="00A93F1D">
        <w:rPr>
          <w:spacing w:val="1"/>
        </w:rPr>
        <w:t xml:space="preserve"> </w:t>
      </w:r>
      <w:r w:rsidRPr="00A93F1D">
        <w:t>superiors</w:t>
      </w:r>
      <w:r w:rsidRPr="00A93F1D">
        <w:rPr>
          <w:spacing w:val="1"/>
        </w:rPr>
        <w:t xml:space="preserve"> </w:t>
      </w:r>
      <w:r w:rsidRPr="00A93F1D">
        <w:t>may</w:t>
      </w:r>
      <w:r w:rsidRPr="00A93F1D">
        <w:rPr>
          <w:spacing w:val="1"/>
        </w:rPr>
        <w:t xml:space="preserve"> </w:t>
      </w:r>
      <w:r w:rsidRPr="00A93F1D">
        <w:t>prefer</w:t>
      </w:r>
      <w:r w:rsidRPr="00A93F1D">
        <w:rPr>
          <w:spacing w:val="1"/>
        </w:rPr>
        <w:t xml:space="preserve"> </w:t>
      </w:r>
      <w:r w:rsidRPr="00A93F1D">
        <w:t>to</w:t>
      </w:r>
      <w:r w:rsidRPr="00A93F1D">
        <w:rPr>
          <w:spacing w:val="1"/>
        </w:rPr>
        <w:t xml:space="preserve"> </w:t>
      </w:r>
      <w:r w:rsidRPr="00A93F1D">
        <w:t>rate</w:t>
      </w:r>
      <w:r w:rsidRPr="00A93F1D">
        <w:rPr>
          <w:spacing w:val="1"/>
        </w:rPr>
        <w:t xml:space="preserve"> </w:t>
      </w:r>
      <w:r w:rsidRPr="00A93F1D">
        <w:t>their</w:t>
      </w:r>
      <w:r w:rsidRPr="00A93F1D">
        <w:rPr>
          <w:spacing w:val="1"/>
        </w:rPr>
        <w:t xml:space="preserve"> </w:t>
      </w:r>
      <w:r w:rsidRPr="00A93F1D">
        <w:t>subordinates'</w:t>
      </w:r>
      <w:r w:rsidRPr="00A93F1D">
        <w:rPr>
          <w:spacing w:val="1"/>
        </w:rPr>
        <w:t xml:space="preserve"> </w:t>
      </w:r>
      <w:r w:rsidRPr="00A93F1D">
        <w:t>work</w:t>
      </w:r>
      <w:r w:rsidRPr="00A93F1D">
        <w:rPr>
          <w:spacing w:val="1"/>
        </w:rPr>
        <w:t xml:space="preserve"> </w:t>
      </w:r>
      <w:r w:rsidRPr="00A93F1D">
        <w:t>performance</w:t>
      </w:r>
      <w:r w:rsidRPr="00A93F1D">
        <w:rPr>
          <w:spacing w:val="1"/>
        </w:rPr>
        <w:t xml:space="preserve"> </w:t>
      </w:r>
      <w:r w:rsidRPr="00A93F1D">
        <w:t>informally</w:t>
      </w:r>
      <w:r w:rsidRPr="00A93F1D">
        <w:rPr>
          <w:spacing w:val="1"/>
        </w:rPr>
        <w:t xml:space="preserve"> </w:t>
      </w:r>
      <w:r w:rsidRPr="00A93F1D">
        <w:t>and</w:t>
      </w:r>
      <w:r w:rsidRPr="00A93F1D">
        <w:rPr>
          <w:spacing w:val="1"/>
        </w:rPr>
        <w:t xml:space="preserve"> </w:t>
      </w:r>
      <w:r w:rsidRPr="00A93F1D">
        <w:t>arbitrarily. The authors of this work suggested a performance appraisal system that uses a</w:t>
      </w:r>
      <w:r w:rsidRPr="00A93F1D">
        <w:rPr>
          <w:spacing w:val="1"/>
        </w:rPr>
        <w:t xml:space="preserve"> </w:t>
      </w:r>
      <w:r w:rsidRPr="00A93F1D">
        <w:t>multifactorial evaluation model to deal with appraisal grades that are frequently expressed</w:t>
      </w:r>
      <w:r w:rsidRPr="00A93F1D">
        <w:rPr>
          <w:spacing w:val="-57"/>
        </w:rPr>
        <w:t xml:space="preserve"> </w:t>
      </w:r>
      <w:r w:rsidRPr="00A93F1D">
        <w:t>in</w:t>
      </w:r>
      <w:r w:rsidRPr="00A93F1D">
        <w:rPr>
          <w:spacing w:val="1"/>
        </w:rPr>
        <w:t xml:space="preserve"> </w:t>
      </w:r>
      <w:r w:rsidRPr="00A93F1D">
        <w:t>ambiguous</w:t>
      </w:r>
      <w:r w:rsidRPr="00A93F1D">
        <w:rPr>
          <w:spacing w:val="1"/>
        </w:rPr>
        <w:t xml:space="preserve"> </w:t>
      </w:r>
      <w:r w:rsidRPr="00A93F1D">
        <w:t>linguistic</w:t>
      </w:r>
      <w:r w:rsidRPr="00A93F1D">
        <w:rPr>
          <w:spacing w:val="1"/>
        </w:rPr>
        <w:t xml:space="preserve"> </w:t>
      </w:r>
      <w:r w:rsidRPr="00A93F1D">
        <w:t>ways.</w:t>
      </w:r>
      <w:r w:rsidRPr="00A93F1D">
        <w:rPr>
          <w:spacing w:val="1"/>
        </w:rPr>
        <w:t xml:space="preserve"> </w:t>
      </w:r>
      <w:r w:rsidRPr="00A93F1D">
        <w:t>The</w:t>
      </w:r>
      <w:r w:rsidRPr="00A93F1D">
        <w:rPr>
          <w:spacing w:val="1"/>
        </w:rPr>
        <w:t xml:space="preserve"> </w:t>
      </w:r>
      <w:r w:rsidRPr="00A93F1D">
        <w:t>proposed</w:t>
      </w:r>
      <w:r w:rsidRPr="00A93F1D">
        <w:rPr>
          <w:spacing w:val="1"/>
        </w:rPr>
        <w:t xml:space="preserve"> </w:t>
      </w:r>
      <w:r w:rsidRPr="00A93F1D">
        <w:t>methodology is</w:t>
      </w:r>
      <w:r w:rsidRPr="00A93F1D">
        <w:rPr>
          <w:spacing w:val="1"/>
        </w:rPr>
        <w:t xml:space="preserve"> </w:t>
      </w:r>
      <w:r w:rsidRPr="00A93F1D">
        <w:t>for</w:t>
      </w:r>
      <w:r w:rsidRPr="00A93F1D">
        <w:rPr>
          <w:spacing w:val="1"/>
        </w:rPr>
        <w:t xml:space="preserve"> </w:t>
      </w:r>
      <w:r w:rsidRPr="00A93F1D">
        <w:t>assessing</w:t>
      </w:r>
      <w:r w:rsidRPr="00A93F1D">
        <w:rPr>
          <w:spacing w:val="1"/>
        </w:rPr>
        <w:t xml:space="preserve"> </w:t>
      </w:r>
      <w:r w:rsidRPr="00A93F1D">
        <w:t>employee</w:t>
      </w:r>
      <w:r w:rsidRPr="00A93F1D">
        <w:rPr>
          <w:spacing w:val="1"/>
        </w:rPr>
        <w:t xml:space="preserve"> </w:t>
      </w:r>
      <w:r w:rsidRPr="00A93F1D">
        <w:t xml:space="preserve">performance based on predetermined performance appraisal </w:t>
      </w:r>
      <w:r w:rsidRPr="00A93F1D">
        <w:lastRenderedPageBreak/>
        <w:t>criteria. The project was a</w:t>
      </w:r>
      <w:r w:rsidRPr="00A93F1D">
        <w:rPr>
          <w:spacing w:val="1"/>
        </w:rPr>
        <w:t xml:space="preserve"> </w:t>
      </w:r>
      <w:r w:rsidRPr="00A93F1D">
        <w:t>partnership with one of Malaysia's leading information and communication technology</w:t>
      </w:r>
      <w:r w:rsidRPr="00A93F1D">
        <w:rPr>
          <w:spacing w:val="1"/>
        </w:rPr>
        <w:t xml:space="preserve"> </w:t>
      </w:r>
      <w:r w:rsidRPr="00A93F1D">
        <w:t>companies</w:t>
      </w:r>
      <w:r w:rsidRPr="00A93F1D">
        <w:rPr>
          <w:spacing w:val="-1"/>
        </w:rPr>
        <w:t xml:space="preserve"> </w:t>
      </w:r>
      <w:r w:rsidRPr="00A93F1D">
        <w:t>on its performance</w:t>
      </w:r>
      <w:r w:rsidRPr="00A93F1D">
        <w:rPr>
          <w:spacing w:val="-1"/>
        </w:rPr>
        <w:t xml:space="preserve"> </w:t>
      </w:r>
      <w:r w:rsidRPr="00A93F1D">
        <w:t>rating</w:t>
      </w:r>
      <w:r w:rsidRPr="00A93F1D">
        <w:rPr>
          <w:spacing w:val="-3"/>
        </w:rPr>
        <w:t xml:space="preserve"> </w:t>
      </w:r>
      <w:r w:rsidRPr="00A93F1D">
        <w:t>procedure.</w:t>
      </w:r>
    </w:p>
    <w:p w14:paraId="7E16F7C6" w14:textId="306461CB" w:rsidR="00861ACE" w:rsidRPr="00A93F1D" w:rsidRDefault="00111817" w:rsidP="00795D0C">
      <w:pPr>
        <w:pStyle w:val="BodyText"/>
        <w:spacing w:before="76" w:after="100" w:afterAutospacing="1" w:line="480" w:lineRule="auto"/>
        <w:ind w:right="84"/>
        <w:jc w:val="both"/>
      </w:pPr>
      <w:r w:rsidRPr="00A93F1D">
        <w:rPr>
          <w:b/>
        </w:rPr>
        <w:t>According</w:t>
      </w:r>
      <w:r w:rsidRPr="00A93F1D">
        <w:rPr>
          <w:b/>
          <w:spacing w:val="1"/>
        </w:rPr>
        <w:t xml:space="preserve"> </w:t>
      </w:r>
      <w:r w:rsidRPr="00A93F1D">
        <w:rPr>
          <w:b/>
        </w:rPr>
        <w:t>to Rocio</w:t>
      </w:r>
      <w:r w:rsidRPr="00A93F1D">
        <w:rPr>
          <w:b/>
          <w:spacing w:val="1"/>
        </w:rPr>
        <w:t xml:space="preserve"> </w:t>
      </w:r>
      <w:r w:rsidRPr="00A93F1D">
        <w:rPr>
          <w:b/>
        </w:rPr>
        <w:t>de Andres</w:t>
      </w:r>
      <w:r w:rsidRPr="00A93F1D">
        <w:rPr>
          <w:b/>
          <w:spacing w:val="1"/>
        </w:rPr>
        <w:t xml:space="preserve"> </w:t>
      </w:r>
      <w:r w:rsidRPr="00A93F1D">
        <w:t>(2010) looked into</w:t>
      </w:r>
      <w:r w:rsidRPr="00A93F1D">
        <w:rPr>
          <w:spacing w:val="1"/>
        </w:rPr>
        <w:t xml:space="preserve"> </w:t>
      </w:r>
      <w:r w:rsidRPr="00A93F1D">
        <w:t>Distance function</w:t>
      </w:r>
      <w:r w:rsidRPr="00A93F1D">
        <w:rPr>
          <w:spacing w:val="1"/>
        </w:rPr>
        <w:t xml:space="preserve"> </w:t>
      </w:r>
      <w:r w:rsidRPr="00A93F1D">
        <w:t>approaches</w:t>
      </w:r>
      <w:r w:rsidRPr="00A93F1D">
        <w:rPr>
          <w:spacing w:val="60"/>
        </w:rPr>
        <w:t xml:space="preserve"> </w:t>
      </w:r>
      <w:r w:rsidRPr="00A93F1D">
        <w:t>are</w:t>
      </w:r>
      <w:r w:rsidRPr="00A93F1D">
        <w:rPr>
          <w:spacing w:val="1"/>
        </w:rPr>
        <w:t xml:space="preserve"> </w:t>
      </w:r>
      <w:r w:rsidRPr="00A93F1D">
        <w:t>used to evaluate performance. Some</w:t>
      </w:r>
      <w:r w:rsidRPr="00A93F1D">
        <w:rPr>
          <w:spacing w:val="60"/>
        </w:rPr>
        <w:t xml:space="preserve"> </w:t>
      </w:r>
      <w:r w:rsidRPr="00A93F1D">
        <w:t>companies use performance appraisal to analyse</w:t>
      </w:r>
      <w:r w:rsidRPr="00A93F1D">
        <w:rPr>
          <w:spacing w:val="1"/>
        </w:rPr>
        <w:t xml:space="preserve"> </w:t>
      </w:r>
      <w:r w:rsidRPr="00A93F1D">
        <w:t>their employees' efficiency and production in order to plan their promotion, wage, and</w:t>
      </w:r>
      <w:r w:rsidRPr="00A93F1D">
        <w:rPr>
          <w:spacing w:val="1"/>
        </w:rPr>
        <w:t xml:space="preserve"> </w:t>
      </w:r>
      <w:r w:rsidRPr="00A93F1D">
        <w:t>layoff policies, among other things. Initially, only the executive staff carried out this</w:t>
      </w:r>
      <w:r w:rsidRPr="00A93F1D">
        <w:rPr>
          <w:spacing w:val="1"/>
        </w:rPr>
        <w:t xml:space="preserve"> </w:t>
      </w:r>
      <w:r w:rsidRPr="00A93F1D">
        <w:t>procedure, but it has since grown into an evaluation process based on the opinions of</w:t>
      </w:r>
      <w:r w:rsidRPr="00A93F1D">
        <w:rPr>
          <w:spacing w:val="1"/>
        </w:rPr>
        <w:t xml:space="preserve"> </w:t>
      </w:r>
      <w:r w:rsidRPr="00A93F1D">
        <w:t>many reviewers, supervisors, collaborators, consumers, and the employees themselves</w:t>
      </w:r>
      <w:r w:rsidRPr="00A93F1D">
        <w:rPr>
          <w:spacing w:val="1"/>
        </w:rPr>
        <w:t xml:space="preserve"> </w:t>
      </w:r>
      <w:r w:rsidRPr="00A93F1D">
        <w:t>(360-degree</w:t>
      </w:r>
      <w:r w:rsidRPr="00A93F1D">
        <w:rPr>
          <w:spacing w:val="1"/>
        </w:rPr>
        <w:t xml:space="preserve"> </w:t>
      </w:r>
      <w:r w:rsidRPr="00A93F1D">
        <w:t>method).</w:t>
      </w:r>
      <w:r w:rsidRPr="00A93F1D">
        <w:rPr>
          <w:spacing w:val="1"/>
        </w:rPr>
        <w:t xml:space="preserve"> </w:t>
      </w:r>
      <w:r w:rsidRPr="00A93F1D">
        <w:t>Reviewers</w:t>
      </w:r>
      <w:r w:rsidRPr="00A93F1D">
        <w:rPr>
          <w:spacing w:val="1"/>
        </w:rPr>
        <w:t xml:space="preserve"> </w:t>
      </w:r>
      <w:r w:rsidRPr="00A93F1D">
        <w:t>analyse</w:t>
      </w:r>
      <w:r w:rsidRPr="00A93F1D">
        <w:rPr>
          <w:spacing w:val="1"/>
        </w:rPr>
        <w:t xml:space="preserve"> </w:t>
      </w:r>
      <w:r w:rsidRPr="00A93F1D">
        <w:t>several</w:t>
      </w:r>
      <w:r w:rsidRPr="00A93F1D">
        <w:rPr>
          <w:spacing w:val="1"/>
        </w:rPr>
        <w:t xml:space="preserve"> </w:t>
      </w:r>
      <w:r w:rsidRPr="00A93F1D">
        <w:t>signs</w:t>
      </w:r>
      <w:r w:rsidRPr="00A93F1D">
        <w:rPr>
          <w:spacing w:val="1"/>
        </w:rPr>
        <w:t xml:space="preserve"> </w:t>
      </w:r>
      <w:r w:rsidRPr="00A93F1D">
        <w:t>connected</w:t>
      </w:r>
      <w:r w:rsidRPr="00A93F1D">
        <w:rPr>
          <w:spacing w:val="1"/>
        </w:rPr>
        <w:t xml:space="preserve"> </w:t>
      </w:r>
      <w:r w:rsidRPr="00A93F1D">
        <w:t>to</w:t>
      </w:r>
      <w:r w:rsidRPr="00A93F1D">
        <w:rPr>
          <w:spacing w:val="1"/>
        </w:rPr>
        <w:t xml:space="preserve"> </w:t>
      </w:r>
      <w:r w:rsidRPr="00A93F1D">
        <w:t>an</w:t>
      </w:r>
      <w:r w:rsidRPr="00A93F1D">
        <w:rPr>
          <w:spacing w:val="1"/>
        </w:rPr>
        <w:t xml:space="preserve"> </w:t>
      </w:r>
      <w:r w:rsidRPr="00A93F1D">
        <w:t>employee's</w:t>
      </w:r>
      <w:r w:rsidRPr="00A93F1D">
        <w:rPr>
          <w:spacing w:val="1"/>
        </w:rPr>
        <w:t xml:space="preserve"> </w:t>
      </w:r>
      <w:r w:rsidRPr="00A93F1D">
        <w:t>performance</w:t>
      </w:r>
      <w:r w:rsidRPr="00A93F1D">
        <w:rPr>
          <w:spacing w:val="1"/>
        </w:rPr>
        <w:t xml:space="preserve"> </w:t>
      </w:r>
      <w:r w:rsidRPr="00A93F1D">
        <w:t>appraisal</w:t>
      </w:r>
      <w:r w:rsidRPr="00A93F1D">
        <w:rPr>
          <w:spacing w:val="1"/>
        </w:rPr>
        <w:t xml:space="preserve"> </w:t>
      </w:r>
      <w:r w:rsidRPr="00A93F1D">
        <w:t>in</w:t>
      </w:r>
      <w:r w:rsidRPr="00A93F1D">
        <w:rPr>
          <w:spacing w:val="1"/>
        </w:rPr>
        <w:t xml:space="preserve"> </w:t>
      </w:r>
      <w:r w:rsidRPr="00A93F1D">
        <w:t>such</w:t>
      </w:r>
      <w:r w:rsidRPr="00A93F1D">
        <w:rPr>
          <w:spacing w:val="1"/>
        </w:rPr>
        <w:t xml:space="preserve"> </w:t>
      </w:r>
      <w:r w:rsidRPr="00A93F1D">
        <w:t>a</w:t>
      </w:r>
      <w:r w:rsidRPr="00A93F1D">
        <w:rPr>
          <w:spacing w:val="1"/>
        </w:rPr>
        <w:t xml:space="preserve"> </w:t>
      </w:r>
      <w:r w:rsidRPr="00A93F1D">
        <w:t>process.</w:t>
      </w:r>
      <w:r w:rsidRPr="00A93F1D">
        <w:rPr>
          <w:spacing w:val="1"/>
        </w:rPr>
        <w:t xml:space="preserve"> </w:t>
      </w:r>
      <w:r w:rsidRPr="00A93F1D">
        <w:t>The</w:t>
      </w:r>
      <w:r w:rsidRPr="00A93F1D">
        <w:rPr>
          <w:spacing w:val="1"/>
        </w:rPr>
        <w:t xml:space="preserve"> </w:t>
      </w:r>
      <w:r w:rsidRPr="00A93F1D">
        <w:t>authors</w:t>
      </w:r>
      <w:r w:rsidRPr="00A93F1D">
        <w:rPr>
          <w:spacing w:val="1"/>
        </w:rPr>
        <w:t xml:space="preserve"> </w:t>
      </w:r>
      <w:r w:rsidRPr="00A93F1D">
        <w:t>of</w:t>
      </w:r>
      <w:r w:rsidRPr="00A93F1D">
        <w:rPr>
          <w:spacing w:val="1"/>
        </w:rPr>
        <w:t xml:space="preserve"> </w:t>
      </w:r>
      <w:r w:rsidRPr="00A93F1D">
        <w:t>this</w:t>
      </w:r>
      <w:r w:rsidRPr="00A93F1D">
        <w:rPr>
          <w:spacing w:val="1"/>
        </w:rPr>
        <w:t xml:space="preserve"> </w:t>
      </w:r>
      <w:r w:rsidRPr="00A93F1D">
        <w:t>research</w:t>
      </w:r>
      <w:r w:rsidRPr="00A93F1D">
        <w:rPr>
          <w:spacing w:val="1"/>
        </w:rPr>
        <w:t xml:space="preserve"> </w:t>
      </w:r>
      <w:r w:rsidRPr="00A93F1D">
        <w:t>proposed</w:t>
      </w:r>
      <w:r w:rsidRPr="00A93F1D">
        <w:rPr>
          <w:spacing w:val="1"/>
        </w:rPr>
        <w:t xml:space="preserve"> </w:t>
      </w:r>
      <w:r w:rsidRPr="00A93F1D">
        <w:t>an</w:t>
      </w:r>
      <w:r w:rsidRPr="00A93F1D">
        <w:rPr>
          <w:spacing w:val="1"/>
        </w:rPr>
        <w:t xml:space="preserve"> </w:t>
      </w:r>
      <w:r w:rsidRPr="00A93F1D">
        <w:t>evaluation system in which diverse groups of reviewers participate in the evaluation</w:t>
      </w:r>
      <w:r w:rsidRPr="00A93F1D">
        <w:rPr>
          <w:spacing w:val="1"/>
        </w:rPr>
        <w:t xml:space="preserve"> </w:t>
      </w:r>
      <w:r w:rsidRPr="00A93F1D">
        <w:t>process.</w:t>
      </w:r>
      <w:r w:rsidRPr="00A93F1D">
        <w:rPr>
          <w:spacing w:val="1"/>
        </w:rPr>
        <w:t xml:space="preserve"> </w:t>
      </w:r>
      <w:r w:rsidRPr="00A93F1D">
        <w:t>Given that</w:t>
      </w:r>
      <w:r w:rsidRPr="00A93F1D">
        <w:rPr>
          <w:spacing w:val="1"/>
        </w:rPr>
        <w:t xml:space="preserve"> </w:t>
      </w:r>
      <w:r w:rsidRPr="00A93F1D">
        <w:t>reviewers</w:t>
      </w:r>
      <w:r w:rsidRPr="00A93F1D">
        <w:rPr>
          <w:spacing w:val="1"/>
        </w:rPr>
        <w:t xml:space="preserve"> </w:t>
      </w:r>
      <w:r w:rsidRPr="00A93F1D">
        <w:t>have</w:t>
      </w:r>
      <w:r w:rsidRPr="00A93F1D">
        <w:rPr>
          <w:spacing w:val="1"/>
        </w:rPr>
        <w:t xml:space="preserve"> </w:t>
      </w:r>
      <w:r w:rsidRPr="00A93F1D">
        <w:t>varying levels</w:t>
      </w:r>
      <w:r w:rsidRPr="00A93F1D">
        <w:rPr>
          <w:spacing w:val="1"/>
        </w:rPr>
        <w:t xml:space="preserve"> </w:t>
      </w:r>
      <w:r w:rsidRPr="00A93F1D">
        <w:t>of knowledge</w:t>
      </w:r>
      <w:r w:rsidRPr="00A93F1D">
        <w:rPr>
          <w:spacing w:val="60"/>
        </w:rPr>
        <w:t xml:space="preserve"> </w:t>
      </w:r>
      <w:r w:rsidRPr="00A93F1D">
        <w:t>about</w:t>
      </w:r>
      <w:r w:rsidRPr="00A93F1D">
        <w:rPr>
          <w:spacing w:val="60"/>
        </w:rPr>
        <w:t xml:space="preserve"> </w:t>
      </w:r>
      <w:r w:rsidRPr="00A93F1D">
        <w:t>the employee</w:t>
      </w:r>
      <w:r w:rsidRPr="00A93F1D">
        <w:rPr>
          <w:spacing w:val="1"/>
        </w:rPr>
        <w:t xml:space="preserve"> </w:t>
      </w:r>
      <w:r w:rsidRPr="00A93F1D">
        <w:t>being evaluated, it appears reasonable to provide a flexible framework in which reviewers</w:t>
      </w:r>
      <w:r w:rsidRPr="00A93F1D">
        <w:rPr>
          <w:spacing w:val="-57"/>
        </w:rPr>
        <w:t xml:space="preserve"> </w:t>
      </w:r>
      <w:r w:rsidRPr="00A93F1D">
        <w:t>can express their opinions on multiple finite scales based on their expertise. The ultimate</w:t>
      </w:r>
      <w:r w:rsidRPr="00A93F1D">
        <w:rPr>
          <w:spacing w:val="1"/>
        </w:rPr>
        <w:t xml:space="preserve"> </w:t>
      </w:r>
      <w:r w:rsidRPr="00A93F1D">
        <w:t>goal is to create a global appraisal for each employee that the management team may use</w:t>
      </w:r>
      <w:r w:rsidRPr="00A93F1D">
        <w:rPr>
          <w:spacing w:val="1"/>
        </w:rPr>
        <w:t xml:space="preserve"> </w:t>
      </w:r>
      <w:r w:rsidRPr="00A93F1D">
        <w:t>to make decisions about human resources strategy. In this way, the authors suggested a</w:t>
      </w:r>
      <w:r w:rsidRPr="00A93F1D">
        <w:rPr>
          <w:spacing w:val="1"/>
        </w:rPr>
        <w:t xml:space="preserve"> </w:t>
      </w:r>
      <w:r w:rsidRPr="00A93F1D">
        <w:t>mechanism for aggregating individual valuation</w:t>
      </w:r>
      <w:r w:rsidRPr="00A93F1D">
        <w:rPr>
          <w:spacing w:val="1"/>
        </w:rPr>
        <w:t xml:space="preserve"> </w:t>
      </w:r>
      <w:r w:rsidRPr="00A93F1D">
        <w:t>in a framework measure in order to</w:t>
      </w:r>
      <w:r w:rsidRPr="00A93F1D">
        <w:rPr>
          <w:spacing w:val="1"/>
        </w:rPr>
        <w:t xml:space="preserve"> </w:t>
      </w:r>
      <w:r w:rsidRPr="00A93F1D">
        <w:t>achieve a global evaluation for each employee. The underlying optimization problems can</w:t>
      </w:r>
      <w:r w:rsidRPr="00A93F1D">
        <w:rPr>
          <w:spacing w:val="-57"/>
        </w:rPr>
        <w:t xml:space="preserve"> </w:t>
      </w:r>
      <w:r w:rsidRPr="00A93F1D">
        <w:t>be</w:t>
      </w:r>
      <w:r w:rsidRPr="00A93F1D">
        <w:rPr>
          <w:spacing w:val="1"/>
        </w:rPr>
        <w:t xml:space="preserve"> </w:t>
      </w:r>
      <w:r w:rsidRPr="00A93F1D">
        <w:t>simplified</w:t>
      </w:r>
      <w:r w:rsidRPr="00A93F1D">
        <w:rPr>
          <w:spacing w:val="1"/>
        </w:rPr>
        <w:t xml:space="preserve"> </w:t>
      </w:r>
      <w:r w:rsidRPr="00A93F1D">
        <w:t>to</w:t>
      </w:r>
      <w:r w:rsidRPr="00A93F1D">
        <w:rPr>
          <w:spacing w:val="1"/>
        </w:rPr>
        <w:t xml:space="preserve"> </w:t>
      </w:r>
      <w:r w:rsidRPr="00A93F1D">
        <w:t>a</w:t>
      </w:r>
      <w:r w:rsidRPr="00A93F1D">
        <w:rPr>
          <w:spacing w:val="1"/>
        </w:rPr>
        <w:t xml:space="preserve"> </w:t>
      </w:r>
      <w:r w:rsidRPr="00A93F1D">
        <w:t>fairly</w:t>
      </w:r>
      <w:r w:rsidRPr="00A93F1D">
        <w:rPr>
          <w:spacing w:val="1"/>
        </w:rPr>
        <w:t xml:space="preserve"> </w:t>
      </w:r>
      <w:r w:rsidRPr="00A93F1D">
        <w:t>simple</w:t>
      </w:r>
      <w:r w:rsidRPr="00A93F1D">
        <w:rPr>
          <w:spacing w:val="1"/>
        </w:rPr>
        <w:t xml:space="preserve"> </w:t>
      </w:r>
      <w:r w:rsidRPr="00A93F1D">
        <w:t>Extended</w:t>
      </w:r>
      <w:r w:rsidRPr="00A93F1D">
        <w:rPr>
          <w:spacing w:val="1"/>
        </w:rPr>
        <w:t xml:space="preserve"> </w:t>
      </w:r>
      <w:r w:rsidRPr="00A93F1D">
        <w:t>Goal</w:t>
      </w:r>
      <w:r w:rsidRPr="00A93F1D">
        <w:rPr>
          <w:spacing w:val="1"/>
        </w:rPr>
        <w:t xml:space="preserve"> </w:t>
      </w:r>
      <w:r w:rsidRPr="00A93F1D">
        <w:t>Programming</w:t>
      </w:r>
      <w:r w:rsidRPr="00A93F1D">
        <w:rPr>
          <w:spacing w:val="1"/>
        </w:rPr>
        <w:t xml:space="preserve"> </w:t>
      </w:r>
      <w:r w:rsidRPr="00A93F1D">
        <w:t>formulation</w:t>
      </w:r>
      <w:r w:rsidRPr="00A93F1D">
        <w:rPr>
          <w:spacing w:val="1"/>
        </w:rPr>
        <w:t xml:space="preserve"> </w:t>
      </w:r>
      <w:r w:rsidRPr="00A93F1D">
        <w:t>in</w:t>
      </w:r>
      <w:r w:rsidRPr="00A93F1D">
        <w:rPr>
          <w:spacing w:val="1"/>
        </w:rPr>
        <w:t xml:space="preserve"> </w:t>
      </w:r>
      <w:r w:rsidRPr="00A93F1D">
        <w:t>this</w:t>
      </w:r>
      <w:r w:rsidRPr="00A93F1D">
        <w:rPr>
          <w:spacing w:val="1"/>
        </w:rPr>
        <w:t xml:space="preserve"> </w:t>
      </w:r>
      <w:r w:rsidRPr="00A93F1D">
        <w:t>application.</w:t>
      </w:r>
    </w:p>
    <w:p w14:paraId="06EDDF28" w14:textId="3739FF37" w:rsidR="005871E1" w:rsidRPr="00A93F1D" w:rsidRDefault="00111817" w:rsidP="00D9552E">
      <w:pPr>
        <w:pStyle w:val="BodyText"/>
        <w:spacing w:after="100" w:afterAutospacing="1" w:line="480" w:lineRule="auto"/>
        <w:ind w:right="84"/>
        <w:jc w:val="both"/>
      </w:pPr>
      <w:r w:rsidRPr="00A93F1D">
        <w:rPr>
          <w:b/>
        </w:rPr>
        <w:t xml:space="preserve">According to Manish Khanna </w:t>
      </w:r>
      <w:r w:rsidRPr="00A93F1D">
        <w:t>(2014) Performance appraisal is significant since it is an</w:t>
      </w:r>
      <w:r w:rsidRPr="00A93F1D">
        <w:rPr>
          <w:spacing w:val="1"/>
        </w:rPr>
        <w:t xml:space="preserve"> </w:t>
      </w:r>
      <w:r w:rsidRPr="00A93F1D">
        <w:t>important part of any company's human resource strategy. Managing individual and team</w:t>
      </w:r>
      <w:r w:rsidRPr="00A93F1D">
        <w:rPr>
          <w:spacing w:val="1"/>
        </w:rPr>
        <w:t xml:space="preserve"> </w:t>
      </w:r>
      <w:r w:rsidRPr="00A93F1D">
        <w:t>performance to accomplish corporate goals has a clear value. Performance appraisal is a</w:t>
      </w:r>
      <w:r w:rsidRPr="00A93F1D">
        <w:rPr>
          <w:spacing w:val="1"/>
        </w:rPr>
        <w:t xml:space="preserve"> </w:t>
      </w:r>
      <w:r w:rsidRPr="00A93F1D">
        <w:t>significant</w:t>
      </w:r>
      <w:r w:rsidRPr="00A93F1D">
        <w:rPr>
          <w:spacing w:val="1"/>
        </w:rPr>
        <w:t xml:space="preserve"> </w:t>
      </w:r>
      <w:r w:rsidRPr="00A93F1D">
        <w:t>instrument</w:t>
      </w:r>
      <w:r w:rsidRPr="00A93F1D">
        <w:rPr>
          <w:spacing w:val="1"/>
        </w:rPr>
        <w:t xml:space="preserve"> </w:t>
      </w:r>
      <w:r w:rsidRPr="00A93F1D">
        <w:t>in</w:t>
      </w:r>
      <w:r w:rsidRPr="00A93F1D">
        <w:rPr>
          <w:spacing w:val="1"/>
        </w:rPr>
        <w:t xml:space="preserve"> </w:t>
      </w:r>
      <w:r w:rsidRPr="00A93F1D">
        <w:t>the</w:t>
      </w:r>
      <w:r w:rsidRPr="00A93F1D">
        <w:rPr>
          <w:spacing w:val="1"/>
        </w:rPr>
        <w:t xml:space="preserve"> </w:t>
      </w:r>
      <w:r w:rsidRPr="00A93F1D">
        <w:t>hands</w:t>
      </w:r>
      <w:r w:rsidRPr="00A93F1D">
        <w:rPr>
          <w:spacing w:val="1"/>
        </w:rPr>
        <w:t xml:space="preserve"> </w:t>
      </w:r>
      <w:r w:rsidRPr="00A93F1D">
        <w:t>of</w:t>
      </w:r>
      <w:r w:rsidRPr="00A93F1D">
        <w:rPr>
          <w:spacing w:val="1"/>
        </w:rPr>
        <w:t xml:space="preserve"> </w:t>
      </w:r>
      <w:r w:rsidRPr="00A93F1D">
        <w:t>personal</w:t>
      </w:r>
      <w:r w:rsidRPr="00A93F1D">
        <w:rPr>
          <w:spacing w:val="1"/>
        </w:rPr>
        <w:t xml:space="preserve"> </w:t>
      </w:r>
      <w:r w:rsidRPr="00A93F1D">
        <w:t>management</w:t>
      </w:r>
      <w:r w:rsidRPr="00A93F1D">
        <w:rPr>
          <w:spacing w:val="1"/>
        </w:rPr>
        <w:t xml:space="preserve"> </w:t>
      </w:r>
      <w:r w:rsidRPr="00A93F1D">
        <w:t>because</w:t>
      </w:r>
      <w:r w:rsidRPr="00A93F1D">
        <w:rPr>
          <w:spacing w:val="1"/>
        </w:rPr>
        <w:t xml:space="preserve"> </w:t>
      </w:r>
      <w:r w:rsidRPr="00A93F1D">
        <w:t>it</w:t>
      </w:r>
      <w:r w:rsidRPr="00A93F1D">
        <w:rPr>
          <w:spacing w:val="1"/>
        </w:rPr>
        <w:t xml:space="preserve"> </w:t>
      </w:r>
      <w:r w:rsidRPr="00A93F1D">
        <w:t>achieves</w:t>
      </w:r>
      <w:r w:rsidRPr="00A93F1D">
        <w:rPr>
          <w:spacing w:val="1"/>
        </w:rPr>
        <w:t xml:space="preserve"> </w:t>
      </w:r>
      <w:r w:rsidRPr="00A93F1D">
        <w:t>the</w:t>
      </w:r>
      <w:r w:rsidRPr="00A93F1D">
        <w:rPr>
          <w:spacing w:val="-57"/>
        </w:rPr>
        <w:t xml:space="preserve"> </w:t>
      </w:r>
      <w:r w:rsidRPr="00A93F1D">
        <w:t xml:space="preserve">department's major goal of appraising the individual's worth, which is the </w:t>
      </w:r>
      <w:r w:rsidRPr="00A93F1D">
        <w:lastRenderedPageBreak/>
        <w:t>major goal of</w:t>
      </w:r>
      <w:r w:rsidRPr="00A93F1D">
        <w:rPr>
          <w:spacing w:val="1"/>
        </w:rPr>
        <w:t xml:space="preserve"> </w:t>
      </w:r>
      <w:r w:rsidRPr="00A93F1D">
        <w:t>the</w:t>
      </w:r>
      <w:r w:rsidRPr="00A93F1D">
        <w:rPr>
          <w:spacing w:val="18"/>
        </w:rPr>
        <w:t xml:space="preserve"> </w:t>
      </w:r>
      <w:r w:rsidRPr="00A93F1D">
        <w:t>department</w:t>
      </w:r>
      <w:r w:rsidRPr="00A93F1D">
        <w:rPr>
          <w:spacing w:val="19"/>
        </w:rPr>
        <w:t xml:space="preserve"> </w:t>
      </w:r>
      <w:r w:rsidRPr="00A93F1D">
        <w:t>of</w:t>
      </w:r>
      <w:r w:rsidRPr="00A93F1D">
        <w:rPr>
          <w:spacing w:val="19"/>
        </w:rPr>
        <w:t xml:space="preserve"> </w:t>
      </w:r>
      <w:r w:rsidRPr="00A93F1D">
        <w:t>people</w:t>
      </w:r>
      <w:r w:rsidRPr="00A93F1D">
        <w:rPr>
          <w:spacing w:val="21"/>
        </w:rPr>
        <w:t xml:space="preserve"> </w:t>
      </w:r>
      <w:r w:rsidRPr="00A93F1D">
        <w:t>development.</w:t>
      </w:r>
      <w:r w:rsidRPr="00A93F1D">
        <w:rPr>
          <w:spacing w:val="19"/>
        </w:rPr>
        <w:t xml:space="preserve"> </w:t>
      </w:r>
      <w:r w:rsidRPr="00A93F1D">
        <w:t>Employees</w:t>
      </w:r>
      <w:r w:rsidRPr="00A93F1D">
        <w:rPr>
          <w:spacing w:val="20"/>
        </w:rPr>
        <w:t xml:space="preserve"> </w:t>
      </w:r>
      <w:r w:rsidRPr="00A93F1D">
        <w:t>and</w:t>
      </w:r>
      <w:r w:rsidRPr="00A93F1D">
        <w:rPr>
          <w:spacing w:val="19"/>
        </w:rPr>
        <w:t xml:space="preserve"> </w:t>
      </w:r>
      <w:r w:rsidRPr="00A93F1D">
        <w:t>their</w:t>
      </w:r>
      <w:r w:rsidRPr="00A93F1D">
        <w:rPr>
          <w:spacing w:val="18"/>
        </w:rPr>
        <w:t xml:space="preserve"> </w:t>
      </w:r>
      <w:r w:rsidRPr="00A93F1D">
        <w:t>supervisors</w:t>
      </w:r>
      <w:r w:rsidRPr="00A93F1D">
        <w:rPr>
          <w:spacing w:val="20"/>
        </w:rPr>
        <w:t xml:space="preserve"> </w:t>
      </w:r>
      <w:r w:rsidRPr="00A93F1D">
        <w:t>can</w:t>
      </w:r>
      <w:r w:rsidRPr="00A93F1D">
        <w:rPr>
          <w:spacing w:val="19"/>
        </w:rPr>
        <w:t xml:space="preserve"> </w:t>
      </w:r>
      <w:r w:rsidRPr="00A93F1D">
        <w:t>collaborate</w:t>
      </w:r>
      <w:r w:rsidRPr="00A93F1D">
        <w:rPr>
          <w:spacing w:val="-58"/>
        </w:rPr>
        <w:t xml:space="preserve"> </w:t>
      </w:r>
      <w:r w:rsidRPr="00A93F1D">
        <w:t>to improve job results and satisfaction through the performance management process.</w:t>
      </w:r>
      <w:r w:rsidRPr="00A93F1D">
        <w:rPr>
          <w:spacing w:val="1"/>
        </w:rPr>
        <w:t xml:space="preserve"> </w:t>
      </w:r>
      <w:r w:rsidRPr="00A93F1D">
        <w:t>When both the employee and the supervisor take an active role and work together to</w:t>
      </w:r>
      <w:r w:rsidRPr="00A93F1D">
        <w:rPr>
          <w:spacing w:val="1"/>
        </w:rPr>
        <w:t xml:space="preserve"> </w:t>
      </w:r>
      <w:r w:rsidRPr="00A93F1D">
        <w:t>achieve the organization's goals, this approach is most effective. The management and the</w:t>
      </w:r>
      <w:r w:rsidRPr="00A93F1D">
        <w:rPr>
          <w:spacing w:val="-57"/>
        </w:rPr>
        <w:t xml:space="preserve"> </w:t>
      </w:r>
      <w:r w:rsidRPr="00A93F1D">
        <w:t>employee meet once a year for an appraisal. However, various trends are altering the</w:t>
      </w:r>
      <w:r w:rsidRPr="00A93F1D">
        <w:rPr>
          <w:spacing w:val="1"/>
        </w:rPr>
        <w:t xml:space="preserve"> </w:t>
      </w:r>
      <w:r w:rsidRPr="00A93F1D">
        <w:t>appraisal's</w:t>
      </w:r>
      <w:r w:rsidRPr="00A93F1D">
        <w:rPr>
          <w:spacing w:val="1"/>
        </w:rPr>
        <w:t xml:space="preserve"> </w:t>
      </w:r>
      <w:r w:rsidRPr="00A93F1D">
        <w:t>style</w:t>
      </w:r>
      <w:r w:rsidRPr="00A93F1D">
        <w:rPr>
          <w:spacing w:val="1"/>
        </w:rPr>
        <w:t xml:space="preserve"> </w:t>
      </w:r>
      <w:r w:rsidRPr="00A93F1D">
        <w:t>and</w:t>
      </w:r>
      <w:r w:rsidRPr="00A93F1D">
        <w:rPr>
          <w:spacing w:val="1"/>
        </w:rPr>
        <w:t xml:space="preserve"> </w:t>
      </w:r>
      <w:r w:rsidRPr="00A93F1D">
        <w:t>interaction.</w:t>
      </w:r>
      <w:r w:rsidRPr="00A93F1D">
        <w:rPr>
          <w:spacing w:val="1"/>
        </w:rPr>
        <w:t xml:space="preserve"> </w:t>
      </w:r>
      <w:r w:rsidRPr="00A93F1D">
        <w:t>The</w:t>
      </w:r>
      <w:r w:rsidRPr="00A93F1D">
        <w:rPr>
          <w:spacing w:val="1"/>
        </w:rPr>
        <w:t xml:space="preserve"> </w:t>
      </w:r>
      <w:r w:rsidRPr="00A93F1D">
        <w:t>authors</w:t>
      </w:r>
      <w:r w:rsidRPr="00A93F1D">
        <w:rPr>
          <w:spacing w:val="1"/>
        </w:rPr>
        <w:t xml:space="preserve"> </w:t>
      </w:r>
      <w:r w:rsidRPr="00A93F1D">
        <w:t>reviewed</w:t>
      </w:r>
      <w:r w:rsidRPr="00A93F1D">
        <w:rPr>
          <w:spacing w:val="1"/>
        </w:rPr>
        <w:t xml:space="preserve"> </w:t>
      </w:r>
      <w:r w:rsidRPr="00A93F1D">
        <w:t>certain</w:t>
      </w:r>
      <w:r w:rsidRPr="00A93F1D">
        <w:rPr>
          <w:spacing w:val="1"/>
        </w:rPr>
        <w:t xml:space="preserve"> </w:t>
      </w:r>
      <w:r w:rsidRPr="00A93F1D">
        <w:t>unstructured</w:t>
      </w:r>
      <w:r w:rsidRPr="00A93F1D">
        <w:rPr>
          <w:spacing w:val="1"/>
        </w:rPr>
        <w:t xml:space="preserve"> </w:t>
      </w:r>
      <w:r w:rsidRPr="00A93F1D">
        <w:t>appraisal</w:t>
      </w:r>
      <w:r w:rsidRPr="00A93F1D">
        <w:rPr>
          <w:spacing w:val="-57"/>
        </w:rPr>
        <w:t xml:space="preserve"> </w:t>
      </w:r>
      <w:r w:rsidRPr="00A93F1D">
        <w:t>methodologies, classic methodologies, and new performance appraisal strategies in this</w:t>
      </w:r>
      <w:r w:rsidRPr="00A93F1D">
        <w:rPr>
          <w:spacing w:val="1"/>
        </w:rPr>
        <w:t xml:space="preserve"> </w:t>
      </w:r>
      <w:r w:rsidRPr="00A93F1D">
        <w:t>paper.</w:t>
      </w:r>
    </w:p>
    <w:p w14:paraId="0E478CB2" w14:textId="77777777" w:rsidR="005407B6" w:rsidRPr="00A93F1D" w:rsidRDefault="00111817" w:rsidP="00D9552E">
      <w:pPr>
        <w:pStyle w:val="ListParagraph"/>
        <w:spacing w:before="161" w:line="480" w:lineRule="auto"/>
        <w:ind w:left="0" w:right="84"/>
        <w:jc w:val="both"/>
        <w:rPr>
          <w:rFonts w:ascii="Times New Roman" w:hAnsi="Times New Roman" w:cs="Times New Roman"/>
        </w:rPr>
      </w:pPr>
      <w:r w:rsidRPr="00A93F1D">
        <w:rPr>
          <w:rFonts w:ascii="Times New Roman" w:hAnsi="Times New Roman" w:cs="Times New Roman"/>
          <w:b/>
        </w:rPr>
        <w:t xml:space="preserve">According to AbteenIjadiMaghsoodi </w:t>
      </w:r>
      <w:r w:rsidRPr="00A93F1D">
        <w:rPr>
          <w:rFonts w:ascii="Times New Roman" w:hAnsi="Times New Roman" w:cs="Times New Roman"/>
        </w:rPr>
        <w:t>(2018) The selection of appropriate Performance</w:t>
      </w:r>
      <w:r w:rsidRPr="00A93F1D">
        <w:rPr>
          <w:rFonts w:ascii="Times New Roman" w:hAnsi="Times New Roman" w:cs="Times New Roman"/>
          <w:spacing w:val="1"/>
        </w:rPr>
        <w:t xml:space="preserve"> </w:t>
      </w:r>
      <w:r w:rsidRPr="00A93F1D">
        <w:rPr>
          <w:rFonts w:ascii="Times New Roman" w:hAnsi="Times New Roman" w:cs="Times New Roman"/>
        </w:rPr>
        <w:t>Appraisal</w:t>
      </w:r>
      <w:r w:rsidRPr="00A93F1D">
        <w:rPr>
          <w:rFonts w:ascii="Times New Roman" w:hAnsi="Times New Roman" w:cs="Times New Roman"/>
          <w:spacing w:val="12"/>
        </w:rPr>
        <w:t xml:space="preserve"> </w:t>
      </w:r>
      <w:r w:rsidRPr="00A93F1D">
        <w:rPr>
          <w:rFonts w:ascii="Times New Roman" w:hAnsi="Times New Roman" w:cs="Times New Roman"/>
        </w:rPr>
        <w:t>(PA)</w:t>
      </w:r>
      <w:r w:rsidRPr="00A93F1D">
        <w:rPr>
          <w:rFonts w:ascii="Times New Roman" w:hAnsi="Times New Roman" w:cs="Times New Roman"/>
          <w:spacing w:val="11"/>
        </w:rPr>
        <w:t xml:space="preserve"> </w:t>
      </w:r>
      <w:r w:rsidRPr="00A93F1D">
        <w:rPr>
          <w:rFonts w:ascii="Times New Roman" w:hAnsi="Times New Roman" w:cs="Times New Roman"/>
        </w:rPr>
        <w:t>techniques</w:t>
      </w:r>
      <w:r w:rsidRPr="00A93F1D">
        <w:rPr>
          <w:rFonts w:ascii="Times New Roman" w:hAnsi="Times New Roman" w:cs="Times New Roman"/>
          <w:spacing w:val="13"/>
        </w:rPr>
        <w:t xml:space="preserve"> </w:t>
      </w:r>
      <w:r w:rsidRPr="00A93F1D">
        <w:rPr>
          <w:rFonts w:ascii="Times New Roman" w:hAnsi="Times New Roman" w:cs="Times New Roman"/>
        </w:rPr>
        <w:t>and</w:t>
      </w:r>
      <w:r w:rsidRPr="00A93F1D">
        <w:rPr>
          <w:rFonts w:ascii="Times New Roman" w:hAnsi="Times New Roman" w:cs="Times New Roman"/>
          <w:spacing w:val="12"/>
        </w:rPr>
        <w:t xml:space="preserve"> </w:t>
      </w:r>
      <w:r w:rsidRPr="00A93F1D">
        <w:rPr>
          <w:rFonts w:ascii="Times New Roman" w:hAnsi="Times New Roman" w:cs="Times New Roman"/>
        </w:rPr>
        <w:t>financing</w:t>
      </w:r>
      <w:r w:rsidRPr="00A93F1D">
        <w:rPr>
          <w:rFonts w:ascii="Times New Roman" w:hAnsi="Times New Roman" w:cs="Times New Roman"/>
          <w:spacing w:val="10"/>
        </w:rPr>
        <w:t xml:space="preserve"> </w:t>
      </w:r>
      <w:r w:rsidRPr="00A93F1D">
        <w:rPr>
          <w:rFonts w:ascii="Times New Roman" w:hAnsi="Times New Roman" w:cs="Times New Roman"/>
        </w:rPr>
        <w:t>scales</w:t>
      </w:r>
      <w:r w:rsidRPr="00A93F1D">
        <w:rPr>
          <w:rFonts w:ascii="Times New Roman" w:hAnsi="Times New Roman" w:cs="Times New Roman"/>
          <w:spacing w:val="12"/>
        </w:rPr>
        <w:t xml:space="preserve"> </w:t>
      </w:r>
      <w:r w:rsidRPr="00A93F1D">
        <w:rPr>
          <w:rFonts w:ascii="Times New Roman" w:hAnsi="Times New Roman" w:cs="Times New Roman"/>
        </w:rPr>
        <w:t>for</w:t>
      </w:r>
      <w:r w:rsidRPr="00A93F1D">
        <w:rPr>
          <w:rFonts w:ascii="Times New Roman" w:hAnsi="Times New Roman" w:cs="Times New Roman"/>
          <w:spacing w:val="11"/>
        </w:rPr>
        <w:t xml:space="preserve"> </w:t>
      </w:r>
      <w:r w:rsidRPr="00A93F1D">
        <w:rPr>
          <w:rFonts w:ascii="Times New Roman" w:hAnsi="Times New Roman" w:cs="Times New Roman"/>
        </w:rPr>
        <w:t>organizations</w:t>
      </w:r>
      <w:r w:rsidRPr="00A93F1D">
        <w:rPr>
          <w:rFonts w:ascii="Times New Roman" w:hAnsi="Times New Roman" w:cs="Times New Roman"/>
          <w:spacing w:val="13"/>
        </w:rPr>
        <w:t xml:space="preserve"> </w:t>
      </w:r>
      <w:r w:rsidRPr="00A93F1D">
        <w:rPr>
          <w:rFonts w:ascii="Times New Roman" w:hAnsi="Times New Roman" w:cs="Times New Roman"/>
        </w:rPr>
        <w:t>in</w:t>
      </w:r>
      <w:r w:rsidRPr="00A93F1D">
        <w:rPr>
          <w:rFonts w:ascii="Times New Roman" w:hAnsi="Times New Roman" w:cs="Times New Roman"/>
          <w:spacing w:val="12"/>
        </w:rPr>
        <w:t xml:space="preserve"> </w:t>
      </w:r>
      <w:r w:rsidRPr="00A93F1D">
        <w:rPr>
          <w:rFonts w:ascii="Times New Roman" w:hAnsi="Times New Roman" w:cs="Times New Roman"/>
        </w:rPr>
        <w:t>today's</w:t>
      </w:r>
      <w:r w:rsidRPr="00A93F1D">
        <w:rPr>
          <w:rFonts w:ascii="Times New Roman" w:hAnsi="Times New Roman" w:cs="Times New Roman"/>
          <w:spacing w:val="12"/>
        </w:rPr>
        <w:t xml:space="preserve"> </w:t>
      </w:r>
      <w:r w:rsidRPr="00A93F1D">
        <w:rPr>
          <w:rFonts w:ascii="Times New Roman" w:hAnsi="Times New Roman" w:cs="Times New Roman"/>
        </w:rPr>
        <w:t>dynamic</w:t>
      </w:r>
      <w:r w:rsidRPr="00A93F1D">
        <w:rPr>
          <w:rFonts w:ascii="Times New Roman" w:hAnsi="Times New Roman" w:cs="Times New Roman"/>
          <w:spacing w:val="12"/>
        </w:rPr>
        <w:t xml:space="preserve"> </w:t>
      </w:r>
      <w:r w:rsidRPr="00A93F1D">
        <w:rPr>
          <w:rFonts w:ascii="Times New Roman" w:hAnsi="Times New Roman" w:cs="Times New Roman"/>
        </w:rPr>
        <w:t>andagile environments is a challenging subject. Performance appraisal has evolved into a</w:t>
      </w:r>
      <w:r w:rsidRPr="00A93F1D">
        <w:rPr>
          <w:rFonts w:ascii="Times New Roman" w:hAnsi="Times New Roman" w:cs="Times New Roman"/>
          <w:spacing w:val="1"/>
        </w:rPr>
        <w:t xml:space="preserve"> </w:t>
      </w:r>
      <w:r w:rsidRPr="00A93F1D">
        <w:rPr>
          <w:rFonts w:ascii="Times New Roman" w:hAnsi="Times New Roman" w:cs="Times New Roman"/>
        </w:rPr>
        <w:t>strategic strategy to merging company policies with human resource activities in modern</w:t>
      </w:r>
      <w:r w:rsidRPr="00A93F1D">
        <w:rPr>
          <w:rFonts w:ascii="Times New Roman" w:hAnsi="Times New Roman" w:cs="Times New Roman"/>
          <w:spacing w:val="1"/>
        </w:rPr>
        <w:t xml:space="preserve"> </w:t>
      </w:r>
      <w:r w:rsidRPr="00A93F1D">
        <w:rPr>
          <w:rFonts w:ascii="Times New Roman" w:hAnsi="Times New Roman" w:cs="Times New Roman"/>
        </w:rPr>
        <w:t>enterprises. Finding the best PA approach is more difficult due to the presence of various</w:t>
      </w:r>
      <w:r w:rsidRPr="00A93F1D">
        <w:rPr>
          <w:rFonts w:ascii="Times New Roman" w:hAnsi="Times New Roman" w:cs="Times New Roman"/>
          <w:spacing w:val="1"/>
        </w:rPr>
        <w:t xml:space="preserve"> </w:t>
      </w:r>
      <w:r w:rsidRPr="00A93F1D">
        <w:rPr>
          <w:rFonts w:ascii="Times New Roman" w:hAnsi="Times New Roman" w:cs="Times New Roman"/>
        </w:rPr>
        <w:t>elements</w:t>
      </w:r>
      <w:r w:rsidRPr="00A93F1D">
        <w:rPr>
          <w:rFonts w:ascii="Times New Roman" w:hAnsi="Times New Roman" w:cs="Times New Roman"/>
          <w:spacing w:val="1"/>
        </w:rPr>
        <w:t xml:space="preserve"> </w:t>
      </w:r>
      <w:r w:rsidRPr="00A93F1D">
        <w:rPr>
          <w:rFonts w:ascii="Times New Roman" w:hAnsi="Times New Roman" w:cs="Times New Roman"/>
        </w:rPr>
        <w:t>in</w:t>
      </w:r>
      <w:r w:rsidRPr="00A93F1D">
        <w:rPr>
          <w:rFonts w:ascii="Times New Roman" w:hAnsi="Times New Roman" w:cs="Times New Roman"/>
          <w:spacing w:val="1"/>
        </w:rPr>
        <w:t xml:space="preserve"> </w:t>
      </w:r>
      <w:r w:rsidRPr="00A93F1D">
        <w:rPr>
          <w:rFonts w:ascii="Times New Roman" w:hAnsi="Times New Roman" w:cs="Times New Roman"/>
        </w:rPr>
        <w:t>the</w:t>
      </w:r>
      <w:r w:rsidRPr="00A93F1D">
        <w:rPr>
          <w:rFonts w:ascii="Times New Roman" w:hAnsi="Times New Roman" w:cs="Times New Roman"/>
          <w:spacing w:val="1"/>
        </w:rPr>
        <w:t xml:space="preserve"> </w:t>
      </w:r>
      <w:r w:rsidRPr="00A93F1D">
        <w:rPr>
          <w:rFonts w:ascii="Times New Roman" w:hAnsi="Times New Roman" w:cs="Times New Roman"/>
        </w:rPr>
        <w:t>decision-making</w:t>
      </w:r>
      <w:r w:rsidRPr="00A93F1D">
        <w:rPr>
          <w:rFonts w:ascii="Times New Roman" w:hAnsi="Times New Roman" w:cs="Times New Roman"/>
          <w:spacing w:val="1"/>
        </w:rPr>
        <w:t xml:space="preserve"> </w:t>
      </w:r>
      <w:r w:rsidRPr="00A93F1D">
        <w:rPr>
          <w:rFonts w:ascii="Times New Roman" w:hAnsi="Times New Roman" w:cs="Times New Roman"/>
        </w:rPr>
        <w:t>process.</w:t>
      </w:r>
      <w:r w:rsidRPr="00A93F1D">
        <w:rPr>
          <w:rFonts w:ascii="Times New Roman" w:hAnsi="Times New Roman" w:cs="Times New Roman"/>
          <w:spacing w:val="1"/>
        </w:rPr>
        <w:t xml:space="preserve"> </w:t>
      </w:r>
      <w:r w:rsidRPr="00A93F1D">
        <w:rPr>
          <w:rFonts w:ascii="Times New Roman" w:hAnsi="Times New Roman" w:cs="Times New Roman"/>
        </w:rPr>
        <w:t>The</w:t>
      </w:r>
      <w:r w:rsidRPr="00A93F1D">
        <w:rPr>
          <w:rFonts w:ascii="Times New Roman" w:hAnsi="Times New Roman" w:cs="Times New Roman"/>
          <w:spacing w:val="1"/>
        </w:rPr>
        <w:t xml:space="preserve"> </w:t>
      </w:r>
      <w:r w:rsidRPr="00A93F1D">
        <w:rPr>
          <w:rFonts w:ascii="Times New Roman" w:hAnsi="Times New Roman" w:cs="Times New Roman"/>
        </w:rPr>
        <w:t>current</w:t>
      </w:r>
      <w:r w:rsidRPr="00A93F1D">
        <w:rPr>
          <w:rFonts w:ascii="Times New Roman" w:hAnsi="Times New Roman" w:cs="Times New Roman"/>
          <w:spacing w:val="1"/>
        </w:rPr>
        <w:t xml:space="preserve"> </w:t>
      </w:r>
      <w:r w:rsidRPr="00A93F1D">
        <w:rPr>
          <w:rFonts w:ascii="Times New Roman" w:hAnsi="Times New Roman" w:cs="Times New Roman"/>
        </w:rPr>
        <w:t>study</w:t>
      </w:r>
      <w:r w:rsidRPr="00A93F1D">
        <w:rPr>
          <w:rFonts w:ascii="Times New Roman" w:hAnsi="Times New Roman" w:cs="Times New Roman"/>
          <w:spacing w:val="1"/>
        </w:rPr>
        <w:t xml:space="preserve"> </w:t>
      </w:r>
      <w:r w:rsidRPr="00A93F1D">
        <w:rPr>
          <w:rFonts w:ascii="Times New Roman" w:hAnsi="Times New Roman" w:cs="Times New Roman"/>
        </w:rPr>
        <w:t>uses</w:t>
      </w:r>
      <w:r w:rsidRPr="00A93F1D">
        <w:rPr>
          <w:rFonts w:ascii="Times New Roman" w:hAnsi="Times New Roman" w:cs="Times New Roman"/>
          <w:spacing w:val="1"/>
        </w:rPr>
        <w:t xml:space="preserve"> </w:t>
      </w:r>
      <w:r w:rsidRPr="00A93F1D">
        <w:rPr>
          <w:rFonts w:ascii="Times New Roman" w:hAnsi="Times New Roman" w:cs="Times New Roman"/>
        </w:rPr>
        <w:t>a</w:t>
      </w:r>
      <w:r w:rsidRPr="00A93F1D">
        <w:rPr>
          <w:rFonts w:ascii="Times New Roman" w:hAnsi="Times New Roman" w:cs="Times New Roman"/>
          <w:spacing w:val="1"/>
        </w:rPr>
        <w:t xml:space="preserve"> </w:t>
      </w:r>
      <w:r w:rsidRPr="00A93F1D">
        <w:rPr>
          <w:rFonts w:ascii="Times New Roman" w:hAnsi="Times New Roman" w:cs="Times New Roman"/>
        </w:rPr>
        <w:t>multiple</w:t>
      </w:r>
      <w:r w:rsidRPr="00A93F1D">
        <w:rPr>
          <w:rFonts w:ascii="Times New Roman" w:hAnsi="Times New Roman" w:cs="Times New Roman"/>
          <w:spacing w:val="1"/>
        </w:rPr>
        <w:t xml:space="preserve"> </w:t>
      </w:r>
      <w:r w:rsidRPr="00A93F1D">
        <w:rPr>
          <w:rFonts w:ascii="Times New Roman" w:hAnsi="Times New Roman" w:cs="Times New Roman"/>
        </w:rPr>
        <w:t>criteria</w:t>
      </w:r>
      <w:r w:rsidRPr="00A93F1D">
        <w:rPr>
          <w:rFonts w:ascii="Times New Roman" w:hAnsi="Times New Roman" w:cs="Times New Roman"/>
          <w:spacing w:val="1"/>
        </w:rPr>
        <w:t xml:space="preserve"> </w:t>
      </w:r>
      <w:r w:rsidRPr="00A93F1D">
        <w:rPr>
          <w:rFonts w:ascii="Times New Roman" w:hAnsi="Times New Roman" w:cs="Times New Roman"/>
        </w:rPr>
        <w:t xml:space="preserve">decision analysis method, </w:t>
      </w:r>
    </w:p>
    <w:p w14:paraId="1EAAFBEE" w14:textId="69ED4EDF" w:rsidR="00111817" w:rsidRPr="00A93F1D" w:rsidRDefault="00111817" w:rsidP="00D9552E">
      <w:pPr>
        <w:pStyle w:val="ListParagraph"/>
        <w:spacing w:before="161" w:line="480" w:lineRule="auto"/>
        <w:ind w:left="0" w:right="84"/>
        <w:jc w:val="both"/>
        <w:rPr>
          <w:rFonts w:ascii="Times New Roman" w:hAnsi="Times New Roman" w:cs="Times New Roman"/>
        </w:rPr>
      </w:pPr>
      <w:r w:rsidRPr="00A93F1D">
        <w:rPr>
          <w:rFonts w:ascii="Times New Roman" w:hAnsi="Times New Roman" w:cs="Times New Roman"/>
        </w:rPr>
        <w:t>MULTIMOORA integrated Shannon's entropy significant co-</w:t>
      </w:r>
      <w:r w:rsidRPr="00A93F1D">
        <w:rPr>
          <w:rFonts w:ascii="Times New Roman" w:hAnsi="Times New Roman" w:cs="Times New Roman"/>
          <w:spacing w:val="1"/>
        </w:rPr>
        <w:t xml:space="preserve"> </w:t>
      </w:r>
      <w:r w:rsidRPr="00A93F1D">
        <w:rPr>
          <w:rFonts w:ascii="Times New Roman" w:hAnsi="Times New Roman" w:cs="Times New Roman"/>
        </w:rPr>
        <w:t>efficient, to examine PA methods. Using correlation coefficients of the final entropy</w:t>
      </w:r>
      <w:r w:rsidRPr="00A93F1D">
        <w:rPr>
          <w:rFonts w:ascii="Times New Roman" w:hAnsi="Times New Roman" w:cs="Times New Roman"/>
          <w:spacing w:val="1"/>
        </w:rPr>
        <w:t xml:space="preserve"> </w:t>
      </w:r>
      <w:r w:rsidRPr="00A93F1D">
        <w:rPr>
          <w:rFonts w:ascii="Times New Roman" w:hAnsi="Times New Roman" w:cs="Times New Roman"/>
        </w:rPr>
        <w:t>values, the final rankings of the organizational components are compared to TOPSIS and</w:t>
      </w:r>
      <w:r w:rsidRPr="00A93F1D">
        <w:rPr>
          <w:rFonts w:ascii="Times New Roman" w:hAnsi="Times New Roman" w:cs="Times New Roman"/>
          <w:spacing w:val="1"/>
        </w:rPr>
        <w:t xml:space="preserve"> </w:t>
      </w:r>
      <w:r w:rsidRPr="00A93F1D">
        <w:rPr>
          <w:rFonts w:ascii="Times New Roman" w:hAnsi="Times New Roman" w:cs="Times New Roman"/>
        </w:rPr>
        <w:t>TOPSIS incorporated Shannon's entropy approaches. A case study on the optimal PA</w:t>
      </w:r>
      <w:r w:rsidRPr="00A93F1D">
        <w:rPr>
          <w:rFonts w:ascii="Times New Roman" w:hAnsi="Times New Roman" w:cs="Times New Roman"/>
          <w:spacing w:val="1"/>
        </w:rPr>
        <w:t xml:space="preserve"> </w:t>
      </w:r>
      <w:r w:rsidRPr="00A93F1D">
        <w:rPr>
          <w:rFonts w:ascii="Times New Roman" w:hAnsi="Times New Roman" w:cs="Times New Roman"/>
        </w:rPr>
        <w:t>method selection is analyzed by identifying the criteria and alternatives based on the</w:t>
      </w:r>
      <w:r w:rsidRPr="00A93F1D">
        <w:rPr>
          <w:rFonts w:ascii="Times New Roman" w:hAnsi="Times New Roman" w:cs="Times New Roman"/>
          <w:spacing w:val="1"/>
        </w:rPr>
        <w:t xml:space="preserve"> </w:t>
      </w:r>
      <w:r w:rsidRPr="00A93F1D">
        <w:rPr>
          <w:rFonts w:ascii="Times New Roman" w:hAnsi="Times New Roman" w:cs="Times New Roman"/>
        </w:rPr>
        <w:t>literature and expert comments of the case study using two approaches, MULTIMOORA</w:t>
      </w:r>
      <w:r w:rsidRPr="00A93F1D">
        <w:rPr>
          <w:rFonts w:ascii="Times New Roman" w:hAnsi="Times New Roman" w:cs="Times New Roman"/>
          <w:spacing w:val="1"/>
        </w:rPr>
        <w:t xml:space="preserve"> </w:t>
      </w:r>
      <w:r w:rsidRPr="00A93F1D">
        <w:rPr>
          <w:rFonts w:ascii="Times New Roman" w:hAnsi="Times New Roman" w:cs="Times New Roman"/>
        </w:rPr>
        <w:t>and Entropy MULTIMOORA. Finally, the selected optimal method used in the case study</w:t>
      </w:r>
      <w:r w:rsidRPr="00A93F1D">
        <w:rPr>
          <w:rFonts w:ascii="Times New Roman" w:hAnsi="Times New Roman" w:cs="Times New Roman"/>
          <w:spacing w:val="-57"/>
        </w:rPr>
        <w:t xml:space="preserve"> </w:t>
      </w:r>
      <w:r w:rsidRPr="00A93F1D">
        <w:rPr>
          <w:rFonts w:ascii="Times New Roman" w:hAnsi="Times New Roman" w:cs="Times New Roman"/>
        </w:rPr>
        <w:t>and results are displayed and detailed with a thorough example after determining the ideal</w:t>
      </w:r>
      <w:r w:rsidRPr="00A93F1D">
        <w:rPr>
          <w:rFonts w:ascii="Times New Roman" w:hAnsi="Times New Roman" w:cs="Times New Roman"/>
          <w:spacing w:val="-57"/>
        </w:rPr>
        <w:t xml:space="preserve"> </w:t>
      </w:r>
      <w:r w:rsidRPr="00A93F1D">
        <w:rPr>
          <w:rFonts w:ascii="Times New Roman" w:hAnsi="Times New Roman" w:cs="Times New Roman"/>
        </w:rPr>
        <w:t>PA</w:t>
      </w:r>
      <w:r w:rsidRPr="00A93F1D">
        <w:rPr>
          <w:rFonts w:ascii="Times New Roman" w:hAnsi="Times New Roman" w:cs="Times New Roman"/>
          <w:spacing w:val="-1"/>
        </w:rPr>
        <w:t xml:space="preserve"> </w:t>
      </w:r>
      <w:r w:rsidRPr="00A93F1D">
        <w:rPr>
          <w:rFonts w:ascii="Times New Roman" w:hAnsi="Times New Roman" w:cs="Times New Roman"/>
        </w:rPr>
        <w:t>technique, which is 360-degree</w:t>
      </w:r>
      <w:r w:rsidRPr="00A93F1D">
        <w:rPr>
          <w:rFonts w:ascii="Times New Roman" w:hAnsi="Times New Roman" w:cs="Times New Roman"/>
          <w:spacing w:val="-1"/>
        </w:rPr>
        <w:t xml:space="preserve"> </w:t>
      </w:r>
      <w:r w:rsidRPr="00A93F1D">
        <w:rPr>
          <w:rFonts w:ascii="Times New Roman" w:hAnsi="Times New Roman" w:cs="Times New Roman"/>
        </w:rPr>
        <w:t>feedback.</w:t>
      </w:r>
    </w:p>
    <w:p w14:paraId="20E7FD12" w14:textId="0C0DCD35" w:rsidR="006B6093" w:rsidRPr="00A93F1D" w:rsidRDefault="008F7AE2" w:rsidP="00D9552E">
      <w:pPr>
        <w:pStyle w:val="Heading2"/>
        <w:tabs>
          <w:tab w:val="left" w:pos="1225"/>
        </w:tabs>
        <w:spacing w:before="100" w:beforeAutospacing="1" w:after="360" w:line="480" w:lineRule="auto"/>
        <w:ind w:left="0" w:right="84"/>
        <w:rPr>
          <w:spacing w:val="-2"/>
          <w:sz w:val="26"/>
          <w:szCs w:val="26"/>
        </w:rPr>
      </w:pPr>
      <w:r w:rsidRPr="00A93F1D">
        <w:rPr>
          <w:sz w:val="26"/>
          <w:szCs w:val="26"/>
        </w:rPr>
        <w:lastRenderedPageBreak/>
        <w:t>3.1</w:t>
      </w:r>
      <w:r w:rsidR="00D8288D" w:rsidRPr="00A93F1D">
        <w:rPr>
          <w:sz w:val="26"/>
          <w:szCs w:val="26"/>
        </w:rPr>
        <w:t xml:space="preserve"> </w:t>
      </w:r>
      <w:r w:rsidR="006B6093" w:rsidRPr="00A93F1D">
        <w:rPr>
          <w:sz w:val="26"/>
          <w:szCs w:val="26"/>
        </w:rPr>
        <w:t>INDUSTRY</w:t>
      </w:r>
      <w:r w:rsidR="006B6093" w:rsidRPr="00A93F1D">
        <w:rPr>
          <w:spacing w:val="11"/>
          <w:sz w:val="26"/>
          <w:szCs w:val="26"/>
        </w:rPr>
        <w:t xml:space="preserve"> </w:t>
      </w:r>
      <w:r w:rsidR="006B6093" w:rsidRPr="00A93F1D">
        <w:rPr>
          <w:spacing w:val="-2"/>
          <w:sz w:val="26"/>
          <w:szCs w:val="26"/>
        </w:rPr>
        <w:t>PROFILE</w:t>
      </w:r>
    </w:p>
    <w:p w14:paraId="35C2DD5C" w14:textId="46C6BB6B" w:rsidR="005871E1" w:rsidRPr="00A93F1D" w:rsidRDefault="005871E1" w:rsidP="00795D0C">
      <w:pPr>
        <w:pStyle w:val="BodyText"/>
        <w:spacing w:before="155" w:line="480" w:lineRule="auto"/>
        <w:ind w:right="84"/>
        <w:jc w:val="both"/>
      </w:pPr>
      <w:r w:rsidRPr="00A93F1D">
        <w:t>The Indian fashion retail sector is a vibrant and dynamic industry that plays a crucial role in the country’s economy. As one of the fastest-growing retail markets globally, India's fashion retail sector is a significant contributor to the nation's GDP and employment. The sector is characterized by a rich tapestry of cultural influences, evolving consumer preferences, and a rapidly expanding middle class with increasing disposable incomes. Historically, Indian fashion has been deeply rooted in traditional attire, but the sector has evolved significantly over the years, incorporating global fashion trends while maintaining its unique cultural identity.</w:t>
      </w:r>
    </w:p>
    <w:p w14:paraId="7EE46770" w14:textId="71FA98BF" w:rsidR="006B6093" w:rsidRPr="00A93F1D" w:rsidRDefault="006B6093" w:rsidP="00D9552E">
      <w:pPr>
        <w:pStyle w:val="BodyText"/>
        <w:spacing w:before="155" w:line="480" w:lineRule="auto"/>
        <w:ind w:right="84"/>
        <w:jc w:val="both"/>
      </w:pPr>
      <w:r w:rsidRPr="00A93F1D">
        <w:t>The word “Retail” comes from an old French word “Retaillier” which means “to cut</w:t>
      </w:r>
      <w:r w:rsidRPr="00A93F1D">
        <w:rPr>
          <w:spacing w:val="40"/>
        </w:rPr>
        <w:t xml:space="preserve"> </w:t>
      </w:r>
      <w:r w:rsidRPr="00A93F1D">
        <w:t>off” in terms of tailoring. Retailing is the set of activities that markets products or services to final consumers for their own personal or household use. It does this by organizing their availability on a relatively large scale and supplying them</w:t>
      </w:r>
      <w:r w:rsidRPr="00A93F1D">
        <w:rPr>
          <w:spacing w:val="-3"/>
        </w:rPr>
        <w:t xml:space="preserve"> </w:t>
      </w:r>
      <w:r w:rsidRPr="00A93F1D">
        <w:t>to consumers on a relatively small scale. A Retailer is a person or an agent or an agency or company</w:t>
      </w:r>
      <w:r w:rsidRPr="00A93F1D">
        <w:rPr>
          <w:spacing w:val="40"/>
        </w:rPr>
        <w:t xml:space="preserve"> </w:t>
      </w:r>
      <w:r w:rsidRPr="00A93F1D">
        <w:t>or</w:t>
      </w:r>
      <w:r w:rsidRPr="00A93F1D">
        <w:rPr>
          <w:spacing w:val="24"/>
        </w:rPr>
        <w:t xml:space="preserve"> </w:t>
      </w:r>
      <w:r w:rsidRPr="00A93F1D">
        <w:t>organization</w:t>
      </w:r>
      <w:r w:rsidRPr="00A93F1D">
        <w:rPr>
          <w:spacing w:val="24"/>
        </w:rPr>
        <w:t xml:space="preserve"> </w:t>
      </w:r>
      <w:r w:rsidRPr="00A93F1D">
        <w:t>who</w:t>
      </w:r>
      <w:r w:rsidRPr="00A93F1D">
        <w:rPr>
          <w:spacing w:val="24"/>
        </w:rPr>
        <w:t xml:space="preserve"> </w:t>
      </w:r>
      <w:r w:rsidRPr="00A93F1D">
        <w:t>is</w:t>
      </w:r>
      <w:r w:rsidRPr="00A93F1D">
        <w:rPr>
          <w:spacing w:val="25"/>
        </w:rPr>
        <w:t xml:space="preserve"> </w:t>
      </w:r>
      <w:r w:rsidRPr="00A93F1D">
        <w:t>instrumental</w:t>
      </w:r>
      <w:r w:rsidRPr="00A93F1D">
        <w:rPr>
          <w:spacing w:val="25"/>
        </w:rPr>
        <w:t xml:space="preserve"> </w:t>
      </w:r>
      <w:r w:rsidRPr="00A93F1D">
        <w:t>in</w:t>
      </w:r>
      <w:r w:rsidRPr="00A93F1D">
        <w:rPr>
          <w:spacing w:val="25"/>
        </w:rPr>
        <w:t xml:space="preserve"> </w:t>
      </w:r>
      <w:r w:rsidRPr="00A93F1D">
        <w:t>reaching</w:t>
      </w:r>
      <w:r w:rsidRPr="00A93F1D">
        <w:rPr>
          <w:spacing w:val="25"/>
        </w:rPr>
        <w:t xml:space="preserve"> </w:t>
      </w:r>
      <w:r w:rsidRPr="00A93F1D">
        <w:t>the</w:t>
      </w:r>
      <w:r w:rsidRPr="00A93F1D">
        <w:rPr>
          <w:spacing w:val="24"/>
        </w:rPr>
        <w:t xml:space="preserve"> </w:t>
      </w:r>
      <w:r w:rsidRPr="00A93F1D">
        <w:t>goods</w:t>
      </w:r>
      <w:r w:rsidRPr="00A93F1D">
        <w:rPr>
          <w:spacing w:val="24"/>
        </w:rPr>
        <w:t xml:space="preserve"> </w:t>
      </w:r>
      <w:r w:rsidRPr="00A93F1D">
        <w:t>or</w:t>
      </w:r>
      <w:r w:rsidRPr="00A93F1D">
        <w:rPr>
          <w:spacing w:val="26"/>
        </w:rPr>
        <w:t xml:space="preserve"> </w:t>
      </w:r>
      <w:r w:rsidRPr="00A93F1D">
        <w:t>merchandise</w:t>
      </w:r>
      <w:r w:rsidRPr="00A93F1D">
        <w:rPr>
          <w:spacing w:val="25"/>
        </w:rPr>
        <w:t xml:space="preserve"> </w:t>
      </w:r>
      <w:r w:rsidRPr="00A93F1D">
        <w:t>or</w:t>
      </w:r>
      <w:r w:rsidRPr="00A93F1D">
        <w:rPr>
          <w:spacing w:val="24"/>
        </w:rPr>
        <w:t xml:space="preserve"> </w:t>
      </w:r>
      <w:r w:rsidRPr="00A93F1D">
        <w:t>services to the end user or ultimate consumer. Retail involves the process of selling consumer goods or services to customers through multiple channels of distribution to</w:t>
      </w:r>
      <w:r w:rsidRPr="00A93F1D">
        <w:rPr>
          <w:spacing w:val="-1"/>
        </w:rPr>
        <w:t xml:space="preserve"> </w:t>
      </w:r>
      <w:r w:rsidRPr="00A93F1D">
        <w:t>earn a</w:t>
      </w:r>
      <w:r w:rsidRPr="00A93F1D">
        <w:rPr>
          <w:spacing w:val="-1"/>
        </w:rPr>
        <w:t xml:space="preserve"> </w:t>
      </w:r>
      <w:r w:rsidRPr="00A93F1D">
        <w:t>profit. Demand is identified and then satisfied through a supply chain. Attempts are made to increase demand through advertising. In 2000s, an increasing amount of retailing began occurring online using electronic payment and delivery via courier or via postal mail. Retailing as a</w:t>
      </w:r>
      <w:r w:rsidRPr="00A93F1D">
        <w:rPr>
          <w:spacing w:val="-2"/>
        </w:rPr>
        <w:t xml:space="preserve"> </w:t>
      </w:r>
      <w:r w:rsidRPr="00A93F1D">
        <w:t>sector includes subordinated services such as delivery.</w:t>
      </w:r>
      <w:r w:rsidRPr="00A93F1D">
        <w:rPr>
          <w:spacing w:val="-2"/>
        </w:rPr>
        <w:t xml:space="preserve"> </w:t>
      </w:r>
      <w:r w:rsidRPr="00A93F1D">
        <w:t>The</w:t>
      </w:r>
      <w:r w:rsidRPr="00A93F1D">
        <w:rPr>
          <w:spacing w:val="-1"/>
        </w:rPr>
        <w:t xml:space="preserve"> </w:t>
      </w:r>
      <w:r w:rsidRPr="00A93F1D">
        <w:t>term</w:t>
      </w:r>
      <w:r w:rsidRPr="00A93F1D">
        <w:rPr>
          <w:spacing w:val="-4"/>
        </w:rPr>
        <w:t xml:space="preserve"> </w:t>
      </w:r>
      <w:r w:rsidRPr="00A93F1D">
        <w:t xml:space="preserve">“retailer” is also applied where a service provides services the small orders of a large number of individuals, rather than large orders of a small number of wholesale, corporate or government clientele. Shops may be on </w:t>
      </w:r>
      <w:r w:rsidRPr="00A93F1D">
        <w:lastRenderedPageBreak/>
        <w:t>residential streets, streets with few or no houses or in a shopping mall. Shopping streets may restrict traffic to pedestrians only. Sometimes a shopping street has a partial or full roof to create a more comfortable shopping environment that protects customers form the weather conditions such as extreme temperatures, wind or precipitation. Some forms of non-shop retailing include online retailing and mail order.</w:t>
      </w:r>
    </w:p>
    <w:p w14:paraId="2444CDFA" w14:textId="1C6389AF" w:rsidR="006B6093" w:rsidRPr="00A93F1D" w:rsidRDefault="006B6093" w:rsidP="00795D0C">
      <w:pPr>
        <w:pStyle w:val="BodyText"/>
        <w:spacing w:before="187" w:line="480" w:lineRule="auto"/>
        <w:ind w:right="84"/>
        <w:jc w:val="both"/>
        <w:rPr>
          <w:spacing w:val="40"/>
        </w:rPr>
      </w:pPr>
      <w:r w:rsidRPr="00A93F1D">
        <w:t>Shopping generally refers to the act of buying products. Sometimes this is done to</w:t>
      </w:r>
      <w:r w:rsidRPr="00A93F1D">
        <w:rPr>
          <w:spacing w:val="40"/>
        </w:rPr>
        <w:t xml:space="preserve"> </w:t>
      </w:r>
      <w:r w:rsidRPr="00A93F1D">
        <w:t xml:space="preserve">obtain final goods, including necessities such as food and clothing; sometimes it takes place as a recreational activity. Recreational shopping often includes window shopping and </w:t>
      </w:r>
      <w:r w:rsidR="00A93F1D" w:rsidRPr="00A93F1D">
        <w:t>browsing;</w:t>
      </w:r>
      <w:r w:rsidRPr="00A93F1D">
        <w:t xml:space="preserve"> it does not always result in a purchase.</w:t>
      </w:r>
    </w:p>
    <w:p w14:paraId="27765923" w14:textId="0D074F04" w:rsidR="006B6093" w:rsidRPr="00A93F1D" w:rsidRDefault="006B6093" w:rsidP="00795D0C">
      <w:pPr>
        <w:pStyle w:val="Heading2"/>
        <w:spacing w:line="480" w:lineRule="auto"/>
        <w:ind w:left="0" w:right="84"/>
        <w:rPr>
          <w:sz w:val="24"/>
          <w:szCs w:val="24"/>
        </w:rPr>
      </w:pPr>
      <w:r w:rsidRPr="00A93F1D">
        <w:rPr>
          <w:sz w:val="24"/>
          <w:szCs w:val="24"/>
        </w:rPr>
        <w:t>Global</w:t>
      </w:r>
      <w:r w:rsidRPr="00A93F1D">
        <w:rPr>
          <w:spacing w:val="7"/>
          <w:sz w:val="24"/>
          <w:szCs w:val="24"/>
        </w:rPr>
        <w:t xml:space="preserve"> </w:t>
      </w:r>
      <w:r w:rsidRPr="00A93F1D">
        <w:rPr>
          <w:sz w:val="24"/>
          <w:szCs w:val="24"/>
        </w:rPr>
        <w:t>Scenario</w:t>
      </w:r>
    </w:p>
    <w:p w14:paraId="21DC6F51" w14:textId="5737029F" w:rsidR="006B6093" w:rsidRPr="00A93F1D" w:rsidRDefault="006B6093" w:rsidP="00795D0C">
      <w:pPr>
        <w:pStyle w:val="BodyText"/>
        <w:spacing w:line="480" w:lineRule="auto"/>
        <w:ind w:right="84"/>
        <w:jc w:val="both"/>
      </w:pPr>
      <w:r w:rsidRPr="00A93F1D">
        <w:t>Retail has played a major role world-wide in increasing productivity across a wide</w:t>
      </w:r>
      <w:r w:rsidRPr="00A93F1D">
        <w:rPr>
          <w:spacing w:val="80"/>
        </w:rPr>
        <w:t xml:space="preserve"> </w:t>
      </w:r>
      <w:r w:rsidRPr="00A93F1D">
        <w:t xml:space="preserve">range of consumer goods and </w:t>
      </w:r>
      <w:r w:rsidR="00A93F1D" w:rsidRPr="00A93F1D">
        <w:t>services. The</w:t>
      </w:r>
      <w:r w:rsidRPr="00A93F1D">
        <w:t xml:space="preserve"> impact of this can be best seen in countries like U.S.A., U.K., Mexico, Thailand and more recently China. Economies of countries such as Singapore, Malaysia, Hong Kong, Sri Lanka and Dubai are also heavily helped by the retail sector. Retail is the second-largest industry in the United States both in number of</w:t>
      </w:r>
      <w:r w:rsidRPr="00A93F1D">
        <w:rPr>
          <w:spacing w:val="-1"/>
        </w:rPr>
        <w:t xml:space="preserve"> </w:t>
      </w:r>
      <w:r w:rsidRPr="00A93F1D">
        <w:t>establishments</w:t>
      </w:r>
      <w:r w:rsidRPr="00A93F1D">
        <w:rPr>
          <w:spacing w:val="-1"/>
        </w:rPr>
        <w:t xml:space="preserve"> </w:t>
      </w:r>
      <w:r w:rsidRPr="00A93F1D">
        <w:t>as</w:t>
      </w:r>
      <w:r w:rsidRPr="00A93F1D">
        <w:rPr>
          <w:spacing w:val="-1"/>
        </w:rPr>
        <w:t xml:space="preserve"> </w:t>
      </w:r>
      <w:r w:rsidRPr="00A93F1D">
        <w:t>well as</w:t>
      </w:r>
      <w:r w:rsidRPr="00A93F1D">
        <w:rPr>
          <w:spacing w:val="-1"/>
        </w:rPr>
        <w:t xml:space="preserve"> </w:t>
      </w:r>
      <w:r w:rsidRPr="00A93F1D">
        <w:t>in</w:t>
      </w:r>
      <w:r w:rsidRPr="00A93F1D">
        <w:rPr>
          <w:spacing w:val="-1"/>
        </w:rPr>
        <w:t xml:space="preserve"> </w:t>
      </w:r>
      <w:r w:rsidRPr="00A93F1D">
        <w:t>number</w:t>
      </w:r>
      <w:r w:rsidRPr="00A93F1D">
        <w:rPr>
          <w:spacing w:val="-1"/>
        </w:rPr>
        <w:t xml:space="preserve"> </w:t>
      </w:r>
      <w:r w:rsidRPr="00A93F1D">
        <w:t>of</w:t>
      </w:r>
      <w:r w:rsidRPr="00A93F1D">
        <w:rPr>
          <w:spacing w:val="-1"/>
        </w:rPr>
        <w:t xml:space="preserve"> </w:t>
      </w:r>
      <w:r w:rsidRPr="00A93F1D">
        <w:t>employees.</w:t>
      </w:r>
      <w:r w:rsidRPr="00A93F1D">
        <w:rPr>
          <w:spacing w:val="-3"/>
        </w:rPr>
        <w:t xml:space="preserve"> </w:t>
      </w:r>
      <w:r w:rsidRPr="00A93F1D">
        <w:t>It</w:t>
      </w:r>
      <w:r w:rsidRPr="00A93F1D">
        <w:rPr>
          <w:spacing w:val="-3"/>
        </w:rPr>
        <w:t xml:space="preserve"> </w:t>
      </w:r>
      <w:r w:rsidRPr="00A93F1D">
        <w:t>is also</w:t>
      </w:r>
      <w:r w:rsidRPr="00A93F1D">
        <w:rPr>
          <w:spacing w:val="-1"/>
        </w:rPr>
        <w:t xml:space="preserve"> </w:t>
      </w:r>
      <w:r w:rsidRPr="00A93F1D">
        <w:t>one of</w:t>
      </w:r>
      <w:r w:rsidRPr="00A93F1D">
        <w:rPr>
          <w:spacing w:val="-3"/>
        </w:rPr>
        <w:t xml:space="preserve"> </w:t>
      </w:r>
      <w:r w:rsidRPr="00A93F1D">
        <w:t>the largest</w:t>
      </w:r>
      <w:r w:rsidR="00577DAA" w:rsidRPr="00A93F1D">
        <w:t xml:space="preserve"> </w:t>
      </w:r>
      <w:r w:rsidRPr="00A93F1D">
        <w:t>world-wide. The retail industry employs more than 22 million Americans and generates more than D3 trillion in retail sale annually. Retailing is a U.S. D7 trillion sector. Wal- Mart is the world’s largest retailer. Being the world’s largest employer with over 1 million associates, Wal-Mart displaced oil giant Exxon Mobil as the world’s largest company when it reported D219 billion in sales for fiscal 2001. Wal-Mart has become the most successful retail brand in the world due its ability to leverage size, market</w:t>
      </w:r>
      <w:r w:rsidRPr="00A93F1D">
        <w:rPr>
          <w:spacing w:val="40"/>
        </w:rPr>
        <w:t xml:space="preserve"> </w:t>
      </w:r>
      <w:r w:rsidRPr="00A93F1D">
        <w:t>clout, and efficiency to create market dominance. Wal-Mart heads Fortune magazine</w:t>
      </w:r>
      <w:r w:rsidRPr="00A93F1D">
        <w:rPr>
          <w:spacing w:val="80"/>
        </w:rPr>
        <w:t xml:space="preserve"> </w:t>
      </w:r>
      <w:r w:rsidRPr="00A93F1D">
        <w:t>list of</w:t>
      </w:r>
      <w:r w:rsidRPr="00A93F1D">
        <w:rPr>
          <w:spacing w:val="-1"/>
        </w:rPr>
        <w:t xml:space="preserve"> </w:t>
      </w:r>
      <w:r w:rsidRPr="00A93F1D">
        <w:t>top 500 companies in</w:t>
      </w:r>
      <w:r w:rsidRPr="00A93F1D">
        <w:rPr>
          <w:spacing w:val="-1"/>
        </w:rPr>
        <w:t xml:space="preserve"> </w:t>
      </w:r>
      <w:r w:rsidRPr="00A93F1D">
        <w:t>the world. Forbes</w:t>
      </w:r>
      <w:r w:rsidRPr="00A93F1D">
        <w:rPr>
          <w:spacing w:val="-1"/>
        </w:rPr>
        <w:t xml:space="preserve"> </w:t>
      </w:r>
      <w:r w:rsidRPr="00A93F1D">
        <w:t>Annual</w:t>
      </w:r>
      <w:r w:rsidRPr="00A93F1D">
        <w:rPr>
          <w:spacing w:val="-1"/>
        </w:rPr>
        <w:t xml:space="preserve"> </w:t>
      </w:r>
      <w:r w:rsidRPr="00A93F1D">
        <w:t>List</w:t>
      </w:r>
      <w:r w:rsidRPr="00A93F1D">
        <w:rPr>
          <w:spacing w:val="-1"/>
        </w:rPr>
        <w:t xml:space="preserve"> </w:t>
      </w:r>
      <w:r w:rsidRPr="00A93F1D">
        <w:t>of Billionaires has the</w:t>
      </w:r>
      <w:r w:rsidRPr="00A93F1D">
        <w:rPr>
          <w:spacing w:val="-3"/>
        </w:rPr>
        <w:t xml:space="preserve"> </w:t>
      </w:r>
      <w:r w:rsidRPr="00A93F1D">
        <w:t>largest number (45/497) from the retail business.</w:t>
      </w:r>
    </w:p>
    <w:p w14:paraId="01CD1AB0" w14:textId="77777777" w:rsidR="006B6093" w:rsidRPr="00A93F1D" w:rsidRDefault="006B6093" w:rsidP="00577DAA">
      <w:pPr>
        <w:pStyle w:val="BodyText"/>
        <w:spacing w:before="187" w:line="480" w:lineRule="auto"/>
        <w:ind w:right="84"/>
        <w:jc w:val="both"/>
      </w:pPr>
      <w:r w:rsidRPr="00A93F1D">
        <w:lastRenderedPageBreak/>
        <w:t>The retail industry has witnessed several changes during the study period with changing economic conditions across the world. The global economy, which slowed in 2019, crashed in 2020 due to the COVID-19 outbreak, resulting in a challenging forecast period</w:t>
      </w:r>
      <w:r w:rsidRPr="00A93F1D">
        <w:rPr>
          <w:spacing w:val="20"/>
        </w:rPr>
        <w:t xml:space="preserve"> </w:t>
      </w:r>
      <w:r w:rsidRPr="00A93F1D">
        <w:t>for</w:t>
      </w:r>
      <w:r w:rsidRPr="00A93F1D">
        <w:rPr>
          <w:spacing w:val="22"/>
        </w:rPr>
        <w:t xml:space="preserve"> </w:t>
      </w:r>
      <w:r w:rsidRPr="00A93F1D">
        <w:t>the</w:t>
      </w:r>
      <w:r w:rsidRPr="00A93F1D">
        <w:rPr>
          <w:spacing w:val="20"/>
        </w:rPr>
        <w:t xml:space="preserve"> </w:t>
      </w:r>
      <w:r w:rsidRPr="00A93F1D">
        <w:t>retail</w:t>
      </w:r>
      <w:r w:rsidRPr="00A93F1D">
        <w:rPr>
          <w:spacing w:val="20"/>
        </w:rPr>
        <w:t xml:space="preserve"> </w:t>
      </w:r>
      <w:r w:rsidRPr="00A93F1D">
        <w:t>industry.</w:t>
      </w:r>
      <w:r w:rsidRPr="00A93F1D">
        <w:rPr>
          <w:spacing w:val="20"/>
        </w:rPr>
        <w:t xml:space="preserve"> </w:t>
      </w:r>
      <w:r w:rsidRPr="00A93F1D">
        <w:t>As</w:t>
      </w:r>
      <w:r w:rsidRPr="00A93F1D">
        <w:rPr>
          <w:spacing w:val="20"/>
        </w:rPr>
        <w:t xml:space="preserve"> </w:t>
      </w:r>
      <w:r w:rsidRPr="00A93F1D">
        <w:t>the</w:t>
      </w:r>
      <w:r w:rsidRPr="00A93F1D">
        <w:rPr>
          <w:spacing w:val="20"/>
        </w:rPr>
        <w:t xml:space="preserve"> </w:t>
      </w:r>
      <w:r w:rsidRPr="00A93F1D">
        <w:t>majority</w:t>
      </w:r>
      <w:r w:rsidRPr="00A93F1D">
        <w:rPr>
          <w:spacing w:val="24"/>
        </w:rPr>
        <w:t xml:space="preserve"> </w:t>
      </w:r>
      <w:r w:rsidRPr="00A93F1D">
        <w:t>of</w:t>
      </w:r>
      <w:r w:rsidRPr="00A93F1D">
        <w:rPr>
          <w:spacing w:val="18"/>
        </w:rPr>
        <w:t xml:space="preserve"> </w:t>
      </w:r>
      <w:r w:rsidRPr="00A93F1D">
        <w:t>products</w:t>
      </w:r>
      <w:r w:rsidRPr="00A93F1D">
        <w:rPr>
          <w:spacing w:val="20"/>
        </w:rPr>
        <w:t xml:space="preserve"> </w:t>
      </w:r>
      <w:r w:rsidRPr="00A93F1D">
        <w:t>in</w:t>
      </w:r>
      <w:r w:rsidRPr="00A93F1D">
        <w:rPr>
          <w:spacing w:val="21"/>
        </w:rPr>
        <w:t xml:space="preserve"> </w:t>
      </w:r>
      <w:r w:rsidRPr="00A93F1D">
        <w:t>the</w:t>
      </w:r>
      <w:r w:rsidRPr="00A93F1D">
        <w:rPr>
          <w:spacing w:val="22"/>
        </w:rPr>
        <w:t xml:space="preserve"> </w:t>
      </w:r>
      <w:r w:rsidRPr="00A93F1D">
        <w:t>industry</w:t>
      </w:r>
      <w:r w:rsidRPr="00A93F1D">
        <w:rPr>
          <w:spacing w:val="20"/>
        </w:rPr>
        <w:t xml:space="preserve"> </w:t>
      </w:r>
      <w:r w:rsidRPr="00A93F1D">
        <w:t>are</w:t>
      </w:r>
      <w:r w:rsidRPr="00A93F1D">
        <w:rPr>
          <w:spacing w:val="19"/>
        </w:rPr>
        <w:t xml:space="preserve"> </w:t>
      </w:r>
      <w:r w:rsidRPr="00A93F1D">
        <w:t>sensitive to the economic cycles, the retail industry is expected to show slow recovery during the initial forecast period, yet the customer necessity for the majority of products is anticipated to drive the market once the situation settles down.</w:t>
      </w:r>
    </w:p>
    <w:p w14:paraId="06F8E9A8" w14:textId="4080E4E4" w:rsidR="00F31133" w:rsidRPr="00A93F1D" w:rsidRDefault="006B6093" w:rsidP="00577DAA">
      <w:pPr>
        <w:pStyle w:val="BodyText"/>
        <w:spacing w:before="188" w:line="480" w:lineRule="auto"/>
        <w:ind w:right="84"/>
        <w:jc w:val="both"/>
      </w:pPr>
      <w:r w:rsidRPr="00A93F1D">
        <w:t>The global retail industry is mature and highly competitive in the developed economies of Europe and North America. On the other hand, the developing economies of Asia- Pacific, the Middle East, and Latin America have been instrumental in driving the</w:t>
      </w:r>
      <w:r w:rsidR="00861ACE" w:rsidRPr="00A93F1D">
        <w:t xml:space="preserve"> </w:t>
      </w:r>
      <w:r w:rsidRPr="00A93F1D">
        <w:t xml:space="preserve">market growth. Countries, such as Singapore, Malaysia, and Thailand, are popular shopping destinations in the Asia-Pacific region, with visitors contributing substantially to the retail sectors in the respective markets. Tourists are augmenting the demand for products related to fashion, apparel, and electronics. Consumer spending, which typically accounts for more than two-thirds of the GDP, has been a key indicator of the health of the retail market. Moreover, the increasing strength of online shopping has been a major driver (especially during the COVID-19 crisis). Apart from this, the growing smartphone penetration across countries is driving the e-commerce channel. </w:t>
      </w:r>
    </w:p>
    <w:p w14:paraId="7BC2F382" w14:textId="1E424EE7" w:rsidR="005871E1" w:rsidRPr="00A93F1D" w:rsidRDefault="006B6093" w:rsidP="00577DAA">
      <w:pPr>
        <w:pStyle w:val="BodyText"/>
        <w:spacing w:before="188" w:line="480" w:lineRule="auto"/>
        <w:ind w:right="84"/>
        <w:jc w:val="both"/>
      </w:pPr>
      <w:r w:rsidRPr="00A93F1D">
        <w:t>Also, IoT, augmented reality, and other disruptive technologies are reshaping the retail industry. However, price variation between online and brick-and-mortar stores can chal</w:t>
      </w:r>
      <w:r w:rsidR="00577DAA" w:rsidRPr="00A93F1D">
        <w:t>lenge the retail market growth.</w:t>
      </w:r>
    </w:p>
    <w:p w14:paraId="2B58260C" w14:textId="6F49C2CC" w:rsidR="006B6093" w:rsidRPr="00A93F1D" w:rsidRDefault="006B6093" w:rsidP="00577DAA">
      <w:pPr>
        <w:pStyle w:val="Heading2"/>
        <w:spacing w:line="480" w:lineRule="auto"/>
        <w:ind w:left="0" w:right="84"/>
        <w:rPr>
          <w:sz w:val="24"/>
          <w:szCs w:val="24"/>
        </w:rPr>
      </w:pPr>
      <w:r w:rsidRPr="00A93F1D">
        <w:rPr>
          <w:sz w:val="24"/>
          <w:szCs w:val="24"/>
        </w:rPr>
        <w:t>Retail</w:t>
      </w:r>
      <w:r w:rsidRPr="00A93F1D">
        <w:rPr>
          <w:spacing w:val="7"/>
          <w:sz w:val="24"/>
          <w:szCs w:val="24"/>
        </w:rPr>
        <w:t xml:space="preserve"> </w:t>
      </w:r>
      <w:r w:rsidRPr="00A93F1D">
        <w:rPr>
          <w:sz w:val="24"/>
          <w:szCs w:val="24"/>
        </w:rPr>
        <w:t>scenario</w:t>
      </w:r>
      <w:r w:rsidRPr="00A93F1D">
        <w:rPr>
          <w:spacing w:val="10"/>
          <w:sz w:val="24"/>
          <w:szCs w:val="24"/>
        </w:rPr>
        <w:t xml:space="preserve"> </w:t>
      </w:r>
      <w:r w:rsidRPr="00A93F1D">
        <w:rPr>
          <w:sz w:val="24"/>
          <w:szCs w:val="24"/>
        </w:rPr>
        <w:t>in</w:t>
      </w:r>
      <w:r w:rsidRPr="00A93F1D">
        <w:rPr>
          <w:spacing w:val="7"/>
          <w:sz w:val="24"/>
          <w:szCs w:val="24"/>
        </w:rPr>
        <w:t xml:space="preserve"> </w:t>
      </w:r>
      <w:r w:rsidRPr="00A93F1D">
        <w:rPr>
          <w:spacing w:val="-4"/>
          <w:sz w:val="24"/>
          <w:szCs w:val="24"/>
        </w:rPr>
        <w:t>India</w:t>
      </w:r>
    </w:p>
    <w:p w14:paraId="0FE1B623" w14:textId="2D0DA6D5" w:rsidR="006B6093" w:rsidRPr="00A93F1D" w:rsidRDefault="006B6093" w:rsidP="00577DAA">
      <w:pPr>
        <w:pStyle w:val="BodyText"/>
        <w:spacing w:line="480" w:lineRule="auto"/>
        <w:ind w:right="84"/>
        <w:jc w:val="both"/>
      </w:pPr>
      <w:r w:rsidRPr="00A93F1D">
        <w:t xml:space="preserve">Retailing in India is one of the pillars of its economy and accounts for over 10 % of its </w:t>
      </w:r>
      <w:r w:rsidRPr="00A93F1D">
        <w:lastRenderedPageBreak/>
        <w:t>GDP and around 8 % of the employment. The Indian retail market is expected to be US D 1 trillion by 2020 driven by urbanization, attitudinal shift and income growth .The overall retail market is expected to grow at 12 % per annum; modern trade would</w:t>
      </w:r>
      <w:r w:rsidRPr="00A93F1D">
        <w:rPr>
          <w:spacing w:val="40"/>
        </w:rPr>
        <w:t xml:space="preserve"> </w:t>
      </w:r>
      <w:r w:rsidRPr="00A93F1D">
        <w:t>expand twice as fast as 20 % per annum and traditional trade at 10 %.</w:t>
      </w:r>
    </w:p>
    <w:p w14:paraId="2D14D222" w14:textId="068DB8B4" w:rsidR="006B6093" w:rsidRPr="00A93F1D" w:rsidRDefault="006B6093" w:rsidP="00577DAA">
      <w:pPr>
        <w:pStyle w:val="BodyText"/>
        <w:spacing w:before="188" w:line="480" w:lineRule="auto"/>
        <w:ind w:right="84"/>
        <w:jc w:val="both"/>
      </w:pPr>
      <w:r w:rsidRPr="00A93F1D">
        <w:t>India’s Business to Business (B2B) e-commerce market is expected to reach USD 700 billion by 2020. Online retail is expected to be at par with the physical store in the coming five years. India is expected to become the world’s fastest growing e-commerce market, driven by high investment in the sector and rapid increase in the number of internet users. Various agencies have high expectations about the growth of Indian e- commerce markets. The sales of Indian e-commerce are estimated to reach USD 120 billion by 2020 from USD 30 billion in FY2016. Also, it is expected that India’s e- commerce market would reach USD 220 billion in terms of Gross Merchandise Value (GMV) and 530 million shoppers by 2025, led by faster speeds on reliable telecom networks, faster adoption of online services and better</w:t>
      </w:r>
      <w:r w:rsidR="00577DAA" w:rsidRPr="00A93F1D">
        <w:t xml:space="preserve"> variety as well as convenience </w:t>
      </w:r>
      <w:r w:rsidRPr="00A93F1D">
        <w:t>India is one of the fastest growing retail markets in the world, with 1.2 billion people.</w:t>
      </w:r>
      <w:r w:rsidR="004E038F" w:rsidRPr="00A93F1D">
        <w:t xml:space="preserve"> </w:t>
      </w:r>
      <w:r w:rsidRPr="00A93F1D">
        <w:t>Organized retailing, in India refers to trading activities undertaken by licensed retailers, that is, those who are registered for sales tax, etc. these include the publicity traded supermarkets, corporate- backed hypermarkets and retail chains, and also privately owned large retail businesses. Unorganized retailing, on the other hand, refers to the traditional formats of low-cost retailing, for example, the local corner shops, owner manned general stores, convenience stores, hand car, petty shops and pavement</w:t>
      </w:r>
      <w:r w:rsidRPr="00A93F1D">
        <w:rPr>
          <w:spacing w:val="80"/>
        </w:rPr>
        <w:t xml:space="preserve"> </w:t>
      </w:r>
      <w:r w:rsidRPr="00A93F1D">
        <w:t>vendors, etc. Indian retail and logistics industry, organized and unorganized in combination, employs about 40 million Indians the typical Indian shops are very small</w:t>
      </w:r>
      <w:r w:rsidRPr="00A93F1D">
        <w:rPr>
          <w:spacing w:val="40"/>
        </w:rPr>
        <w:t xml:space="preserve"> </w:t>
      </w:r>
      <w:r w:rsidRPr="00A93F1D">
        <w:t>in size.</w:t>
      </w:r>
      <w:r w:rsidRPr="00A93F1D">
        <w:rPr>
          <w:spacing w:val="-1"/>
        </w:rPr>
        <w:t xml:space="preserve"> </w:t>
      </w:r>
      <w:r w:rsidRPr="00A93F1D">
        <w:t>Over 14 million outlets operate in the</w:t>
      </w:r>
      <w:r w:rsidRPr="00A93F1D">
        <w:rPr>
          <w:spacing w:val="-1"/>
        </w:rPr>
        <w:t xml:space="preserve"> </w:t>
      </w:r>
      <w:r w:rsidRPr="00A93F1D">
        <w:t>country and only</w:t>
      </w:r>
      <w:r w:rsidRPr="00A93F1D">
        <w:rPr>
          <w:spacing w:val="-1"/>
        </w:rPr>
        <w:t xml:space="preserve"> </w:t>
      </w:r>
      <w:r w:rsidRPr="00A93F1D">
        <w:t>4 % of them</w:t>
      </w:r>
      <w:r w:rsidRPr="00A93F1D">
        <w:rPr>
          <w:spacing w:val="-2"/>
        </w:rPr>
        <w:t xml:space="preserve"> </w:t>
      </w:r>
      <w:r w:rsidRPr="00A93F1D">
        <w:t xml:space="preserve">being larger than 500sq ft (46 m2) in size. Vast majority of unorganized retail shops </w:t>
      </w:r>
      <w:r w:rsidRPr="00A93F1D">
        <w:lastRenderedPageBreak/>
        <w:t>in India employ family members, do not have the scale to produce or transport products at high volume wholesale level, have limited to no quality control or fake-versus-authentic product screening technology and have no training on safe and hygienic storage, packaging or logistics. The unorganized retail shops source their products from</w:t>
      </w:r>
      <w:r w:rsidRPr="00A93F1D">
        <w:rPr>
          <w:spacing w:val="-1"/>
        </w:rPr>
        <w:t xml:space="preserve"> </w:t>
      </w:r>
      <w:r w:rsidRPr="00A93F1D">
        <w:t>a chain of middlemen who</w:t>
      </w:r>
      <w:r w:rsidRPr="00A93F1D">
        <w:rPr>
          <w:spacing w:val="30"/>
        </w:rPr>
        <w:t xml:space="preserve"> </w:t>
      </w:r>
      <w:r w:rsidRPr="00A93F1D">
        <w:t>mark</w:t>
      </w:r>
      <w:r w:rsidRPr="00A93F1D">
        <w:rPr>
          <w:spacing w:val="28"/>
        </w:rPr>
        <w:t xml:space="preserve"> </w:t>
      </w:r>
      <w:r w:rsidRPr="00A93F1D">
        <w:t>up</w:t>
      </w:r>
      <w:r w:rsidRPr="00A93F1D">
        <w:rPr>
          <w:spacing w:val="28"/>
        </w:rPr>
        <w:t xml:space="preserve"> </w:t>
      </w:r>
      <w:r w:rsidRPr="00A93F1D">
        <w:t>the</w:t>
      </w:r>
      <w:r w:rsidRPr="00A93F1D">
        <w:rPr>
          <w:spacing w:val="28"/>
        </w:rPr>
        <w:t xml:space="preserve"> </w:t>
      </w:r>
      <w:r w:rsidRPr="00A93F1D">
        <w:t>product</w:t>
      </w:r>
      <w:r w:rsidRPr="00A93F1D">
        <w:rPr>
          <w:spacing w:val="29"/>
        </w:rPr>
        <w:t xml:space="preserve"> </w:t>
      </w:r>
      <w:r w:rsidRPr="00A93F1D">
        <w:t>as</w:t>
      </w:r>
      <w:r w:rsidRPr="00A93F1D">
        <w:rPr>
          <w:spacing w:val="27"/>
        </w:rPr>
        <w:t xml:space="preserve"> </w:t>
      </w:r>
      <w:r w:rsidRPr="00A93F1D">
        <w:t>it</w:t>
      </w:r>
      <w:r w:rsidRPr="00A93F1D">
        <w:rPr>
          <w:spacing w:val="31"/>
        </w:rPr>
        <w:t xml:space="preserve"> </w:t>
      </w:r>
      <w:r w:rsidRPr="00A93F1D">
        <w:t>moves</w:t>
      </w:r>
      <w:r w:rsidRPr="00A93F1D">
        <w:rPr>
          <w:spacing w:val="28"/>
        </w:rPr>
        <w:t xml:space="preserve"> </w:t>
      </w:r>
      <w:r w:rsidRPr="00A93F1D">
        <w:t>from</w:t>
      </w:r>
      <w:r w:rsidRPr="00A93F1D">
        <w:rPr>
          <w:spacing w:val="26"/>
        </w:rPr>
        <w:t xml:space="preserve"> </w:t>
      </w:r>
      <w:r w:rsidRPr="00A93F1D">
        <w:t>farmer</w:t>
      </w:r>
      <w:r w:rsidRPr="00A93F1D">
        <w:rPr>
          <w:spacing w:val="29"/>
        </w:rPr>
        <w:t xml:space="preserve"> </w:t>
      </w:r>
      <w:r w:rsidRPr="00A93F1D">
        <w:t>or</w:t>
      </w:r>
      <w:r w:rsidRPr="00A93F1D">
        <w:rPr>
          <w:spacing w:val="28"/>
        </w:rPr>
        <w:t xml:space="preserve"> </w:t>
      </w:r>
      <w:r w:rsidRPr="00A93F1D">
        <w:t>producer</w:t>
      </w:r>
      <w:r w:rsidRPr="00A93F1D">
        <w:rPr>
          <w:spacing w:val="29"/>
        </w:rPr>
        <w:t xml:space="preserve"> </w:t>
      </w:r>
      <w:r w:rsidRPr="00A93F1D">
        <w:t>to</w:t>
      </w:r>
      <w:r w:rsidRPr="00A93F1D">
        <w:rPr>
          <w:spacing w:val="27"/>
        </w:rPr>
        <w:t xml:space="preserve"> </w:t>
      </w:r>
      <w:r w:rsidRPr="00A93F1D">
        <w:t>the</w:t>
      </w:r>
      <w:r w:rsidRPr="00A93F1D">
        <w:rPr>
          <w:spacing w:val="29"/>
        </w:rPr>
        <w:t xml:space="preserve"> </w:t>
      </w:r>
      <w:r w:rsidRPr="00A93F1D">
        <w:t>customer.</w:t>
      </w:r>
      <w:r w:rsidRPr="00A93F1D">
        <w:rPr>
          <w:spacing w:val="29"/>
        </w:rPr>
        <w:t xml:space="preserve"> </w:t>
      </w:r>
      <w:r w:rsidRPr="00A93F1D">
        <w:rPr>
          <w:spacing w:val="-5"/>
        </w:rPr>
        <w:t>The</w:t>
      </w:r>
      <w:r w:rsidR="004E038F" w:rsidRPr="00A93F1D">
        <w:rPr>
          <w:spacing w:val="-5"/>
        </w:rPr>
        <w:t xml:space="preserve"> </w:t>
      </w:r>
      <w:r w:rsidRPr="00A93F1D">
        <w:t>un</w:t>
      </w:r>
      <w:r w:rsidR="004E038F" w:rsidRPr="00A93F1D">
        <w:t xml:space="preserve"> </w:t>
      </w:r>
      <w:r w:rsidRPr="00A93F1D">
        <w:t>organized retail shops typically do not offer after- sales support or services and</w:t>
      </w:r>
      <w:r w:rsidRPr="00A93F1D">
        <w:rPr>
          <w:spacing w:val="40"/>
        </w:rPr>
        <w:t xml:space="preserve"> </w:t>
      </w:r>
      <w:r w:rsidRPr="00A93F1D">
        <w:t>mostly all the transactions at unorganized retail shops are done with cash.</w:t>
      </w:r>
    </w:p>
    <w:p w14:paraId="34C19813" w14:textId="45DE4598" w:rsidR="006B6093" w:rsidRPr="00A93F1D" w:rsidRDefault="006B6093" w:rsidP="00577DAA">
      <w:pPr>
        <w:pStyle w:val="Heading2"/>
        <w:spacing w:after="100" w:afterAutospacing="1" w:line="480" w:lineRule="auto"/>
        <w:ind w:left="0" w:right="84"/>
        <w:rPr>
          <w:sz w:val="24"/>
          <w:szCs w:val="24"/>
        </w:rPr>
      </w:pPr>
      <w:r w:rsidRPr="00A93F1D">
        <w:rPr>
          <w:sz w:val="24"/>
          <w:szCs w:val="24"/>
        </w:rPr>
        <w:t>Retail</w:t>
      </w:r>
      <w:r w:rsidRPr="00A93F1D">
        <w:rPr>
          <w:spacing w:val="5"/>
          <w:sz w:val="24"/>
          <w:szCs w:val="24"/>
        </w:rPr>
        <w:t xml:space="preserve"> </w:t>
      </w:r>
      <w:r w:rsidRPr="00A93F1D">
        <w:rPr>
          <w:sz w:val="24"/>
          <w:szCs w:val="24"/>
        </w:rPr>
        <w:t>in</w:t>
      </w:r>
      <w:r w:rsidRPr="00A93F1D">
        <w:rPr>
          <w:spacing w:val="10"/>
          <w:sz w:val="24"/>
          <w:szCs w:val="24"/>
        </w:rPr>
        <w:t xml:space="preserve"> </w:t>
      </w:r>
      <w:r w:rsidRPr="00A93F1D">
        <w:rPr>
          <w:sz w:val="24"/>
          <w:szCs w:val="24"/>
        </w:rPr>
        <w:t>India:</w:t>
      </w:r>
      <w:r w:rsidRPr="00A93F1D">
        <w:rPr>
          <w:spacing w:val="8"/>
          <w:sz w:val="24"/>
          <w:szCs w:val="24"/>
        </w:rPr>
        <w:t xml:space="preserve"> </w:t>
      </w:r>
      <w:r w:rsidRPr="00A93F1D">
        <w:rPr>
          <w:sz w:val="24"/>
          <w:szCs w:val="24"/>
        </w:rPr>
        <w:t>Historical</w:t>
      </w:r>
      <w:r w:rsidRPr="00A93F1D">
        <w:rPr>
          <w:spacing w:val="8"/>
          <w:sz w:val="24"/>
          <w:szCs w:val="24"/>
        </w:rPr>
        <w:t xml:space="preserve"> </w:t>
      </w:r>
      <w:r w:rsidRPr="00A93F1D">
        <w:rPr>
          <w:spacing w:val="-2"/>
          <w:sz w:val="24"/>
          <w:szCs w:val="24"/>
        </w:rPr>
        <w:t>Perspective</w:t>
      </w:r>
    </w:p>
    <w:p w14:paraId="639F4423" w14:textId="56AFAC2D" w:rsidR="005871E1" w:rsidRPr="00A93F1D" w:rsidRDefault="006B6093" w:rsidP="00577DAA">
      <w:pPr>
        <w:pStyle w:val="BodyText"/>
        <w:spacing w:before="188" w:line="480" w:lineRule="auto"/>
        <w:ind w:right="84"/>
        <w:jc w:val="both"/>
      </w:pPr>
      <w:r w:rsidRPr="00A93F1D">
        <w:t>Retailing is the largest private industry in India and second largest employer after agriculture. The sector contributes to around 10 per cent of GDP and 6-7 per cent of employment. With over 15 million retail outlets, India has the highest retail outlet density in the world. This sector witnessed significant development in the past 10 years</w:t>
      </w:r>
      <w:r w:rsidRPr="00A93F1D">
        <w:rPr>
          <w:spacing w:val="40"/>
        </w:rPr>
        <w:t xml:space="preserve"> </w:t>
      </w:r>
      <w:r w:rsidRPr="00A93F1D">
        <w:t xml:space="preserve">– from small unorganized family-owned retail formats to organized </w:t>
      </w:r>
      <w:r w:rsidR="00577DAA" w:rsidRPr="00A93F1D">
        <w:t xml:space="preserve"> </w:t>
      </w:r>
      <w:r w:rsidRPr="00A93F1D">
        <w:t>retailing. Liberalization of the economy, rise in per capita income and growing consumerism</w:t>
      </w:r>
      <w:r w:rsidRPr="00A93F1D">
        <w:rPr>
          <w:spacing w:val="80"/>
        </w:rPr>
        <w:t xml:space="preserve"> </w:t>
      </w:r>
      <w:r w:rsidRPr="00A93F1D">
        <w:t>have encourage larger business houses and manufactures to set up retail formats; real estate companies and venture capitalist are investing in retail infrastructure. Many foreign retailers have also entered the market through different routes such as wholesale cash-and-carry, local manufacturing, franchising, test marketing, etc. With the growth</w:t>
      </w:r>
      <w:r w:rsidRPr="00A93F1D">
        <w:rPr>
          <w:spacing w:val="80"/>
        </w:rPr>
        <w:t xml:space="preserve"> </w:t>
      </w:r>
      <w:r w:rsidRPr="00A93F1D">
        <w:t>in organized retailing, unorganized retailers are fast changing their business models and implementing new technologies and modern accounting practices to face competition.</w:t>
      </w:r>
      <w:r w:rsidR="004E038F" w:rsidRPr="00A93F1D">
        <w:t xml:space="preserve"> </w:t>
      </w:r>
      <w:r w:rsidRPr="00A93F1D">
        <w:t>The retailing sector in India has undergone significant transformation in the past 10 years. Traditionally, Indian retail sector has been characterized by the presence of a</w:t>
      </w:r>
      <w:r w:rsidRPr="00A93F1D">
        <w:rPr>
          <w:spacing w:val="40"/>
        </w:rPr>
        <w:t xml:space="preserve"> </w:t>
      </w:r>
      <w:r w:rsidRPr="00A93F1D">
        <w:t>large number of small-unorganized retailers. However, in the past</w:t>
      </w:r>
      <w:r w:rsidRPr="00A93F1D">
        <w:rPr>
          <w:spacing w:val="-2"/>
        </w:rPr>
        <w:t xml:space="preserve"> </w:t>
      </w:r>
      <w:r w:rsidRPr="00A93F1D">
        <w:t>decade</w:t>
      </w:r>
      <w:r w:rsidRPr="00A93F1D">
        <w:rPr>
          <w:spacing w:val="-1"/>
        </w:rPr>
        <w:t xml:space="preserve"> </w:t>
      </w:r>
      <w:r w:rsidRPr="00A93F1D">
        <w:t>there</w:t>
      </w:r>
      <w:r w:rsidRPr="00A93F1D">
        <w:rPr>
          <w:spacing w:val="-2"/>
        </w:rPr>
        <w:t xml:space="preserve"> </w:t>
      </w:r>
      <w:r w:rsidRPr="00A93F1D">
        <w:t>has</w:t>
      </w:r>
      <w:r w:rsidRPr="00A93F1D">
        <w:rPr>
          <w:spacing w:val="-1"/>
        </w:rPr>
        <w:t xml:space="preserve"> </w:t>
      </w:r>
      <w:r w:rsidRPr="00A93F1D">
        <w:t>been development</w:t>
      </w:r>
      <w:r w:rsidRPr="00A93F1D">
        <w:rPr>
          <w:spacing w:val="28"/>
        </w:rPr>
        <w:t xml:space="preserve"> </w:t>
      </w:r>
      <w:r w:rsidRPr="00A93F1D">
        <w:t>of</w:t>
      </w:r>
      <w:r w:rsidRPr="00A93F1D">
        <w:rPr>
          <w:spacing w:val="27"/>
        </w:rPr>
        <w:t xml:space="preserve"> </w:t>
      </w:r>
      <w:r w:rsidRPr="00A93F1D">
        <w:t>organized</w:t>
      </w:r>
      <w:r w:rsidRPr="00A93F1D">
        <w:rPr>
          <w:spacing w:val="27"/>
        </w:rPr>
        <w:t xml:space="preserve"> </w:t>
      </w:r>
      <w:r w:rsidRPr="00A93F1D">
        <w:t>retailing,</w:t>
      </w:r>
      <w:r w:rsidRPr="00A93F1D">
        <w:rPr>
          <w:spacing w:val="28"/>
        </w:rPr>
        <w:t xml:space="preserve"> </w:t>
      </w:r>
      <w:r w:rsidRPr="00A93F1D">
        <w:t>which</w:t>
      </w:r>
      <w:r w:rsidRPr="00A93F1D">
        <w:rPr>
          <w:spacing w:val="28"/>
        </w:rPr>
        <w:t xml:space="preserve"> </w:t>
      </w:r>
      <w:r w:rsidRPr="00A93F1D">
        <w:lastRenderedPageBreak/>
        <w:t>has</w:t>
      </w:r>
      <w:r w:rsidRPr="00A93F1D">
        <w:rPr>
          <w:spacing w:val="28"/>
        </w:rPr>
        <w:t xml:space="preserve"> </w:t>
      </w:r>
      <w:r w:rsidRPr="00A93F1D">
        <w:t>encouraged</w:t>
      </w:r>
      <w:r w:rsidRPr="00A93F1D">
        <w:rPr>
          <w:spacing w:val="28"/>
        </w:rPr>
        <w:t xml:space="preserve"> </w:t>
      </w:r>
      <w:r w:rsidRPr="00A93F1D">
        <w:t>large</w:t>
      </w:r>
      <w:r w:rsidRPr="00A93F1D">
        <w:rPr>
          <w:spacing w:val="26"/>
        </w:rPr>
        <w:t xml:space="preserve"> </w:t>
      </w:r>
      <w:r w:rsidRPr="00A93F1D">
        <w:t>private</w:t>
      </w:r>
      <w:r w:rsidRPr="00A93F1D">
        <w:rPr>
          <w:spacing w:val="27"/>
        </w:rPr>
        <w:t xml:space="preserve"> </w:t>
      </w:r>
      <w:r w:rsidRPr="00A93F1D">
        <w:t>sector</w:t>
      </w:r>
      <w:r w:rsidRPr="00A93F1D">
        <w:rPr>
          <w:spacing w:val="28"/>
        </w:rPr>
        <w:t xml:space="preserve"> </w:t>
      </w:r>
      <w:r w:rsidRPr="00A93F1D">
        <w:t>player to invest in this sector. Many foreign players have also entered India through different routes such as test marketing, franchising, wholesale cash-and-carry operation. With high GDP growth, increased consumerism and liberalization of the manufacturing</w:t>
      </w:r>
      <w:r w:rsidRPr="00A93F1D">
        <w:rPr>
          <w:spacing w:val="40"/>
        </w:rPr>
        <w:t xml:space="preserve"> </w:t>
      </w:r>
      <w:r w:rsidRPr="00A93F1D">
        <w:t>sector, India is being portrayed as an attractive destination for foreign direct investment (FDI) in retailing</w:t>
      </w:r>
      <w:r w:rsidR="005871E1" w:rsidRPr="00A93F1D">
        <w:t>.</w:t>
      </w:r>
    </w:p>
    <w:p w14:paraId="44C2360C" w14:textId="6F76CA0D" w:rsidR="006B6093" w:rsidRPr="00A93F1D" w:rsidRDefault="006B6093" w:rsidP="00577DAA">
      <w:pPr>
        <w:pStyle w:val="BodyText"/>
        <w:spacing w:before="187" w:line="480" w:lineRule="auto"/>
        <w:ind w:right="84"/>
        <w:jc w:val="both"/>
      </w:pPr>
      <w:r w:rsidRPr="00A93F1D">
        <w:t>At present this is one of the few sectors, which is closed to FDI. Within the country, there has been significant protest from trading associations and other stakeholders against allowing FDI in retailing. In India, the retail sector is the 2nd largest employer after agriculture. In fact due to wide network of retailing in India it is known as nation</w:t>
      </w:r>
      <w:r w:rsidRPr="00A93F1D">
        <w:rPr>
          <w:spacing w:val="80"/>
        </w:rPr>
        <w:t xml:space="preserve"> </w:t>
      </w:r>
      <w:r w:rsidRPr="00A93F1D">
        <w:t>of shopkeepers. There are about 12 millions retail outlet spread across India and the country has the highest density of shops in the world i.e. one shop for every 20 to 25 families or 11 retail shop</w:t>
      </w:r>
      <w:r w:rsidRPr="00A93F1D">
        <w:rPr>
          <w:spacing w:val="15"/>
        </w:rPr>
        <w:t xml:space="preserve"> </w:t>
      </w:r>
      <w:r w:rsidRPr="00A93F1D">
        <w:t>for every</w:t>
      </w:r>
      <w:r w:rsidRPr="00A93F1D">
        <w:rPr>
          <w:spacing w:val="16"/>
        </w:rPr>
        <w:t xml:space="preserve"> </w:t>
      </w:r>
      <w:r w:rsidRPr="00A93F1D">
        <w:t>1000 persons. While</w:t>
      </w:r>
      <w:r w:rsidRPr="00A93F1D">
        <w:rPr>
          <w:spacing w:val="15"/>
        </w:rPr>
        <w:t xml:space="preserve"> </w:t>
      </w:r>
      <w:r w:rsidRPr="00A93F1D">
        <w:t>it is only</w:t>
      </w:r>
      <w:r w:rsidRPr="00A93F1D">
        <w:rPr>
          <w:spacing w:val="15"/>
        </w:rPr>
        <w:t xml:space="preserve"> </w:t>
      </w:r>
      <w:r w:rsidRPr="00A93F1D">
        <w:t>four shops per 1000</w:t>
      </w:r>
      <w:r w:rsidRPr="00A93F1D">
        <w:rPr>
          <w:spacing w:val="40"/>
        </w:rPr>
        <w:t xml:space="preserve"> </w:t>
      </w:r>
      <w:r w:rsidRPr="00A93F1D">
        <w:t>in USA. Retailing in India provides employment to about 7% of total work force in the</w:t>
      </w:r>
      <w:r w:rsidR="004E038F" w:rsidRPr="00A93F1D">
        <w:t xml:space="preserve"> </w:t>
      </w:r>
      <w:r w:rsidRPr="00A93F1D">
        <w:t xml:space="preserve">country and contributes about 14% to GDP of India. </w:t>
      </w:r>
      <w:r w:rsidR="0026675F" w:rsidRPr="00A93F1D">
        <w:t>However the retailing sector in India is highly fragmented and consists predominantly of small, independent and owner managed shop.</w:t>
      </w:r>
    </w:p>
    <w:p w14:paraId="6BA36604" w14:textId="40BBAA80" w:rsidR="006B6093" w:rsidRPr="00A93F1D" w:rsidRDefault="006B6093" w:rsidP="00AF15E4">
      <w:pPr>
        <w:pStyle w:val="BodyText"/>
        <w:spacing w:before="188" w:line="480" w:lineRule="auto"/>
        <w:ind w:right="84"/>
        <w:jc w:val="both"/>
      </w:pPr>
      <w:r w:rsidRPr="00A93F1D">
        <w:t>The Global Retail Development Index developed by A.T Kearney has ranked India first among</w:t>
      </w:r>
      <w:r w:rsidRPr="00A93F1D">
        <w:rPr>
          <w:spacing w:val="24"/>
        </w:rPr>
        <w:t xml:space="preserve"> </w:t>
      </w:r>
      <w:r w:rsidRPr="00A93F1D">
        <w:t>the top</w:t>
      </w:r>
      <w:r w:rsidRPr="00A93F1D">
        <w:rPr>
          <w:spacing w:val="22"/>
        </w:rPr>
        <w:t xml:space="preserve"> </w:t>
      </w:r>
      <w:r w:rsidRPr="00A93F1D">
        <w:t>30</w:t>
      </w:r>
      <w:r w:rsidRPr="00A93F1D">
        <w:rPr>
          <w:spacing w:val="21"/>
        </w:rPr>
        <w:t xml:space="preserve"> </w:t>
      </w:r>
      <w:r w:rsidRPr="00A93F1D">
        <w:t>emerging</w:t>
      </w:r>
      <w:r w:rsidRPr="00A93F1D">
        <w:rPr>
          <w:spacing w:val="24"/>
        </w:rPr>
        <w:t xml:space="preserve"> </w:t>
      </w:r>
      <w:r w:rsidRPr="00A93F1D">
        <w:t>markets</w:t>
      </w:r>
      <w:r w:rsidRPr="00A93F1D">
        <w:rPr>
          <w:spacing w:val="21"/>
        </w:rPr>
        <w:t xml:space="preserve"> </w:t>
      </w:r>
      <w:r w:rsidRPr="00A93F1D">
        <w:t>in</w:t>
      </w:r>
      <w:r w:rsidRPr="00A93F1D">
        <w:rPr>
          <w:spacing w:val="21"/>
        </w:rPr>
        <w:t xml:space="preserve"> </w:t>
      </w:r>
      <w:r w:rsidRPr="00A93F1D">
        <w:t>the world.</w:t>
      </w:r>
      <w:r w:rsidRPr="00A93F1D">
        <w:rPr>
          <w:spacing w:val="21"/>
        </w:rPr>
        <w:t xml:space="preserve"> </w:t>
      </w:r>
      <w:r w:rsidRPr="00A93F1D">
        <w:t>A</w:t>
      </w:r>
      <w:r w:rsidRPr="00A93F1D">
        <w:rPr>
          <w:spacing w:val="22"/>
        </w:rPr>
        <w:t xml:space="preserve"> </w:t>
      </w:r>
      <w:r w:rsidRPr="00A93F1D">
        <w:t>look</w:t>
      </w:r>
      <w:r w:rsidRPr="00A93F1D">
        <w:rPr>
          <w:spacing w:val="21"/>
        </w:rPr>
        <w:t xml:space="preserve"> </w:t>
      </w:r>
      <w:r w:rsidRPr="00A93F1D">
        <w:t>at</w:t>
      </w:r>
      <w:r w:rsidRPr="00A93F1D">
        <w:rPr>
          <w:spacing w:val="21"/>
        </w:rPr>
        <w:t xml:space="preserve"> </w:t>
      </w:r>
      <w:r w:rsidRPr="00A93F1D">
        <w:t>the</w:t>
      </w:r>
      <w:r w:rsidRPr="00A93F1D">
        <w:rPr>
          <w:spacing w:val="21"/>
        </w:rPr>
        <w:t xml:space="preserve"> </w:t>
      </w:r>
      <w:r w:rsidRPr="00A93F1D">
        <w:t>landscape</w:t>
      </w:r>
      <w:r w:rsidRPr="00A93F1D">
        <w:rPr>
          <w:spacing w:val="21"/>
        </w:rPr>
        <w:t xml:space="preserve"> </w:t>
      </w:r>
      <w:r w:rsidRPr="00A93F1D">
        <w:t>of</w:t>
      </w:r>
      <w:r w:rsidRPr="00A93F1D">
        <w:rPr>
          <w:spacing w:val="24"/>
        </w:rPr>
        <w:t xml:space="preserve"> </w:t>
      </w:r>
      <w:r w:rsidRPr="00A93F1D">
        <w:t>most</w:t>
      </w:r>
      <w:r w:rsidRPr="00A93F1D">
        <w:rPr>
          <w:spacing w:val="21"/>
        </w:rPr>
        <w:t xml:space="preserve"> </w:t>
      </w:r>
      <w:r w:rsidRPr="00A93F1D">
        <w:t xml:space="preserve">of the cities in India shows the rapid phase of change. This changes in reflection of the changes in the Indian consumers his lifestyle and his habits. Goldman Sachs has estimated that the Indian economic growth could actually exceed that of China by year 2015. It is believed that the country has the potential to deliver the fast growth over the next 50 years. It took 10 years for the first 2500 organized retail stores to emerge in India; the next 2500 could easily get added in the next 5 years. Formats new to the India market place have emerged rapidly over the past ten years. There is little doubt </w:t>
      </w:r>
      <w:r w:rsidRPr="00A93F1D">
        <w:lastRenderedPageBreak/>
        <w:t>that</w:t>
      </w:r>
      <w:r w:rsidR="004E038F" w:rsidRPr="00A93F1D">
        <w:rPr>
          <w:spacing w:val="40"/>
        </w:rPr>
        <w:t xml:space="preserve"> </w:t>
      </w:r>
      <w:r w:rsidRPr="00A93F1D">
        <w:t>retail in India is reveling up for an exciting phase ahead.</w:t>
      </w:r>
    </w:p>
    <w:p w14:paraId="6ED75D0C" w14:textId="584CB33C" w:rsidR="006B6093" w:rsidRPr="00A93F1D" w:rsidRDefault="006B6093" w:rsidP="00AF15E4">
      <w:pPr>
        <w:pStyle w:val="Heading2"/>
        <w:spacing w:line="480" w:lineRule="auto"/>
        <w:ind w:left="0" w:right="84"/>
        <w:rPr>
          <w:sz w:val="24"/>
          <w:szCs w:val="24"/>
        </w:rPr>
      </w:pPr>
      <w:r w:rsidRPr="00A93F1D">
        <w:rPr>
          <w:sz w:val="24"/>
          <w:szCs w:val="24"/>
        </w:rPr>
        <w:t>Emergence</w:t>
      </w:r>
      <w:r w:rsidRPr="00A93F1D">
        <w:rPr>
          <w:spacing w:val="10"/>
          <w:sz w:val="24"/>
          <w:szCs w:val="24"/>
        </w:rPr>
        <w:t xml:space="preserve"> </w:t>
      </w:r>
      <w:r w:rsidRPr="00A93F1D">
        <w:rPr>
          <w:sz w:val="24"/>
          <w:szCs w:val="24"/>
        </w:rPr>
        <w:t>of</w:t>
      </w:r>
      <w:r w:rsidRPr="00A93F1D">
        <w:rPr>
          <w:spacing w:val="10"/>
          <w:sz w:val="24"/>
          <w:szCs w:val="24"/>
        </w:rPr>
        <w:t xml:space="preserve"> </w:t>
      </w:r>
      <w:r w:rsidRPr="00A93F1D">
        <w:rPr>
          <w:sz w:val="24"/>
          <w:szCs w:val="24"/>
        </w:rPr>
        <w:t>Organized</w:t>
      </w:r>
      <w:r w:rsidRPr="00A93F1D">
        <w:rPr>
          <w:spacing w:val="9"/>
          <w:sz w:val="24"/>
          <w:szCs w:val="24"/>
        </w:rPr>
        <w:t xml:space="preserve"> </w:t>
      </w:r>
      <w:r w:rsidRPr="00A93F1D">
        <w:rPr>
          <w:sz w:val="24"/>
          <w:szCs w:val="24"/>
        </w:rPr>
        <w:t>Retail</w:t>
      </w:r>
      <w:r w:rsidRPr="00A93F1D">
        <w:rPr>
          <w:spacing w:val="9"/>
          <w:sz w:val="24"/>
          <w:szCs w:val="24"/>
        </w:rPr>
        <w:t xml:space="preserve"> </w:t>
      </w:r>
      <w:r w:rsidRPr="00A93F1D">
        <w:rPr>
          <w:sz w:val="24"/>
          <w:szCs w:val="24"/>
        </w:rPr>
        <w:t>in</w:t>
      </w:r>
      <w:r w:rsidRPr="00A93F1D">
        <w:rPr>
          <w:spacing w:val="10"/>
          <w:sz w:val="24"/>
          <w:szCs w:val="24"/>
        </w:rPr>
        <w:t xml:space="preserve"> </w:t>
      </w:r>
      <w:r w:rsidRPr="00A93F1D">
        <w:rPr>
          <w:spacing w:val="-2"/>
          <w:sz w:val="24"/>
          <w:szCs w:val="24"/>
        </w:rPr>
        <w:t>India</w:t>
      </w:r>
    </w:p>
    <w:p w14:paraId="41A797C2" w14:textId="64F1A085" w:rsidR="006B6093" w:rsidRPr="00A93F1D" w:rsidRDefault="006B6093" w:rsidP="00AF15E4">
      <w:pPr>
        <w:pStyle w:val="BodyText"/>
        <w:spacing w:line="480" w:lineRule="auto"/>
        <w:ind w:right="84"/>
        <w:jc w:val="both"/>
        <w:rPr>
          <w:spacing w:val="40"/>
        </w:rPr>
      </w:pPr>
      <w:r w:rsidRPr="00A93F1D">
        <w:t>The emergence of first phase of organized retailing in India can be traced back when a shopping centre into existence in the year 1869 with Mumbai Crawford Market. After that, in the year 1874 Hogg market, popularly and better known as new market came</w:t>
      </w:r>
      <w:r w:rsidRPr="00A93F1D">
        <w:rPr>
          <w:spacing w:val="40"/>
        </w:rPr>
        <w:t xml:space="preserve"> </w:t>
      </w:r>
      <w:r w:rsidRPr="00A93F1D">
        <w:t>into existence in Calcutta (Now known as Kolkata) this shopping centre was designed</w:t>
      </w:r>
      <w:r w:rsidRPr="00A93F1D">
        <w:rPr>
          <w:spacing w:val="40"/>
        </w:rPr>
        <w:t xml:space="preserve"> </w:t>
      </w:r>
      <w:r w:rsidRPr="00A93F1D">
        <w:t>by an East Indian Railways Co. Architect R.R. Banya and was named after the then municipal commissioner of Calcutta Sir Stuart Hogg. Earlier the Hogg market even had a garden with a beautiful fountain adding to its ambience and benches too for tired shoppers. Today, the New Market continues to be a premier shopping area in Kolkata despite a part of it being incinerated in late 1985. Its red-brick Gothic clock-tower today bears testimony to the past Grandeur of this first shopping centre in India. Today from linen to cakes and fruits to fishes everything is available at the New Market Atta reasonable price and this has made the New Market sustain its popularity among the metro customers of Kolkata. The tenant mix of this first shopping centre is unique as it has</w:t>
      </w:r>
      <w:r w:rsidRPr="00A93F1D">
        <w:rPr>
          <w:spacing w:val="-1"/>
        </w:rPr>
        <w:t xml:space="preserve"> </w:t>
      </w:r>
      <w:r w:rsidRPr="00A93F1D">
        <w:t>a large</w:t>
      </w:r>
      <w:r w:rsidRPr="00A93F1D">
        <w:rPr>
          <w:spacing w:val="-4"/>
        </w:rPr>
        <w:t xml:space="preserve"> </w:t>
      </w:r>
      <w:r w:rsidRPr="00A93F1D">
        <w:t>number</w:t>
      </w:r>
      <w:r w:rsidRPr="00A93F1D">
        <w:rPr>
          <w:spacing w:val="-1"/>
        </w:rPr>
        <w:t xml:space="preserve"> </w:t>
      </w:r>
      <w:r w:rsidRPr="00A93F1D">
        <w:t>of</w:t>
      </w:r>
      <w:r w:rsidRPr="00A93F1D">
        <w:rPr>
          <w:spacing w:val="-2"/>
        </w:rPr>
        <w:t xml:space="preserve"> </w:t>
      </w:r>
      <w:r w:rsidRPr="00A93F1D">
        <w:t>2000</w:t>
      </w:r>
      <w:r w:rsidRPr="00A93F1D">
        <w:rPr>
          <w:spacing w:val="-2"/>
        </w:rPr>
        <w:t xml:space="preserve"> </w:t>
      </w:r>
      <w:r w:rsidRPr="00A93F1D">
        <w:t>stalls</w:t>
      </w:r>
      <w:r w:rsidRPr="00A93F1D">
        <w:rPr>
          <w:spacing w:val="-1"/>
        </w:rPr>
        <w:t xml:space="preserve"> </w:t>
      </w:r>
      <w:r w:rsidRPr="00A93F1D">
        <w:t>which</w:t>
      </w:r>
      <w:r w:rsidRPr="00A93F1D">
        <w:rPr>
          <w:spacing w:val="-1"/>
        </w:rPr>
        <w:t xml:space="preserve"> </w:t>
      </w:r>
      <w:r w:rsidRPr="00A93F1D">
        <w:t>are</w:t>
      </w:r>
      <w:r w:rsidRPr="00A93F1D">
        <w:rPr>
          <w:spacing w:val="-2"/>
        </w:rPr>
        <w:t xml:space="preserve"> </w:t>
      </w:r>
      <w:r w:rsidRPr="00A93F1D">
        <w:t>organized</w:t>
      </w:r>
      <w:r w:rsidRPr="00A93F1D">
        <w:rPr>
          <w:spacing w:val="-1"/>
        </w:rPr>
        <w:t xml:space="preserve"> </w:t>
      </w:r>
      <w:r w:rsidRPr="00A93F1D">
        <w:t>in</w:t>
      </w:r>
      <w:r w:rsidRPr="00A93F1D">
        <w:rPr>
          <w:spacing w:val="-1"/>
        </w:rPr>
        <w:t xml:space="preserve"> </w:t>
      </w:r>
      <w:r w:rsidRPr="00A93F1D">
        <w:t>an</w:t>
      </w:r>
      <w:r w:rsidRPr="00A93F1D">
        <w:rPr>
          <w:spacing w:val="-1"/>
        </w:rPr>
        <w:t xml:space="preserve"> </w:t>
      </w:r>
      <w:r w:rsidRPr="00A93F1D">
        <w:t>order</w:t>
      </w:r>
      <w:r w:rsidRPr="00A93F1D">
        <w:rPr>
          <w:spacing w:val="-2"/>
        </w:rPr>
        <w:t xml:space="preserve"> </w:t>
      </w:r>
      <w:r w:rsidRPr="00A93F1D">
        <w:t>of merchandize.</w:t>
      </w:r>
      <w:r w:rsidRPr="00A93F1D">
        <w:rPr>
          <w:spacing w:val="-1"/>
        </w:rPr>
        <w:t xml:space="preserve"> </w:t>
      </w:r>
      <w:r w:rsidRPr="00A93F1D">
        <w:t>There are rows of stalls dealing with one particular line of Goods.</w:t>
      </w:r>
    </w:p>
    <w:p w14:paraId="26F1B6C3" w14:textId="5C9EF74E" w:rsidR="005871E1" w:rsidRPr="00A93F1D" w:rsidRDefault="006B6093" w:rsidP="00AF15E4">
      <w:pPr>
        <w:pStyle w:val="BodyText"/>
        <w:spacing w:line="480" w:lineRule="auto"/>
        <w:ind w:right="84"/>
        <w:jc w:val="both"/>
      </w:pPr>
      <w:r w:rsidRPr="00A93F1D">
        <w:t>The earliest seed of the so-called specialty malls can be traced to shopkeepers who stocked goods of the same product category in a particular locality. If one were to go back</w:t>
      </w:r>
      <w:r w:rsidRPr="00A93F1D">
        <w:rPr>
          <w:spacing w:val="3"/>
        </w:rPr>
        <w:t xml:space="preserve"> </w:t>
      </w:r>
      <w:r w:rsidRPr="00A93F1D">
        <w:t>to</w:t>
      </w:r>
      <w:r w:rsidRPr="00A93F1D">
        <w:rPr>
          <w:spacing w:val="3"/>
        </w:rPr>
        <w:t xml:space="preserve"> </w:t>
      </w:r>
      <w:r w:rsidRPr="00A93F1D">
        <w:t>the</w:t>
      </w:r>
      <w:r w:rsidRPr="00A93F1D">
        <w:rPr>
          <w:spacing w:val="3"/>
        </w:rPr>
        <w:t xml:space="preserve"> </w:t>
      </w:r>
      <w:r w:rsidRPr="00A93F1D">
        <w:t>early</w:t>
      </w:r>
      <w:r w:rsidRPr="00A93F1D">
        <w:rPr>
          <w:spacing w:val="4"/>
        </w:rPr>
        <w:t xml:space="preserve"> </w:t>
      </w:r>
      <w:r w:rsidRPr="00A93F1D">
        <w:t>80s,</w:t>
      </w:r>
      <w:r w:rsidRPr="00A93F1D">
        <w:rPr>
          <w:spacing w:val="4"/>
        </w:rPr>
        <w:t xml:space="preserve"> </w:t>
      </w:r>
      <w:r w:rsidRPr="00A93F1D">
        <w:t>it</w:t>
      </w:r>
      <w:r w:rsidRPr="00A93F1D">
        <w:rPr>
          <w:spacing w:val="3"/>
        </w:rPr>
        <w:t xml:space="preserve"> </w:t>
      </w:r>
      <w:r w:rsidRPr="00A93F1D">
        <w:t>can</w:t>
      </w:r>
      <w:r w:rsidRPr="00A93F1D">
        <w:rPr>
          <w:spacing w:val="2"/>
        </w:rPr>
        <w:t xml:space="preserve"> </w:t>
      </w:r>
      <w:r w:rsidRPr="00A93F1D">
        <w:t>be</w:t>
      </w:r>
      <w:r w:rsidRPr="00A93F1D">
        <w:rPr>
          <w:spacing w:val="2"/>
        </w:rPr>
        <w:t xml:space="preserve"> </w:t>
      </w:r>
      <w:r w:rsidRPr="00A93F1D">
        <w:t>said</w:t>
      </w:r>
      <w:r w:rsidRPr="00A93F1D">
        <w:rPr>
          <w:spacing w:val="5"/>
        </w:rPr>
        <w:t xml:space="preserve"> </w:t>
      </w:r>
      <w:r w:rsidRPr="00A93F1D">
        <w:t>that</w:t>
      </w:r>
      <w:r w:rsidRPr="00A93F1D">
        <w:rPr>
          <w:spacing w:val="2"/>
        </w:rPr>
        <w:t xml:space="preserve"> </w:t>
      </w:r>
      <w:r w:rsidRPr="00A93F1D">
        <w:t>organized</w:t>
      </w:r>
      <w:r w:rsidRPr="00A93F1D">
        <w:rPr>
          <w:spacing w:val="5"/>
        </w:rPr>
        <w:t xml:space="preserve"> </w:t>
      </w:r>
      <w:r w:rsidRPr="00A93F1D">
        <w:t>retail,</w:t>
      </w:r>
      <w:r w:rsidRPr="00A93F1D">
        <w:rPr>
          <w:spacing w:val="4"/>
        </w:rPr>
        <w:t xml:space="preserve"> </w:t>
      </w:r>
      <w:r w:rsidRPr="00A93F1D">
        <w:t>to</w:t>
      </w:r>
      <w:r w:rsidRPr="00A93F1D">
        <w:rPr>
          <w:spacing w:val="3"/>
        </w:rPr>
        <w:t xml:space="preserve"> </w:t>
      </w:r>
      <w:r w:rsidRPr="00A93F1D">
        <w:t>a</w:t>
      </w:r>
      <w:r w:rsidRPr="00A93F1D">
        <w:rPr>
          <w:spacing w:val="3"/>
        </w:rPr>
        <w:t xml:space="preserve"> </w:t>
      </w:r>
      <w:r w:rsidRPr="00A93F1D">
        <w:t>great</w:t>
      </w:r>
      <w:r w:rsidRPr="00A93F1D">
        <w:rPr>
          <w:spacing w:val="3"/>
        </w:rPr>
        <w:t xml:space="preserve"> </w:t>
      </w:r>
      <w:r w:rsidRPr="00A93F1D">
        <w:t>extent</w:t>
      </w:r>
      <w:r w:rsidRPr="00A93F1D">
        <w:rPr>
          <w:spacing w:val="5"/>
        </w:rPr>
        <w:t xml:space="preserve"> </w:t>
      </w:r>
      <w:r w:rsidRPr="00A93F1D">
        <w:t>was</w:t>
      </w:r>
      <w:r w:rsidRPr="00A93F1D">
        <w:rPr>
          <w:spacing w:val="2"/>
        </w:rPr>
        <w:t xml:space="preserve"> </w:t>
      </w:r>
      <w:r w:rsidRPr="00A93F1D">
        <w:t>visible</w:t>
      </w:r>
      <w:r w:rsidRPr="00A93F1D">
        <w:rPr>
          <w:spacing w:val="3"/>
        </w:rPr>
        <w:t xml:space="preserve"> </w:t>
      </w:r>
      <w:r w:rsidRPr="00A93F1D">
        <w:rPr>
          <w:spacing w:val="-5"/>
        </w:rPr>
        <w:t xml:space="preserve">in </w:t>
      </w:r>
      <w:r w:rsidRPr="00A93F1D">
        <w:t>the functioning of stores such as ‘Akbarally’ in Mumbai and ‘Nilgiris’ and ‘Spencers’</w:t>
      </w:r>
      <w:r w:rsidRPr="00A93F1D">
        <w:rPr>
          <w:spacing w:val="80"/>
        </w:rPr>
        <w:t xml:space="preserve"> </w:t>
      </w:r>
      <w:r w:rsidRPr="00A93F1D">
        <w:t xml:space="preserve">in Chennai. These stores later evolved into multichain outlet and were the first to bring on the ‘onset of organized retail’ in India. The evolution of PDS (Public Distribution System) of Grains in India having its origin in the rationing system introduced by the British during World War II was example of single largest retail </w:t>
      </w:r>
      <w:r w:rsidRPr="00A93F1D">
        <w:lastRenderedPageBreak/>
        <w:t>chain</w:t>
      </w:r>
      <w:r w:rsidRPr="00A93F1D">
        <w:rPr>
          <w:spacing w:val="25"/>
        </w:rPr>
        <w:t xml:space="preserve"> </w:t>
      </w:r>
      <w:r w:rsidRPr="00A93F1D">
        <w:t>in the country</w:t>
      </w:r>
      <w:r w:rsidRPr="00A93F1D">
        <w:rPr>
          <w:spacing w:val="80"/>
        </w:rPr>
        <w:t xml:space="preserve"> </w:t>
      </w:r>
      <w:r w:rsidRPr="00A93F1D">
        <w:t>the canteen stores Department and the Post Offices in India are also among the largest network of outlets in the country, reaching populations across state boundaries. The Khadi</w:t>
      </w:r>
      <w:r w:rsidRPr="00A93F1D">
        <w:rPr>
          <w:spacing w:val="31"/>
        </w:rPr>
        <w:t xml:space="preserve"> </w:t>
      </w:r>
      <w:r w:rsidRPr="00A93F1D">
        <w:t>and</w:t>
      </w:r>
      <w:r w:rsidRPr="00A93F1D">
        <w:rPr>
          <w:spacing w:val="33"/>
        </w:rPr>
        <w:t xml:space="preserve"> </w:t>
      </w:r>
      <w:r w:rsidRPr="00A93F1D">
        <w:t>Village</w:t>
      </w:r>
      <w:r w:rsidRPr="00A93F1D">
        <w:rPr>
          <w:spacing w:val="31"/>
        </w:rPr>
        <w:t xml:space="preserve"> </w:t>
      </w:r>
      <w:r w:rsidRPr="00A93F1D">
        <w:t>Industries</w:t>
      </w:r>
      <w:r w:rsidRPr="00A93F1D">
        <w:rPr>
          <w:spacing w:val="31"/>
        </w:rPr>
        <w:t xml:space="preserve"> </w:t>
      </w:r>
      <w:r w:rsidRPr="00A93F1D">
        <w:t>(KVIC)</w:t>
      </w:r>
      <w:r w:rsidRPr="00A93F1D">
        <w:rPr>
          <w:spacing w:val="31"/>
        </w:rPr>
        <w:t xml:space="preserve"> </w:t>
      </w:r>
      <w:r w:rsidRPr="00A93F1D">
        <w:t>was</w:t>
      </w:r>
      <w:r w:rsidRPr="00A93F1D">
        <w:rPr>
          <w:spacing w:val="31"/>
        </w:rPr>
        <w:t xml:space="preserve"> </w:t>
      </w:r>
      <w:r w:rsidRPr="00A93F1D">
        <w:t>set</w:t>
      </w:r>
      <w:r w:rsidRPr="00A93F1D">
        <w:rPr>
          <w:spacing w:val="33"/>
        </w:rPr>
        <w:t xml:space="preserve"> </w:t>
      </w:r>
      <w:r w:rsidRPr="00A93F1D">
        <w:t>during</w:t>
      </w:r>
      <w:r w:rsidRPr="00A93F1D">
        <w:rPr>
          <w:spacing w:val="31"/>
        </w:rPr>
        <w:t xml:space="preserve"> </w:t>
      </w:r>
      <w:r w:rsidRPr="00A93F1D">
        <w:t>post</w:t>
      </w:r>
      <w:r w:rsidRPr="00A93F1D">
        <w:rPr>
          <w:spacing w:val="30"/>
        </w:rPr>
        <w:t xml:space="preserve"> </w:t>
      </w:r>
      <w:r w:rsidRPr="00A93F1D">
        <w:t>Independence</w:t>
      </w:r>
      <w:r w:rsidRPr="00A93F1D">
        <w:rPr>
          <w:spacing w:val="31"/>
        </w:rPr>
        <w:t xml:space="preserve"> </w:t>
      </w:r>
      <w:r w:rsidRPr="00A93F1D">
        <w:t>and</w:t>
      </w:r>
      <w:r w:rsidRPr="00A93F1D">
        <w:rPr>
          <w:spacing w:val="33"/>
        </w:rPr>
        <w:t xml:space="preserve"> </w:t>
      </w:r>
      <w:r w:rsidRPr="00A93F1D">
        <w:t>today</w:t>
      </w:r>
      <w:r w:rsidRPr="00A93F1D">
        <w:rPr>
          <w:spacing w:val="33"/>
        </w:rPr>
        <w:t xml:space="preserve"> </w:t>
      </w:r>
      <w:r w:rsidRPr="00A93F1D">
        <w:t>it has more than 7000 stores across the country. While Independence retail stores like Akbarally’s, Vivek’s and Nallis have existed in India for a long time, Reliance , Garden silk mills, Madhura Garments, Arvind mills etc have set up show rooms for retail sale</w:t>
      </w:r>
      <w:r w:rsidRPr="00A93F1D">
        <w:rPr>
          <w:spacing w:val="80"/>
        </w:rPr>
        <w:t xml:space="preserve"> </w:t>
      </w:r>
      <w:r w:rsidRPr="00A93F1D">
        <w:t>of their branded products.</w:t>
      </w:r>
    </w:p>
    <w:p w14:paraId="0550A2D1" w14:textId="7811BED7" w:rsidR="005871E1" w:rsidRPr="00A93F1D" w:rsidRDefault="006C3D55" w:rsidP="00AF15E4">
      <w:pPr>
        <w:pStyle w:val="BodyText"/>
        <w:spacing w:line="480" w:lineRule="auto"/>
        <w:ind w:right="84"/>
        <w:jc w:val="both"/>
      </w:pPr>
      <w:r w:rsidRPr="00A93F1D">
        <w:t>At present India is rapidly evolving in to an existing and Competitive market place with potential target consumers in both the rich and middle class segments. Manufacturer owned and retail chain stores are springing up in urban area to market consumers goods in a style similar to that of mall in more affluent countries. Even though big retail chain like Crossroad, Saga and Shopper’s stop are concentrating on the upper segment and selling products at higher prices, some like A.V Birla Retails. More, RPG’s Spencers, Food World and Big Bazaars are tapping the huge middle class population. During the past two years , there has been tremendous amount of Interest in the Indian retail trade from global majors as well as over the years, International brands like McDonalds, Swarovski, Lacoste, Domino’s, Pepsi Benetton among a host of others have come in</w:t>
      </w:r>
      <w:r w:rsidRPr="00A93F1D">
        <w:rPr>
          <w:spacing w:val="80"/>
        </w:rPr>
        <w:t xml:space="preserve"> </w:t>
      </w:r>
      <w:r w:rsidRPr="00A93F1D">
        <w:t>and thrived in India.</w:t>
      </w:r>
    </w:p>
    <w:p w14:paraId="6A1EFF8E" w14:textId="21710DAC" w:rsidR="006C3D55" w:rsidRPr="00A93F1D" w:rsidRDefault="006C3D55" w:rsidP="00AF15E4">
      <w:pPr>
        <w:pStyle w:val="Heading2"/>
        <w:spacing w:after="100" w:afterAutospacing="1" w:line="480" w:lineRule="auto"/>
        <w:ind w:left="0" w:right="84"/>
        <w:rPr>
          <w:sz w:val="24"/>
          <w:szCs w:val="24"/>
        </w:rPr>
      </w:pPr>
      <w:r w:rsidRPr="00A93F1D">
        <w:rPr>
          <w:sz w:val="24"/>
          <w:szCs w:val="24"/>
        </w:rPr>
        <w:t>Market</w:t>
      </w:r>
      <w:r w:rsidRPr="00A93F1D">
        <w:rPr>
          <w:spacing w:val="12"/>
          <w:sz w:val="24"/>
          <w:szCs w:val="24"/>
        </w:rPr>
        <w:t xml:space="preserve"> </w:t>
      </w:r>
      <w:r w:rsidRPr="00A93F1D">
        <w:rPr>
          <w:spacing w:val="-4"/>
          <w:sz w:val="24"/>
          <w:szCs w:val="24"/>
        </w:rPr>
        <w:t>size</w:t>
      </w:r>
    </w:p>
    <w:p w14:paraId="5408AA49" w14:textId="3A679D32" w:rsidR="006C3D55" w:rsidRPr="00A93F1D" w:rsidRDefault="006C3D55" w:rsidP="00A93F1D">
      <w:pPr>
        <w:pStyle w:val="BodyText"/>
        <w:spacing w:line="480" w:lineRule="auto"/>
        <w:ind w:right="84"/>
        <w:jc w:val="both"/>
      </w:pPr>
      <w:r w:rsidRPr="00A93F1D">
        <w:t>As per Kearney Research, India’s retail industry is projected to grow at 9% over 2019- 2030,</w:t>
      </w:r>
      <w:r w:rsidRPr="00A93F1D">
        <w:rPr>
          <w:spacing w:val="11"/>
        </w:rPr>
        <w:t xml:space="preserve"> </w:t>
      </w:r>
      <w:r w:rsidRPr="00A93F1D">
        <w:t>from</w:t>
      </w:r>
      <w:r w:rsidRPr="00A93F1D">
        <w:rPr>
          <w:spacing w:val="10"/>
        </w:rPr>
        <w:t xml:space="preserve"> </w:t>
      </w:r>
      <w:r w:rsidRPr="00A93F1D">
        <w:t>US$</w:t>
      </w:r>
      <w:r w:rsidRPr="00A93F1D">
        <w:rPr>
          <w:spacing w:val="12"/>
        </w:rPr>
        <w:t xml:space="preserve"> </w:t>
      </w:r>
      <w:r w:rsidRPr="00A93F1D">
        <w:t>779</w:t>
      </w:r>
      <w:r w:rsidRPr="00A93F1D">
        <w:rPr>
          <w:spacing w:val="11"/>
        </w:rPr>
        <w:t xml:space="preserve"> </w:t>
      </w:r>
      <w:r w:rsidRPr="00A93F1D">
        <w:t>billion</w:t>
      </w:r>
      <w:r w:rsidRPr="00A93F1D">
        <w:rPr>
          <w:spacing w:val="13"/>
        </w:rPr>
        <w:t xml:space="preserve"> </w:t>
      </w:r>
      <w:r w:rsidRPr="00A93F1D">
        <w:t>in</w:t>
      </w:r>
      <w:r w:rsidRPr="00A93F1D">
        <w:rPr>
          <w:spacing w:val="12"/>
        </w:rPr>
        <w:t xml:space="preserve"> </w:t>
      </w:r>
      <w:r w:rsidRPr="00A93F1D">
        <w:t>2019</w:t>
      </w:r>
      <w:r w:rsidRPr="00A93F1D">
        <w:rPr>
          <w:spacing w:val="13"/>
        </w:rPr>
        <w:t xml:space="preserve"> </w:t>
      </w:r>
      <w:r w:rsidRPr="00A93F1D">
        <w:t>to</w:t>
      </w:r>
      <w:r w:rsidRPr="00A93F1D">
        <w:rPr>
          <w:spacing w:val="12"/>
        </w:rPr>
        <w:t xml:space="preserve"> </w:t>
      </w:r>
      <w:r w:rsidRPr="00A93F1D">
        <w:t>US$</w:t>
      </w:r>
      <w:r w:rsidRPr="00A93F1D">
        <w:rPr>
          <w:spacing w:val="11"/>
        </w:rPr>
        <w:t xml:space="preserve"> </w:t>
      </w:r>
      <w:r w:rsidRPr="00A93F1D">
        <w:t>1,407</w:t>
      </w:r>
      <w:r w:rsidRPr="00A93F1D">
        <w:rPr>
          <w:spacing w:val="10"/>
        </w:rPr>
        <w:t xml:space="preserve"> </w:t>
      </w:r>
      <w:r w:rsidRPr="00A93F1D">
        <w:t>billion</w:t>
      </w:r>
      <w:r w:rsidRPr="00A93F1D">
        <w:rPr>
          <w:spacing w:val="12"/>
        </w:rPr>
        <w:t xml:space="preserve"> </w:t>
      </w:r>
      <w:r w:rsidRPr="00A93F1D">
        <w:t>by</w:t>
      </w:r>
      <w:r w:rsidRPr="00A93F1D">
        <w:rPr>
          <w:spacing w:val="13"/>
        </w:rPr>
        <w:t xml:space="preserve"> </w:t>
      </w:r>
      <w:r w:rsidRPr="00A93F1D">
        <w:t>2026</w:t>
      </w:r>
      <w:r w:rsidRPr="00A93F1D">
        <w:rPr>
          <w:spacing w:val="11"/>
        </w:rPr>
        <w:t xml:space="preserve"> </w:t>
      </w:r>
      <w:r w:rsidRPr="00A93F1D">
        <w:t>and</w:t>
      </w:r>
      <w:r w:rsidRPr="00A93F1D">
        <w:rPr>
          <w:spacing w:val="12"/>
        </w:rPr>
        <w:t xml:space="preserve"> </w:t>
      </w:r>
      <w:r w:rsidRPr="00A93F1D">
        <w:t>more</w:t>
      </w:r>
      <w:r w:rsidRPr="00A93F1D">
        <w:rPr>
          <w:spacing w:val="12"/>
        </w:rPr>
        <w:t xml:space="preserve"> </w:t>
      </w:r>
      <w:r w:rsidRPr="00A93F1D">
        <w:t>than</w:t>
      </w:r>
      <w:r w:rsidRPr="00A93F1D">
        <w:rPr>
          <w:spacing w:val="13"/>
        </w:rPr>
        <w:t xml:space="preserve"> </w:t>
      </w:r>
      <w:r w:rsidRPr="00A93F1D">
        <w:rPr>
          <w:spacing w:val="-5"/>
        </w:rPr>
        <w:t>US$</w:t>
      </w:r>
      <w:r w:rsidR="00A93F1D">
        <w:t xml:space="preserve"> </w:t>
      </w:r>
      <w:r w:rsidRPr="00A93F1D">
        <w:t>1.8</w:t>
      </w:r>
      <w:r w:rsidRPr="00A93F1D">
        <w:rPr>
          <w:spacing w:val="-1"/>
        </w:rPr>
        <w:t xml:space="preserve"> </w:t>
      </w:r>
      <w:r w:rsidRPr="00A93F1D">
        <w:t>trillion by 2030. Revenue of India’s</w:t>
      </w:r>
      <w:r w:rsidRPr="00A93F1D">
        <w:rPr>
          <w:spacing w:val="-1"/>
        </w:rPr>
        <w:t xml:space="preserve"> </w:t>
      </w:r>
      <w:r w:rsidRPr="00A93F1D">
        <w:t>offline</w:t>
      </w:r>
      <w:r w:rsidRPr="00A93F1D">
        <w:rPr>
          <w:spacing w:val="-1"/>
        </w:rPr>
        <w:t xml:space="preserve"> </w:t>
      </w:r>
      <w:r w:rsidRPr="00A93F1D">
        <w:t xml:space="preserve">retailers, also known as brick and mortar (B&amp;M) retailers, is expected to increase by Rs. 10,000-12,000 crore (US$ </w:t>
      </w:r>
      <w:r w:rsidR="00A93F1D">
        <w:t xml:space="preserve"> </w:t>
      </w:r>
      <w:r w:rsidRPr="00A93F1D">
        <w:t xml:space="preserve">1.39-2.77 billion) in FY20. India’s direct selling industry is expected to be valued at US$ 2.14 billion by the end of 2021. E-Retail has been a boon during the pandemic and </w:t>
      </w:r>
      <w:r w:rsidRPr="00A93F1D">
        <w:lastRenderedPageBreak/>
        <w:t>according to a report by Bain &amp; Company in association with Flipkart ‘How India Shops Online 2021’</w:t>
      </w:r>
      <w:r w:rsidRPr="00A93F1D">
        <w:rPr>
          <w:spacing w:val="64"/>
        </w:rPr>
        <w:t xml:space="preserve"> </w:t>
      </w:r>
      <w:r w:rsidRPr="00A93F1D">
        <w:t>the</w:t>
      </w:r>
      <w:r w:rsidRPr="00A93F1D">
        <w:rPr>
          <w:spacing w:val="66"/>
        </w:rPr>
        <w:t xml:space="preserve"> </w:t>
      </w:r>
      <w:r w:rsidRPr="00A93F1D">
        <w:t>e-retail</w:t>
      </w:r>
      <w:r w:rsidRPr="00A93F1D">
        <w:rPr>
          <w:spacing w:val="67"/>
        </w:rPr>
        <w:t xml:space="preserve"> </w:t>
      </w:r>
      <w:r w:rsidRPr="00A93F1D">
        <w:t>market</w:t>
      </w:r>
      <w:r w:rsidRPr="00A93F1D">
        <w:rPr>
          <w:spacing w:val="66"/>
        </w:rPr>
        <w:t xml:space="preserve"> </w:t>
      </w:r>
      <w:r w:rsidRPr="00A93F1D">
        <w:t>is</w:t>
      </w:r>
      <w:r w:rsidRPr="00A93F1D">
        <w:rPr>
          <w:spacing w:val="64"/>
        </w:rPr>
        <w:t xml:space="preserve"> </w:t>
      </w:r>
      <w:r w:rsidRPr="00A93F1D">
        <w:t>expected</w:t>
      </w:r>
      <w:r w:rsidRPr="00A93F1D">
        <w:rPr>
          <w:spacing w:val="64"/>
        </w:rPr>
        <w:t xml:space="preserve"> </w:t>
      </w:r>
      <w:r w:rsidRPr="00A93F1D">
        <w:t>to</w:t>
      </w:r>
      <w:r w:rsidRPr="00A93F1D">
        <w:rPr>
          <w:spacing w:val="64"/>
        </w:rPr>
        <w:t xml:space="preserve"> </w:t>
      </w:r>
      <w:r w:rsidRPr="00A93F1D">
        <w:t>grow</w:t>
      </w:r>
      <w:r w:rsidRPr="00A93F1D">
        <w:rPr>
          <w:spacing w:val="64"/>
        </w:rPr>
        <w:t xml:space="preserve"> </w:t>
      </w:r>
      <w:r w:rsidRPr="00A93F1D">
        <w:t>to</w:t>
      </w:r>
      <w:r w:rsidRPr="00A93F1D">
        <w:rPr>
          <w:spacing w:val="64"/>
        </w:rPr>
        <w:t xml:space="preserve"> </w:t>
      </w:r>
      <w:r w:rsidRPr="00A93F1D">
        <w:t>US$</w:t>
      </w:r>
      <w:r w:rsidRPr="00A93F1D">
        <w:rPr>
          <w:spacing w:val="64"/>
        </w:rPr>
        <w:t xml:space="preserve"> </w:t>
      </w:r>
      <w:r w:rsidRPr="00A93F1D">
        <w:t>120-140</w:t>
      </w:r>
      <w:r w:rsidRPr="00A93F1D">
        <w:rPr>
          <w:spacing w:val="64"/>
        </w:rPr>
        <w:t xml:space="preserve"> </w:t>
      </w:r>
      <w:r w:rsidRPr="00A93F1D">
        <w:t>billion</w:t>
      </w:r>
      <w:r w:rsidRPr="00A93F1D">
        <w:rPr>
          <w:spacing w:val="64"/>
        </w:rPr>
        <w:t xml:space="preserve"> </w:t>
      </w:r>
      <w:r w:rsidRPr="00A93F1D">
        <w:t>by</w:t>
      </w:r>
      <w:r w:rsidRPr="00A93F1D">
        <w:rPr>
          <w:spacing w:val="66"/>
        </w:rPr>
        <w:t xml:space="preserve"> </w:t>
      </w:r>
      <w:r w:rsidR="00A93F1D">
        <w:t xml:space="preserve">FY26, </w:t>
      </w:r>
      <w:r w:rsidRPr="00A93F1D">
        <w:t>increasing at approximately 25-30% p.a. over the next 5 years. Despite unprecedented challenges, the India consumption story is still robust. Driven by affluence,</w:t>
      </w:r>
      <w:r w:rsidRPr="00A93F1D">
        <w:rPr>
          <w:spacing w:val="80"/>
        </w:rPr>
        <w:t xml:space="preserve"> </w:t>
      </w:r>
      <w:r w:rsidRPr="00A93F1D">
        <w:t>accessibility, awareness and attitude, household consumption stood at Rs. 130–140 trillion (U</w:t>
      </w:r>
      <w:r w:rsidR="00A93F1D">
        <w:t xml:space="preserve">S$ 1.63-1.75 trillion) in 2021. </w:t>
      </w:r>
      <w:r w:rsidRPr="00A93F1D">
        <w:t>India has the third-highest number</w:t>
      </w:r>
      <w:r w:rsidRPr="00A93F1D">
        <w:rPr>
          <w:spacing w:val="35"/>
        </w:rPr>
        <w:t xml:space="preserve"> </w:t>
      </w:r>
      <w:r w:rsidRPr="00A93F1D">
        <w:t>of e-retail shoppers (only behind China, the US).</w:t>
      </w:r>
      <w:r w:rsidRPr="00A93F1D">
        <w:rPr>
          <w:spacing w:val="80"/>
        </w:rPr>
        <w:t xml:space="preserve"> </w:t>
      </w:r>
      <w:r w:rsidRPr="00A93F1D">
        <w:t>The new-age logistics players are expected to deliver 2.5 billion Direct-to-Consumer (D2C) shipments by 2030. Online used car transaction penetration is expected to grow by 9x in the next 10 years.</w:t>
      </w:r>
    </w:p>
    <w:p w14:paraId="619DDD33" w14:textId="556CB1F2" w:rsidR="006C3D55" w:rsidRPr="00A93F1D" w:rsidRDefault="006C3D55" w:rsidP="00A93F1D">
      <w:pPr>
        <w:pStyle w:val="BodyText"/>
        <w:spacing w:before="186" w:line="480" w:lineRule="auto"/>
        <w:ind w:right="84"/>
        <w:jc w:val="both"/>
      </w:pPr>
      <w:r w:rsidRPr="00A93F1D">
        <w:t>According to recent industry reports, the e-commerce industry witnessed a phenomenal 36.8% YoY growth in terms of order volumes. As consumers prefer to shop online throughout the year, this fast-changing consumer preference towards online shopping reveals the mature status acquired by e-commerce brands in India.</w:t>
      </w:r>
      <w:r w:rsidR="00A93F1D">
        <w:t xml:space="preserve"> </w:t>
      </w:r>
      <w:r w:rsidRPr="00A93F1D">
        <w:t>As of 2021, there were 1.2 million daily e-commerce transactions. The total value of digital transactions stood at US$300 billion in 2021 and is projected to reach US$ 1 trillion by 2026. Online shoppers in India are expected to reach ~500 million in 2030 from +150 million in 2020.</w:t>
      </w:r>
    </w:p>
    <w:p w14:paraId="27D8D50A" w14:textId="56DF1B14" w:rsidR="006C3D55" w:rsidRPr="00A93F1D" w:rsidRDefault="006C3D55" w:rsidP="00A93F1D">
      <w:pPr>
        <w:pStyle w:val="BodyText"/>
        <w:spacing w:before="187" w:line="480" w:lineRule="auto"/>
        <w:ind w:right="84"/>
        <w:jc w:val="both"/>
      </w:pPr>
      <w:r w:rsidRPr="00A93F1D">
        <w:t>India’s digital economy is expected to touch US$ 800 billion by 2030 and the E- Commerce market is expected to touch US$350 billion in GMV by 2030.</w:t>
      </w:r>
    </w:p>
    <w:p w14:paraId="7ACD934A" w14:textId="3BFD33FA" w:rsidR="006C3D55" w:rsidRPr="00A93F1D" w:rsidRDefault="006C3D55" w:rsidP="00141FB5">
      <w:pPr>
        <w:pStyle w:val="Heading2"/>
        <w:spacing w:after="120" w:line="480" w:lineRule="auto"/>
        <w:ind w:left="0" w:right="84"/>
        <w:rPr>
          <w:sz w:val="24"/>
          <w:szCs w:val="24"/>
        </w:rPr>
      </w:pPr>
      <w:r w:rsidRPr="00A93F1D">
        <w:rPr>
          <w:sz w:val="24"/>
          <w:szCs w:val="24"/>
        </w:rPr>
        <w:t>Investments/</w:t>
      </w:r>
      <w:r w:rsidRPr="00A93F1D">
        <w:rPr>
          <w:spacing w:val="14"/>
          <w:sz w:val="24"/>
          <w:szCs w:val="24"/>
        </w:rPr>
        <w:t xml:space="preserve"> </w:t>
      </w:r>
      <w:r w:rsidRPr="00A93F1D">
        <w:rPr>
          <w:spacing w:val="-2"/>
          <w:sz w:val="24"/>
          <w:szCs w:val="24"/>
        </w:rPr>
        <w:t>Developments</w:t>
      </w:r>
    </w:p>
    <w:p w14:paraId="2FFDB537" w14:textId="136A2D18" w:rsidR="004E038F" w:rsidRPr="00A93F1D" w:rsidRDefault="006C3D55" w:rsidP="00A93F1D">
      <w:pPr>
        <w:pStyle w:val="BodyText"/>
        <w:spacing w:line="480" w:lineRule="auto"/>
        <w:ind w:right="84"/>
        <w:jc w:val="both"/>
        <w:rPr>
          <w:spacing w:val="-2"/>
        </w:rPr>
      </w:pPr>
      <w:r w:rsidRPr="00A93F1D">
        <w:t xml:space="preserve">The Retail sector in India has seen a lot of investments and developments in the recent </w:t>
      </w:r>
      <w:r w:rsidRPr="00A93F1D">
        <w:rPr>
          <w:spacing w:val="-2"/>
        </w:rPr>
        <w:t>past.</w:t>
      </w:r>
    </w:p>
    <w:p w14:paraId="286D39FF" w14:textId="77777777" w:rsidR="006C3D55" w:rsidRPr="00A93F1D" w:rsidRDefault="006C3D55" w:rsidP="004D71A5">
      <w:pPr>
        <w:pStyle w:val="ListParagraph"/>
        <w:widowControl w:val="0"/>
        <w:numPr>
          <w:ilvl w:val="0"/>
          <w:numId w:val="20"/>
        </w:numPr>
        <w:tabs>
          <w:tab w:val="left" w:pos="1507"/>
          <w:tab w:val="left" w:pos="1509"/>
        </w:tabs>
        <w:autoSpaceDE w:val="0"/>
        <w:autoSpaceDN w:val="0"/>
        <w:spacing w:before="227" w:after="120" w:line="480" w:lineRule="auto"/>
        <w:ind w:right="84"/>
        <w:contextualSpacing w:val="0"/>
        <w:jc w:val="both"/>
        <w:rPr>
          <w:rFonts w:ascii="Times New Roman" w:hAnsi="Times New Roman" w:cs="Times New Roman"/>
        </w:rPr>
      </w:pPr>
      <w:r w:rsidRPr="00A93F1D">
        <w:rPr>
          <w:rFonts w:ascii="Times New Roman" w:hAnsi="Times New Roman" w:cs="Times New Roman"/>
        </w:rPr>
        <w:t xml:space="preserve">Reliance Industries is likely to sell another 8-10% stake in Reliance Retail </w:t>
      </w:r>
      <w:r w:rsidRPr="00A93F1D">
        <w:rPr>
          <w:rFonts w:ascii="Times New Roman" w:hAnsi="Times New Roman" w:cs="Times New Roman"/>
        </w:rPr>
        <w:lastRenderedPageBreak/>
        <w:t>Ventures Ltd (RRVL) to fund expansion, retire debt and prepare for the initial public offering of the conglomerate's retail business.</w:t>
      </w:r>
    </w:p>
    <w:p w14:paraId="0156AACE" w14:textId="77777777" w:rsidR="006C3D55" w:rsidRPr="00A93F1D" w:rsidRDefault="006C3D55" w:rsidP="004D71A5">
      <w:pPr>
        <w:pStyle w:val="ListParagraph"/>
        <w:widowControl w:val="0"/>
        <w:numPr>
          <w:ilvl w:val="0"/>
          <w:numId w:val="20"/>
        </w:numPr>
        <w:tabs>
          <w:tab w:val="left" w:pos="1507"/>
          <w:tab w:val="left" w:pos="1509"/>
        </w:tabs>
        <w:autoSpaceDE w:val="0"/>
        <w:autoSpaceDN w:val="0"/>
        <w:spacing w:before="6" w:after="120" w:line="480" w:lineRule="auto"/>
        <w:ind w:right="84"/>
        <w:contextualSpacing w:val="0"/>
        <w:jc w:val="both"/>
        <w:rPr>
          <w:rFonts w:ascii="Times New Roman" w:hAnsi="Times New Roman" w:cs="Times New Roman"/>
        </w:rPr>
      </w:pPr>
      <w:r w:rsidRPr="00A93F1D">
        <w:rPr>
          <w:rFonts w:ascii="Times New Roman" w:hAnsi="Times New Roman" w:cs="Times New Roman"/>
        </w:rPr>
        <w:t xml:space="preserve">Reliance Consumer Products, the FMCG arm of Reliance Retail announced the launch of its made-for-India consumer packaged goods brand 'Independence' in </w:t>
      </w:r>
      <w:r w:rsidRPr="00A93F1D">
        <w:rPr>
          <w:rFonts w:ascii="Times New Roman" w:hAnsi="Times New Roman" w:cs="Times New Roman"/>
          <w:spacing w:val="-2"/>
        </w:rPr>
        <w:t>Gujarat.</w:t>
      </w:r>
    </w:p>
    <w:p w14:paraId="74E35907" w14:textId="77777777" w:rsidR="006C3D55" w:rsidRPr="00A93F1D" w:rsidRDefault="006C3D55" w:rsidP="004D71A5">
      <w:pPr>
        <w:pStyle w:val="ListParagraph"/>
        <w:widowControl w:val="0"/>
        <w:numPr>
          <w:ilvl w:val="0"/>
          <w:numId w:val="20"/>
        </w:numPr>
        <w:tabs>
          <w:tab w:val="left" w:pos="1507"/>
          <w:tab w:val="left" w:pos="1509"/>
        </w:tabs>
        <w:autoSpaceDE w:val="0"/>
        <w:autoSpaceDN w:val="0"/>
        <w:spacing w:after="120" w:line="480" w:lineRule="auto"/>
        <w:ind w:right="84"/>
        <w:contextualSpacing w:val="0"/>
        <w:jc w:val="both"/>
        <w:rPr>
          <w:rFonts w:ascii="Times New Roman" w:hAnsi="Times New Roman" w:cs="Times New Roman"/>
        </w:rPr>
      </w:pPr>
      <w:r w:rsidRPr="00A93F1D">
        <w:rPr>
          <w:rFonts w:ascii="Times New Roman" w:hAnsi="Times New Roman" w:cs="Times New Roman"/>
        </w:rPr>
        <w:t>IKEA, the Swedish furniture maker has drawn up plans to invest Rs. 850 crore</w:t>
      </w:r>
      <w:r w:rsidRPr="00A93F1D">
        <w:rPr>
          <w:rFonts w:ascii="Times New Roman" w:hAnsi="Times New Roman" w:cs="Times New Roman"/>
          <w:spacing w:val="40"/>
        </w:rPr>
        <w:t xml:space="preserve"> </w:t>
      </w:r>
      <w:r w:rsidRPr="00A93F1D">
        <w:rPr>
          <w:rFonts w:ascii="Times New Roman" w:hAnsi="Times New Roman" w:cs="Times New Roman"/>
        </w:rPr>
        <w:t>in its Indian operation.</w:t>
      </w:r>
    </w:p>
    <w:p w14:paraId="68CB2194" w14:textId="6FD0E0D2" w:rsidR="005871E1" w:rsidRPr="00A93F1D" w:rsidRDefault="006C3D55" w:rsidP="004D71A5">
      <w:pPr>
        <w:pStyle w:val="ListParagraph"/>
        <w:widowControl w:val="0"/>
        <w:numPr>
          <w:ilvl w:val="0"/>
          <w:numId w:val="20"/>
        </w:numPr>
        <w:tabs>
          <w:tab w:val="left" w:pos="1507"/>
          <w:tab w:val="left" w:pos="1509"/>
        </w:tabs>
        <w:autoSpaceDE w:val="0"/>
        <w:autoSpaceDN w:val="0"/>
        <w:spacing w:after="0" w:line="480" w:lineRule="auto"/>
        <w:ind w:right="84"/>
        <w:contextualSpacing w:val="0"/>
        <w:jc w:val="both"/>
        <w:rPr>
          <w:rFonts w:ascii="Times New Roman" w:hAnsi="Times New Roman" w:cs="Times New Roman"/>
        </w:rPr>
      </w:pPr>
      <w:r w:rsidRPr="00A93F1D">
        <w:rPr>
          <w:rFonts w:ascii="Times New Roman" w:hAnsi="Times New Roman" w:cs="Times New Roman"/>
        </w:rPr>
        <w:t xml:space="preserve">Swedish retailer H&amp;M is set to launch its home décor and accessories products such as dinnerware and bed linen in India next month. H&amp;M HOME will be </w:t>
      </w:r>
    </w:p>
    <w:p w14:paraId="33F6ADC7" w14:textId="792DB023" w:rsidR="006C3D55" w:rsidRPr="00A93F1D" w:rsidRDefault="006C3D55" w:rsidP="004D71A5">
      <w:pPr>
        <w:pStyle w:val="ListParagraph"/>
        <w:widowControl w:val="0"/>
        <w:numPr>
          <w:ilvl w:val="0"/>
          <w:numId w:val="20"/>
        </w:numPr>
        <w:tabs>
          <w:tab w:val="left" w:pos="1507"/>
          <w:tab w:val="left" w:pos="1509"/>
        </w:tabs>
        <w:autoSpaceDE w:val="0"/>
        <w:autoSpaceDN w:val="0"/>
        <w:spacing w:after="120" w:line="480" w:lineRule="auto"/>
        <w:ind w:right="84"/>
        <w:contextualSpacing w:val="0"/>
        <w:jc w:val="both"/>
        <w:rPr>
          <w:rFonts w:ascii="Times New Roman" w:hAnsi="Times New Roman" w:cs="Times New Roman"/>
        </w:rPr>
      </w:pPr>
      <w:r w:rsidRPr="00A93F1D">
        <w:rPr>
          <w:rFonts w:ascii="Times New Roman" w:hAnsi="Times New Roman" w:cs="Times New Roman"/>
        </w:rPr>
        <w:t>available on the company’s website and through Myntra in March.</w:t>
      </w:r>
    </w:p>
    <w:p w14:paraId="19757EEA" w14:textId="77777777" w:rsidR="006C3D55" w:rsidRPr="00A93F1D" w:rsidRDefault="006C3D55" w:rsidP="004D71A5">
      <w:pPr>
        <w:pStyle w:val="ListParagraph"/>
        <w:widowControl w:val="0"/>
        <w:numPr>
          <w:ilvl w:val="0"/>
          <w:numId w:val="20"/>
        </w:numPr>
        <w:tabs>
          <w:tab w:val="left" w:pos="1507"/>
          <w:tab w:val="left" w:pos="1509"/>
        </w:tabs>
        <w:autoSpaceDE w:val="0"/>
        <w:autoSpaceDN w:val="0"/>
        <w:spacing w:before="6" w:after="120" w:line="480" w:lineRule="auto"/>
        <w:ind w:right="84"/>
        <w:contextualSpacing w:val="0"/>
        <w:jc w:val="both"/>
        <w:rPr>
          <w:rFonts w:ascii="Times New Roman" w:hAnsi="Times New Roman" w:cs="Times New Roman"/>
        </w:rPr>
      </w:pPr>
      <w:r w:rsidRPr="00A93F1D">
        <w:rPr>
          <w:rFonts w:ascii="Times New Roman" w:hAnsi="Times New Roman" w:cs="Times New Roman"/>
        </w:rPr>
        <w:t>Lulu</w:t>
      </w:r>
      <w:r w:rsidRPr="00A93F1D">
        <w:rPr>
          <w:rFonts w:ascii="Times New Roman" w:hAnsi="Times New Roman" w:cs="Times New Roman"/>
          <w:spacing w:val="-1"/>
        </w:rPr>
        <w:t xml:space="preserve"> </w:t>
      </w:r>
      <w:r w:rsidRPr="00A93F1D">
        <w:rPr>
          <w:rFonts w:ascii="Times New Roman" w:hAnsi="Times New Roman" w:cs="Times New Roman"/>
        </w:rPr>
        <w:t>Group, a</w:t>
      </w:r>
      <w:r w:rsidRPr="00A93F1D">
        <w:rPr>
          <w:rFonts w:ascii="Times New Roman" w:hAnsi="Times New Roman" w:cs="Times New Roman"/>
          <w:spacing w:val="-2"/>
        </w:rPr>
        <w:t xml:space="preserve"> </w:t>
      </w:r>
      <w:r w:rsidRPr="00A93F1D">
        <w:rPr>
          <w:rFonts w:ascii="Times New Roman" w:hAnsi="Times New Roman" w:cs="Times New Roman"/>
        </w:rPr>
        <w:t>UAE-based retail company,</w:t>
      </w:r>
      <w:r w:rsidRPr="00A93F1D">
        <w:rPr>
          <w:rFonts w:ascii="Times New Roman" w:hAnsi="Times New Roman" w:cs="Times New Roman"/>
          <w:spacing w:val="-1"/>
        </w:rPr>
        <w:t xml:space="preserve"> </w:t>
      </w:r>
      <w:r w:rsidRPr="00A93F1D">
        <w:rPr>
          <w:rFonts w:ascii="Times New Roman" w:hAnsi="Times New Roman" w:cs="Times New Roman"/>
        </w:rPr>
        <w:t>will invest Rs.</w:t>
      </w:r>
      <w:r w:rsidRPr="00A93F1D">
        <w:rPr>
          <w:rFonts w:ascii="Times New Roman" w:hAnsi="Times New Roman" w:cs="Times New Roman"/>
          <w:spacing w:val="-1"/>
        </w:rPr>
        <w:t xml:space="preserve"> </w:t>
      </w:r>
      <w:r w:rsidRPr="00A93F1D">
        <w:rPr>
          <w:rFonts w:ascii="Times New Roman" w:hAnsi="Times New Roman" w:cs="Times New Roman"/>
        </w:rPr>
        <w:t>2,000 crore</w:t>
      </w:r>
      <w:r w:rsidRPr="00A93F1D">
        <w:rPr>
          <w:rFonts w:ascii="Times New Roman" w:hAnsi="Times New Roman" w:cs="Times New Roman"/>
          <w:spacing w:val="-2"/>
        </w:rPr>
        <w:t xml:space="preserve"> </w:t>
      </w:r>
      <w:r w:rsidRPr="00A93F1D">
        <w:rPr>
          <w:rFonts w:ascii="Times New Roman" w:hAnsi="Times New Roman" w:cs="Times New Roman"/>
        </w:rPr>
        <w:t>to develop a shopping mall near Ahmedabad in Gujarat as part of its plans to expand business in India.</w:t>
      </w:r>
    </w:p>
    <w:p w14:paraId="4B92A5C2" w14:textId="77777777" w:rsidR="006C3D55" w:rsidRPr="00A93F1D" w:rsidRDefault="006C3D55" w:rsidP="004D71A5">
      <w:pPr>
        <w:pStyle w:val="ListParagraph"/>
        <w:widowControl w:val="0"/>
        <w:numPr>
          <w:ilvl w:val="0"/>
          <w:numId w:val="20"/>
        </w:numPr>
        <w:tabs>
          <w:tab w:val="left" w:pos="1507"/>
          <w:tab w:val="left" w:pos="1509"/>
        </w:tabs>
        <w:autoSpaceDE w:val="0"/>
        <w:autoSpaceDN w:val="0"/>
        <w:spacing w:before="6" w:after="120" w:line="480" w:lineRule="auto"/>
        <w:ind w:right="84"/>
        <w:contextualSpacing w:val="0"/>
        <w:jc w:val="both"/>
        <w:rPr>
          <w:rFonts w:ascii="Times New Roman" w:hAnsi="Times New Roman" w:cs="Times New Roman"/>
        </w:rPr>
      </w:pPr>
      <w:r w:rsidRPr="00A93F1D">
        <w:rPr>
          <w:rFonts w:ascii="Times New Roman" w:hAnsi="Times New Roman" w:cs="Times New Roman"/>
        </w:rPr>
        <w:t>India’s retail trading sector attracted US$ 4.48 billion FDIs between April 2000- June 2023.</w:t>
      </w:r>
    </w:p>
    <w:p w14:paraId="6C027B14" w14:textId="75E47254" w:rsidR="005871E1" w:rsidRPr="00A93F1D" w:rsidRDefault="006C3D55" w:rsidP="004D71A5">
      <w:pPr>
        <w:pStyle w:val="ListParagraph"/>
        <w:widowControl w:val="0"/>
        <w:numPr>
          <w:ilvl w:val="0"/>
          <w:numId w:val="20"/>
        </w:numPr>
        <w:tabs>
          <w:tab w:val="left" w:pos="1507"/>
          <w:tab w:val="left" w:pos="1509"/>
        </w:tabs>
        <w:autoSpaceDE w:val="0"/>
        <w:autoSpaceDN w:val="0"/>
        <w:spacing w:before="11" w:after="120" w:line="480" w:lineRule="auto"/>
        <w:ind w:right="84"/>
        <w:contextualSpacing w:val="0"/>
        <w:jc w:val="both"/>
        <w:rPr>
          <w:rFonts w:ascii="Times New Roman" w:hAnsi="Times New Roman" w:cs="Times New Roman"/>
        </w:rPr>
      </w:pPr>
      <w:r w:rsidRPr="00A93F1D">
        <w:rPr>
          <w:rFonts w:ascii="Times New Roman" w:hAnsi="Times New Roman" w:cs="Times New Roman"/>
        </w:rPr>
        <w:t>According to data released by the Ministry of Statistics &amp; Programme Implementation (MoSPI), India’s Consumer Price Index (CPI) based retail inflation stood at 6.44% YoY in February 2023.</w:t>
      </w:r>
    </w:p>
    <w:p w14:paraId="5FA57D42" w14:textId="36389FB5" w:rsidR="005871E1" w:rsidRPr="00A93F1D" w:rsidRDefault="006C3D55" w:rsidP="004D71A5">
      <w:pPr>
        <w:pStyle w:val="ListParagraph"/>
        <w:widowControl w:val="0"/>
        <w:numPr>
          <w:ilvl w:val="0"/>
          <w:numId w:val="20"/>
        </w:numPr>
        <w:tabs>
          <w:tab w:val="left" w:pos="1507"/>
          <w:tab w:val="left" w:pos="1509"/>
        </w:tabs>
        <w:autoSpaceDE w:val="0"/>
        <w:autoSpaceDN w:val="0"/>
        <w:spacing w:before="6" w:after="120" w:line="480" w:lineRule="auto"/>
        <w:ind w:right="84"/>
        <w:contextualSpacing w:val="0"/>
        <w:jc w:val="both"/>
        <w:rPr>
          <w:rFonts w:ascii="Times New Roman" w:hAnsi="Times New Roman" w:cs="Times New Roman"/>
        </w:rPr>
      </w:pPr>
      <w:r w:rsidRPr="00A93F1D">
        <w:rPr>
          <w:rFonts w:ascii="Times New Roman" w:hAnsi="Times New Roman" w:cs="Times New Roman"/>
        </w:rPr>
        <w:t>In November 2022, Aditya Birla Fashion and Retail Ltd. entered a strategic partnership with the Galeries Lafayette to open luxury department stores and a dedicated e-commerce platform in India.</w:t>
      </w:r>
    </w:p>
    <w:p w14:paraId="70F0D9D4" w14:textId="0A07932B" w:rsidR="006C3D55" w:rsidRPr="00A93F1D" w:rsidRDefault="006C3D55" w:rsidP="004D71A5">
      <w:pPr>
        <w:pStyle w:val="ListParagraph"/>
        <w:widowControl w:val="0"/>
        <w:numPr>
          <w:ilvl w:val="0"/>
          <w:numId w:val="20"/>
        </w:numPr>
        <w:tabs>
          <w:tab w:val="left" w:pos="1507"/>
          <w:tab w:val="left" w:pos="1509"/>
        </w:tabs>
        <w:autoSpaceDE w:val="0"/>
        <w:autoSpaceDN w:val="0"/>
        <w:spacing w:before="5" w:after="120" w:line="480" w:lineRule="auto"/>
        <w:ind w:right="84"/>
        <w:contextualSpacing w:val="0"/>
        <w:jc w:val="both"/>
        <w:rPr>
          <w:rFonts w:ascii="Times New Roman" w:hAnsi="Times New Roman" w:cs="Times New Roman"/>
        </w:rPr>
      </w:pPr>
      <w:r w:rsidRPr="00A93F1D">
        <w:rPr>
          <w:rFonts w:ascii="Times New Roman" w:hAnsi="Times New Roman" w:cs="Times New Roman"/>
        </w:rPr>
        <w:t xml:space="preserve">In August 2022, Louis Philippe, India’s leading premium menswear brand from Aditya Birla Fashion and Retail Ltd., announced the launch of its outlet in </w:t>
      </w:r>
      <w:r w:rsidRPr="00A93F1D">
        <w:rPr>
          <w:rFonts w:ascii="Times New Roman" w:hAnsi="Times New Roman" w:cs="Times New Roman"/>
        </w:rPr>
        <w:lastRenderedPageBreak/>
        <w:t>Vadodara, Gujarat.</w:t>
      </w:r>
    </w:p>
    <w:p w14:paraId="62E17C3F" w14:textId="77777777" w:rsidR="006C3D55" w:rsidRPr="00A93F1D" w:rsidRDefault="006C3D55" w:rsidP="004D71A5">
      <w:pPr>
        <w:pStyle w:val="ListParagraph"/>
        <w:widowControl w:val="0"/>
        <w:numPr>
          <w:ilvl w:val="0"/>
          <w:numId w:val="20"/>
        </w:numPr>
        <w:tabs>
          <w:tab w:val="left" w:pos="1507"/>
          <w:tab w:val="left" w:pos="1509"/>
        </w:tabs>
        <w:autoSpaceDE w:val="0"/>
        <w:autoSpaceDN w:val="0"/>
        <w:spacing w:before="7" w:after="120" w:line="480" w:lineRule="auto"/>
        <w:ind w:right="84"/>
        <w:contextualSpacing w:val="0"/>
        <w:jc w:val="both"/>
        <w:rPr>
          <w:rFonts w:ascii="Times New Roman" w:hAnsi="Times New Roman" w:cs="Times New Roman"/>
        </w:rPr>
      </w:pPr>
      <w:r w:rsidRPr="00A93F1D">
        <w:rPr>
          <w:rFonts w:ascii="Times New Roman" w:hAnsi="Times New Roman" w:cs="Times New Roman"/>
        </w:rPr>
        <w:t>In August 2022, Wipro Consumer announced the launch of traditional snacks and spices as it forays into packaged foods.</w:t>
      </w:r>
    </w:p>
    <w:p w14:paraId="31C54A8F" w14:textId="3F203D2D" w:rsidR="004E038F" w:rsidRPr="00A93F1D" w:rsidRDefault="006C3D55" w:rsidP="004D71A5">
      <w:pPr>
        <w:pStyle w:val="ListParagraph"/>
        <w:widowControl w:val="0"/>
        <w:numPr>
          <w:ilvl w:val="0"/>
          <w:numId w:val="20"/>
        </w:numPr>
        <w:tabs>
          <w:tab w:val="left" w:pos="1507"/>
          <w:tab w:val="left" w:pos="1509"/>
        </w:tabs>
        <w:autoSpaceDE w:val="0"/>
        <w:autoSpaceDN w:val="0"/>
        <w:spacing w:before="11" w:after="0" w:line="480" w:lineRule="auto"/>
        <w:ind w:right="84"/>
        <w:contextualSpacing w:val="0"/>
        <w:jc w:val="both"/>
        <w:rPr>
          <w:rFonts w:ascii="Times New Roman" w:hAnsi="Times New Roman" w:cs="Times New Roman"/>
        </w:rPr>
      </w:pPr>
      <w:r w:rsidRPr="00A93F1D">
        <w:rPr>
          <w:rFonts w:ascii="Times New Roman" w:hAnsi="Times New Roman" w:cs="Times New Roman"/>
        </w:rPr>
        <w:t>In</w:t>
      </w:r>
      <w:r w:rsidRPr="00A93F1D">
        <w:rPr>
          <w:rFonts w:ascii="Times New Roman" w:hAnsi="Times New Roman" w:cs="Times New Roman"/>
          <w:spacing w:val="26"/>
        </w:rPr>
        <w:t xml:space="preserve"> </w:t>
      </w:r>
      <w:r w:rsidRPr="00A93F1D">
        <w:rPr>
          <w:rFonts w:ascii="Times New Roman" w:hAnsi="Times New Roman" w:cs="Times New Roman"/>
        </w:rPr>
        <w:t>July</w:t>
      </w:r>
      <w:r w:rsidRPr="00A93F1D">
        <w:rPr>
          <w:rFonts w:ascii="Times New Roman" w:hAnsi="Times New Roman" w:cs="Times New Roman"/>
          <w:spacing w:val="28"/>
        </w:rPr>
        <w:t xml:space="preserve"> </w:t>
      </w:r>
      <w:r w:rsidRPr="00A93F1D">
        <w:rPr>
          <w:rFonts w:ascii="Times New Roman" w:hAnsi="Times New Roman" w:cs="Times New Roman"/>
        </w:rPr>
        <w:t>2022,</w:t>
      </w:r>
      <w:r w:rsidRPr="00A93F1D">
        <w:rPr>
          <w:rFonts w:ascii="Times New Roman" w:hAnsi="Times New Roman" w:cs="Times New Roman"/>
          <w:spacing w:val="27"/>
        </w:rPr>
        <w:t xml:space="preserve"> </w:t>
      </w:r>
      <w:r w:rsidRPr="00A93F1D">
        <w:rPr>
          <w:rFonts w:ascii="Times New Roman" w:hAnsi="Times New Roman" w:cs="Times New Roman"/>
        </w:rPr>
        <w:t>Reliance</w:t>
      </w:r>
      <w:r w:rsidRPr="00A93F1D">
        <w:rPr>
          <w:rFonts w:ascii="Times New Roman" w:hAnsi="Times New Roman" w:cs="Times New Roman"/>
          <w:spacing w:val="27"/>
        </w:rPr>
        <w:t xml:space="preserve"> </w:t>
      </w:r>
      <w:r w:rsidRPr="00A93F1D">
        <w:rPr>
          <w:rFonts w:ascii="Times New Roman" w:hAnsi="Times New Roman" w:cs="Times New Roman"/>
        </w:rPr>
        <w:t>Brands</w:t>
      </w:r>
      <w:r w:rsidRPr="00A93F1D">
        <w:rPr>
          <w:rFonts w:ascii="Times New Roman" w:hAnsi="Times New Roman" w:cs="Times New Roman"/>
          <w:spacing w:val="27"/>
        </w:rPr>
        <w:t xml:space="preserve"> </w:t>
      </w:r>
      <w:r w:rsidRPr="00A93F1D">
        <w:rPr>
          <w:rFonts w:ascii="Times New Roman" w:hAnsi="Times New Roman" w:cs="Times New Roman"/>
        </w:rPr>
        <w:t>Limited</w:t>
      </w:r>
      <w:r w:rsidRPr="00A93F1D">
        <w:rPr>
          <w:rFonts w:ascii="Times New Roman" w:hAnsi="Times New Roman" w:cs="Times New Roman"/>
          <w:spacing w:val="27"/>
        </w:rPr>
        <w:t xml:space="preserve"> </w:t>
      </w:r>
      <w:r w:rsidRPr="00A93F1D">
        <w:rPr>
          <w:rFonts w:ascii="Times New Roman" w:hAnsi="Times New Roman" w:cs="Times New Roman"/>
        </w:rPr>
        <w:t>(rbl)</w:t>
      </w:r>
      <w:r w:rsidRPr="00A93F1D">
        <w:rPr>
          <w:rFonts w:ascii="Times New Roman" w:hAnsi="Times New Roman" w:cs="Times New Roman"/>
          <w:spacing w:val="28"/>
        </w:rPr>
        <w:t xml:space="preserve"> </w:t>
      </w:r>
      <w:r w:rsidRPr="00A93F1D">
        <w:rPr>
          <w:rFonts w:ascii="Times New Roman" w:hAnsi="Times New Roman" w:cs="Times New Roman"/>
        </w:rPr>
        <w:t>partnered</w:t>
      </w:r>
      <w:r w:rsidRPr="00A93F1D">
        <w:rPr>
          <w:rFonts w:ascii="Times New Roman" w:hAnsi="Times New Roman" w:cs="Times New Roman"/>
          <w:spacing w:val="27"/>
        </w:rPr>
        <w:t xml:space="preserve"> </w:t>
      </w:r>
      <w:r w:rsidRPr="00A93F1D">
        <w:rPr>
          <w:rFonts w:ascii="Times New Roman" w:hAnsi="Times New Roman" w:cs="Times New Roman"/>
        </w:rPr>
        <w:t>with</w:t>
      </w:r>
      <w:r w:rsidRPr="00A93F1D">
        <w:rPr>
          <w:rFonts w:ascii="Times New Roman" w:hAnsi="Times New Roman" w:cs="Times New Roman"/>
          <w:spacing w:val="28"/>
        </w:rPr>
        <w:t xml:space="preserve"> </w:t>
      </w:r>
      <w:r w:rsidRPr="00A93F1D">
        <w:rPr>
          <w:rFonts w:ascii="Times New Roman" w:hAnsi="Times New Roman" w:cs="Times New Roman"/>
        </w:rPr>
        <w:t>Maison</w:t>
      </w:r>
      <w:r w:rsidRPr="00A93F1D">
        <w:rPr>
          <w:rFonts w:ascii="Times New Roman" w:hAnsi="Times New Roman" w:cs="Times New Roman"/>
          <w:spacing w:val="28"/>
        </w:rPr>
        <w:t xml:space="preserve"> </w:t>
      </w:r>
      <w:r w:rsidRPr="00A93F1D">
        <w:rPr>
          <w:rFonts w:ascii="Times New Roman" w:hAnsi="Times New Roman" w:cs="Times New Roman"/>
        </w:rPr>
        <w:t>Valentino to bring to India the most established Italian Maison de Couture.</w:t>
      </w:r>
    </w:p>
    <w:p w14:paraId="18D7BBB3" w14:textId="2B5B2EBE" w:rsidR="004E038F" w:rsidRPr="00A93F1D" w:rsidRDefault="006C3D55" w:rsidP="004D71A5">
      <w:pPr>
        <w:pStyle w:val="ListParagraph"/>
        <w:widowControl w:val="0"/>
        <w:numPr>
          <w:ilvl w:val="0"/>
          <w:numId w:val="20"/>
        </w:numPr>
        <w:tabs>
          <w:tab w:val="left" w:pos="1507"/>
          <w:tab w:val="left" w:pos="1509"/>
        </w:tabs>
        <w:autoSpaceDE w:val="0"/>
        <w:autoSpaceDN w:val="0"/>
        <w:spacing w:before="12" w:after="120" w:line="480" w:lineRule="auto"/>
        <w:ind w:right="84"/>
        <w:contextualSpacing w:val="0"/>
        <w:jc w:val="both"/>
        <w:rPr>
          <w:rFonts w:ascii="Times New Roman" w:hAnsi="Times New Roman" w:cs="Times New Roman"/>
        </w:rPr>
      </w:pPr>
      <w:r w:rsidRPr="00A93F1D">
        <w:rPr>
          <w:rFonts w:ascii="Times New Roman" w:hAnsi="Times New Roman" w:cs="Times New Roman"/>
        </w:rPr>
        <w:t>In June 2022, Reliance Brands Limited inks a JV with plastic legno spa to strengthen toy manufacturing ecosystem in India</w:t>
      </w:r>
    </w:p>
    <w:p w14:paraId="084217A2" w14:textId="77777777" w:rsidR="006C3D55" w:rsidRPr="00A93F1D" w:rsidRDefault="006C3D55" w:rsidP="004D71A5">
      <w:pPr>
        <w:pStyle w:val="ListParagraph"/>
        <w:widowControl w:val="0"/>
        <w:numPr>
          <w:ilvl w:val="0"/>
          <w:numId w:val="20"/>
        </w:numPr>
        <w:tabs>
          <w:tab w:val="left" w:pos="1506"/>
          <w:tab w:val="left" w:pos="1508"/>
        </w:tabs>
        <w:autoSpaceDE w:val="0"/>
        <w:autoSpaceDN w:val="0"/>
        <w:spacing w:before="12" w:after="120" w:line="480" w:lineRule="auto"/>
        <w:ind w:right="84"/>
        <w:contextualSpacing w:val="0"/>
        <w:jc w:val="both"/>
        <w:rPr>
          <w:rFonts w:ascii="Times New Roman" w:hAnsi="Times New Roman" w:cs="Times New Roman"/>
        </w:rPr>
      </w:pPr>
      <w:r w:rsidRPr="00A93F1D">
        <w:rPr>
          <w:rFonts w:ascii="Times New Roman" w:hAnsi="Times New Roman" w:cs="Times New Roman"/>
        </w:rPr>
        <w:t>In June 2022, Aditya Birla Group formally launches TMRW – a Digital First ‘House of Brands’ venture in the Fashion &amp; Lifestyle space</w:t>
      </w:r>
    </w:p>
    <w:p w14:paraId="6A914AC3" w14:textId="77777777" w:rsidR="006C3D55" w:rsidRPr="00A93F1D" w:rsidRDefault="006C3D55" w:rsidP="004D71A5">
      <w:pPr>
        <w:pStyle w:val="ListParagraph"/>
        <w:widowControl w:val="0"/>
        <w:numPr>
          <w:ilvl w:val="0"/>
          <w:numId w:val="20"/>
        </w:numPr>
        <w:tabs>
          <w:tab w:val="left" w:pos="1506"/>
          <w:tab w:val="left" w:pos="1508"/>
        </w:tabs>
        <w:autoSpaceDE w:val="0"/>
        <w:autoSpaceDN w:val="0"/>
        <w:spacing w:before="10" w:after="120" w:line="480" w:lineRule="auto"/>
        <w:ind w:right="84"/>
        <w:contextualSpacing w:val="0"/>
        <w:jc w:val="both"/>
        <w:rPr>
          <w:rFonts w:ascii="Times New Roman" w:hAnsi="Times New Roman" w:cs="Times New Roman"/>
        </w:rPr>
      </w:pPr>
      <w:r w:rsidRPr="00A93F1D">
        <w:rPr>
          <w:rFonts w:ascii="Times New Roman" w:hAnsi="Times New Roman" w:cs="Times New Roman"/>
        </w:rPr>
        <w:t>In May 2022, Reliance brands limited (rbl) partnered with Tod’s S.p.A, the iconic Italian luxury brand to become the official retailer of the brand across all categories including footwear, handbags and accessories in the Indian market.</w:t>
      </w:r>
    </w:p>
    <w:p w14:paraId="62EDFB6C" w14:textId="77777777" w:rsidR="006C3D55" w:rsidRPr="00A93F1D" w:rsidRDefault="006C3D55" w:rsidP="004D71A5">
      <w:pPr>
        <w:pStyle w:val="ListParagraph"/>
        <w:widowControl w:val="0"/>
        <w:numPr>
          <w:ilvl w:val="0"/>
          <w:numId w:val="20"/>
        </w:numPr>
        <w:tabs>
          <w:tab w:val="left" w:pos="1506"/>
          <w:tab w:val="left" w:pos="1508"/>
        </w:tabs>
        <w:autoSpaceDE w:val="0"/>
        <w:autoSpaceDN w:val="0"/>
        <w:spacing w:before="6" w:after="120" w:line="480" w:lineRule="auto"/>
        <w:ind w:right="84"/>
        <w:contextualSpacing w:val="0"/>
        <w:jc w:val="both"/>
        <w:rPr>
          <w:rFonts w:ascii="Times New Roman" w:hAnsi="Times New Roman" w:cs="Times New Roman"/>
        </w:rPr>
      </w:pPr>
      <w:r w:rsidRPr="00A93F1D">
        <w:rPr>
          <w:rFonts w:ascii="Times New Roman" w:hAnsi="Times New Roman" w:cs="Times New Roman"/>
        </w:rPr>
        <w:t>In April 2022, Wipro Consumer Care inaugurated its factory in Telangana. It</w:t>
      </w:r>
      <w:r w:rsidRPr="00A93F1D">
        <w:rPr>
          <w:rFonts w:ascii="Times New Roman" w:hAnsi="Times New Roman" w:cs="Times New Roman"/>
          <w:spacing w:val="80"/>
        </w:rPr>
        <w:t xml:space="preserve"> </w:t>
      </w:r>
      <w:r w:rsidRPr="00A93F1D">
        <w:rPr>
          <w:rFonts w:ascii="Times New Roman" w:hAnsi="Times New Roman" w:cs="Times New Roman"/>
        </w:rPr>
        <w:t>has</w:t>
      </w:r>
      <w:r w:rsidRPr="00A93F1D">
        <w:rPr>
          <w:rFonts w:ascii="Times New Roman" w:hAnsi="Times New Roman" w:cs="Times New Roman"/>
          <w:spacing w:val="22"/>
        </w:rPr>
        <w:t xml:space="preserve"> </w:t>
      </w:r>
      <w:r w:rsidRPr="00A93F1D">
        <w:rPr>
          <w:rFonts w:ascii="Times New Roman" w:hAnsi="Times New Roman" w:cs="Times New Roman"/>
        </w:rPr>
        <w:t>invested</w:t>
      </w:r>
      <w:r w:rsidRPr="00A93F1D">
        <w:rPr>
          <w:rFonts w:ascii="Times New Roman" w:hAnsi="Times New Roman" w:cs="Times New Roman"/>
          <w:spacing w:val="22"/>
        </w:rPr>
        <w:t xml:space="preserve"> </w:t>
      </w:r>
      <w:r w:rsidRPr="00A93F1D">
        <w:rPr>
          <w:rFonts w:ascii="Times New Roman" w:hAnsi="Times New Roman" w:cs="Times New Roman"/>
        </w:rPr>
        <w:t>in a</w:t>
      </w:r>
      <w:r w:rsidRPr="00A93F1D">
        <w:rPr>
          <w:rFonts w:ascii="Times New Roman" w:hAnsi="Times New Roman" w:cs="Times New Roman"/>
          <w:spacing w:val="21"/>
        </w:rPr>
        <w:t xml:space="preserve"> </w:t>
      </w:r>
      <w:r w:rsidRPr="00A93F1D">
        <w:rPr>
          <w:rFonts w:ascii="Times New Roman" w:hAnsi="Times New Roman" w:cs="Times New Roman"/>
        </w:rPr>
        <w:t>state-of-the-art</w:t>
      </w:r>
      <w:r w:rsidRPr="00A93F1D">
        <w:rPr>
          <w:rFonts w:ascii="Times New Roman" w:hAnsi="Times New Roman" w:cs="Times New Roman"/>
          <w:spacing w:val="21"/>
        </w:rPr>
        <w:t xml:space="preserve"> </w:t>
      </w:r>
      <w:r w:rsidRPr="00A93F1D">
        <w:rPr>
          <w:rFonts w:ascii="Times New Roman" w:hAnsi="Times New Roman" w:cs="Times New Roman"/>
        </w:rPr>
        <w:t>soap</w:t>
      </w:r>
      <w:r w:rsidRPr="00A93F1D">
        <w:rPr>
          <w:rFonts w:ascii="Times New Roman" w:hAnsi="Times New Roman" w:cs="Times New Roman"/>
          <w:spacing w:val="22"/>
        </w:rPr>
        <w:t xml:space="preserve"> </w:t>
      </w:r>
      <w:r w:rsidRPr="00A93F1D">
        <w:rPr>
          <w:rFonts w:ascii="Times New Roman" w:hAnsi="Times New Roman" w:cs="Times New Roman"/>
        </w:rPr>
        <w:t>finishing</w:t>
      </w:r>
      <w:r w:rsidRPr="00A93F1D">
        <w:rPr>
          <w:rFonts w:ascii="Times New Roman" w:hAnsi="Times New Roman" w:cs="Times New Roman"/>
          <w:spacing w:val="22"/>
        </w:rPr>
        <w:t xml:space="preserve"> </w:t>
      </w:r>
      <w:r w:rsidRPr="00A93F1D">
        <w:rPr>
          <w:rFonts w:ascii="Times New Roman" w:hAnsi="Times New Roman" w:cs="Times New Roman"/>
        </w:rPr>
        <w:t>line that</w:t>
      </w:r>
      <w:r w:rsidRPr="00A93F1D">
        <w:rPr>
          <w:rFonts w:ascii="Times New Roman" w:hAnsi="Times New Roman" w:cs="Times New Roman"/>
          <w:spacing w:val="21"/>
        </w:rPr>
        <w:t xml:space="preserve"> </w:t>
      </w:r>
      <w:r w:rsidRPr="00A93F1D">
        <w:rPr>
          <w:rFonts w:ascii="Times New Roman" w:hAnsi="Times New Roman" w:cs="Times New Roman"/>
        </w:rPr>
        <w:t>runs</w:t>
      </w:r>
      <w:r w:rsidRPr="00A93F1D">
        <w:rPr>
          <w:rFonts w:ascii="Times New Roman" w:hAnsi="Times New Roman" w:cs="Times New Roman"/>
          <w:spacing w:val="22"/>
        </w:rPr>
        <w:t xml:space="preserve"> </w:t>
      </w:r>
      <w:r w:rsidRPr="00A93F1D">
        <w:rPr>
          <w:rFonts w:ascii="Times New Roman" w:hAnsi="Times New Roman" w:cs="Times New Roman"/>
        </w:rPr>
        <w:t>on highest speed of 700 Nos of soap /minute.</w:t>
      </w:r>
    </w:p>
    <w:p w14:paraId="3CE0DEF3" w14:textId="2648C688" w:rsidR="005871E1" w:rsidRPr="00A93F1D" w:rsidRDefault="006C3D55" w:rsidP="004D71A5">
      <w:pPr>
        <w:pStyle w:val="ListParagraph"/>
        <w:widowControl w:val="0"/>
        <w:numPr>
          <w:ilvl w:val="0"/>
          <w:numId w:val="20"/>
        </w:numPr>
        <w:tabs>
          <w:tab w:val="left" w:pos="1506"/>
          <w:tab w:val="left" w:pos="1508"/>
        </w:tabs>
        <w:autoSpaceDE w:val="0"/>
        <w:autoSpaceDN w:val="0"/>
        <w:spacing w:before="6" w:after="120" w:line="480" w:lineRule="auto"/>
        <w:ind w:right="84"/>
        <w:contextualSpacing w:val="0"/>
        <w:jc w:val="both"/>
        <w:rPr>
          <w:rFonts w:ascii="Times New Roman" w:hAnsi="Times New Roman" w:cs="Times New Roman"/>
        </w:rPr>
      </w:pPr>
      <w:r w:rsidRPr="00A93F1D">
        <w:rPr>
          <w:rFonts w:ascii="Times New Roman" w:hAnsi="Times New Roman" w:cs="Times New Roman"/>
        </w:rPr>
        <w:t>In FY22 (till 20th March 2022) total number of digital payment transactions volume stood at Rs. 8,193 crore (US$ 1.05 billion).</w:t>
      </w:r>
    </w:p>
    <w:p w14:paraId="0649F039" w14:textId="65F32BB6" w:rsidR="006C3D55" w:rsidRPr="00A93F1D" w:rsidRDefault="006C3D55" w:rsidP="004D71A5">
      <w:pPr>
        <w:pStyle w:val="ListParagraph"/>
        <w:widowControl w:val="0"/>
        <w:numPr>
          <w:ilvl w:val="0"/>
          <w:numId w:val="20"/>
        </w:numPr>
        <w:tabs>
          <w:tab w:val="left" w:pos="1507"/>
          <w:tab w:val="left" w:pos="1509"/>
        </w:tabs>
        <w:autoSpaceDE w:val="0"/>
        <w:autoSpaceDN w:val="0"/>
        <w:spacing w:after="0" w:line="480" w:lineRule="auto"/>
        <w:ind w:right="84"/>
        <w:contextualSpacing w:val="0"/>
        <w:jc w:val="both"/>
        <w:rPr>
          <w:rFonts w:ascii="Times New Roman" w:hAnsi="Times New Roman" w:cs="Times New Roman"/>
        </w:rPr>
      </w:pPr>
      <w:r w:rsidRPr="00A93F1D">
        <w:rPr>
          <w:rFonts w:ascii="Times New Roman" w:hAnsi="Times New Roman" w:cs="Times New Roman"/>
        </w:rPr>
        <w:t xml:space="preserve">In July 2023, UPI transactions were valued at Rs. 15.33 lakh crore (US$ 185.60 </w:t>
      </w:r>
      <w:r w:rsidRPr="00A93F1D">
        <w:rPr>
          <w:rFonts w:ascii="Times New Roman" w:hAnsi="Times New Roman" w:cs="Times New Roman"/>
          <w:spacing w:val="-2"/>
        </w:rPr>
        <w:t>billion).</w:t>
      </w:r>
    </w:p>
    <w:p w14:paraId="5D916F9B" w14:textId="77777777" w:rsidR="006C3D55" w:rsidRPr="00A93F1D" w:rsidRDefault="006C3D55" w:rsidP="004D71A5">
      <w:pPr>
        <w:pStyle w:val="ListParagraph"/>
        <w:widowControl w:val="0"/>
        <w:numPr>
          <w:ilvl w:val="0"/>
          <w:numId w:val="20"/>
        </w:numPr>
        <w:tabs>
          <w:tab w:val="left" w:pos="1507"/>
          <w:tab w:val="left" w:pos="1509"/>
        </w:tabs>
        <w:autoSpaceDE w:val="0"/>
        <w:autoSpaceDN w:val="0"/>
        <w:spacing w:before="12" w:after="120" w:line="480" w:lineRule="auto"/>
        <w:ind w:right="84"/>
        <w:contextualSpacing w:val="0"/>
        <w:jc w:val="both"/>
        <w:rPr>
          <w:rFonts w:ascii="Times New Roman" w:hAnsi="Times New Roman" w:cs="Times New Roman"/>
        </w:rPr>
      </w:pPr>
      <w:r w:rsidRPr="00A93F1D">
        <w:rPr>
          <w:rFonts w:ascii="Times New Roman" w:hAnsi="Times New Roman" w:cs="Times New Roman"/>
        </w:rPr>
        <w:t>In March 2022, Reliance Brands has bought the India franchisee rights and the current Sunglass Hut retail network from DLF Brands.</w:t>
      </w:r>
    </w:p>
    <w:p w14:paraId="0E8F7F72" w14:textId="7A7FB472" w:rsidR="00F31133" w:rsidRPr="00A93F1D" w:rsidRDefault="006C3D55" w:rsidP="004D71A5">
      <w:pPr>
        <w:pStyle w:val="ListParagraph"/>
        <w:widowControl w:val="0"/>
        <w:numPr>
          <w:ilvl w:val="0"/>
          <w:numId w:val="20"/>
        </w:numPr>
        <w:tabs>
          <w:tab w:val="left" w:pos="1507"/>
          <w:tab w:val="left" w:pos="1509"/>
        </w:tabs>
        <w:autoSpaceDE w:val="0"/>
        <w:autoSpaceDN w:val="0"/>
        <w:spacing w:before="12" w:after="120" w:line="480" w:lineRule="auto"/>
        <w:ind w:right="84"/>
        <w:contextualSpacing w:val="0"/>
        <w:jc w:val="both"/>
        <w:rPr>
          <w:rFonts w:ascii="Times New Roman" w:hAnsi="Times New Roman" w:cs="Times New Roman"/>
        </w:rPr>
      </w:pPr>
      <w:r w:rsidRPr="00A93F1D">
        <w:rPr>
          <w:rFonts w:ascii="Times New Roman" w:hAnsi="Times New Roman" w:cs="Times New Roman"/>
        </w:rPr>
        <w:t xml:space="preserve">Retail tech companies supporting the retail sector with services such as digital </w:t>
      </w:r>
      <w:r w:rsidRPr="00A93F1D">
        <w:rPr>
          <w:rFonts w:ascii="Times New Roman" w:hAnsi="Times New Roman" w:cs="Times New Roman"/>
        </w:rPr>
        <w:lastRenderedPageBreak/>
        <w:t>ledgers, inventory management, payments solutions, and tools for logistics and fulfillment are taking off in India. In the first nine months of 2021, investors pumped in US$ 843 million into 200 small and mid-sized retail technology companies, which is an additional 260% of capital compared to the entire 2020.</w:t>
      </w:r>
    </w:p>
    <w:p w14:paraId="7AA79EB2" w14:textId="704FEC8B" w:rsidR="006C3D55" w:rsidRPr="00A93F1D" w:rsidRDefault="006C3D55" w:rsidP="004D71A5">
      <w:pPr>
        <w:pStyle w:val="ListParagraph"/>
        <w:widowControl w:val="0"/>
        <w:numPr>
          <w:ilvl w:val="0"/>
          <w:numId w:val="20"/>
        </w:numPr>
        <w:autoSpaceDE w:val="0"/>
        <w:autoSpaceDN w:val="0"/>
        <w:spacing w:before="2" w:after="120" w:line="480" w:lineRule="auto"/>
        <w:ind w:right="84"/>
        <w:contextualSpacing w:val="0"/>
        <w:jc w:val="both"/>
        <w:rPr>
          <w:rFonts w:ascii="Times New Roman" w:hAnsi="Times New Roman" w:cs="Times New Roman"/>
        </w:rPr>
      </w:pPr>
      <w:r w:rsidRPr="00A93F1D">
        <w:rPr>
          <w:rFonts w:ascii="Times New Roman" w:hAnsi="Times New Roman" w:cs="Times New Roman"/>
        </w:rPr>
        <w:t>In November 2021, Department for Promotion of Industry and Internal Trade announced that it is working on a regulatory compliance portal to minimize burdensome compliance processes between industries and the government.</w:t>
      </w:r>
    </w:p>
    <w:p w14:paraId="0B800E60" w14:textId="77777777" w:rsidR="006C3D55" w:rsidRPr="00A93F1D" w:rsidRDefault="006C3D55" w:rsidP="004D71A5">
      <w:pPr>
        <w:pStyle w:val="ListParagraph"/>
        <w:widowControl w:val="0"/>
        <w:numPr>
          <w:ilvl w:val="0"/>
          <w:numId w:val="20"/>
        </w:numPr>
        <w:autoSpaceDE w:val="0"/>
        <w:autoSpaceDN w:val="0"/>
        <w:spacing w:before="6" w:after="120" w:line="480" w:lineRule="auto"/>
        <w:ind w:right="84"/>
        <w:contextualSpacing w:val="0"/>
        <w:jc w:val="both"/>
        <w:rPr>
          <w:rFonts w:ascii="Times New Roman" w:hAnsi="Times New Roman" w:cs="Times New Roman"/>
        </w:rPr>
      </w:pPr>
      <w:r w:rsidRPr="00A93F1D">
        <w:rPr>
          <w:rFonts w:ascii="Times New Roman" w:hAnsi="Times New Roman" w:cs="Times New Roman"/>
        </w:rPr>
        <w:t>In</w:t>
      </w:r>
      <w:r w:rsidRPr="00A93F1D">
        <w:rPr>
          <w:rFonts w:ascii="Times New Roman" w:hAnsi="Times New Roman" w:cs="Times New Roman"/>
          <w:spacing w:val="7"/>
        </w:rPr>
        <w:t xml:space="preserve"> </w:t>
      </w:r>
      <w:r w:rsidRPr="00A93F1D">
        <w:rPr>
          <w:rFonts w:ascii="Times New Roman" w:hAnsi="Times New Roman" w:cs="Times New Roman"/>
        </w:rPr>
        <w:t>October</w:t>
      </w:r>
      <w:r w:rsidRPr="00A93F1D">
        <w:rPr>
          <w:rFonts w:ascii="Times New Roman" w:hAnsi="Times New Roman" w:cs="Times New Roman"/>
          <w:spacing w:val="7"/>
        </w:rPr>
        <w:t xml:space="preserve"> </w:t>
      </w:r>
      <w:r w:rsidRPr="00A93F1D">
        <w:rPr>
          <w:rFonts w:ascii="Times New Roman" w:hAnsi="Times New Roman" w:cs="Times New Roman"/>
        </w:rPr>
        <w:t>2021,</w:t>
      </w:r>
      <w:r w:rsidRPr="00A93F1D">
        <w:rPr>
          <w:rFonts w:ascii="Times New Roman" w:hAnsi="Times New Roman" w:cs="Times New Roman"/>
          <w:spacing w:val="8"/>
        </w:rPr>
        <w:t xml:space="preserve"> </w:t>
      </w:r>
      <w:r w:rsidRPr="00A93F1D">
        <w:rPr>
          <w:rFonts w:ascii="Times New Roman" w:hAnsi="Times New Roman" w:cs="Times New Roman"/>
        </w:rPr>
        <w:t>retailers</w:t>
      </w:r>
      <w:r w:rsidRPr="00A93F1D">
        <w:rPr>
          <w:rFonts w:ascii="Times New Roman" w:hAnsi="Times New Roman" w:cs="Times New Roman"/>
          <w:spacing w:val="8"/>
        </w:rPr>
        <w:t xml:space="preserve"> </w:t>
      </w:r>
      <w:r w:rsidRPr="00A93F1D">
        <w:rPr>
          <w:rFonts w:ascii="Times New Roman" w:hAnsi="Times New Roman" w:cs="Times New Roman"/>
        </w:rPr>
        <w:t>in</w:t>
      </w:r>
      <w:r w:rsidRPr="00A93F1D">
        <w:rPr>
          <w:rFonts w:ascii="Times New Roman" w:hAnsi="Times New Roman" w:cs="Times New Roman"/>
          <w:spacing w:val="7"/>
        </w:rPr>
        <w:t xml:space="preserve"> </w:t>
      </w:r>
      <w:r w:rsidRPr="00A93F1D">
        <w:rPr>
          <w:rFonts w:ascii="Times New Roman" w:hAnsi="Times New Roman" w:cs="Times New Roman"/>
        </w:rPr>
        <w:t>India</w:t>
      </w:r>
      <w:r w:rsidRPr="00A93F1D">
        <w:rPr>
          <w:rFonts w:ascii="Times New Roman" w:hAnsi="Times New Roman" w:cs="Times New Roman"/>
          <w:spacing w:val="8"/>
        </w:rPr>
        <w:t xml:space="preserve"> </w:t>
      </w:r>
      <w:r w:rsidRPr="00A93F1D">
        <w:rPr>
          <w:rFonts w:ascii="Times New Roman" w:hAnsi="Times New Roman" w:cs="Times New Roman"/>
        </w:rPr>
        <w:t>increased</w:t>
      </w:r>
      <w:r w:rsidRPr="00A93F1D">
        <w:rPr>
          <w:rFonts w:ascii="Times New Roman" w:hAnsi="Times New Roman" w:cs="Times New Roman"/>
          <w:spacing w:val="9"/>
        </w:rPr>
        <w:t xml:space="preserve"> </w:t>
      </w:r>
      <w:r w:rsidRPr="00A93F1D">
        <w:rPr>
          <w:rFonts w:ascii="Times New Roman" w:hAnsi="Times New Roman" w:cs="Times New Roman"/>
        </w:rPr>
        <w:t>by</w:t>
      </w:r>
      <w:r w:rsidRPr="00A93F1D">
        <w:rPr>
          <w:rFonts w:ascii="Times New Roman" w:hAnsi="Times New Roman" w:cs="Times New Roman"/>
          <w:spacing w:val="9"/>
        </w:rPr>
        <w:t xml:space="preserve"> </w:t>
      </w:r>
      <w:r w:rsidRPr="00A93F1D">
        <w:rPr>
          <w:rFonts w:ascii="Times New Roman" w:hAnsi="Times New Roman" w:cs="Times New Roman"/>
        </w:rPr>
        <w:t>14%</w:t>
      </w:r>
      <w:r w:rsidRPr="00A93F1D">
        <w:rPr>
          <w:rFonts w:ascii="Times New Roman" w:hAnsi="Times New Roman" w:cs="Times New Roman"/>
          <w:spacing w:val="7"/>
        </w:rPr>
        <w:t xml:space="preserve"> </w:t>
      </w:r>
      <w:r w:rsidRPr="00A93F1D">
        <w:rPr>
          <w:rFonts w:ascii="Times New Roman" w:hAnsi="Times New Roman" w:cs="Times New Roman"/>
        </w:rPr>
        <w:t>compared</w:t>
      </w:r>
      <w:r w:rsidRPr="00A93F1D">
        <w:rPr>
          <w:rFonts w:ascii="Times New Roman" w:hAnsi="Times New Roman" w:cs="Times New Roman"/>
          <w:spacing w:val="8"/>
        </w:rPr>
        <w:t xml:space="preserve"> </w:t>
      </w:r>
      <w:r w:rsidRPr="00A93F1D">
        <w:rPr>
          <w:rFonts w:ascii="Times New Roman" w:hAnsi="Times New Roman" w:cs="Times New Roman"/>
        </w:rPr>
        <w:t>with</w:t>
      </w:r>
      <w:r w:rsidRPr="00A93F1D">
        <w:rPr>
          <w:rFonts w:ascii="Times New Roman" w:hAnsi="Times New Roman" w:cs="Times New Roman"/>
          <w:spacing w:val="7"/>
        </w:rPr>
        <w:t xml:space="preserve"> </w:t>
      </w:r>
      <w:r w:rsidRPr="00A93F1D">
        <w:rPr>
          <w:rFonts w:ascii="Times New Roman" w:hAnsi="Times New Roman" w:cs="Times New Roman"/>
        </w:rPr>
        <w:t>last</w:t>
      </w:r>
      <w:r w:rsidRPr="00A93F1D">
        <w:rPr>
          <w:rFonts w:ascii="Times New Roman" w:hAnsi="Times New Roman" w:cs="Times New Roman"/>
          <w:spacing w:val="7"/>
        </w:rPr>
        <w:t xml:space="preserve"> </w:t>
      </w:r>
      <w:r w:rsidRPr="00A93F1D">
        <w:rPr>
          <w:rFonts w:ascii="Times New Roman" w:hAnsi="Times New Roman" w:cs="Times New Roman"/>
          <w:spacing w:val="-4"/>
        </w:rPr>
        <w:t>year</w:t>
      </w:r>
    </w:p>
    <w:p w14:paraId="4AB42828" w14:textId="77777777" w:rsidR="006C3D55" w:rsidRPr="00A93F1D" w:rsidRDefault="006C3D55" w:rsidP="004D71A5">
      <w:pPr>
        <w:pStyle w:val="ListParagraph"/>
        <w:widowControl w:val="0"/>
        <w:numPr>
          <w:ilvl w:val="0"/>
          <w:numId w:val="20"/>
        </w:numPr>
        <w:autoSpaceDE w:val="0"/>
        <w:autoSpaceDN w:val="0"/>
        <w:spacing w:before="136" w:after="120" w:line="480" w:lineRule="auto"/>
        <w:ind w:right="84"/>
        <w:contextualSpacing w:val="0"/>
        <w:jc w:val="both"/>
        <w:rPr>
          <w:rFonts w:ascii="Times New Roman" w:hAnsi="Times New Roman" w:cs="Times New Roman"/>
        </w:rPr>
      </w:pPr>
      <w:r w:rsidRPr="00A93F1D">
        <w:rPr>
          <w:rFonts w:ascii="Times New Roman" w:hAnsi="Times New Roman" w:cs="Times New Roman"/>
        </w:rPr>
        <w:t>With the</w:t>
      </w:r>
      <w:r w:rsidRPr="00A93F1D">
        <w:rPr>
          <w:rFonts w:ascii="Times New Roman" w:hAnsi="Times New Roman" w:cs="Times New Roman"/>
          <w:spacing w:val="-2"/>
        </w:rPr>
        <w:t xml:space="preserve"> </w:t>
      </w:r>
      <w:r w:rsidRPr="00A93F1D">
        <w:rPr>
          <w:rFonts w:ascii="Times New Roman" w:hAnsi="Times New Roman" w:cs="Times New Roman"/>
        </w:rPr>
        <w:t>rising need for consumer goods in different</w:t>
      </w:r>
      <w:r w:rsidRPr="00A93F1D">
        <w:rPr>
          <w:rFonts w:ascii="Times New Roman" w:hAnsi="Times New Roman" w:cs="Times New Roman"/>
          <w:spacing w:val="-2"/>
        </w:rPr>
        <w:t xml:space="preserve"> </w:t>
      </w:r>
      <w:r w:rsidRPr="00A93F1D">
        <w:rPr>
          <w:rFonts w:ascii="Times New Roman" w:hAnsi="Times New Roman" w:cs="Times New Roman"/>
        </w:rPr>
        <w:t>sectors including consumer electronics and home appliances, many companies have invested in the Indian retail space in the past few months.</w:t>
      </w:r>
    </w:p>
    <w:p w14:paraId="7C75519B" w14:textId="77777777" w:rsidR="006C3D55" w:rsidRPr="00A93F1D" w:rsidRDefault="006C3D55" w:rsidP="004D71A5">
      <w:pPr>
        <w:pStyle w:val="ListParagraph"/>
        <w:widowControl w:val="0"/>
        <w:numPr>
          <w:ilvl w:val="0"/>
          <w:numId w:val="20"/>
        </w:numPr>
        <w:autoSpaceDE w:val="0"/>
        <w:autoSpaceDN w:val="0"/>
        <w:spacing w:before="7" w:after="0" w:line="480" w:lineRule="auto"/>
        <w:ind w:right="84"/>
        <w:contextualSpacing w:val="0"/>
        <w:jc w:val="both"/>
        <w:rPr>
          <w:rFonts w:ascii="Times New Roman" w:hAnsi="Times New Roman" w:cs="Times New Roman"/>
        </w:rPr>
      </w:pPr>
      <w:r w:rsidRPr="00A93F1D">
        <w:rPr>
          <w:rFonts w:ascii="Times New Roman" w:hAnsi="Times New Roman" w:cs="Times New Roman"/>
        </w:rPr>
        <w:t>In October 2021, Reliance announced plan to launch 7-Eleven Inc.’s convenience stores in India.</w:t>
      </w:r>
    </w:p>
    <w:p w14:paraId="3BC8A7A9" w14:textId="77777777" w:rsidR="006C3D55" w:rsidRPr="00A93F1D" w:rsidRDefault="006C3D55" w:rsidP="004D71A5">
      <w:pPr>
        <w:pStyle w:val="ListParagraph"/>
        <w:widowControl w:val="0"/>
        <w:numPr>
          <w:ilvl w:val="0"/>
          <w:numId w:val="20"/>
        </w:numPr>
        <w:autoSpaceDE w:val="0"/>
        <w:autoSpaceDN w:val="0"/>
        <w:spacing w:before="10" w:after="120" w:line="480" w:lineRule="auto"/>
        <w:ind w:right="84"/>
        <w:contextualSpacing w:val="0"/>
        <w:jc w:val="both"/>
        <w:rPr>
          <w:rFonts w:ascii="Times New Roman" w:hAnsi="Times New Roman" w:cs="Times New Roman"/>
        </w:rPr>
      </w:pPr>
      <w:r w:rsidRPr="00A93F1D">
        <w:rPr>
          <w:rFonts w:ascii="Times New Roman" w:hAnsi="Times New Roman" w:cs="Times New Roman"/>
        </w:rPr>
        <w:t xml:space="preserve">In October 2021, Reliance Retail introduced Freshpik, a new experiential gourmet food store in India, to expand its grocery segment in the ultra-premium </w:t>
      </w:r>
      <w:r w:rsidRPr="00A93F1D">
        <w:rPr>
          <w:rFonts w:ascii="Times New Roman" w:hAnsi="Times New Roman" w:cs="Times New Roman"/>
          <w:spacing w:val="-2"/>
        </w:rPr>
        <w:t>category.</w:t>
      </w:r>
    </w:p>
    <w:p w14:paraId="1BD4DE15" w14:textId="77777777" w:rsidR="006C3D55" w:rsidRPr="00A93F1D" w:rsidRDefault="006C3D55" w:rsidP="004D71A5">
      <w:pPr>
        <w:pStyle w:val="ListParagraph"/>
        <w:widowControl w:val="0"/>
        <w:numPr>
          <w:ilvl w:val="0"/>
          <w:numId w:val="20"/>
        </w:numPr>
        <w:autoSpaceDE w:val="0"/>
        <w:autoSpaceDN w:val="0"/>
        <w:spacing w:before="6" w:after="120" w:line="480" w:lineRule="auto"/>
        <w:ind w:right="84"/>
        <w:contextualSpacing w:val="0"/>
        <w:jc w:val="both"/>
        <w:rPr>
          <w:rFonts w:ascii="Times New Roman" w:hAnsi="Times New Roman" w:cs="Times New Roman"/>
        </w:rPr>
      </w:pPr>
      <w:r w:rsidRPr="00A93F1D">
        <w:rPr>
          <w:rFonts w:ascii="Times New Roman" w:hAnsi="Times New Roman" w:cs="Times New Roman"/>
        </w:rPr>
        <w:t>In October 2021, Plum, the direct-to-consumer beauty &amp; personal care brand, announced</w:t>
      </w:r>
      <w:r w:rsidRPr="00A93F1D">
        <w:rPr>
          <w:rFonts w:ascii="Times New Roman" w:hAnsi="Times New Roman" w:cs="Times New Roman"/>
          <w:spacing w:val="24"/>
        </w:rPr>
        <w:t xml:space="preserve"> </w:t>
      </w:r>
      <w:r w:rsidRPr="00A93F1D">
        <w:rPr>
          <w:rFonts w:ascii="Times New Roman" w:hAnsi="Times New Roman" w:cs="Times New Roman"/>
        </w:rPr>
        <w:t>plan</w:t>
      </w:r>
      <w:r w:rsidRPr="00A93F1D">
        <w:rPr>
          <w:rFonts w:ascii="Times New Roman" w:hAnsi="Times New Roman" w:cs="Times New Roman"/>
          <w:spacing w:val="24"/>
        </w:rPr>
        <w:t xml:space="preserve"> </w:t>
      </w:r>
      <w:r w:rsidRPr="00A93F1D">
        <w:rPr>
          <w:rFonts w:ascii="Times New Roman" w:hAnsi="Times New Roman" w:cs="Times New Roman"/>
        </w:rPr>
        <w:t>to</w:t>
      </w:r>
      <w:r w:rsidRPr="00A93F1D">
        <w:rPr>
          <w:rFonts w:ascii="Times New Roman" w:hAnsi="Times New Roman" w:cs="Times New Roman"/>
          <w:spacing w:val="24"/>
        </w:rPr>
        <w:t xml:space="preserve"> </w:t>
      </w:r>
      <w:r w:rsidRPr="00A93F1D">
        <w:rPr>
          <w:rFonts w:ascii="Times New Roman" w:hAnsi="Times New Roman" w:cs="Times New Roman"/>
        </w:rPr>
        <w:t>launch</w:t>
      </w:r>
      <w:r w:rsidRPr="00A93F1D">
        <w:rPr>
          <w:rFonts w:ascii="Times New Roman" w:hAnsi="Times New Roman" w:cs="Times New Roman"/>
          <w:spacing w:val="23"/>
        </w:rPr>
        <w:t xml:space="preserve"> </w:t>
      </w:r>
      <w:r w:rsidRPr="00A93F1D">
        <w:rPr>
          <w:rFonts w:ascii="Times New Roman" w:hAnsi="Times New Roman" w:cs="Times New Roman"/>
        </w:rPr>
        <w:t>&gt;50</w:t>
      </w:r>
      <w:r w:rsidRPr="00A93F1D">
        <w:rPr>
          <w:rFonts w:ascii="Times New Roman" w:hAnsi="Times New Roman" w:cs="Times New Roman"/>
          <w:spacing w:val="23"/>
        </w:rPr>
        <w:t xml:space="preserve"> </w:t>
      </w:r>
      <w:r w:rsidRPr="00A93F1D">
        <w:rPr>
          <w:rFonts w:ascii="Times New Roman" w:hAnsi="Times New Roman" w:cs="Times New Roman"/>
        </w:rPr>
        <w:t>offline</w:t>
      </w:r>
      <w:r w:rsidRPr="00A93F1D">
        <w:rPr>
          <w:rFonts w:ascii="Times New Roman" w:hAnsi="Times New Roman" w:cs="Times New Roman"/>
          <w:spacing w:val="23"/>
        </w:rPr>
        <w:t xml:space="preserve"> </w:t>
      </w:r>
      <w:r w:rsidRPr="00A93F1D">
        <w:rPr>
          <w:rFonts w:ascii="Times New Roman" w:hAnsi="Times New Roman" w:cs="Times New Roman"/>
        </w:rPr>
        <w:t>stores</w:t>
      </w:r>
      <w:r w:rsidRPr="00A93F1D">
        <w:rPr>
          <w:rFonts w:ascii="Times New Roman" w:hAnsi="Times New Roman" w:cs="Times New Roman"/>
          <w:spacing w:val="24"/>
        </w:rPr>
        <w:t xml:space="preserve"> </w:t>
      </w:r>
      <w:r w:rsidRPr="00A93F1D">
        <w:rPr>
          <w:rFonts w:ascii="Times New Roman" w:hAnsi="Times New Roman" w:cs="Times New Roman"/>
        </w:rPr>
        <w:t>across</w:t>
      </w:r>
      <w:r w:rsidRPr="00A93F1D">
        <w:rPr>
          <w:rFonts w:ascii="Times New Roman" w:hAnsi="Times New Roman" w:cs="Times New Roman"/>
          <w:spacing w:val="24"/>
        </w:rPr>
        <w:t xml:space="preserve"> </w:t>
      </w:r>
      <w:r w:rsidRPr="00A93F1D">
        <w:rPr>
          <w:rFonts w:ascii="Times New Roman" w:hAnsi="Times New Roman" w:cs="Times New Roman"/>
        </w:rPr>
        <w:t>India</w:t>
      </w:r>
      <w:r w:rsidRPr="00A93F1D">
        <w:rPr>
          <w:rFonts w:ascii="Times New Roman" w:hAnsi="Times New Roman" w:cs="Times New Roman"/>
          <w:spacing w:val="24"/>
        </w:rPr>
        <w:t xml:space="preserve"> </w:t>
      </w:r>
      <w:r w:rsidRPr="00A93F1D">
        <w:rPr>
          <w:rFonts w:ascii="Times New Roman" w:hAnsi="Times New Roman" w:cs="Times New Roman"/>
        </w:rPr>
        <w:t>(by</w:t>
      </w:r>
      <w:r w:rsidRPr="00A93F1D">
        <w:rPr>
          <w:rFonts w:ascii="Times New Roman" w:hAnsi="Times New Roman" w:cs="Times New Roman"/>
          <w:spacing w:val="24"/>
        </w:rPr>
        <w:t xml:space="preserve"> </w:t>
      </w:r>
      <w:r w:rsidRPr="00A93F1D">
        <w:rPr>
          <w:rFonts w:ascii="Times New Roman" w:hAnsi="Times New Roman" w:cs="Times New Roman"/>
        </w:rPr>
        <w:t>2023)</w:t>
      </w:r>
      <w:r w:rsidRPr="00A93F1D">
        <w:rPr>
          <w:rFonts w:ascii="Times New Roman" w:hAnsi="Times New Roman" w:cs="Times New Roman"/>
          <w:spacing w:val="23"/>
        </w:rPr>
        <w:t xml:space="preserve"> </w:t>
      </w:r>
      <w:r w:rsidRPr="00A93F1D">
        <w:rPr>
          <w:rFonts w:ascii="Times New Roman" w:hAnsi="Times New Roman" w:cs="Times New Roman"/>
        </w:rPr>
        <w:t>to</w:t>
      </w:r>
      <w:r w:rsidRPr="00A93F1D">
        <w:rPr>
          <w:rFonts w:ascii="Times New Roman" w:hAnsi="Times New Roman" w:cs="Times New Roman"/>
          <w:spacing w:val="23"/>
        </w:rPr>
        <w:t xml:space="preserve"> </w:t>
      </w:r>
      <w:r w:rsidRPr="00A93F1D">
        <w:rPr>
          <w:rFonts w:ascii="Times New Roman" w:hAnsi="Times New Roman" w:cs="Times New Roman"/>
        </w:rPr>
        <w:t>expand its customer base.</w:t>
      </w:r>
    </w:p>
    <w:p w14:paraId="6AC526C5" w14:textId="163BDDB1" w:rsidR="006C3D55" w:rsidRPr="00A93F1D" w:rsidRDefault="006C3D55" w:rsidP="004D71A5">
      <w:pPr>
        <w:pStyle w:val="ListParagraph"/>
        <w:widowControl w:val="0"/>
        <w:numPr>
          <w:ilvl w:val="0"/>
          <w:numId w:val="20"/>
        </w:numPr>
        <w:autoSpaceDE w:val="0"/>
        <w:autoSpaceDN w:val="0"/>
        <w:spacing w:before="6" w:after="0" w:line="480" w:lineRule="auto"/>
        <w:ind w:right="84"/>
        <w:contextualSpacing w:val="0"/>
        <w:jc w:val="both"/>
        <w:rPr>
          <w:rFonts w:ascii="Times New Roman" w:hAnsi="Times New Roman" w:cs="Times New Roman"/>
        </w:rPr>
      </w:pPr>
      <w:r w:rsidRPr="00A93F1D">
        <w:rPr>
          <w:rFonts w:ascii="Times New Roman" w:hAnsi="Times New Roman" w:cs="Times New Roman"/>
        </w:rPr>
        <w:t>Tanishq, Shoppers Stop and Bestseller India (sells fashion brands Vero Moda, ONLY and Jack &amp; Jones) plan to add 10-35 stores in FY22.</w:t>
      </w:r>
    </w:p>
    <w:p w14:paraId="04E1638D" w14:textId="0AD65AD0" w:rsidR="006C3D55" w:rsidRPr="00A93F1D" w:rsidRDefault="006C3D55" w:rsidP="00141FB5">
      <w:pPr>
        <w:pStyle w:val="Heading2"/>
        <w:spacing w:line="480" w:lineRule="auto"/>
        <w:ind w:left="0" w:right="84"/>
        <w:rPr>
          <w:sz w:val="24"/>
          <w:szCs w:val="24"/>
        </w:rPr>
      </w:pPr>
      <w:r w:rsidRPr="00A93F1D">
        <w:rPr>
          <w:sz w:val="24"/>
          <w:szCs w:val="24"/>
        </w:rPr>
        <w:t>Government</w:t>
      </w:r>
      <w:r w:rsidRPr="00A93F1D">
        <w:rPr>
          <w:spacing w:val="20"/>
          <w:sz w:val="24"/>
          <w:szCs w:val="24"/>
        </w:rPr>
        <w:t xml:space="preserve"> </w:t>
      </w:r>
      <w:r w:rsidRPr="00A93F1D">
        <w:rPr>
          <w:spacing w:val="-2"/>
          <w:sz w:val="24"/>
          <w:szCs w:val="24"/>
        </w:rPr>
        <w:t>initiatives</w:t>
      </w:r>
    </w:p>
    <w:p w14:paraId="55B4BCA3" w14:textId="77777777" w:rsidR="006C3D55" w:rsidRPr="00A93F1D" w:rsidRDefault="006C3D55" w:rsidP="00D9552E">
      <w:pPr>
        <w:pStyle w:val="BodyText"/>
        <w:spacing w:line="480" w:lineRule="auto"/>
        <w:ind w:right="84"/>
      </w:pPr>
      <w:r w:rsidRPr="00A93F1D">
        <w:t>The Government of India has taken various initiatives to improve the retail industry in India. Some of them are listed below:</w:t>
      </w:r>
    </w:p>
    <w:p w14:paraId="4315BB53" w14:textId="3F7FB658" w:rsidR="00A47BFC" w:rsidRPr="00A93F1D" w:rsidRDefault="006C3D55" w:rsidP="004D71A5">
      <w:pPr>
        <w:pStyle w:val="ListParagraph"/>
        <w:widowControl w:val="0"/>
        <w:numPr>
          <w:ilvl w:val="0"/>
          <w:numId w:val="4"/>
        </w:numPr>
        <w:autoSpaceDE w:val="0"/>
        <w:autoSpaceDN w:val="0"/>
        <w:spacing w:before="189" w:after="0" w:line="480" w:lineRule="auto"/>
        <w:ind w:left="567" w:right="84" w:hanging="567"/>
        <w:contextualSpacing w:val="0"/>
        <w:jc w:val="both"/>
        <w:rPr>
          <w:rFonts w:ascii="Times New Roman" w:hAnsi="Times New Roman" w:cs="Times New Roman"/>
        </w:rPr>
      </w:pPr>
      <w:r w:rsidRPr="00A93F1D">
        <w:rPr>
          <w:rFonts w:ascii="Times New Roman" w:hAnsi="Times New Roman" w:cs="Times New Roman"/>
        </w:rPr>
        <w:lastRenderedPageBreak/>
        <w:t>In April 2022, the government approved PLI scheme for textiles products for enhancing</w:t>
      </w:r>
      <w:r w:rsidRPr="00A93F1D">
        <w:rPr>
          <w:rFonts w:ascii="Times New Roman" w:hAnsi="Times New Roman" w:cs="Times New Roman"/>
          <w:spacing w:val="40"/>
        </w:rPr>
        <w:t xml:space="preserve"> </w:t>
      </w:r>
      <w:r w:rsidRPr="00A93F1D">
        <w:rPr>
          <w:rFonts w:ascii="Times New Roman" w:hAnsi="Times New Roman" w:cs="Times New Roman"/>
        </w:rPr>
        <w:t>India’s</w:t>
      </w:r>
      <w:r w:rsidRPr="00A93F1D">
        <w:rPr>
          <w:rFonts w:ascii="Times New Roman" w:hAnsi="Times New Roman" w:cs="Times New Roman"/>
          <w:spacing w:val="40"/>
        </w:rPr>
        <w:t xml:space="preserve"> </w:t>
      </w:r>
      <w:r w:rsidRPr="00A93F1D">
        <w:rPr>
          <w:rFonts w:ascii="Times New Roman" w:hAnsi="Times New Roman" w:cs="Times New Roman"/>
        </w:rPr>
        <w:t>manufacturing</w:t>
      </w:r>
      <w:r w:rsidRPr="00A93F1D">
        <w:rPr>
          <w:rFonts w:ascii="Times New Roman" w:hAnsi="Times New Roman" w:cs="Times New Roman"/>
          <w:spacing w:val="40"/>
        </w:rPr>
        <w:t xml:space="preserve"> </w:t>
      </w:r>
      <w:r w:rsidRPr="00A93F1D">
        <w:rPr>
          <w:rFonts w:ascii="Times New Roman" w:hAnsi="Times New Roman" w:cs="Times New Roman"/>
        </w:rPr>
        <w:t>capabilities</w:t>
      </w:r>
      <w:r w:rsidRPr="00A93F1D">
        <w:rPr>
          <w:rFonts w:ascii="Times New Roman" w:hAnsi="Times New Roman" w:cs="Times New Roman"/>
          <w:spacing w:val="40"/>
        </w:rPr>
        <w:t xml:space="preserve"> </w:t>
      </w:r>
      <w:r w:rsidRPr="00A93F1D">
        <w:rPr>
          <w:rFonts w:ascii="Times New Roman" w:hAnsi="Times New Roman" w:cs="Times New Roman"/>
        </w:rPr>
        <w:t>and</w:t>
      </w:r>
      <w:r w:rsidRPr="00A93F1D">
        <w:rPr>
          <w:rFonts w:ascii="Times New Roman" w:hAnsi="Times New Roman" w:cs="Times New Roman"/>
          <w:spacing w:val="40"/>
        </w:rPr>
        <w:t xml:space="preserve"> </w:t>
      </w:r>
      <w:r w:rsidRPr="00A93F1D">
        <w:rPr>
          <w:rFonts w:ascii="Times New Roman" w:hAnsi="Times New Roman" w:cs="Times New Roman"/>
        </w:rPr>
        <w:t>enhancing</w:t>
      </w:r>
      <w:r w:rsidRPr="00A93F1D">
        <w:rPr>
          <w:rFonts w:ascii="Times New Roman" w:hAnsi="Times New Roman" w:cs="Times New Roman"/>
          <w:spacing w:val="40"/>
        </w:rPr>
        <w:t xml:space="preserve"> </w:t>
      </w:r>
      <w:r w:rsidRPr="00A93F1D">
        <w:rPr>
          <w:rFonts w:ascii="Times New Roman" w:hAnsi="Times New Roman" w:cs="Times New Roman"/>
        </w:rPr>
        <w:t>exports</w:t>
      </w:r>
      <w:r w:rsidRPr="00A93F1D">
        <w:rPr>
          <w:rFonts w:ascii="Times New Roman" w:hAnsi="Times New Roman" w:cs="Times New Roman"/>
          <w:spacing w:val="40"/>
        </w:rPr>
        <w:t xml:space="preserve"> </w:t>
      </w:r>
      <w:r w:rsidRPr="00A93F1D">
        <w:rPr>
          <w:rFonts w:ascii="Times New Roman" w:hAnsi="Times New Roman" w:cs="Times New Roman"/>
        </w:rPr>
        <w:t>with</w:t>
      </w:r>
      <w:r w:rsidRPr="00A93F1D">
        <w:rPr>
          <w:rFonts w:ascii="Times New Roman" w:hAnsi="Times New Roman" w:cs="Times New Roman"/>
          <w:spacing w:val="40"/>
        </w:rPr>
        <w:t xml:space="preserve"> </w:t>
      </w:r>
      <w:r w:rsidR="00A93F1D" w:rsidRPr="00A93F1D">
        <w:rPr>
          <w:rFonts w:ascii="Times New Roman" w:hAnsi="Times New Roman" w:cs="Times New Roman"/>
        </w:rPr>
        <w:t>an approved</w:t>
      </w:r>
      <w:r w:rsidR="00A47BFC" w:rsidRPr="00A93F1D">
        <w:rPr>
          <w:rFonts w:ascii="Times New Roman" w:hAnsi="Times New Roman" w:cs="Times New Roman"/>
        </w:rPr>
        <w:t xml:space="preserve"> financial outlay of Rs. 10,683 crore (US$ 1.37 billion) over a five-</w:t>
      </w:r>
      <w:r w:rsidR="00A47BFC" w:rsidRPr="00A93F1D">
        <w:rPr>
          <w:rFonts w:ascii="Times New Roman" w:hAnsi="Times New Roman" w:cs="Times New Roman"/>
          <w:spacing w:val="40"/>
        </w:rPr>
        <w:t xml:space="preserve"> </w:t>
      </w:r>
      <w:r w:rsidR="00A47BFC" w:rsidRPr="00A93F1D">
        <w:rPr>
          <w:rFonts w:ascii="Times New Roman" w:hAnsi="Times New Roman" w:cs="Times New Roman"/>
        </w:rPr>
        <w:t>year period.</w:t>
      </w:r>
    </w:p>
    <w:p w14:paraId="33C02955" w14:textId="77777777" w:rsidR="00A47BFC" w:rsidRPr="00A93F1D" w:rsidRDefault="00A47BFC" w:rsidP="004D71A5">
      <w:pPr>
        <w:pStyle w:val="ListParagraph"/>
        <w:widowControl w:val="0"/>
        <w:numPr>
          <w:ilvl w:val="0"/>
          <w:numId w:val="4"/>
        </w:numPr>
        <w:autoSpaceDE w:val="0"/>
        <w:autoSpaceDN w:val="0"/>
        <w:spacing w:before="1" w:after="120" w:line="480" w:lineRule="auto"/>
        <w:ind w:left="567" w:right="84" w:hanging="567"/>
        <w:contextualSpacing w:val="0"/>
        <w:jc w:val="both"/>
        <w:rPr>
          <w:rFonts w:ascii="Times New Roman" w:hAnsi="Times New Roman" w:cs="Times New Roman"/>
        </w:rPr>
      </w:pPr>
      <w:r w:rsidRPr="00A93F1D">
        <w:rPr>
          <w:rFonts w:ascii="Times New Roman" w:hAnsi="Times New Roman" w:cs="Times New Roman"/>
        </w:rPr>
        <w:t>In</w:t>
      </w:r>
      <w:r w:rsidRPr="00A93F1D">
        <w:rPr>
          <w:rFonts w:ascii="Times New Roman" w:hAnsi="Times New Roman" w:cs="Times New Roman"/>
          <w:spacing w:val="-1"/>
        </w:rPr>
        <w:t xml:space="preserve"> </w:t>
      </w:r>
      <w:r w:rsidRPr="00A93F1D">
        <w:rPr>
          <w:rFonts w:ascii="Times New Roman" w:hAnsi="Times New Roman" w:cs="Times New Roman"/>
        </w:rPr>
        <w:t>October</w:t>
      </w:r>
      <w:r w:rsidRPr="00A93F1D">
        <w:rPr>
          <w:rFonts w:ascii="Times New Roman" w:hAnsi="Times New Roman" w:cs="Times New Roman"/>
          <w:spacing w:val="-2"/>
        </w:rPr>
        <w:t xml:space="preserve"> </w:t>
      </w:r>
      <w:r w:rsidRPr="00A93F1D">
        <w:rPr>
          <w:rFonts w:ascii="Times New Roman" w:hAnsi="Times New Roman" w:cs="Times New Roman"/>
        </w:rPr>
        <w:t>2021,</w:t>
      </w:r>
      <w:r w:rsidRPr="00A93F1D">
        <w:rPr>
          <w:rFonts w:ascii="Times New Roman" w:hAnsi="Times New Roman" w:cs="Times New Roman"/>
          <w:spacing w:val="-2"/>
        </w:rPr>
        <w:t xml:space="preserve"> </w:t>
      </w:r>
      <w:r w:rsidRPr="00A93F1D">
        <w:rPr>
          <w:rFonts w:ascii="Times New Roman" w:hAnsi="Times New Roman" w:cs="Times New Roman"/>
        </w:rPr>
        <w:t>the RBI announced plans</w:t>
      </w:r>
      <w:r w:rsidRPr="00A93F1D">
        <w:rPr>
          <w:rFonts w:ascii="Times New Roman" w:hAnsi="Times New Roman" w:cs="Times New Roman"/>
          <w:spacing w:val="-1"/>
        </w:rPr>
        <w:t xml:space="preserve"> </w:t>
      </w:r>
      <w:r w:rsidRPr="00A93F1D">
        <w:rPr>
          <w:rFonts w:ascii="Times New Roman" w:hAnsi="Times New Roman" w:cs="Times New Roman"/>
        </w:rPr>
        <w:t>for</w:t>
      </w:r>
      <w:r w:rsidRPr="00A93F1D">
        <w:rPr>
          <w:rFonts w:ascii="Times New Roman" w:hAnsi="Times New Roman" w:cs="Times New Roman"/>
          <w:spacing w:val="-1"/>
        </w:rPr>
        <w:t xml:space="preserve"> </w:t>
      </w:r>
      <w:r w:rsidRPr="00A93F1D">
        <w:rPr>
          <w:rFonts w:ascii="Times New Roman" w:hAnsi="Times New Roman" w:cs="Times New Roman"/>
        </w:rPr>
        <w:t>a</w:t>
      </w:r>
      <w:r w:rsidRPr="00A93F1D">
        <w:rPr>
          <w:rFonts w:ascii="Times New Roman" w:hAnsi="Times New Roman" w:cs="Times New Roman"/>
          <w:spacing w:val="-2"/>
        </w:rPr>
        <w:t xml:space="preserve"> </w:t>
      </w:r>
      <w:r w:rsidRPr="00A93F1D">
        <w:rPr>
          <w:rFonts w:ascii="Times New Roman" w:hAnsi="Times New Roman" w:cs="Times New Roman"/>
        </w:rPr>
        <w:t>new</w:t>
      </w:r>
      <w:r w:rsidRPr="00A93F1D">
        <w:rPr>
          <w:rFonts w:ascii="Times New Roman" w:hAnsi="Times New Roman" w:cs="Times New Roman"/>
          <w:spacing w:val="-1"/>
        </w:rPr>
        <w:t xml:space="preserve"> </w:t>
      </w:r>
      <w:r w:rsidRPr="00A93F1D">
        <w:rPr>
          <w:rFonts w:ascii="Times New Roman" w:hAnsi="Times New Roman" w:cs="Times New Roman"/>
        </w:rPr>
        <w:t>framework</w:t>
      </w:r>
      <w:r w:rsidRPr="00A93F1D">
        <w:rPr>
          <w:rFonts w:ascii="Times New Roman" w:hAnsi="Times New Roman" w:cs="Times New Roman"/>
          <w:spacing w:val="-1"/>
        </w:rPr>
        <w:t xml:space="preserve"> </w:t>
      </w:r>
      <w:r w:rsidRPr="00A93F1D">
        <w:rPr>
          <w:rFonts w:ascii="Times New Roman" w:hAnsi="Times New Roman" w:cs="Times New Roman"/>
        </w:rPr>
        <w:t>for</w:t>
      </w:r>
      <w:r w:rsidRPr="00A93F1D">
        <w:rPr>
          <w:rFonts w:ascii="Times New Roman" w:hAnsi="Times New Roman" w:cs="Times New Roman"/>
          <w:spacing w:val="-1"/>
        </w:rPr>
        <w:t xml:space="preserve"> </w:t>
      </w:r>
      <w:r w:rsidRPr="00A93F1D">
        <w:rPr>
          <w:rFonts w:ascii="Times New Roman" w:hAnsi="Times New Roman" w:cs="Times New Roman"/>
        </w:rPr>
        <w:t>retail</w:t>
      </w:r>
      <w:r w:rsidRPr="00A93F1D">
        <w:rPr>
          <w:rFonts w:ascii="Times New Roman" w:hAnsi="Times New Roman" w:cs="Times New Roman"/>
          <w:spacing w:val="-1"/>
        </w:rPr>
        <w:t xml:space="preserve"> </w:t>
      </w:r>
      <w:r w:rsidRPr="00A93F1D">
        <w:rPr>
          <w:rFonts w:ascii="Times New Roman" w:hAnsi="Times New Roman" w:cs="Times New Roman"/>
        </w:rPr>
        <w:t>digital payments in offline mode to accelerate digital payment adoption in the country.</w:t>
      </w:r>
    </w:p>
    <w:p w14:paraId="7F398F2D" w14:textId="4D0E9F08" w:rsidR="005871E1" w:rsidRPr="00A93F1D" w:rsidRDefault="00A47BFC" w:rsidP="004D71A5">
      <w:pPr>
        <w:pStyle w:val="ListParagraph"/>
        <w:widowControl w:val="0"/>
        <w:numPr>
          <w:ilvl w:val="0"/>
          <w:numId w:val="4"/>
        </w:numPr>
        <w:autoSpaceDE w:val="0"/>
        <w:autoSpaceDN w:val="0"/>
        <w:spacing w:before="11" w:after="120" w:line="480" w:lineRule="auto"/>
        <w:ind w:left="567" w:right="84" w:hanging="567"/>
        <w:contextualSpacing w:val="0"/>
        <w:jc w:val="both"/>
        <w:rPr>
          <w:rFonts w:ascii="Times New Roman" w:hAnsi="Times New Roman" w:cs="Times New Roman"/>
        </w:rPr>
      </w:pPr>
      <w:r w:rsidRPr="00A93F1D">
        <w:rPr>
          <w:rFonts w:ascii="Times New Roman" w:hAnsi="Times New Roman" w:cs="Times New Roman"/>
        </w:rPr>
        <w:t xml:space="preserve">In July 2021, the Andhra Pradesh government announced retail parks policy 2021-26, anticipating targeted retail investment of Rs. 5,000 crore (US$ </w:t>
      </w:r>
      <w:r w:rsidR="00A93F1D" w:rsidRPr="00A93F1D">
        <w:rPr>
          <w:rFonts w:ascii="Times New Roman" w:hAnsi="Times New Roman" w:cs="Times New Roman"/>
        </w:rPr>
        <w:t>674.89 million</w:t>
      </w:r>
      <w:r w:rsidRPr="00A93F1D">
        <w:rPr>
          <w:rFonts w:ascii="Times New Roman" w:hAnsi="Times New Roman" w:cs="Times New Roman"/>
        </w:rPr>
        <w:t>) in the next five years.</w:t>
      </w:r>
    </w:p>
    <w:p w14:paraId="55DA5F27" w14:textId="77777777" w:rsidR="00A47BFC" w:rsidRPr="00A93F1D" w:rsidRDefault="00A47BFC" w:rsidP="004D71A5">
      <w:pPr>
        <w:pStyle w:val="ListParagraph"/>
        <w:widowControl w:val="0"/>
        <w:numPr>
          <w:ilvl w:val="0"/>
          <w:numId w:val="4"/>
        </w:numPr>
        <w:autoSpaceDE w:val="0"/>
        <w:autoSpaceDN w:val="0"/>
        <w:spacing w:before="7" w:after="120" w:line="480" w:lineRule="auto"/>
        <w:ind w:left="567" w:right="84" w:hanging="567"/>
        <w:contextualSpacing w:val="0"/>
        <w:jc w:val="both"/>
        <w:rPr>
          <w:rFonts w:ascii="Times New Roman" w:hAnsi="Times New Roman" w:cs="Times New Roman"/>
        </w:rPr>
      </w:pPr>
      <w:r w:rsidRPr="00A93F1D">
        <w:rPr>
          <w:rFonts w:ascii="Times New Roman" w:hAnsi="Times New Roman" w:cs="Times New Roman"/>
        </w:rPr>
        <w:t>Government may change Foreign Direct Investment (FDI) rules in food processing in a bid to permit E-commerce companies and foreign retailers to</w:t>
      </w:r>
      <w:r w:rsidRPr="00A93F1D">
        <w:rPr>
          <w:rFonts w:ascii="Times New Roman" w:hAnsi="Times New Roman" w:cs="Times New Roman"/>
          <w:spacing w:val="80"/>
          <w:w w:val="150"/>
        </w:rPr>
        <w:t xml:space="preserve"> </w:t>
      </w:r>
      <w:r w:rsidRPr="00A93F1D">
        <w:rPr>
          <w:rFonts w:ascii="Times New Roman" w:hAnsi="Times New Roman" w:cs="Times New Roman"/>
        </w:rPr>
        <w:t>sell Made in India consumer products.</w:t>
      </w:r>
    </w:p>
    <w:p w14:paraId="35814E2F" w14:textId="77777777" w:rsidR="00A47BFC" w:rsidRPr="00A93F1D" w:rsidRDefault="00A47BFC" w:rsidP="004D71A5">
      <w:pPr>
        <w:pStyle w:val="ListParagraph"/>
        <w:widowControl w:val="0"/>
        <w:numPr>
          <w:ilvl w:val="0"/>
          <w:numId w:val="4"/>
        </w:numPr>
        <w:autoSpaceDE w:val="0"/>
        <w:autoSpaceDN w:val="0"/>
        <w:spacing w:before="6" w:after="120" w:line="480" w:lineRule="auto"/>
        <w:ind w:left="567" w:right="84" w:hanging="567"/>
        <w:contextualSpacing w:val="0"/>
        <w:jc w:val="both"/>
        <w:rPr>
          <w:rFonts w:ascii="Times New Roman" w:hAnsi="Times New Roman" w:cs="Times New Roman"/>
        </w:rPr>
      </w:pPr>
      <w:r w:rsidRPr="00A93F1D">
        <w:rPr>
          <w:rFonts w:ascii="Times New Roman" w:hAnsi="Times New Roman" w:cs="Times New Roman"/>
        </w:rPr>
        <w:t>Government of India has allowed 100% FDI in online retail of goods and services through the automatic route, thereby providing clarity on the existing businesses of E-commerce companies operating in India.</w:t>
      </w:r>
    </w:p>
    <w:p w14:paraId="3CA133F2" w14:textId="77777777" w:rsidR="00A47BFC" w:rsidRPr="00A93F1D" w:rsidRDefault="00A47BFC" w:rsidP="004D71A5">
      <w:pPr>
        <w:pStyle w:val="ListParagraph"/>
        <w:widowControl w:val="0"/>
        <w:numPr>
          <w:ilvl w:val="0"/>
          <w:numId w:val="4"/>
        </w:numPr>
        <w:autoSpaceDE w:val="0"/>
        <w:autoSpaceDN w:val="0"/>
        <w:spacing w:before="4" w:after="0" w:line="480" w:lineRule="auto"/>
        <w:ind w:left="567" w:right="84" w:hanging="567"/>
        <w:contextualSpacing w:val="0"/>
        <w:jc w:val="both"/>
        <w:rPr>
          <w:rFonts w:ascii="Times New Roman" w:hAnsi="Times New Roman" w:cs="Times New Roman"/>
        </w:rPr>
      </w:pPr>
      <w:r w:rsidRPr="00A93F1D">
        <w:rPr>
          <w:rFonts w:ascii="Times New Roman" w:hAnsi="Times New Roman" w:cs="Times New Roman"/>
        </w:rPr>
        <w:t>The Minister of MSME announced inclusion of retail and wholesale trades as MSMEs. Retail and wholesale trade will now get the benefit of priority sector lending under the RBI guidelines.</w:t>
      </w:r>
    </w:p>
    <w:p w14:paraId="193C2CFE" w14:textId="429F251C" w:rsidR="00A47BFC" w:rsidRPr="00A93F1D" w:rsidRDefault="00A47BFC" w:rsidP="00D9552E">
      <w:pPr>
        <w:pStyle w:val="Heading2"/>
        <w:spacing w:line="480" w:lineRule="auto"/>
        <w:ind w:left="0" w:right="84"/>
        <w:rPr>
          <w:sz w:val="24"/>
          <w:szCs w:val="24"/>
        </w:rPr>
      </w:pPr>
      <w:r w:rsidRPr="00A93F1D">
        <w:rPr>
          <w:sz w:val="24"/>
          <w:szCs w:val="24"/>
        </w:rPr>
        <w:t>Road ahead</w:t>
      </w:r>
    </w:p>
    <w:p w14:paraId="1743EF0B" w14:textId="77777777" w:rsidR="00A47BFC" w:rsidRPr="00A93F1D" w:rsidRDefault="00A47BFC" w:rsidP="00D9552E">
      <w:pPr>
        <w:pStyle w:val="BodyText"/>
        <w:spacing w:line="480" w:lineRule="auto"/>
        <w:ind w:right="84"/>
        <w:jc w:val="both"/>
      </w:pPr>
      <w:r w:rsidRPr="00A93F1D">
        <w:t>The COVID-19 pandemic has caused changes in consumer preferences, habits, and attitudes over the past two years. This has a significant impact on how people buy and consume goods and services. Global retailers are now using cutting-edge business strategies to take advantage of new retail opportunities. Consumers no longer</w:t>
      </w:r>
      <w:r w:rsidRPr="00A93F1D">
        <w:rPr>
          <w:spacing w:val="40"/>
        </w:rPr>
        <w:t xml:space="preserve"> </w:t>
      </w:r>
      <w:r w:rsidRPr="00A93F1D">
        <w:t xml:space="preserve">distinguish between offline and online consumption channels. Due to this, major </w:t>
      </w:r>
      <w:r w:rsidRPr="00A93F1D">
        <w:lastRenderedPageBreak/>
        <w:t>companies are experimenting with different ways to design seamless retail experiences that are integrated across all channels. By utilising both established e-commerce platforms and traditional techniques, retailers are also experimenting with revenue models to improve their customer value offer.</w:t>
      </w:r>
    </w:p>
    <w:p w14:paraId="2906E446" w14:textId="1652344A" w:rsidR="005871E1" w:rsidRPr="00A93F1D" w:rsidRDefault="00A47BFC" w:rsidP="00D9552E">
      <w:pPr>
        <w:pStyle w:val="BodyText"/>
        <w:spacing w:after="120" w:line="480" w:lineRule="auto"/>
        <w:ind w:right="84"/>
        <w:jc w:val="both"/>
      </w:pPr>
      <w:r w:rsidRPr="00A93F1D">
        <w:t xml:space="preserve">E-commerce is expanding steadily in the country. Customers have the ever-increasing choice of products at the lowest rates. E-commerce is probably creating the biggest revolution in retail industry, and this trend is likely to continue in the years to come. </w:t>
      </w:r>
    </w:p>
    <w:p w14:paraId="0E370B9E" w14:textId="603053DC" w:rsidR="00A47BFC" w:rsidRPr="00A93F1D" w:rsidRDefault="00A47BFC" w:rsidP="00D9552E">
      <w:pPr>
        <w:pStyle w:val="BodyText"/>
        <w:spacing w:line="480" w:lineRule="auto"/>
        <w:ind w:right="84"/>
        <w:jc w:val="both"/>
        <w:rPr>
          <w:spacing w:val="-2"/>
        </w:rPr>
      </w:pPr>
      <w:r w:rsidRPr="00A93F1D">
        <w:t>Retailers should leverage digital retail channels (E-commerce), which would enable them to spend less money on real estate while reaching out to more customers in tier II and</w:t>
      </w:r>
      <w:r w:rsidRPr="00A93F1D">
        <w:rPr>
          <w:spacing w:val="7"/>
        </w:rPr>
        <w:t xml:space="preserve"> </w:t>
      </w:r>
      <w:r w:rsidRPr="00A93F1D">
        <w:t>tier</w:t>
      </w:r>
      <w:r w:rsidRPr="00A93F1D">
        <w:rPr>
          <w:spacing w:val="5"/>
        </w:rPr>
        <w:t xml:space="preserve"> </w:t>
      </w:r>
      <w:r w:rsidRPr="00A93F1D">
        <w:t>III</w:t>
      </w:r>
      <w:r w:rsidRPr="00A93F1D">
        <w:rPr>
          <w:spacing w:val="5"/>
        </w:rPr>
        <w:t xml:space="preserve"> </w:t>
      </w:r>
      <w:r w:rsidRPr="00A93F1D">
        <w:t>cities.</w:t>
      </w:r>
      <w:r w:rsidRPr="00A93F1D">
        <w:rPr>
          <w:spacing w:val="7"/>
        </w:rPr>
        <w:t xml:space="preserve"> </w:t>
      </w:r>
      <w:r w:rsidRPr="00A93F1D">
        <w:t>Online</w:t>
      </w:r>
      <w:r w:rsidRPr="00A93F1D">
        <w:rPr>
          <w:spacing w:val="5"/>
        </w:rPr>
        <w:t xml:space="preserve"> </w:t>
      </w:r>
      <w:r w:rsidRPr="00A93F1D">
        <w:t>retail</w:t>
      </w:r>
      <w:r w:rsidRPr="00A93F1D">
        <w:rPr>
          <w:spacing w:val="9"/>
        </w:rPr>
        <w:t xml:space="preserve"> </w:t>
      </w:r>
      <w:r w:rsidRPr="00A93F1D">
        <w:t>market</w:t>
      </w:r>
      <w:r w:rsidRPr="00A93F1D">
        <w:rPr>
          <w:spacing w:val="5"/>
        </w:rPr>
        <w:t xml:space="preserve"> </w:t>
      </w:r>
      <w:r w:rsidRPr="00A93F1D">
        <w:t>in</w:t>
      </w:r>
      <w:r w:rsidRPr="00A93F1D">
        <w:rPr>
          <w:spacing w:val="6"/>
        </w:rPr>
        <w:t xml:space="preserve"> </w:t>
      </w:r>
      <w:r w:rsidRPr="00A93F1D">
        <w:t>India</w:t>
      </w:r>
      <w:r w:rsidRPr="00A93F1D">
        <w:rPr>
          <w:spacing w:val="6"/>
        </w:rPr>
        <w:t xml:space="preserve"> </w:t>
      </w:r>
      <w:r w:rsidRPr="00A93F1D">
        <w:t>is</w:t>
      </w:r>
      <w:r w:rsidRPr="00A93F1D">
        <w:rPr>
          <w:spacing w:val="8"/>
        </w:rPr>
        <w:t xml:space="preserve"> </w:t>
      </w:r>
      <w:r w:rsidRPr="00A93F1D">
        <w:t>projected</w:t>
      </w:r>
      <w:r w:rsidRPr="00A93F1D">
        <w:rPr>
          <w:spacing w:val="7"/>
        </w:rPr>
        <w:t xml:space="preserve"> </w:t>
      </w:r>
      <w:r w:rsidRPr="00A93F1D">
        <w:t>to</w:t>
      </w:r>
      <w:r w:rsidRPr="00A93F1D">
        <w:rPr>
          <w:spacing w:val="8"/>
        </w:rPr>
        <w:t xml:space="preserve"> </w:t>
      </w:r>
      <w:r w:rsidRPr="00A93F1D">
        <w:t>reach</w:t>
      </w:r>
      <w:r w:rsidRPr="00A93F1D">
        <w:rPr>
          <w:spacing w:val="4"/>
        </w:rPr>
        <w:t xml:space="preserve"> </w:t>
      </w:r>
      <w:r w:rsidRPr="00A93F1D">
        <w:t>US$</w:t>
      </w:r>
      <w:r w:rsidRPr="00A93F1D">
        <w:rPr>
          <w:spacing w:val="4"/>
        </w:rPr>
        <w:t xml:space="preserve"> </w:t>
      </w:r>
      <w:r w:rsidRPr="00A93F1D">
        <w:t>350</w:t>
      </w:r>
      <w:r w:rsidRPr="00A93F1D">
        <w:rPr>
          <w:spacing w:val="6"/>
        </w:rPr>
        <w:t xml:space="preserve"> </w:t>
      </w:r>
      <w:r w:rsidRPr="00A93F1D">
        <w:t>billion</w:t>
      </w:r>
      <w:r w:rsidRPr="00A93F1D">
        <w:rPr>
          <w:spacing w:val="4"/>
        </w:rPr>
        <w:t xml:space="preserve"> </w:t>
      </w:r>
      <w:r w:rsidRPr="00A93F1D">
        <w:rPr>
          <w:spacing w:val="-5"/>
        </w:rPr>
        <w:t xml:space="preserve">by </w:t>
      </w:r>
      <w:r w:rsidRPr="00A93F1D">
        <w:t>2030 from an estimated US$ 55 billion in 2021, due to rising online shoppers in the country.</w:t>
      </w:r>
      <w:r w:rsidRPr="00A93F1D">
        <w:rPr>
          <w:spacing w:val="21"/>
        </w:rPr>
        <w:t xml:space="preserve"> </w:t>
      </w:r>
      <w:r w:rsidRPr="00A93F1D">
        <w:t>Online</w:t>
      </w:r>
      <w:r w:rsidRPr="00A93F1D">
        <w:rPr>
          <w:spacing w:val="21"/>
        </w:rPr>
        <w:t xml:space="preserve"> </w:t>
      </w:r>
      <w:r w:rsidRPr="00A93F1D">
        <w:t>penetration</w:t>
      </w:r>
      <w:r w:rsidRPr="00A93F1D">
        <w:rPr>
          <w:spacing w:val="22"/>
        </w:rPr>
        <w:t xml:space="preserve"> </w:t>
      </w:r>
      <w:r w:rsidRPr="00A93F1D">
        <w:t>of</w:t>
      </w:r>
      <w:r w:rsidRPr="00A93F1D">
        <w:rPr>
          <w:spacing w:val="21"/>
        </w:rPr>
        <w:t xml:space="preserve"> </w:t>
      </w:r>
      <w:r w:rsidRPr="00A93F1D">
        <w:t>retail</w:t>
      </w:r>
      <w:r w:rsidRPr="00A93F1D">
        <w:rPr>
          <w:spacing w:val="21"/>
        </w:rPr>
        <w:t xml:space="preserve"> </w:t>
      </w:r>
      <w:r w:rsidRPr="00A93F1D">
        <w:t>is</w:t>
      </w:r>
      <w:r w:rsidRPr="00A93F1D">
        <w:rPr>
          <w:spacing w:val="22"/>
        </w:rPr>
        <w:t xml:space="preserve"> </w:t>
      </w:r>
      <w:r w:rsidRPr="00A93F1D">
        <w:t>expected</w:t>
      </w:r>
      <w:r w:rsidRPr="00A93F1D">
        <w:rPr>
          <w:spacing w:val="22"/>
        </w:rPr>
        <w:t xml:space="preserve"> </w:t>
      </w:r>
      <w:r w:rsidRPr="00A93F1D">
        <w:t>to</w:t>
      </w:r>
      <w:r w:rsidRPr="00A93F1D">
        <w:rPr>
          <w:spacing w:val="22"/>
        </w:rPr>
        <w:t xml:space="preserve"> </w:t>
      </w:r>
      <w:r w:rsidRPr="00A93F1D">
        <w:t>reach</w:t>
      </w:r>
      <w:r w:rsidRPr="00A93F1D">
        <w:rPr>
          <w:spacing w:val="22"/>
        </w:rPr>
        <w:t xml:space="preserve"> </w:t>
      </w:r>
      <w:r w:rsidRPr="00A93F1D">
        <w:t>10.7%</w:t>
      </w:r>
      <w:r w:rsidRPr="00A93F1D">
        <w:rPr>
          <w:spacing w:val="23"/>
        </w:rPr>
        <w:t xml:space="preserve"> </w:t>
      </w:r>
      <w:r w:rsidRPr="00A93F1D">
        <w:t>by</w:t>
      </w:r>
      <w:r w:rsidRPr="00A93F1D">
        <w:rPr>
          <w:spacing w:val="23"/>
        </w:rPr>
        <w:t xml:space="preserve"> </w:t>
      </w:r>
      <w:r w:rsidRPr="00A93F1D">
        <w:t>2024</w:t>
      </w:r>
      <w:r w:rsidRPr="00A93F1D">
        <w:rPr>
          <w:spacing w:val="20"/>
        </w:rPr>
        <w:t xml:space="preserve"> </w:t>
      </w:r>
      <w:r w:rsidRPr="00A93F1D">
        <w:t>versus</w:t>
      </w:r>
      <w:r w:rsidRPr="00A93F1D">
        <w:rPr>
          <w:spacing w:val="23"/>
        </w:rPr>
        <w:t xml:space="preserve"> </w:t>
      </w:r>
      <w:r w:rsidRPr="00A93F1D">
        <w:t xml:space="preserve">4.7% in 2019. Nevertheless, long-term outlook for the industry looks positive, supported by rising income, favourable demographics, entry of foreign players, and increasing </w:t>
      </w:r>
      <w:r w:rsidRPr="00A93F1D">
        <w:rPr>
          <w:spacing w:val="-2"/>
        </w:rPr>
        <w:t>urbanisation.</w:t>
      </w:r>
    </w:p>
    <w:p w14:paraId="1CB2E7EB" w14:textId="77777777" w:rsidR="00A47BFC" w:rsidRPr="00A93F1D" w:rsidRDefault="00A47BFC" w:rsidP="00141FB5">
      <w:pPr>
        <w:pStyle w:val="Heading2"/>
        <w:spacing w:line="480" w:lineRule="auto"/>
        <w:ind w:left="0" w:right="84"/>
        <w:rPr>
          <w:sz w:val="24"/>
          <w:szCs w:val="24"/>
        </w:rPr>
      </w:pPr>
      <w:r w:rsidRPr="00A93F1D">
        <w:rPr>
          <w:sz w:val="24"/>
          <w:szCs w:val="24"/>
        </w:rPr>
        <w:t>Fashion</w:t>
      </w:r>
      <w:r w:rsidRPr="00A93F1D">
        <w:rPr>
          <w:spacing w:val="8"/>
          <w:sz w:val="24"/>
          <w:szCs w:val="24"/>
        </w:rPr>
        <w:t xml:space="preserve"> </w:t>
      </w:r>
      <w:r w:rsidRPr="00A93F1D">
        <w:rPr>
          <w:sz w:val="24"/>
          <w:szCs w:val="24"/>
        </w:rPr>
        <w:t>Retail</w:t>
      </w:r>
      <w:r w:rsidRPr="00A93F1D">
        <w:rPr>
          <w:spacing w:val="9"/>
          <w:sz w:val="24"/>
          <w:szCs w:val="24"/>
        </w:rPr>
        <w:t xml:space="preserve"> </w:t>
      </w:r>
      <w:r w:rsidRPr="00A93F1D">
        <w:rPr>
          <w:sz w:val="24"/>
          <w:szCs w:val="24"/>
        </w:rPr>
        <w:t>Scenario</w:t>
      </w:r>
      <w:r w:rsidRPr="00A93F1D">
        <w:rPr>
          <w:spacing w:val="9"/>
          <w:sz w:val="24"/>
          <w:szCs w:val="24"/>
        </w:rPr>
        <w:t xml:space="preserve"> </w:t>
      </w:r>
      <w:r w:rsidRPr="00A93F1D">
        <w:rPr>
          <w:sz w:val="24"/>
          <w:szCs w:val="24"/>
        </w:rPr>
        <w:t>in</w:t>
      </w:r>
      <w:r w:rsidRPr="00A93F1D">
        <w:rPr>
          <w:spacing w:val="9"/>
          <w:sz w:val="24"/>
          <w:szCs w:val="24"/>
        </w:rPr>
        <w:t xml:space="preserve"> </w:t>
      </w:r>
      <w:r w:rsidRPr="00A93F1D">
        <w:rPr>
          <w:sz w:val="24"/>
          <w:szCs w:val="24"/>
        </w:rPr>
        <w:t>India:</w:t>
      </w:r>
      <w:r w:rsidRPr="00A93F1D">
        <w:rPr>
          <w:spacing w:val="10"/>
          <w:sz w:val="24"/>
          <w:szCs w:val="24"/>
        </w:rPr>
        <w:t xml:space="preserve"> </w:t>
      </w:r>
      <w:r w:rsidRPr="00A93F1D">
        <w:rPr>
          <w:sz w:val="24"/>
          <w:szCs w:val="24"/>
        </w:rPr>
        <w:t>Trends</w:t>
      </w:r>
      <w:r w:rsidRPr="00A93F1D">
        <w:rPr>
          <w:spacing w:val="9"/>
          <w:sz w:val="24"/>
          <w:szCs w:val="24"/>
        </w:rPr>
        <w:t xml:space="preserve"> </w:t>
      </w:r>
      <w:r w:rsidRPr="00A93F1D">
        <w:rPr>
          <w:sz w:val="24"/>
          <w:szCs w:val="24"/>
        </w:rPr>
        <w:t>and</w:t>
      </w:r>
      <w:r w:rsidRPr="00A93F1D">
        <w:rPr>
          <w:spacing w:val="9"/>
          <w:sz w:val="24"/>
          <w:szCs w:val="24"/>
        </w:rPr>
        <w:t xml:space="preserve"> </w:t>
      </w:r>
      <w:r w:rsidRPr="00A93F1D">
        <w:rPr>
          <w:sz w:val="24"/>
          <w:szCs w:val="24"/>
        </w:rPr>
        <w:t>Market</w:t>
      </w:r>
      <w:r w:rsidRPr="00A93F1D">
        <w:rPr>
          <w:spacing w:val="9"/>
          <w:sz w:val="24"/>
          <w:szCs w:val="24"/>
        </w:rPr>
        <w:t xml:space="preserve"> </w:t>
      </w:r>
      <w:r w:rsidRPr="00A93F1D">
        <w:rPr>
          <w:spacing w:val="-2"/>
          <w:sz w:val="24"/>
          <w:szCs w:val="24"/>
        </w:rPr>
        <w:t>Dynamics</w:t>
      </w:r>
    </w:p>
    <w:p w14:paraId="4CB10F70" w14:textId="4DF78FEB" w:rsidR="00A47BFC" w:rsidRPr="00A93F1D" w:rsidRDefault="00A47BFC" w:rsidP="00D9552E">
      <w:pPr>
        <w:pStyle w:val="BodyText"/>
        <w:spacing w:line="480" w:lineRule="auto"/>
        <w:ind w:right="84"/>
        <w:jc w:val="both"/>
      </w:pPr>
      <w:r w:rsidRPr="00A93F1D">
        <w:t>The</w:t>
      </w:r>
      <w:r w:rsidRPr="00A93F1D">
        <w:rPr>
          <w:spacing w:val="18"/>
        </w:rPr>
        <w:t xml:space="preserve"> </w:t>
      </w:r>
      <w:r w:rsidRPr="00A93F1D">
        <w:t>Indian</w:t>
      </w:r>
      <w:r w:rsidRPr="00A93F1D">
        <w:rPr>
          <w:spacing w:val="17"/>
        </w:rPr>
        <w:t xml:space="preserve"> </w:t>
      </w:r>
      <w:r w:rsidRPr="00A93F1D">
        <w:t>retail</w:t>
      </w:r>
      <w:r w:rsidRPr="00A93F1D">
        <w:rPr>
          <w:spacing w:val="21"/>
        </w:rPr>
        <w:t xml:space="preserve"> </w:t>
      </w:r>
      <w:r w:rsidRPr="00A93F1D">
        <w:t>market</w:t>
      </w:r>
      <w:r w:rsidRPr="00A93F1D">
        <w:rPr>
          <w:spacing w:val="18"/>
        </w:rPr>
        <w:t xml:space="preserve"> </w:t>
      </w:r>
      <w:r w:rsidRPr="00A93F1D">
        <w:t>is</w:t>
      </w:r>
      <w:r w:rsidRPr="00A93F1D">
        <w:rPr>
          <w:spacing w:val="18"/>
        </w:rPr>
        <w:t xml:space="preserve"> </w:t>
      </w:r>
      <w:r w:rsidRPr="00A93F1D">
        <w:t>expected</w:t>
      </w:r>
      <w:r w:rsidRPr="00A93F1D">
        <w:rPr>
          <w:spacing w:val="18"/>
        </w:rPr>
        <w:t xml:space="preserve"> </w:t>
      </w:r>
      <w:r w:rsidRPr="00A93F1D">
        <w:t>to</w:t>
      </w:r>
      <w:r w:rsidRPr="00A93F1D">
        <w:rPr>
          <w:spacing w:val="18"/>
        </w:rPr>
        <w:t xml:space="preserve"> </w:t>
      </w:r>
      <w:r w:rsidRPr="00A93F1D">
        <w:t>show</w:t>
      </w:r>
      <w:r w:rsidRPr="00A93F1D">
        <w:rPr>
          <w:spacing w:val="18"/>
        </w:rPr>
        <w:t xml:space="preserve"> </w:t>
      </w:r>
      <w:r w:rsidRPr="00A93F1D">
        <w:t>a</w:t>
      </w:r>
      <w:r w:rsidRPr="00A93F1D">
        <w:rPr>
          <w:spacing w:val="17"/>
        </w:rPr>
        <w:t xml:space="preserve"> </w:t>
      </w:r>
      <w:r w:rsidRPr="00A93F1D">
        <w:t>promising</w:t>
      </w:r>
      <w:r w:rsidRPr="00A93F1D">
        <w:rPr>
          <w:spacing w:val="17"/>
        </w:rPr>
        <w:t xml:space="preserve"> </w:t>
      </w:r>
      <w:r w:rsidRPr="00A93F1D">
        <w:t>year-on-year</w:t>
      </w:r>
      <w:r w:rsidRPr="00A93F1D">
        <w:rPr>
          <w:spacing w:val="18"/>
        </w:rPr>
        <w:t xml:space="preserve"> </w:t>
      </w:r>
      <w:r w:rsidRPr="00A93F1D">
        <w:t>growth</w:t>
      </w:r>
      <w:r w:rsidRPr="00A93F1D">
        <w:rPr>
          <w:spacing w:val="18"/>
        </w:rPr>
        <w:t xml:space="preserve"> </w:t>
      </w:r>
      <w:r w:rsidRPr="00A93F1D">
        <w:t>of</w:t>
      </w:r>
      <w:r w:rsidRPr="00A93F1D">
        <w:rPr>
          <w:spacing w:val="20"/>
        </w:rPr>
        <w:t xml:space="preserve"> </w:t>
      </w:r>
      <w:r w:rsidRPr="00A93F1D">
        <w:t>6</w:t>
      </w:r>
      <w:r w:rsidRPr="00A93F1D">
        <w:rPr>
          <w:spacing w:val="17"/>
        </w:rPr>
        <w:t xml:space="preserve"> </w:t>
      </w:r>
      <w:r w:rsidRPr="00A93F1D">
        <w:t>% to reach USD 865 billion, by 2023, from the current USD 490 billion. The share of apparel in India’s retail market is 8 %, corresponding to a value of USD 40 billion. In addition to fashion apparel, the growing demand for fashion accessories makes the Indian fashion market both interesting and profitable. The Indian fashion retail market has seen several fascinating changes and challenges in recent years, which are</w:t>
      </w:r>
      <w:r w:rsidRPr="00A93F1D">
        <w:rPr>
          <w:spacing w:val="80"/>
        </w:rPr>
        <w:t xml:space="preserve"> </w:t>
      </w:r>
      <w:r w:rsidRPr="00A93F1D">
        <w:t xml:space="preserve">indicators of the country’s evolving fashion retail </w:t>
      </w:r>
      <w:r w:rsidR="00141FB5" w:rsidRPr="00A93F1D">
        <w:t xml:space="preserve"> </w:t>
      </w:r>
      <w:r w:rsidRPr="00A93F1D">
        <w:t>market. The challenges associated</w:t>
      </w:r>
      <w:r w:rsidRPr="00A93F1D">
        <w:rPr>
          <w:spacing w:val="40"/>
        </w:rPr>
        <w:t xml:space="preserve"> </w:t>
      </w:r>
      <w:r w:rsidRPr="00A93F1D">
        <w:t>with these changes need to be addressed in the most efficient and sensible manner in order to harness the associated benefits.</w:t>
      </w:r>
    </w:p>
    <w:p w14:paraId="58D38A6C" w14:textId="13EED6BF" w:rsidR="00A47BFC" w:rsidRPr="00A93F1D" w:rsidRDefault="00A47BFC" w:rsidP="00D9552E">
      <w:pPr>
        <w:pStyle w:val="BodyText"/>
        <w:spacing w:after="120" w:line="480" w:lineRule="auto"/>
        <w:ind w:right="84"/>
        <w:jc w:val="both"/>
        <w:rPr>
          <w:b/>
          <w:bCs/>
          <w:color w:val="000000" w:themeColor="text1"/>
        </w:rPr>
      </w:pPr>
      <w:r w:rsidRPr="00A93F1D">
        <w:rPr>
          <w:b/>
          <w:bCs/>
          <w:color w:val="000000" w:themeColor="text1"/>
        </w:rPr>
        <w:lastRenderedPageBreak/>
        <w:t>Retail</w:t>
      </w:r>
      <w:r w:rsidRPr="00A93F1D">
        <w:rPr>
          <w:b/>
          <w:bCs/>
          <w:color w:val="000000" w:themeColor="text1"/>
          <w:spacing w:val="7"/>
        </w:rPr>
        <w:t xml:space="preserve"> </w:t>
      </w:r>
      <w:r w:rsidRPr="00A93F1D">
        <w:rPr>
          <w:b/>
          <w:bCs/>
          <w:color w:val="000000" w:themeColor="text1"/>
        </w:rPr>
        <w:t>Scenario</w:t>
      </w:r>
      <w:r w:rsidRPr="00A93F1D">
        <w:rPr>
          <w:b/>
          <w:bCs/>
          <w:color w:val="000000" w:themeColor="text1"/>
          <w:spacing w:val="12"/>
        </w:rPr>
        <w:t xml:space="preserve"> </w:t>
      </w:r>
      <w:r w:rsidRPr="00A93F1D">
        <w:rPr>
          <w:b/>
          <w:bCs/>
          <w:color w:val="000000" w:themeColor="text1"/>
        </w:rPr>
        <w:t>in</w:t>
      </w:r>
      <w:r w:rsidRPr="00A93F1D">
        <w:rPr>
          <w:b/>
          <w:bCs/>
          <w:color w:val="000000" w:themeColor="text1"/>
          <w:spacing w:val="11"/>
        </w:rPr>
        <w:t xml:space="preserve"> </w:t>
      </w:r>
      <w:r w:rsidRPr="00A93F1D">
        <w:rPr>
          <w:b/>
          <w:bCs/>
          <w:color w:val="000000" w:themeColor="text1"/>
          <w:spacing w:val="-2"/>
        </w:rPr>
        <w:t>Kerala</w:t>
      </w:r>
    </w:p>
    <w:p w14:paraId="72F3BC56" w14:textId="0CD2B4FD" w:rsidR="00801046" w:rsidRPr="00A93F1D" w:rsidRDefault="00A47BFC" w:rsidP="00D9552E">
      <w:pPr>
        <w:pStyle w:val="BodyText"/>
        <w:spacing w:line="480" w:lineRule="auto"/>
        <w:ind w:right="84"/>
        <w:jc w:val="both"/>
      </w:pPr>
      <w:r w:rsidRPr="00A93F1D">
        <w:t>In Kerala, there has been an explosion in retailing in the last few years. Organised retailing is spreading and making its presence felt in different parts of the State. The major national retail players in the State include the Spencer’s, Reliance, Big Bazaar, and Fabmall alongside local chains</w:t>
      </w:r>
      <w:r w:rsidRPr="00A93F1D">
        <w:rPr>
          <w:spacing w:val="15"/>
        </w:rPr>
        <w:t xml:space="preserve"> </w:t>
      </w:r>
      <w:r w:rsidRPr="00A93F1D">
        <w:t>like Margin Free Markets and Varkey’s. In Kerala,</w:t>
      </w:r>
      <w:r w:rsidRPr="00A93F1D">
        <w:rPr>
          <w:spacing w:val="80"/>
        </w:rPr>
        <w:t xml:space="preserve"> </w:t>
      </w:r>
      <w:r w:rsidRPr="00A93F1D">
        <w:t>a sector of people is opposing the retail giants because it will spoil the retail sector. But in</w:t>
      </w:r>
      <w:r w:rsidRPr="00A93F1D">
        <w:rPr>
          <w:spacing w:val="25"/>
        </w:rPr>
        <w:t xml:space="preserve"> </w:t>
      </w:r>
      <w:r w:rsidRPr="00A93F1D">
        <w:t>Malabar</w:t>
      </w:r>
      <w:r w:rsidRPr="00A93F1D">
        <w:rPr>
          <w:spacing w:val="25"/>
        </w:rPr>
        <w:t xml:space="preserve"> </w:t>
      </w:r>
      <w:r w:rsidRPr="00A93F1D">
        <w:t>region,</w:t>
      </w:r>
      <w:r w:rsidRPr="00A93F1D">
        <w:rPr>
          <w:spacing w:val="27"/>
        </w:rPr>
        <w:t xml:space="preserve"> </w:t>
      </w:r>
      <w:r w:rsidRPr="00A93F1D">
        <w:t>a</w:t>
      </w:r>
      <w:r w:rsidRPr="00A93F1D">
        <w:rPr>
          <w:spacing w:val="24"/>
        </w:rPr>
        <w:t xml:space="preserve"> </w:t>
      </w:r>
      <w:r w:rsidRPr="00A93F1D">
        <w:t>group</w:t>
      </w:r>
      <w:r w:rsidRPr="00A93F1D">
        <w:rPr>
          <w:spacing w:val="24"/>
        </w:rPr>
        <w:t xml:space="preserve"> </w:t>
      </w:r>
      <w:r w:rsidRPr="00A93F1D">
        <w:t>of</w:t>
      </w:r>
      <w:r w:rsidRPr="00A93F1D">
        <w:rPr>
          <w:spacing w:val="25"/>
        </w:rPr>
        <w:t xml:space="preserve"> </w:t>
      </w:r>
      <w:r w:rsidRPr="00A93F1D">
        <w:t>customers</w:t>
      </w:r>
      <w:r w:rsidRPr="00A93F1D">
        <w:rPr>
          <w:spacing w:val="24"/>
        </w:rPr>
        <w:t xml:space="preserve"> </w:t>
      </w:r>
      <w:r w:rsidRPr="00A93F1D">
        <w:t>has</w:t>
      </w:r>
      <w:r w:rsidRPr="00A93F1D">
        <w:rPr>
          <w:spacing w:val="25"/>
        </w:rPr>
        <w:t xml:space="preserve"> </w:t>
      </w:r>
      <w:r w:rsidRPr="00A93F1D">
        <w:t>decided</w:t>
      </w:r>
      <w:r w:rsidRPr="00A93F1D">
        <w:rPr>
          <w:spacing w:val="24"/>
        </w:rPr>
        <w:t xml:space="preserve"> </w:t>
      </w:r>
      <w:r w:rsidRPr="00A93F1D">
        <w:t>to</w:t>
      </w:r>
      <w:r w:rsidRPr="00A93F1D">
        <w:rPr>
          <w:spacing w:val="24"/>
        </w:rPr>
        <w:t xml:space="preserve"> </w:t>
      </w:r>
      <w:r w:rsidRPr="00A93F1D">
        <w:t>raise</w:t>
      </w:r>
      <w:r w:rsidRPr="00A93F1D">
        <w:rPr>
          <w:spacing w:val="24"/>
        </w:rPr>
        <w:t xml:space="preserve"> </w:t>
      </w:r>
      <w:r w:rsidRPr="00A93F1D">
        <w:t>their</w:t>
      </w:r>
      <w:r w:rsidRPr="00A93F1D">
        <w:rPr>
          <w:spacing w:val="26"/>
        </w:rPr>
        <w:t xml:space="preserve"> </w:t>
      </w:r>
      <w:r w:rsidRPr="00A93F1D">
        <w:t>voice</w:t>
      </w:r>
      <w:r w:rsidRPr="00A93F1D">
        <w:rPr>
          <w:spacing w:val="24"/>
        </w:rPr>
        <w:t xml:space="preserve"> </w:t>
      </w:r>
      <w:r w:rsidRPr="00A93F1D">
        <w:t>in</w:t>
      </w:r>
      <w:r w:rsidRPr="00A93F1D">
        <w:rPr>
          <w:spacing w:val="24"/>
        </w:rPr>
        <w:t xml:space="preserve"> </w:t>
      </w:r>
      <w:r w:rsidRPr="00A93F1D">
        <w:t>favour</w:t>
      </w:r>
      <w:r w:rsidRPr="00A93F1D">
        <w:rPr>
          <w:spacing w:val="26"/>
        </w:rPr>
        <w:t xml:space="preserve"> </w:t>
      </w:r>
      <w:r w:rsidRPr="00A93F1D">
        <w:t>of the big retail chains if it means better bargains for them. In Kozhikode, the Upabhoktru Samrakshana Samiti (Consumer Protection Committee) in 2007 organised its first rally welcoming the entry of organized retailers about 2000 people participated and raised their voice in favour of a proposed retail outlet there. But however the consumer’s demand goes diametrically against the stand of the Kerala Vyapari Vyavasayi Ekopana Samiti (KVVES) that are against the entry of big players into the retail arena. The Reliance Fresh outlets had to face many allegations and wide protests from the local traders for opening their stores in many parts of the State. But it can be seen that though the</w:t>
      </w:r>
      <w:r w:rsidRPr="00A93F1D">
        <w:rPr>
          <w:spacing w:val="-2"/>
        </w:rPr>
        <w:t xml:space="preserve"> </w:t>
      </w:r>
      <w:r w:rsidRPr="00A93F1D">
        <w:t>agitation</w:t>
      </w:r>
      <w:r w:rsidRPr="00A93F1D">
        <w:rPr>
          <w:spacing w:val="-2"/>
        </w:rPr>
        <w:t xml:space="preserve"> </w:t>
      </w:r>
      <w:r w:rsidRPr="00A93F1D">
        <w:t>against</w:t>
      </w:r>
      <w:r w:rsidRPr="00A93F1D">
        <w:rPr>
          <w:spacing w:val="-5"/>
        </w:rPr>
        <w:t xml:space="preserve"> </w:t>
      </w:r>
      <w:r w:rsidRPr="00A93F1D">
        <w:t>organized</w:t>
      </w:r>
      <w:r w:rsidRPr="00A93F1D">
        <w:rPr>
          <w:spacing w:val="-3"/>
        </w:rPr>
        <w:t xml:space="preserve"> </w:t>
      </w:r>
      <w:r w:rsidRPr="00A93F1D">
        <w:t>retail</w:t>
      </w:r>
      <w:r w:rsidRPr="00A93F1D">
        <w:rPr>
          <w:spacing w:val="-4"/>
        </w:rPr>
        <w:t xml:space="preserve"> </w:t>
      </w:r>
      <w:r w:rsidRPr="00A93F1D">
        <w:t>in</w:t>
      </w:r>
      <w:r w:rsidRPr="00A93F1D">
        <w:rPr>
          <w:spacing w:val="-3"/>
        </w:rPr>
        <w:t xml:space="preserve"> </w:t>
      </w:r>
      <w:r w:rsidRPr="00A93F1D">
        <w:t>the</w:t>
      </w:r>
      <w:r w:rsidRPr="00A93F1D">
        <w:rPr>
          <w:spacing w:val="-4"/>
        </w:rPr>
        <w:t xml:space="preserve"> </w:t>
      </w:r>
      <w:r w:rsidRPr="00A93F1D">
        <w:t>State</w:t>
      </w:r>
      <w:r w:rsidRPr="00A93F1D">
        <w:rPr>
          <w:spacing w:val="-6"/>
        </w:rPr>
        <w:t xml:space="preserve"> </w:t>
      </w:r>
      <w:r w:rsidRPr="00A93F1D">
        <w:t>has</w:t>
      </w:r>
      <w:r w:rsidRPr="00A93F1D">
        <w:rPr>
          <w:spacing w:val="-3"/>
        </w:rPr>
        <w:t xml:space="preserve"> </w:t>
      </w:r>
      <w:r w:rsidRPr="00A93F1D">
        <w:t>taken</w:t>
      </w:r>
      <w:r w:rsidRPr="00A93F1D">
        <w:rPr>
          <w:spacing w:val="-2"/>
        </w:rPr>
        <w:t xml:space="preserve"> </w:t>
      </w:r>
      <w:r w:rsidRPr="00A93F1D">
        <w:t>a</w:t>
      </w:r>
      <w:r w:rsidRPr="00A93F1D">
        <w:rPr>
          <w:spacing w:val="-6"/>
        </w:rPr>
        <w:t xml:space="preserve"> </w:t>
      </w:r>
      <w:r w:rsidRPr="00A93F1D">
        <w:t>serious</w:t>
      </w:r>
      <w:r w:rsidRPr="00A93F1D">
        <w:rPr>
          <w:spacing w:val="-5"/>
        </w:rPr>
        <w:t xml:space="preserve"> </w:t>
      </w:r>
      <w:r w:rsidRPr="00A93F1D">
        <w:t>turn</w:t>
      </w:r>
      <w:r w:rsidRPr="00A93F1D">
        <w:rPr>
          <w:spacing w:val="-3"/>
        </w:rPr>
        <w:t xml:space="preserve"> </w:t>
      </w:r>
      <w:r w:rsidRPr="00A93F1D">
        <w:t>in</w:t>
      </w:r>
      <w:r w:rsidRPr="00A93F1D">
        <w:rPr>
          <w:spacing w:val="-3"/>
        </w:rPr>
        <w:t xml:space="preserve"> </w:t>
      </w:r>
      <w:r w:rsidRPr="00A93F1D">
        <w:t>certain</w:t>
      </w:r>
      <w:r w:rsidRPr="00A93F1D">
        <w:rPr>
          <w:spacing w:val="-3"/>
        </w:rPr>
        <w:t xml:space="preserve"> </w:t>
      </w:r>
      <w:r w:rsidRPr="00A93F1D">
        <w:rPr>
          <w:spacing w:val="-2"/>
        </w:rPr>
        <w:t xml:space="preserve">parts, </w:t>
      </w:r>
      <w:r w:rsidRPr="00A93F1D">
        <w:t>the</w:t>
      </w:r>
      <w:r w:rsidRPr="00A93F1D">
        <w:rPr>
          <w:spacing w:val="23"/>
        </w:rPr>
        <w:t xml:space="preserve"> </w:t>
      </w:r>
      <w:r w:rsidRPr="00A93F1D">
        <w:t>trading community</w:t>
      </w:r>
      <w:r w:rsidRPr="00A93F1D">
        <w:rPr>
          <w:spacing w:val="23"/>
        </w:rPr>
        <w:t xml:space="preserve"> </w:t>
      </w:r>
      <w:r w:rsidRPr="00A93F1D">
        <w:t>of Kochi, seems</w:t>
      </w:r>
      <w:r w:rsidRPr="00A93F1D">
        <w:rPr>
          <w:spacing w:val="24"/>
        </w:rPr>
        <w:t xml:space="preserve"> </w:t>
      </w:r>
      <w:r w:rsidRPr="00A93F1D">
        <w:t>to be toeing a different line. In order to</w:t>
      </w:r>
      <w:r w:rsidRPr="00A93F1D">
        <w:rPr>
          <w:spacing w:val="23"/>
        </w:rPr>
        <w:t xml:space="preserve"> </w:t>
      </w:r>
      <w:r w:rsidRPr="00A93F1D">
        <w:t xml:space="preserve">meet the challenges posed by big retailers, the traditional retailers in the city are redefining business strategies, organizing leadership summits and focusing more on service. They are of the opinion that personal attention and service is something that they can offer to the consumers. Sourcing of products according to the tastes of the consumers and making it available to them is the other aspect of retail that the small and medium retailers are focussing on. However today’s consumers who are hard pressed for time will prefer to go to the market place which offers them best discount, finest ambience and utmost convenience. Retailing in Kerala is a subject too </w:t>
      </w:r>
      <w:r w:rsidRPr="00A93F1D">
        <w:lastRenderedPageBreak/>
        <w:t>subtle and relevant; as Kerala is known of more as a consumer State rather than a producer State. The introduction</w:t>
      </w:r>
      <w:r w:rsidRPr="00A93F1D">
        <w:rPr>
          <w:spacing w:val="19"/>
        </w:rPr>
        <w:t xml:space="preserve"> </w:t>
      </w:r>
      <w:r w:rsidRPr="00A93F1D">
        <w:t>of</w:t>
      </w:r>
      <w:r w:rsidRPr="00A93F1D">
        <w:rPr>
          <w:spacing w:val="19"/>
        </w:rPr>
        <w:t xml:space="preserve"> </w:t>
      </w:r>
      <w:r w:rsidRPr="00A93F1D">
        <w:t>Margin</w:t>
      </w:r>
      <w:r w:rsidRPr="00A93F1D">
        <w:rPr>
          <w:spacing w:val="22"/>
        </w:rPr>
        <w:t xml:space="preserve"> </w:t>
      </w:r>
      <w:r w:rsidRPr="00A93F1D">
        <w:t>Free</w:t>
      </w:r>
      <w:r w:rsidRPr="00A93F1D">
        <w:rPr>
          <w:spacing w:val="18"/>
        </w:rPr>
        <w:t xml:space="preserve"> </w:t>
      </w:r>
      <w:r w:rsidRPr="00A93F1D">
        <w:t>Markets</w:t>
      </w:r>
      <w:r w:rsidRPr="00A93F1D">
        <w:rPr>
          <w:spacing w:val="18"/>
        </w:rPr>
        <w:t xml:space="preserve"> </w:t>
      </w:r>
      <w:r w:rsidRPr="00A93F1D">
        <w:t>has</w:t>
      </w:r>
      <w:r w:rsidRPr="00A93F1D">
        <w:rPr>
          <w:spacing w:val="19"/>
        </w:rPr>
        <w:t xml:space="preserve"> </w:t>
      </w:r>
      <w:r w:rsidRPr="00A93F1D">
        <w:t>turned</w:t>
      </w:r>
      <w:r w:rsidRPr="00A93F1D">
        <w:rPr>
          <w:spacing w:val="20"/>
        </w:rPr>
        <w:t xml:space="preserve"> </w:t>
      </w:r>
      <w:r w:rsidRPr="00A93F1D">
        <w:t>out</w:t>
      </w:r>
      <w:r w:rsidRPr="00A93F1D">
        <w:rPr>
          <w:spacing w:val="19"/>
        </w:rPr>
        <w:t xml:space="preserve"> </w:t>
      </w:r>
      <w:r w:rsidRPr="00A93F1D">
        <w:t>to</w:t>
      </w:r>
      <w:r w:rsidRPr="00A93F1D">
        <w:rPr>
          <w:spacing w:val="18"/>
        </w:rPr>
        <w:t xml:space="preserve"> </w:t>
      </w:r>
      <w:r w:rsidRPr="00A93F1D">
        <w:t>be</w:t>
      </w:r>
      <w:r w:rsidRPr="00A93F1D">
        <w:rPr>
          <w:spacing w:val="20"/>
        </w:rPr>
        <w:t xml:space="preserve"> </w:t>
      </w:r>
      <w:r w:rsidRPr="00A93F1D">
        <w:t>a</w:t>
      </w:r>
      <w:r w:rsidRPr="00A93F1D">
        <w:rPr>
          <w:spacing w:val="19"/>
        </w:rPr>
        <w:t xml:space="preserve"> </w:t>
      </w:r>
      <w:r w:rsidRPr="00A93F1D">
        <w:t>grand</w:t>
      </w:r>
      <w:r w:rsidRPr="00A93F1D">
        <w:rPr>
          <w:spacing w:val="19"/>
        </w:rPr>
        <w:t xml:space="preserve"> </w:t>
      </w:r>
      <w:r w:rsidRPr="00A93F1D">
        <w:t>success</w:t>
      </w:r>
      <w:r w:rsidRPr="00A93F1D">
        <w:rPr>
          <w:spacing w:val="19"/>
        </w:rPr>
        <w:t xml:space="preserve"> </w:t>
      </w:r>
      <w:r w:rsidRPr="00A93F1D">
        <w:t>resulting</w:t>
      </w:r>
      <w:r w:rsidRPr="00A93F1D">
        <w:rPr>
          <w:spacing w:val="19"/>
        </w:rPr>
        <w:t xml:space="preserve"> </w:t>
      </w:r>
      <w:r w:rsidRPr="00A93F1D">
        <w:t xml:space="preserve">in it </w:t>
      </w:r>
    </w:p>
    <w:p w14:paraId="4696ED7E" w14:textId="5FFEAA68" w:rsidR="005871E1" w:rsidRPr="00A93F1D" w:rsidRDefault="00A47BFC" w:rsidP="00D9552E">
      <w:pPr>
        <w:pStyle w:val="BodyText"/>
        <w:spacing w:line="480" w:lineRule="auto"/>
        <w:ind w:right="84"/>
        <w:jc w:val="both"/>
      </w:pPr>
      <w:r w:rsidRPr="00A93F1D">
        <w:t>becoming one of the largest retail chains in the country. The future of retailing looks bright with the proposed entry of many major organized retailers. There are many who argue that small traders will be badly hit. Others argue that the farmers in the State will stand to benefit, while there will be choices plenty for the consumers. However, the present government in the State is in favour of the thousands of small retailers who are united under the banner of KVVES.</w:t>
      </w:r>
    </w:p>
    <w:p w14:paraId="09FC0A72" w14:textId="0C6F2930" w:rsidR="00A47BFC" w:rsidRPr="00A93F1D" w:rsidRDefault="00A47BFC" w:rsidP="00D9552E">
      <w:pPr>
        <w:pStyle w:val="Heading4"/>
        <w:spacing w:before="187" w:after="240" w:line="480" w:lineRule="auto"/>
        <w:ind w:right="84"/>
        <w:jc w:val="both"/>
        <w:rPr>
          <w:rFonts w:ascii="Times New Roman" w:hAnsi="Times New Roman" w:cs="Times New Roman"/>
          <w:b/>
          <w:bCs/>
          <w:i w:val="0"/>
          <w:iCs w:val="0"/>
          <w:color w:val="000000" w:themeColor="text1"/>
          <w:sz w:val="26"/>
          <w:szCs w:val="26"/>
        </w:rPr>
      </w:pPr>
      <w:r w:rsidRPr="00A93F1D">
        <w:rPr>
          <w:rFonts w:ascii="Times New Roman" w:hAnsi="Times New Roman" w:cs="Times New Roman"/>
          <w:b/>
          <w:bCs/>
          <w:i w:val="0"/>
          <w:iCs w:val="0"/>
          <w:color w:val="000000" w:themeColor="text1"/>
          <w:sz w:val="26"/>
          <w:szCs w:val="26"/>
        </w:rPr>
        <w:t>Retail</w:t>
      </w:r>
      <w:r w:rsidRPr="00A93F1D">
        <w:rPr>
          <w:rFonts w:ascii="Times New Roman" w:hAnsi="Times New Roman" w:cs="Times New Roman"/>
          <w:b/>
          <w:bCs/>
          <w:i w:val="0"/>
          <w:iCs w:val="0"/>
          <w:color w:val="000000" w:themeColor="text1"/>
          <w:spacing w:val="10"/>
          <w:sz w:val="26"/>
          <w:szCs w:val="26"/>
        </w:rPr>
        <w:t xml:space="preserve"> </w:t>
      </w:r>
      <w:r w:rsidRPr="00A93F1D">
        <w:rPr>
          <w:rFonts w:ascii="Times New Roman" w:hAnsi="Times New Roman" w:cs="Times New Roman"/>
          <w:b/>
          <w:bCs/>
          <w:i w:val="0"/>
          <w:iCs w:val="0"/>
          <w:color w:val="000000" w:themeColor="text1"/>
          <w:spacing w:val="-2"/>
          <w:sz w:val="26"/>
          <w:szCs w:val="26"/>
        </w:rPr>
        <w:t>trends</w:t>
      </w:r>
    </w:p>
    <w:p w14:paraId="313563C6" w14:textId="77DD4EAD" w:rsidR="005871E1" w:rsidRPr="00A93F1D" w:rsidRDefault="00A47BFC" w:rsidP="00D9552E">
      <w:pPr>
        <w:pStyle w:val="BodyText"/>
        <w:spacing w:line="480" w:lineRule="auto"/>
        <w:ind w:right="84"/>
        <w:jc w:val="both"/>
        <w:rPr>
          <w:spacing w:val="-2"/>
        </w:rPr>
      </w:pPr>
      <w:r w:rsidRPr="00A93F1D">
        <w:t xml:space="preserve">The retail industry is constantly evolving, and businesses must keep up with the latest trend in consumer needs to stay ahead of the competition. A pricing tool helps understand these trends, keeping ahead of the curve and satisfying customers’ </w:t>
      </w:r>
      <w:r w:rsidRPr="00A93F1D">
        <w:rPr>
          <w:spacing w:val="-2"/>
        </w:rPr>
        <w:t>expectations.</w:t>
      </w:r>
    </w:p>
    <w:p w14:paraId="60C9DFE1" w14:textId="16F043B3" w:rsidR="00AA309A" w:rsidRPr="00A93F1D" w:rsidRDefault="00AA309A" w:rsidP="004D71A5">
      <w:pPr>
        <w:pStyle w:val="Heading4"/>
        <w:numPr>
          <w:ilvl w:val="0"/>
          <w:numId w:val="4"/>
        </w:numPr>
        <w:tabs>
          <w:tab w:val="num" w:pos="360"/>
          <w:tab w:val="left" w:pos="1507"/>
        </w:tabs>
        <w:spacing w:before="189" w:after="240" w:line="480" w:lineRule="auto"/>
        <w:ind w:left="0" w:right="84" w:firstLine="0"/>
        <w:jc w:val="both"/>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z w:val="24"/>
          <w:szCs w:val="24"/>
        </w:rPr>
        <w:t>Consumer</w:t>
      </w:r>
      <w:r w:rsidRPr="00A93F1D">
        <w:rPr>
          <w:rFonts w:ascii="Times New Roman" w:hAnsi="Times New Roman" w:cs="Times New Roman"/>
          <w:b/>
          <w:bCs/>
          <w:i w:val="0"/>
          <w:iCs w:val="0"/>
          <w:color w:val="000000" w:themeColor="text1"/>
          <w:spacing w:val="16"/>
          <w:sz w:val="24"/>
          <w:szCs w:val="24"/>
        </w:rPr>
        <w:t xml:space="preserve"> </w:t>
      </w:r>
      <w:r w:rsidRPr="00A93F1D">
        <w:rPr>
          <w:rFonts w:ascii="Times New Roman" w:hAnsi="Times New Roman" w:cs="Times New Roman"/>
          <w:b/>
          <w:bCs/>
          <w:i w:val="0"/>
          <w:iCs w:val="0"/>
          <w:color w:val="000000" w:themeColor="text1"/>
          <w:spacing w:val="-2"/>
          <w:sz w:val="24"/>
          <w:szCs w:val="24"/>
        </w:rPr>
        <w:t>Spending</w:t>
      </w:r>
    </w:p>
    <w:p w14:paraId="4DC802A9" w14:textId="3312A6C9" w:rsidR="00AA309A" w:rsidRPr="00A93F1D" w:rsidRDefault="00AA309A" w:rsidP="00D9552E">
      <w:pPr>
        <w:pStyle w:val="BodyText"/>
        <w:spacing w:line="480" w:lineRule="auto"/>
        <w:ind w:right="84"/>
        <w:jc w:val="both"/>
      </w:pPr>
      <w:r w:rsidRPr="00A93F1D">
        <w:t>In an increasingly competitive landscape, retail industry players must compete in</w:t>
      </w:r>
      <w:r w:rsidRPr="00A93F1D">
        <w:rPr>
          <w:spacing w:val="80"/>
        </w:rPr>
        <w:t xml:space="preserve"> </w:t>
      </w:r>
      <w:r w:rsidRPr="00A93F1D">
        <w:t>several ways to gain a share of the market size. These days, consumers want first-rate customer service and an integrated shopping experience. The rise in omnichannel retailing is a confirmation of this.Consumers want to combine the benefits of traditional shopping habits with the convenience of using modern technology. Consumers may now be shopping online</w:t>
      </w:r>
      <w:r w:rsidRPr="00A93F1D">
        <w:rPr>
          <w:spacing w:val="40"/>
        </w:rPr>
        <w:t xml:space="preserve"> </w:t>
      </w:r>
      <w:r w:rsidRPr="00A93F1D">
        <w:t>using their tablets or smartphone. They could also be on the high street in a bricks-and- mortar store.</w:t>
      </w:r>
    </w:p>
    <w:p w14:paraId="6B7D54AD" w14:textId="4E5EB3CE" w:rsidR="005871E1" w:rsidRPr="00A93F1D" w:rsidRDefault="00AA309A" w:rsidP="00D9552E">
      <w:pPr>
        <w:pStyle w:val="BodyText"/>
        <w:spacing w:line="480" w:lineRule="auto"/>
        <w:ind w:right="84"/>
        <w:jc w:val="both"/>
      </w:pPr>
      <w:r w:rsidRPr="00A93F1D">
        <w:t xml:space="preserve">Consumer appetite for retail sales has remained robust. As such, retailers must now provide a hassle-free, seamless experience for the consumer to remain competitive </w:t>
      </w:r>
      <w:r w:rsidRPr="00A93F1D">
        <w:lastRenderedPageBreak/>
        <w:t>regardless</w:t>
      </w:r>
      <w:r w:rsidRPr="00A93F1D">
        <w:rPr>
          <w:spacing w:val="18"/>
        </w:rPr>
        <w:t xml:space="preserve"> </w:t>
      </w:r>
      <w:r w:rsidRPr="00A93F1D">
        <w:t>of</w:t>
      </w:r>
      <w:r w:rsidRPr="00A93F1D">
        <w:rPr>
          <w:spacing w:val="20"/>
        </w:rPr>
        <w:t xml:space="preserve"> </w:t>
      </w:r>
      <w:r w:rsidRPr="00A93F1D">
        <w:t>whether</w:t>
      </w:r>
      <w:r w:rsidRPr="00A93F1D">
        <w:rPr>
          <w:spacing w:val="18"/>
        </w:rPr>
        <w:t xml:space="preserve"> </w:t>
      </w:r>
      <w:r w:rsidRPr="00A93F1D">
        <w:t>you</w:t>
      </w:r>
      <w:r w:rsidRPr="00A93F1D">
        <w:rPr>
          <w:spacing w:val="18"/>
        </w:rPr>
        <w:t xml:space="preserve"> </w:t>
      </w:r>
      <w:r w:rsidRPr="00A93F1D">
        <w:t>are</w:t>
      </w:r>
      <w:r w:rsidRPr="00A93F1D">
        <w:rPr>
          <w:spacing w:val="20"/>
        </w:rPr>
        <w:t xml:space="preserve"> </w:t>
      </w:r>
      <w:r w:rsidRPr="00A93F1D">
        <w:t>a</w:t>
      </w:r>
      <w:r w:rsidRPr="00A93F1D">
        <w:rPr>
          <w:spacing w:val="20"/>
        </w:rPr>
        <w:t xml:space="preserve"> </w:t>
      </w:r>
      <w:r w:rsidRPr="00A93F1D">
        <w:t>market</w:t>
      </w:r>
      <w:r w:rsidRPr="00A93F1D">
        <w:rPr>
          <w:spacing w:val="18"/>
        </w:rPr>
        <w:t xml:space="preserve"> </w:t>
      </w:r>
      <w:r w:rsidRPr="00A93F1D">
        <w:t>stall,</w:t>
      </w:r>
      <w:r w:rsidRPr="00A93F1D">
        <w:rPr>
          <w:spacing w:val="18"/>
        </w:rPr>
        <w:t xml:space="preserve"> </w:t>
      </w:r>
      <w:r w:rsidRPr="00A93F1D">
        <w:t>part</w:t>
      </w:r>
      <w:r w:rsidRPr="00A93F1D">
        <w:rPr>
          <w:spacing w:val="18"/>
        </w:rPr>
        <w:t xml:space="preserve"> </w:t>
      </w:r>
      <w:r w:rsidRPr="00A93F1D">
        <w:t>of</w:t>
      </w:r>
      <w:r w:rsidRPr="00A93F1D">
        <w:rPr>
          <w:spacing w:val="20"/>
        </w:rPr>
        <w:t xml:space="preserve"> </w:t>
      </w:r>
      <w:r w:rsidRPr="00A93F1D">
        <w:t>the</w:t>
      </w:r>
      <w:r w:rsidRPr="00A93F1D">
        <w:rPr>
          <w:spacing w:val="18"/>
        </w:rPr>
        <w:t xml:space="preserve"> </w:t>
      </w:r>
      <w:r w:rsidRPr="00A93F1D">
        <w:t>UK</w:t>
      </w:r>
      <w:r w:rsidRPr="00A93F1D">
        <w:rPr>
          <w:spacing w:val="20"/>
        </w:rPr>
        <w:t xml:space="preserve"> </w:t>
      </w:r>
      <w:r w:rsidRPr="00A93F1D">
        <w:t>retail</w:t>
      </w:r>
      <w:r w:rsidRPr="00A93F1D">
        <w:rPr>
          <w:spacing w:val="19"/>
        </w:rPr>
        <w:t xml:space="preserve"> </w:t>
      </w:r>
      <w:r w:rsidRPr="00A93F1D">
        <w:t>industry</w:t>
      </w:r>
      <w:r w:rsidRPr="00A93F1D">
        <w:rPr>
          <w:spacing w:val="22"/>
        </w:rPr>
        <w:t xml:space="preserve"> </w:t>
      </w:r>
      <w:r w:rsidRPr="00A93F1D">
        <w:t>or</w:t>
      </w:r>
      <w:r w:rsidRPr="00A93F1D">
        <w:rPr>
          <w:spacing w:val="19"/>
        </w:rPr>
        <w:t xml:space="preserve"> </w:t>
      </w:r>
      <w:r w:rsidRPr="00A93F1D">
        <w:t>a</w:t>
      </w:r>
      <w:r w:rsidRPr="00A93F1D">
        <w:rPr>
          <w:spacing w:val="19"/>
        </w:rPr>
        <w:t xml:space="preserve"> </w:t>
      </w:r>
      <w:r w:rsidRPr="00A93F1D">
        <w:t>group of internet retailers.</w:t>
      </w:r>
    </w:p>
    <w:p w14:paraId="02907155" w14:textId="32791DE9" w:rsidR="00AA309A" w:rsidRPr="00A93F1D" w:rsidRDefault="00AA309A" w:rsidP="00D9552E">
      <w:pPr>
        <w:pStyle w:val="BodyText"/>
        <w:spacing w:line="480" w:lineRule="auto"/>
        <w:ind w:right="84"/>
        <w:jc w:val="both"/>
      </w:pPr>
      <w:r w:rsidRPr="00A93F1D">
        <w:t>As consumers continue to spend money in the retail sector, it is important to know that your brands are competitive and that the quality is robust. Retail organisations must</w:t>
      </w:r>
      <w:r w:rsidRPr="00A93F1D">
        <w:rPr>
          <w:spacing w:val="80"/>
        </w:rPr>
        <w:t xml:space="preserve"> </w:t>
      </w:r>
      <w:r w:rsidRPr="00A93F1D">
        <w:t>thus ensure that the quality of products is maintained throughout the supply chain.</w:t>
      </w:r>
    </w:p>
    <w:p w14:paraId="3D01404C" w14:textId="57492197" w:rsidR="00AA309A" w:rsidRPr="00A93F1D" w:rsidRDefault="00AA309A" w:rsidP="004D71A5">
      <w:pPr>
        <w:pStyle w:val="Heading4"/>
        <w:numPr>
          <w:ilvl w:val="0"/>
          <w:numId w:val="4"/>
        </w:numPr>
        <w:tabs>
          <w:tab w:val="num" w:pos="360"/>
          <w:tab w:val="left" w:pos="1507"/>
        </w:tabs>
        <w:spacing w:before="188" w:after="240" w:line="480" w:lineRule="auto"/>
        <w:ind w:left="0" w:right="84" w:firstLine="0"/>
        <w:jc w:val="both"/>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z w:val="24"/>
          <w:szCs w:val="24"/>
        </w:rPr>
        <w:t>Market</w:t>
      </w:r>
      <w:r w:rsidRPr="00A93F1D">
        <w:rPr>
          <w:rFonts w:ascii="Times New Roman" w:hAnsi="Times New Roman" w:cs="Times New Roman"/>
          <w:b/>
          <w:bCs/>
          <w:i w:val="0"/>
          <w:iCs w:val="0"/>
          <w:color w:val="000000" w:themeColor="text1"/>
          <w:spacing w:val="11"/>
          <w:sz w:val="24"/>
          <w:szCs w:val="24"/>
        </w:rPr>
        <w:t xml:space="preserve"> </w:t>
      </w:r>
      <w:r w:rsidRPr="00A93F1D">
        <w:rPr>
          <w:rFonts w:ascii="Times New Roman" w:hAnsi="Times New Roman" w:cs="Times New Roman"/>
          <w:b/>
          <w:bCs/>
          <w:i w:val="0"/>
          <w:iCs w:val="0"/>
          <w:color w:val="000000" w:themeColor="text1"/>
          <w:spacing w:val="-2"/>
          <w:sz w:val="24"/>
          <w:szCs w:val="24"/>
        </w:rPr>
        <w:t>Intelligence</w:t>
      </w:r>
    </w:p>
    <w:p w14:paraId="740C65C5" w14:textId="274D02DB" w:rsidR="00AA309A" w:rsidRPr="00A93F1D" w:rsidRDefault="00AA309A" w:rsidP="00D9552E">
      <w:pPr>
        <w:pStyle w:val="BodyText"/>
        <w:spacing w:line="480" w:lineRule="auto"/>
        <w:ind w:right="84"/>
        <w:jc w:val="both"/>
      </w:pPr>
      <w:r w:rsidRPr="00A93F1D">
        <w:t>Assosia offers a wide range of services to provide you with the comprehensive retail analysis</w:t>
      </w:r>
      <w:r w:rsidRPr="00A93F1D">
        <w:rPr>
          <w:spacing w:val="-1"/>
        </w:rPr>
        <w:t xml:space="preserve"> </w:t>
      </w:r>
      <w:r w:rsidRPr="00A93F1D">
        <w:t>and insights you</w:t>
      </w:r>
      <w:r w:rsidRPr="00A93F1D">
        <w:rPr>
          <w:spacing w:val="-3"/>
        </w:rPr>
        <w:t xml:space="preserve"> </w:t>
      </w:r>
      <w:r w:rsidRPr="00A93F1D">
        <w:t>should</w:t>
      </w:r>
      <w:r w:rsidRPr="00A93F1D">
        <w:rPr>
          <w:spacing w:val="-1"/>
        </w:rPr>
        <w:t xml:space="preserve"> </w:t>
      </w:r>
      <w:r w:rsidRPr="00A93F1D">
        <w:t>have to</w:t>
      </w:r>
      <w:r w:rsidRPr="00A93F1D">
        <w:rPr>
          <w:spacing w:val="-1"/>
        </w:rPr>
        <w:t xml:space="preserve"> </w:t>
      </w:r>
      <w:r w:rsidRPr="00A93F1D">
        <w:t>ensure</w:t>
      </w:r>
      <w:r w:rsidRPr="00A93F1D">
        <w:rPr>
          <w:spacing w:val="-2"/>
        </w:rPr>
        <w:t xml:space="preserve"> </w:t>
      </w:r>
      <w:r w:rsidRPr="00A93F1D">
        <w:t>that</w:t>
      </w:r>
      <w:r w:rsidRPr="00A93F1D">
        <w:rPr>
          <w:spacing w:val="-3"/>
        </w:rPr>
        <w:t xml:space="preserve"> </w:t>
      </w:r>
      <w:r w:rsidRPr="00A93F1D">
        <w:t>your</w:t>
      </w:r>
      <w:r w:rsidRPr="00A93F1D">
        <w:rPr>
          <w:spacing w:val="-1"/>
        </w:rPr>
        <w:t xml:space="preserve"> </w:t>
      </w:r>
      <w:r w:rsidRPr="00A93F1D">
        <w:t>company remains a top</w:t>
      </w:r>
      <w:r w:rsidRPr="00A93F1D">
        <w:rPr>
          <w:spacing w:val="-1"/>
        </w:rPr>
        <w:t xml:space="preserve"> </w:t>
      </w:r>
      <w:r w:rsidRPr="00A93F1D">
        <w:t>player. We will keep you abreast of any important, current industry changes and insights so</w:t>
      </w:r>
      <w:r w:rsidRPr="00A93F1D">
        <w:rPr>
          <w:spacing w:val="80"/>
          <w:w w:val="150"/>
        </w:rPr>
        <w:t xml:space="preserve"> </w:t>
      </w:r>
      <w:r w:rsidRPr="00A93F1D">
        <w:t>that you can continue to stay competitive.</w:t>
      </w:r>
    </w:p>
    <w:p w14:paraId="1AA91F52" w14:textId="77777777" w:rsidR="00AA309A" w:rsidRPr="00A93F1D" w:rsidRDefault="00AA309A" w:rsidP="004D71A5">
      <w:pPr>
        <w:pStyle w:val="Heading4"/>
        <w:numPr>
          <w:ilvl w:val="0"/>
          <w:numId w:val="4"/>
        </w:numPr>
        <w:tabs>
          <w:tab w:val="num" w:pos="360"/>
          <w:tab w:val="left" w:pos="1507"/>
        </w:tabs>
        <w:spacing w:before="190" w:after="240" w:line="480" w:lineRule="auto"/>
        <w:ind w:left="0" w:right="84" w:firstLine="0"/>
        <w:jc w:val="both"/>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z w:val="24"/>
          <w:szCs w:val="24"/>
        </w:rPr>
        <w:t>Loyalty</w:t>
      </w:r>
      <w:r w:rsidRPr="00A93F1D">
        <w:rPr>
          <w:rFonts w:ascii="Times New Roman" w:hAnsi="Times New Roman" w:cs="Times New Roman"/>
          <w:b/>
          <w:bCs/>
          <w:i w:val="0"/>
          <w:iCs w:val="0"/>
          <w:color w:val="000000" w:themeColor="text1"/>
          <w:spacing w:val="15"/>
          <w:sz w:val="24"/>
          <w:szCs w:val="24"/>
        </w:rPr>
        <w:t xml:space="preserve"> </w:t>
      </w:r>
      <w:r w:rsidRPr="00A93F1D">
        <w:rPr>
          <w:rFonts w:ascii="Times New Roman" w:hAnsi="Times New Roman" w:cs="Times New Roman"/>
          <w:b/>
          <w:bCs/>
          <w:i w:val="0"/>
          <w:iCs w:val="0"/>
          <w:color w:val="000000" w:themeColor="text1"/>
          <w:spacing w:val="-2"/>
          <w:sz w:val="24"/>
          <w:szCs w:val="24"/>
        </w:rPr>
        <w:t>programmes</w:t>
      </w:r>
    </w:p>
    <w:p w14:paraId="18949671" w14:textId="6093A0B6" w:rsidR="00AA309A" w:rsidRPr="00A93F1D" w:rsidRDefault="00AA309A" w:rsidP="00D9552E">
      <w:pPr>
        <w:pStyle w:val="BodyText"/>
        <w:spacing w:before="1" w:line="480" w:lineRule="auto"/>
        <w:ind w:right="84"/>
        <w:jc w:val="both"/>
      </w:pPr>
      <w:r w:rsidRPr="00A93F1D">
        <w:t>Customer loyalty programmes are increasingly popular since they can help boost sales</w:t>
      </w:r>
      <w:r w:rsidRPr="00A93F1D">
        <w:rPr>
          <w:spacing w:val="40"/>
        </w:rPr>
        <w:t xml:space="preserve"> </w:t>
      </w:r>
      <w:r w:rsidRPr="00A93F1D">
        <w:t>in countless ways.</w:t>
      </w:r>
      <w:r w:rsidR="00A93F1D">
        <w:t xml:space="preserve"> </w:t>
      </w:r>
      <w:r w:rsidRPr="00A93F1D">
        <w:t>They can help to increase customer retention rates and keep customers coming back to your business. Additionally, they can encourage customers to spend more per transaction, and they can also help</w:t>
      </w:r>
      <w:r w:rsidRPr="00A93F1D">
        <w:rPr>
          <w:spacing w:val="-1"/>
        </w:rPr>
        <w:t xml:space="preserve"> </w:t>
      </w:r>
      <w:r w:rsidRPr="00A93F1D">
        <w:t>you to attract new customers through word-of-mouth and referrals.</w:t>
      </w:r>
      <w:r w:rsidR="005871E1" w:rsidRPr="00A93F1D">
        <w:t xml:space="preserve"> </w:t>
      </w:r>
      <w:r w:rsidRPr="00A93F1D">
        <w:t>Customer loyalty programmes can give you valuable insights into your customers’ buying habits and preferences, which can help you to tailor your marketing and merchandise strategies for maximum impact.</w:t>
      </w:r>
    </w:p>
    <w:p w14:paraId="47A006F4" w14:textId="6480447B" w:rsidR="00AA309A" w:rsidRPr="00A93F1D" w:rsidRDefault="00AA309A" w:rsidP="004D71A5">
      <w:pPr>
        <w:pStyle w:val="Heading4"/>
        <w:numPr>
          <w:ilvl w:val="0"/>
          <w:numId w:val="21"/>
        </w:numPr>
        <w:tabs>
          <w:tab w:val="left" w:pos="1507"/>
        </w:tabs>
        <w:spacing w:before="189" w:after="240" w:line="480" w:lineRule="auto"/>
        <w:ind w:right="84"/>
        <w:jc w:val="both"/>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z w:val="24"/>
          <w:szCs w:val="24"/>
        </w:rPr>
        <w:t>Online</w:t>
      </w:r>
      <w:r w:rsidRPr="00A93F1D">
        <w:rPr>
          <w:rFonts w:ascii="Times New Roman" w:hAnsi="Times New Roman" w:cs="Times New Roman"/>
          <w:b/>
          <w:bCs/>
          <w:i w:val="0"/>
          <w:iCs w:val="0"/>
          <w:color w:val="000000" w:themeColor="text1"/>
          <w:spacing w:val="9"/>
          <w:sz w:val="24"/>
          <w:szCs w:val="24"/>
        </w:rPr>
        <w:t xml:space="preserve"> </w:t>
      </w:r>
      <w:r w:rsidRPr="00A93F1D">
        <w:rPr>
          <w:rFonts w:ascii="Times New Roman" w:hAnsi="Times New Roman" w:cs="Times New Roman"/>
          <w:b/>
          <w:bCs/>
          <w:i w:val="0"/>
          <w:iCs w:val="0"/>
          <w:color w:val="000000" w:themeColor="text1"/>
          <w:spacing w:val="-2"/>
          <w:sz w:val="24"/>
          <w:szCs w:val="24"/>
        </w:rPr>
        <w:t>shopping</w:t>
      </w:r>
    </w:p>
    <w:p w14:paraId="49BD93E5" w14:textId="77777777" w:rsidR="005871E1" w:rsidRPr="00A93F1D" w:rsidRDefault="00AA309A" w:rsidP="00D9552E">
      <w:pPr>
        <w:pStyle w:val="BodyText"/>
        <w:spacing w:line="480" w:lineRule="auto"/>
        <w:ind w:right="84"/>
        <w:jc w:val="both"/>
      </w:pPr>
      <w:r w:rsidRPr="00A93F1D">
        <w:t>Although online shopping boomed during the COVID-19 lockdown, it has remained an incredibly important factor in retail trends.</w:t>
      </w:r>
    </w:p>
    <w:p w14:paraId="2AB3D172" w14:textId="2A2E3540" w:rsidR="00AA309A" w:rsidRPr="00A93F1D" w:rsidRDefault="00AA309A" w:rsidP="00D9552E">
      <w:pPr>
        <w:pStyle w:val="BodyText"/>
        <w:spacing w:line="480" w:lineRule="auto"/>
        <w:ind w:right="84"/>
        <w:jc w:val="both"/>
      </w:pPr>
      <w:r w:rsidRPr="00A93F1D">
        <w:t xml:space="preserve">Shopping from the comfort of their own home gives consumers more choice and convenience. They can shop around for the best prices and can find the products they </w:t>
      </w:r>
      <w:r w:rsidRPr="00A93F1D">
        <w:lastRenderedPageBreak/>
        <w:t>want without having to leave their chair. It can also benefit retail workers, as they have more flexibility. This can even boost their productivity and boost your profit margins.</w:t>
      </w:r>
    </w:p>
    <w:p w14:paraId="75893D72" w14:textId="2F36230A" w:rsidR="005871E1" w:rsidRPr="00A93F1D" w:rsidRDefault="00AA309A" w:rsidP="00D9552E">
      <w:pPr>
        <w:pStyle w:val="BodyText"/>
        <w:spacing w:line="480" w:lineRule="auto"/>
        <w:ind w:right="84"/>
        <w:jc w:val="both"/>
      </w:pPr>
      <w:r w:rsidRPr="00A93F1D">
        <w:t xml:space="preserve">It makes it easy for retailers to track consumer behaviour and preferences. This information can be used to tailor future marketing and sales strategies to meet </w:t>
      </w:r>
      <w:r w:rsidR="00A5253B" w:rsidRPr="00A93F1D">
        <w:t>customer needs</w:t>
      </w:r>
      <w:r w:rsidRPr="00A93F1D">
        <w:t xml:space="preserve"> better and increase conversions.</w:t>
      </w:r>
    </w:p>
    <w:p w14:paraId="612D6963" w14:textId="6F644A74" w:rsidR="00AA309A" w:rsidRPr="00A93F1D" w:rsidRDefault="00AA309A" w:rsidP="00D9552E">
      <w:pPr>
        <w:pStyle w:val="BodyText"/>
        <w:spacing w:line="480" w:lineRule="auto"/>
        <w:ind w:right="84"/>
        <w:jc w:val="both"/>
      </w:pPr>
      <w:r w:rsidRPr="00A93F1D">
        <w:t>Unlike other marketing methods, which are rooted in local markets, such as door-to- door sales and market stalls, e-commerce gives retailers a global reach. It allows you to sell to consumers in another country who may not have access to their brick-and-mortar stores. Even if your head office is in the UK,</w:t>
      </w:r>
      <w:r w:rsidRPr="00A93F1D">
        <w:rPr>
          <w:spacing w:val="80"/>
        </w:rPr>
        <w:t xml:space="preserve"> </w:t>
      </w:r>
      <w:r w:rsidRPr="00A93F1D">
        <w:t>you could have customers in the US.</w:t>
      </w:r>
    </w:p>
    <w:p w14:paraId="2656A6A0" w14:textId="21C6B81B" w:rsidR="00AA309A" w:rsidRPr="00A93F1D" w:rsidRDefault="00AA309A" w:rsidP="004D71A5">
      <w:pPr>
        <w:pStyle w:val="Heading4"/>
        <w:numPr>
          <w:ilvl w:val="0"/>
          <w:numId w:val="4"/>
        </w:numPr>
        <w:tabs>
          <w:tab w:val="num" w:pos="360"/>
          <w:tab w:val="left" w:pos="1507"/>
        </w:tabs>
        <w:spacing w:before="189" w:after="240" w:line="480" w:lineRule="auto"/>
        <w:ind w:left="0" w:right="84" w:firstLine="0"/>
        <w:jc w:val="both"/>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pacing w:val="-2"/>
          <w:sz w:val="24"/>
          <w:szCs w:val="24"/>
        </w:rPr>
        <w:t>Sustainability</w:t>
      </w:r>
    </w:p>
    <w:p w14:paraId="25D66C56" w14:textId="527051C2" w:rsidR="005871E1" w:rsidRPr="00A93F1D" w:rsidRDefault="00AA309A" w:rsidP="00D9552E">
      <w:pPr>
        <w:pStyle w:val="BodyText"/>
        <w:spacing w:line="480" w:lineRule="auto"/>
        <w:ind w:right="84"/>
        <w:jc w:val="both"/>
      </w:pPr>
      <w:r w:rsidRPr="00A93F1D">
        <w:t>As many consumers are becoming more aware of the environmental and social impact</w:t>
      </w:r>
      <w:r w:rsidRPr="00A93F1D">
        <w:rPr>
          <w:spacing w:val="40"/>
        </w:rPr>
        <w:t xml:space="preserve"> </w:t>
      </w:r>
      <w:r w:rsidRPr="00A93F1D">
        <w:t xml:space="preserve">of their purchases, they are demanding more transparency from brands </w:t>
      </w:r>
      <w:r w:rsidR="00A5253B" w:rsidRPr="00A93F1D">
        <w:t>and encouraging</w:t>
      </w:r>
      <w:r w:rsidRPr="00A93F1D">
        <w:t xml:space="preserve"> retailers to be more sustainable.</w:t>
      </w:r>
    </w:p>
    <w:p w14:paraId="562B2F93" w14:textId="0190AA00" w:rsidR="00AA309A" w:rsidRPr="00A93F1D" w:rsidRDefault="00AA309A" w:rsidP="00D9552E">
      <w:pPr>
        <w:pStyle w:val="BodyText"/>
        <w:spacing w:line="480" w:lineRule="auto"/>
        <w:ind w:right="84"/>
        <w:jc w:val="both"/>
      </w:pPr>
      <w:r w:rsidRPr="00A93F1D">
        <w:t>Sustainability is also becoming more affordable for retailers. The cost of sustainable materials and technologies is dropping, making it more affordable for brands to incorporate them into</w:t>
      </w:r>
      <w:r w:rsidRPr="00A93F1D">
        <w:rPr>
          <w:spacing w:val="40"/>
        </w:rPr>
        <w:t xml:space="preserve"> </w:t>
      </w:r>
      <w:r w:rsidRPr="00A93F1D">
        <w:t>their products. Similarly, sustainable practices</w:t>
      </w:r>
      <w:r w:rsidRPr="00A93F1D">
        <w:rPr>
          <w:spacing w:val="40"/>
        </w:rPr>
        <w:t xml:space="preserve"> </w:t>
      </w:r>
      <w:r w:rsidRPr="00A93F1D">
        <w:t>are becoming</w:t>
      </w:r>
      <w:r w:rsidRPr="00A93F1D">
        <w:rPr>
          <w:spacing w:val="40"/>
        </w:rPr>
        <w:t xml:space="preserve"> </w:t>
      </w:r>
      <w:r w:rsidRPr="00A93F1D">
        <w:t>more mainstream, as more businesses are adopting them in an effort to reduce their impact on the environment.</w:t>
      </w:r>
    </w:p>
    <w:p w14:paraId="3D9AAD84" w14:textId="4748274C" w:rsidR="00AA309A" w:rsidRPr="00A93F1D" w:rsidRDefault="00AA309A" w:rsidP="004D71A5">
      <w:pPr>
        <w:pStyle w:val="Heading4"/>
        <w:numPr>
          <w:ilvl w:val="0"/>
          <w:numId w:val="4"/>
        </w:numPr>
        <w:tabs>
          <w:tab w:val="num" w:pos="360"/>
          <w:tab w:val="left" w:pos="1507"/>
        </w:tabs>
        <w:spacing w:before="188" w:after="240" w:line="480" w:lineRule="auto"/>
        <w:ind w:left="0" w:right="84" w:firstLine="0"/>
        <w:jc w:val="both"/>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z w:val="24"/>
          <w:szCs w:val="24"/>
        </w:rPr>
        <w:t>Online</w:t>
      </w:r>
      <w:r w:rsidRPr="00A93F1D">
        <w:rPr>
          <w:rFonts w:ascii="Times New Roman" w:hAnsi="Times New Roman" w:cs="Times New Roman"/>
          <w:b/>
          <w:bCs/>
          <w:i w:val="0"/>
          <w:iCs w:val="0"/>
          <w:color w:val="000000" w:themeColor="text1"/>
          <w:spacing w:val="8"/>
          <w:sz w:val="24"/>
          <w:szCs w:val="24"/>
        </w:rPr>
        <w:t xml:space="preserve"> </w:t>
      </w:r>
      <w:r w:rsidRPr="00A93F1D">
        <w:rPr>
          <w:rFonts w:ascii="Times New Roman" w:hAnsi="Times New Roman" w:cs="Times New Roman"/>
          <w:b/>
          <w:bCs/>
          <w:i w:val="0"/>
          <w:iCs w:val="0"/>
          <w:color w:val="000000" w:themeColor="text1"/>
          <w:spacing w:val="-2"/>
          <w:sz w:val="24"/>
          <w:szCs w:val="24"/>
        </w:rPr>
        <w:t>Retail</w:t>
      </w:r>
    </w:p>
    <w:p w14:paraId="39B18FBE" w14:textId="1A5FDDBC" w:rsidR="005871E1" w:rsidRPr="00A93F1D" w:rsidRDefault="00AA309A" w:rsidP="00D9552E">
      <w:pPr>
        <w:pStyle w:val="BodyText"/>
        <w:spacing w:line="480" w:lineRule="auto"/>
        <w:ind w:right="84"/>
        <w:jc w:val="both"/>
      </w:pPr>
      <w:r w:rsidRPr="00A93F1D">
        <w:t xml:space="preserve">The rise of digital media has made it easier for consumers to access information about the sustainability of brands and products and to share their own experiences with others. Store types are adapting as the retail sector changes &amp; shaping their online presence to build on their competitive advantage. Even the grocery market has built </w:t>
      </w:r>
      <w:r w:rsidRPr="00A93F1D">
        <w:lastRenderedPageBreak/>
        <w:t>itself an online presence. The retail sector is no different, with websites just as crucial as storefronts.</w:t>
      </w:r>
    </w:p>
    <w:p w14:paraId="324FE4E7" w14:textId="262E6F87" w:rsidR="00F153E1" w:rsidRPr="00A93F1D" w:rsidRDefault="005871E1" w:rsidP="00D9552E">
      <w:pPr>
        <w:pStyle w:val="BodyText"/>
        <w:spacing w:after="240" w:line="480" w:lineRule="auto"/>
        <w:ind w:right="84"/>
        <w:jc w:val="both"/>
        <w:rPr>
          <w:b/>
          <w:bCs/>
          <w:sz w:val="26"/>
          <w:szCs w:val="26"/>
        </w:rPr>
      </w:pPr>
      <w:r w:rsidRPr="00A93F1D">
        <w:rPr>
          <w:b/>
          <w:bCs/>
        </w:rPr>
        <w:t xml:space="preserve"> </w:t>
      </w:r>
      <w:r w:rsidRPr="00A93F1D">
        <w:rPr>
          <w:b/>
          <w:bCs/>
          <w:sz w:val="26"/>
          <w:szCs w:val="26"/>
        </w:rPr>
        <w:t xml:space="preserve">Market Size and Growth Trends </w:t>
      </w:r>
    </w:p>
    <w:p w14:paraId="7F600A65" w14:textId="365E2FE8" w:rsidR="005871E1" w:rsidRPr="00A93F1D" w:rsidRDefault="005871E1" w:rsidP="00D9552E">
      <w:pPr>
        <w:pStyle w:val="BodyText"/>
        <w:spacing w:line="480" w:lineRule="auto"/>
        <w:ind w:right="84"/>
        <w:jc w:val="both"/>
        <w:rPr>
          <w:b/>
          <w:bCs/>
          <w:sz w:val="28"/>
          <w:szCs w:val="28"/>
        </w:rPr>
      </w:pPr>
      <w:r w:rsidRPr="00A93F1D">
        <w:t>India’s fashion retail market is one of the largest in the world, with a current valuation of approximately USD 80 billion. This sector is projected to grow at a compound annual growth rate (CAGR) of 10-12%, reaching an estimated USD 115 billion by 2025. Several factors contribute to this robust growth, including rising disposable incomes, urbanization, and a young demographic that is increasingly fashion conscious. The proliferation of digital platforms and the advent of e-commerce have also played a pivotal role in expanding the reach of fashion retail, particularly among the younger generation and in tier-2 and tier-3 cities. The growth of organized retail, with the expansion of shopping malls and branded retail chains, has further fueled the sector's expansion, providing consumers with greater access to a wide range of fashion products.</w:t>
      </w:r>
    </w:p>
    <w:p w14:paraId="062E58E9" w14:textId="51F31A23" w:rsidR="005871E1" w:rsidRPr="00A93F1D" w:rsidRDefault="005871E1" w:rsidP="00D9552E">
      <w:pPr>
        <w:pStyle w:val="BodyText"/>
        <w:spacing w:after="240" w:line="480" w:lineRule="auto"/>
        <w:ind w:right="84"/>
        <w:jc w:val="both"/>
        <w:rPr>
          <w:b/>
          <w:bCs/>
        </w:rPr>
      </w:pPr>
      <w:r w:rsidRPr="00A93F1D">
        <w:rPr>
          <w:b/>
          <w:bCs/>
        </w:rPr>
        <w:t>Key Segments within the Fashion Retail Sector</w:t>
      </w:r>
    </w:p>
    <w:p w14:paraId="4CA0FDE3" w14:textId="0DFD262D" w:rsidR="005871E1" w:rsidRPr="00A93F1D" w:rsidRDefault="005871E1" w:rsidP="00D9552E">
      <w:pPr>
        <w:pStyle w:val="BodyText"/>
        <w:spacing w:line="480" w:lineRule="auto"/>
        <w:ind w:right="84"/>
        <w:jc w:val="both"/>
      </w:pPr>
      <w:r w:rsidRPr="00A93F1D">
        <w:t xml:space="preserve"> The Indian fashion retail sector is diverse, encompassing several key segments, each catering to different consumer needs and preferences. Apparel remains the </w:t>
      </w:r>
      <w:r w:rsidR="00141FB5" w:rsidRPr="00A93F1D">
        <w:t xml:space="preserve"> </w:t>
      </w:r>
      <w:r w:rsidRPr="00A93F1D">
        <w:t>largest segment, accounting for over 60% of the total market. Within this segment, men's, women's, and children's clothing all have significant shares, with women's apparel growing at the fastest rate due to increasing participation of women in the workforce</w:t>
      </w:r>
      <w:r w:rsidR="00801046" w:rsidRPr="00A93F1D">
        <w:t xml:space="preserve"> </w:t>
      </w:r>
      <w:r w:rsidRPr="00A93F1D">
        <w:t xml:space="preserve">and a shift towards western wear. Footwear is another major segment, which has seen substantial growth driven by rising fashion consciousness and the influence of global trends. The segment includes casual, formal, and sports footwear, with international brands making significant inroads into the Indian market. Accessories, including </w:t>
      </w:r>
      <w:r w:rsidRPr="00A93F1D">
        <w:lastRenderedPageBreak/>
        <w:t xml:space="preserve">jewelry, handbags, belts, and watches, form another important segment within the fashion retail sector. Jewelry, in particular, holds a special place in Indian culture, often associated with tradition and status, and continues to be a strong market despite economic fluctuations. The ethnic wear segment is also vital, with traditional attire such as sarees, salwar kameez, and lehengas being indispensable, especially during festivals and weddings. This segment has seen innovation with the introduction of contemporary designs that blend traditional aesthetics with modern sensibilities, appealing to a younger audience. The luxury fashion market in India is rapidly expanding, with a growing number of high-net-worth individuals seeking exclusive and premium products. International luxury brands like Louis Vuitton, Gucci, and Chanel have established a presence in India, tapping into this lucrative market. Simultaneously, the rise of fast fashion brands such as Zara, H&amp;M, and Uniqlo has revolutionized the Indian fashion retail landscape. These brands cater to the demand for trendy, affordable fashion, appealing particularly to the younger demographic that values style and convenience. Challenges and Opportunities Despite its rapid growth, the Indian fashion retail sector faces several challenges. The market is highly fragmented, with a large number of unorganized players coexisting with organized retail chains. This fragmentation leads to inconsistencies in product quality and customer service, particularly in the unorganized segment. Additionally, the sector is highly competitive, with domestic brands competing with international players for market share. The entry of global fast fashion brands has intensified competition, putting pressure on domestic brands to innovate and differentiate themselves. The rising cost of real estate is another challenge, particularly for brick-and-mortar retailers operating in metropolitan cities. High rents and overhead costs can erode profit margins, making it difficult for retailers to sustain their operations. Moreover, the </w:t>
      </w:r>
      <w:r w:rsidRPr="00A93F1D">
        <w:lastRenderedPageBreak/>
        <w:t>ongoing shift towards e-commerce poses a threat to traditional retail formats, with consumers increasingly preferring the convenience of online shopping. However, the sector also presents numerous opportunities. The growing affluence of the Indian middle class and the increasing penetration of internet services in rural areas offer significant potential for expansion. The adoption of digital technologies, including artificial intelligence, big data, and augmented reality, can enhance the customer experience and streamline operations. Moreover, the increasing demand for sustainable fashion presents an opportunity for brands to differentiate themselves by adopting eco-friendly practices and promoting ethical sourcing.</w:t>
      </w:r>
    </w:p>
    <w:p w14:paraId="7BD10160" w14:textId="60A7CA89" w:rsidR="005871E1" w:rsidRPr="00A93F1D" w:rsidRDefault="005871E1" w:rsidP="00A93F1D">
      <w:pPr>
        <w:pStyle w:val="BodyText"/>
        <w:spacing w:after="240" w:line="480" w:lineRule="auto"/>
        <w:ind w:right="84"/>
        <w:jc w:val="both"/>
        <w:rPr>
          <w:b/>
          <w:bCs/>
        </w:rPr>
      </w:pPr>
      <w:r w:rsidRPr="00A93F1D">
        <w:rPr>
          <w:b/>
          <w:bCs/>
        </w:rPr>
        <w:t>Future Outlook</w:t>
      </w:r>
    </w:p>
    <w:p w14:paraId="40035AFA" w14:textId="08686A6C" w:rsidR="005871E1" w:rsidRPr="00A93F1D" w:rsidRDefault="005871E1" w:rsidP="00A93F1D">
      <w:pPr>
        <w:pStyle w:val="BodyText"/>
        <w:spacing w:line="480" w:lineRule="auto"/>
        <w:ind w:right="84"/>
        <w:jc w:val="both"/>
      </w:pPr>
      <w:r w:rsidRPr="00A93F1D">
        <w:t xml:space="preserve">The future of the Indian fashion retail sector looks promising, with several trends expected to shape its trajectory. The continued growth of e-commerce and the adoption of omnichannel retailing will be key drivers of the sector's expansion. As consumers become more tech-savvy, retailers will need to leverage technology to enhance the shopping experience, from personalized recommendations to virtual fitting rooms. Sustainability will also play a crucial role in the future of fashion retail. As consumers become more environmentally conscious, there will be a growing demand for sustainable products and transparent supply chains. Brands that prioritize sustainability and ethical practices will likely gain a competitive edge in the market. Furthermore, the Indian government's push for local manufacturing and </w:t>
      </w:r>
      <w:r w:rsidR="00A93F1D">
        <w:t xml:space="preserve">the "Make in India" initiative </w:t>
      </w:r>
      <w:r w:rsidRPr="00A93F1D">
        <w:t>will boost the domestic fashion industry. The focus on developing textile parks, improving infrastructure, and providing incentives for manufacturing will create a conducive environment for the growth of the fashion retail sector.</w:t>
      </w:r>
    </w:p>
    <w:p w14:paraId="6E2820CF" w14:textId="77777777" w:rsidR="00AA309A" w:rsidRPr="00A93F1D" w:rsidRDefault="00AA309A" w:rsidP="00D9552E">
      <w:pPr>
        <w:pStyle w:val="BodyText"/>
        <w:spacing w:before="189" w:line="480" w:lineRule="auto"/>
        <w:ind w:left="142" w:right="84"/>
        <w:jc w:val="both"/>
      </w:pPr>
    </w:p>
    <w:p w14:paraId="622F1ED4" w14:textId="77777777" w:rsidR="00AA309A" w:rsidRPr="00A93F1D" w:rsidRDefault="00AA309A" w:rsidP="00D9552E">
      <w:pPr>
        <w:pStyle w:val="BodyText"/>
        <w:spacing w:line="480" w:lineRule="auto"/>
        <w:ind w:left="142" w:right="84"/>
        <w:jc w:val="both"/>
      </w:pPr>
    </w:p>
    <w:p w14:paraId="477C1C03" w14:textId="02CBCB92" w:rsidR="00D8288D" w:rsidRPr="00A93F1D" w:rsidRDefault="00A566D0" w:rsidP="00A5253B">
      <w:pPr>
        <w:pStyle w:val="Heading2"/>
        <w:spacing w:before="161" w:line="480" w:lineRule="auto"/>
        <w:ind w:left="0" w:right="84"/>
        <w:rPr>
          <w:sz w:val="26"/>
          <w:szCs w:val="26"/>
        </w:rPr>
      </w:pPr>
      <w:r w:rsidRPr="00A93F1D">
        <w:rPr>
          <w:sz w:val="26"/>
          <w:szCs w:val="26"/>
        </w:rPr>
        <w:lastRenderedPageBreak/>
        <w:t xml:space="preserve">3.2 </w:t>
      </w:r>
      <w:r w:rsidR="0049122A" w:rsidRPr="00A93F1D">
        <w:rPr>
          <w:sz w:val="26"/>
          <w:szCs w:val="26"/>
        </w:rPr>
        <w:t>COMPANY PROFILE</w:t>
      </w:r>
    </w:p>
    <w:p w14:paraId="0CBED9EA" w14:textId="1CD9142B" w:rsidR="00AA309A" w:rsidRPr="00A93F1D" w:rsidRDefault="00AA309A" w:rsidP="00A5253B">
      <w:pPr>
        <w:pStyle w:val="Heading2"/>
        <w:spacing w:before="0" w:line="480" w:lineRule="auto"/>
        <w:ind w:left="0" w:right="84"/>
        <w:rPr>
          <w:sz w:val="26"/>
          <w:szCs w:val="26"/>
        </w:rPr>
      </w:pPr>
      <w:r w:rsidRPr="00A93F1D">
        <w:rPr>
          <w:sz w:val="26"/>
          <w:szCs w:val="26"/>
        </w:rPr>
        <w:t>Aditya</w:t>
      </w:r>
      <w:r w:rsidRPr="00A93F1D">
        <w:rPr>
          <w:spacing w:val="8"/>
          <w:sz w:val="26"/>
          <w:szCs w:val="26"/>
        </w:rPr>
        <w:t xml:space="preserve"> </w:t>
      </w:r>
      <w:r w:rsidRPr="00A93F1D">
        <w:rPr>
          <w:sz w:val="26"/>
          <w:szCs w:val="26"/>
        </w:rPr>
        <w:t>Birla</w:t>
      </w:r>
      <w:r w:rsidRPr="00A93F1D">
        <w:rPr>
          <w:spacing w:val="7"/>
          <w:sz w:val="26"/>
          <w:szCs w:val="26"/>
        </w:rPr>
        <w:t xml:space="preserve"> </w:t>
      </w:r>
      <w:r w:rsidRPr="00A93F1D">
        <w:rPr>
          <w:sz w:val="26"/>
          <w:szCs w:val="26"/>
        </w:rPr>
        <w:t>Fashion</w:t>
      </w:r>
      <w:r w:rsidRPr="00A93F1D">
        <w:rPr>
          <w:spacing w:val="7"/>
          <w:sz w:val="26"/>
          <w:szCs w:val="26"/>
        </w:rPr>
        <w:t xml:space="preserve"> </w:t>
      </w:r>
      <w:r w:rsidRPr="00A93F1D">
        <w:rPr>
          <w:sz w:val="26"/>
          <w:szCs w:val="26"/>
        </w:rPr>
        <w:t>and</w:t>
      </w:r>
      <w:r w:rsidRPr="00A93F1D">
        <w:rPr>
          <w:spacing w:val="7"/>
          <w:sz w:val="26"/>
          <w:szCs w:val="26"/>
        </w:rPr>
        <w:t xml:space="preserve"> </w:t>
      </w:r>
      <w:r w:rsidRPr="00A93F1D">
        <w:rPr>
          <w:sz w:val="26"/>
          <w:szCs w:val="26"/>
        </w:rPr>
        <w:t>Retail</w:t>
      </w:r>
      <w:r w:rsidRPr="00A93F1D">
        <w:rPr>
          <w:spacing w:val="7"/>
          <w:sz w:val="26"/>
          <w:szCs w:val="26"/>
        </w:rPr>
        <w:t xml:space="preserve"> </w:t>
      </w:r>
      <w:r w:rsidRPr="00A93F1D">
        <w:rPr>
          <w:sz w:val="26"/>
          <w:szCs w:val="26"/>
        </w:rPr>
        <w:t>Limited</w:t>
      </w:r>
      <w:r w:rsidRPr="00A93F1D">
        <w:rPr>
          <w:spacing w:val="7"/>
          <w:sz w:val="26"/>
          <w:szCs w:val="26"/>
        </w:rPr>
        <w:t xml:space="preserve"> </w:t>
      </w:r>
      <w:r w:rsidRPr="00A93F1D">
        <w:rPr>
          <w:spacing w:val="-2"/>
          <w:sz w:val="26"/>
          <w:szCs w:val="26"/>
        </w:rPr>
        <w:t>(ABFRL)</w:t>
      </w:r>
    </w:p>
    <w:p w14:paraId="4C408895" w14:textId="144A983B" w:rsidR="00AA309A" w:rsidRPr="00A93F1D" w:rsidRDefault="00AA309A" w:rsidP="00A5253B">
      <w:pPr>
        <w:pStyle w:val="BodyText"/>
        <w:spacing w:line="480" w:lineRule="auto"/>
        <w:ind w:right="84"/>
        <w:jc w:val="both"/>
      </w:pPr>
      <w:r w:rsidRPr="00A93F1D">
        <w:t>ABFRL is</w:t>
      </w:r>
      <w:r w:rsidRPr="00A93F1D">
        <w:rPr>
          <w:spacing w:val="-2"/>
        </w:rPr>
        <w:t xml:space="preserve"> </w:t>
      </w:r>
      <w:r w:rsidRPr="00A93F1D">
        <w:t>part</w:t>
      </w:r>
      <w:r w:rsidRPr="00A93F1D">
        <w:rPr>
          <w:spacing w:val="-3"/>
        </w:rPr>
        <w:t xml:space="preserve"> </w:t>
      </w:r>
      <w:r w:rsidRPr="00A93F1D">
        <w:t>of a</w:t>
      </w:r>
      <w:r w:rsidRPr="00A93F1D">
        <w:rPr>
          <w:spacing w:val="-2"/>
        </w:rPr>
        <w:t xml:space="preserve"> </w:t>
      </w:r>
      <w:r w:rsidRPr="00A93F1D">
        <w:t>leading Indian conglomerate, The</w:t>
      </w:r>
      <w:r w:rsidRPr="00A93F1D">
        <w:rPr>
          <w:spacing w:val="-3"/>
        </w:rPr>
        <w:t xml:space="preserve"> </w:t>
      </w:r>
      <w:r w:rsidRPr="00A93F1D">
        <w:t>Aditya Birla</w:t>
      </w:r>
      <w:r w:rsidRPr="00A93F1D">
        <w:rPr>
          <w:spacing w:val="-2"/>
        </w:rPr>
        <w:t xml:space="preserve"> </w:t>
      </w:r>
      <w:r w:rsidRPr="00A93F1D">
        <w:t>Group. With</w:t>
      </w:r>
      <w:r w:rsidRPr="00A93F1D">
        <w:rPr>
          <w:spacing w:val="-3"/>
        </w:rPr>
        <w:t xml:space="preserve"> </w:t>
      </w:r>
      <w:r w:rsidRPr="00A93F1D">
        <w:t>revenue of Rs. 12,418 Cr. and spanning a retail space of 10.8 million sq.ft. (as on March 31, 2023), Aditya Birla Fashion and Retail Limited (ABFRL) is India's first billion-dollar pure-play fashion powerhouse with an elegant bouquet of leading fashion brands and retail formats.</w:t>
      </w:r>
    </w:p>
    <w:p w14:paraId="1EDF65E6" w14:textId="77777777" w:rsidR="00AA309A" w:rsidRPr="00A93F1D" w:rsidRDefault="00AA309A" w:rsidP="00A5253B">
      <w:pPr>
        <w:pStyle w:val="BodyText"/>
        <w:spacing w:before="225" w:line="480" w:lineRule="auto"/>
        <w:ind w:right="84"/>
        <w:jc w:val="both"/>
      </w:pPr>
      <w:r w:rsidRPr="00A93F1D">
        <w:t>ABFRL emerged after the consolidation of the branded apparel businesses of Aditya Birla Group comprising ABNL's Madura Fashion division and ABNL's subsidiaries - Pantaloons Fashion and Retail (PFRL) and Madura Fashion &amp; Lifestyle (MFL) in May 2015. Post the consolidation, PFRL was renamed Aditya Birla Fashion and Retail Ltd. ABFRL brings together the learnings and businesses of two renowned Indian fashion icons, Madura Fashion &amp; Lifestyle and Pantaloons creating a synergistic core that will act as the nucleus of the future fashion businesses of the Aditya Birla Group.</w:t>
      </w:r>
    </w:p>
    <w:p w14:paraId="64FF7433" w14:textId="77777777" w:rsidR="00AA309A" w:rsidRPr="00A93F1D" w:rsidRDefault="00AA309A" w:rsidP="00A5253B">
      <w:pPr>
        <w:pStyle w:val="BodyText"/>
        <w:spacing w:before="225" w:line="480" w:lineRule="auto"/>
        <w:ind w:right="84"/>
        <w:jc w:val="both"/>
      </w:pPr>
      <w:r w:rsidRPr="00A93F1D">
        <w:t>As a fashion conglomerate, ABFRL has a strong network of 3,977 brand stores across the country. It is present across 33,535 multi-brand outlets and 6,723 points of sales in department stores across India as on March 31, 2023. It has a repertoire of leading brands such as Louis Philippe, Van Heusen, Allen Solly and Peter England established for over 25 years. Pantaloons is one of India's leading fashion retailers.</w:t>
      </w:r>
    </w:p>
    <w:p w14:paraId="18A1EFF9" w14:textId="77777777" w:rsidR="00204279" w:rsidRPr="00A93F1D" w:rsidRDefault="00204279" w:rsidP="00A5253B">
      <w:pPr>
        <w:pStyle w:val="BodyText"/>
        <w:spacing w:before="224" w:line="480" w:lineRule="auto"/>
        <w:ind w:right="84"/>
        <w:jc w:val="both"/>
      </w:pPr>
      <w:r w:rsidRPr="00A93F1D">
        <w:t>ABFRL's International Brands portfolio includes - The Collective, Amongst, India's largest multi-brand retailer of international brands and has long term exclusive partnerships with select brands such as Ralph Lauren, Hackett London, Simon Carter, Ted Baker, Fred Perry, Forever 21, American Eagle, Reebok and Galeries Lafayette.</w:t>
      </w:r>
    </w:p>
    <w:p w14:paraId="6C971E50" w14:textId="0493E3CE" w:rsidR="005871E1" w:rsidRPr="00A93F1D" w:rsidRDefault="00204279" w:rsidP="00A5253B">
      <w:pPr>
        <w:pStyle w:val="BodyText"/>
        <w:spacing w:before="226" w:line="480" w:lineRule="auto"/>
        <w:ind w:right="84"/>
        <w:jc w:val="both"/>
      </w:pPr>
      <w:r w:rsidRPr="00A93F1D">
        <w:lastRenderedPageBreak/>
        <w:t>Van Heusen Innerwear, Athleisure and Active wear is establishing itself as India's most innovative and fashionable brand. The Company's foray into branded ethnic wear business includes brands such as Jaypore, Tasva &amp; Marigold Lane. ABFRL</w:t>
      </w:r>
      <w:r w:rsidR="00A5253B" w:rsidRPr="00A93F1D">
        <w:t xml:space="preserve"> </w:t>
      </w:r>
      <w:r w:rsidRPr="00A93F1D">
        <w:t xml:space="preserve"> has</w:t>
      </w:r>
      <w:r w:rsidRPr="00A93F1D">
        <w:rPr>
          <w:spacing w:val="80"/>
        </w:rPr>
        <w:t xml:space="preserve"> </w:t>
      </w:r>
      <w:r w:rsidRPr="00A93F1D">
        <w:t>strategic partnerships with Designers 'Shantnu &amp; Nikhil', 'Tarun Tahiliani', 'Sabyasachi' and 'House of Masaba'.</w:t>
      </w:r>
    </w:p>
    <w:p w14:paraId="765F5DA7" w14:textId="77777777" w:rsidR="00A5253B" w:rsidRPr="00A93F1D" w:rsidRDefault="00204279" w:rsidP="00A5253B">
      <w:pPr>
        <w:pStyle w:val="BodyText"/>
        <w:spacing w:line="480" w:lineRule="auto"/>
        <w:ind w:right="84"/>
        <w:jc w:val="both"/>
      </w:pPr>
      <w:r w:rsidRPr="00A93F1D">
        <w:t>In addition, to cater to the needs of digitally native consumers, ABFRL is building a portfolio of Digital-first brands under its technology led ‘House of D2C Brands’</w:t>
      </w:r>
      <w:r w:rsidRPr="00A93F1D">
        <w:rPr>
          <w:spacing w:val="80"/>
        </w:rPr>
        <w:t xml:space="preserve"> </w:t>
      </w:r>
      <w:r w:rsidRPr="00A93F1D">
        <w:t>venture TMRW. TMRW is on a path to building a portfolio of Digital First brands in partnership with founders of emerging brands in the E-Commerce market. With a focus on Fashion &amp; Lifestyle categories, TMRW is building a portfolio of the most loved consumer brands that tap into the significant growth potential in India and globally.</w:t>
      </w:r>
    </w:p>
    <w:p w14:paraId="51C9D6F1" w14:textId="6CA7A484" w:rsidR="00204279" w:rsidRPr="00A93F1D" w:rsidRDefault="00204279" w:rsidP="00A5253B">
      <w:pPr>
        <w:pStyle w:val="BodyText"/>
        <w:spacing w:line="480" w:lineRule="auto"/>
        <w:ind w:right="84"/>
        <w:jc w:val="both"/>
      </w:pPr>
      <w:r w:rsidRPr="00A93F1D">
        <w:rPr>
          <w:b/>
          <w:bCs/>
          <w:color w:val="000000" w:themeColor="text1"/>
          <w:spacing w:val="-2"/>
        </w:rPr>
        <w:t>Contact</w:t>
      </w:r>
    </w:p>
    <w:p w14:paraId="5A747C78" w14:textId="66E560FC" w:rsidR="00204279" w:rsidRPr="00A93F1D" w:rsidRDefault="00204279" w:rsidP="00A5253B">
      <w:pPr>
        <w:pStyle w:val="BodyText"/>
        <w:spacing w:line="480" w:lineRule="auto"/>
        <w:ind w:right="84"/>
      </w:pPr>
      <w:r w:rsidRPr="00A93F1D">
        <w:t>Aditya Birla Fashion and Retail Limited Piramal Agastya Corporate Park, B</w:t>
      </w:r>
      <w:r w:rsidR="00A93F1D">
        <w:t xml:space="preserve">uilding 'A', 4th and 5th Floor, </w:t>
      </w:r>
      <w:r w:rsidRPr="00A93F1D">
        <w:t>Unit</w:t>
      </w:r>
      <w:r w:rsidRPr="00A93F1D">
        <w:rPr>
          <w:spacing w:val="6"/>
        </w:rPr>
        <w:t xml:space="preserve"> </w:t>
      </w:r>
      <w:r w:rsidRPr="00A93F1D">
        <w:t>No.</w:t>
      </w:r>
      <w:r w:rsidRPr="00A93F1D">
        <w:rPr>
          <w:spacing w:val="6"/>
        </w:rPr>
        <w:t xml:space="preserve"> </w:t>
      </w:r>
      <w:r w:rsidRPr="00A93F1D">
        <w:t>401,</w:t>
      </w:r>
      <w:r w:rsidRPr="00A93F1D">
        <w:rPr>
          <w:spacing w:val="6"/>
        </w:rPr>
        <w:t xml:space="preserve"> </w:t>
      </w:r>
      <w:r w:rsidRPr="00A93F1D">
        <w:t>403,</w:t>
      </w:r>
      <w:r w:rsidRPr="00A93F1D">
        <w:rPr>
          <w:spacing w:val="6"/>
        </w:rPr>
        <w:t xml:space="preserve"> </w:t>
      </w:r>
      <w:r w:rsidRPr="00A93F1D">
        <w:t>501,</w:t>
      </w:r>
      <w:r w:rsidRPr="00A93F1D">
        <w:rPr>
          <w:spacing w:val="6"/>
        </w:rPr>
        <w:t xml:space="preserve"> </w:t>
      </w:r>
      <w:r w:rsidRPr="00A93F1D">
        <w:rPr>
          <w:spacing w:val="-4"/>
        </w:rPr>
        <w:t>502,</w:t>
      </w:r>
      <w:r w:rsidR="00A93F1D">
        <w:t xml:space="preserve"> </w:t>
      </w:r>
      <w:r w:rsidRPr="00A93F1D">
        <w:t>L.B.S.</w:t>
      </w:r>
      <w:r w:rsidRPr="00A93F1D">
        <w:rPr>
          <w:spacing w:val="8"/>
        </w:rPr>
        <w:t xml:space="preserve"> </w:t>
      </w:r>
      <w:r w:rsidRPr="00A93F1D">
        <w:t>Road,</w:t>
      </w:r>
      <w:r w:rsidRPr="00A93F1D">
        <w:rPr>
          <w:spacing w:val="9"/>
        </w:rPr>
        <w:t xml:space="preserve"> </w:t>
      </w:r>
      <w:r w:rsidRPr="00A93F1D">
        <w:t>Kurla,</w:t>
      </w:r>
      <w:r w:rsidRPr="00A93F1D">
        <w:rPr>
          <w:spacing w:val="9"/>
        </w:rPr>
        <w:t xml:space="preserve"> </w:t>
      </w:r>
      <w:r w:rsidRPr="00A93F1D">
        <w:t>Mumbai</w:t>
      </w:r>
      <w:r w:rsidRPr="00A93F1D">
        <w:rPr>
          <w:spacing w:val="9"/>
        </w:rPr>
        <w:t xml:space="preserve"> </w:t>
      </w:r>
      <w:r w:rsidRPr="00A93F1D">
        <w:t>400</w:t>
      </w:r>
      <w:r w:rsidRPr="00A93F1D">
        <w:rPr>
          <w:spacing w:val="10"/>
        </w:rPr>
        <w:t xml:space="preserve"> </w:t>
      </w:r>
      <w:r w:rsidRPr="00A93F1D">
        <w:rPr>
          <w:spacing w:val="-5"/>
        </w:rPr>
        <w:t>070</w:t>
      </w:r>
    </w:p>
    <w:p w14:paraId="2276CEF5" w14:textId="7B6648BB" w:rsidR="00204279" w:rsidRPr="00A93F1D" w:rsidRDefault="00204279" w:rsidP="00A5253B">
      <w:pPr>
        <w:pStyle w:val="Heading4"/>
        <w:spacing w:after="240" w:line="480" w:lineRule="auto"/>
        <w:ind w:right="84"/>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z w:val="24"/>
          <w:szCs w:val="24"/>
        </w:rPr>
        <w:t>Our</w:t>
      </w:r>
      <w:r w:rsidRPr="00A93F1D">
        <w:rPr>
          <w:rFonts w:ascii="Times New Roman" w:hAnsi="Times New Roman" w:cs="Times New Roman"/>
          <w:b/>
          <w:bCs/>
          <w:i w:val="0"/>
          <w:iCs w:val="0"/>
          <w:color w:val="000000" w:themeColor="text1"/>
          <w:spacing w:val="6"/>
          <w:sz w:val="24"/>
          <w:szCs w:val="24"/>
        </w:rPr>
        <w:t xml:space="preserve"> </w:t>
      </w:r>
      <w:r w:rsidRPr="00A93F1D">
        <w:rPr>
          <w:rFonts w:ascii="Times New Roman" w:hAnsi="Times New Roman" w:cs="Times New Roman"/>
          <w:b/>
          <w:bCs/>
          <w:i w:val="0"/>
          <w:iCs w:val="0"/>
          <w:color w:val="000000" w:themeColor="text1"/>
          <w:spacing w:val="-2"/>
          <w:sz w:val="24"/>
          <w:szCs w:val="24"/>
        </w:rPr>
        <w:t>Vision</w:t>
      </w:r>
    </w:p>
    <w:p w14:paraId="42EE57EF" w14:textId="77777777" w:rsidR="00204279" w:rsidRPr="00A93F1D" w:rsidRDefault="00204279" w:rsidP="00A5253B">
      <w:pPr>
        <w:pStyle w:val="BodyText"/>
        <w:spacing w:line="480" w:lineRule="auto"/>
        <w:ind w:right="84"/>
        <w:jc w:val="both"/>
      </w:pPr>
      <w:r w:rsidRPr="00A93F1D">
        <w:t xml:space="preserve">To passionately satisfy Indian consumer needs in fashion, style and value, across wearing occasions in Apparel and Accessories through strong brands and high-quality consumer experience with the ultimate purpose of delivering superior value to all our </w:t>
      </w:r>
      <w:r w:rsidRPr="00A93F1D">
        <w:rPr>
          <w:spacing w:val="-2"/>
        </w:rPr>
        <w:t>stakeholders.</w:t>
      </w:r>
    </w:p>
    <w:p w14:paraId="1F5C743A" w14:textId="19E8CB15" w:rsidR="00204279" w:rsidRPr="00A93F1D" w:rsidRDefault="00204279" w:rsidP="00A5253B">
      <w:pPr>
        <w:pStyle w:val="Heading4"/>
        <w:spacing w:before="228" w:after="240" w:line="480" w:lineRule="auto"/>
        <w:ind w:right="84"/>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z w:val="24"/>
          <w:szCs w:val="24"/>
        </w:rPr>
        <w:t>Our</w:t>
      </w:r>
      <w:r w:rsidRPr="00A93F1D">
        <w:rPr>
          <w:rFonts w:ascii="Times New Roman" w:hAnsi="Times New Roman" w:cs="Times New Roman"/>
          <w:b/>
          <w:bCs/>
          <w:i w:val="0"/>
          <w:iCs w:val="0"/>
          <w:color w:val="000000" w:themeColor="text1"/>
          <w:spacing w:val="7"/>
          <w:sz w:val="24"/>
          <w:szCs w:val="24"/>
        </w:rPr>
        <w:t xml:space="preserve"> </w:t>
      </w:r>
      <w:r w:rsidRPr="00A93F1D">
        <w:rPr>
          <w:rFonts w:ascii="Times New Roman" w:hAnsi="Times New Roman" w:cs="Times New Roman"/>
          <w:b/>
          <w:bCs/>
          <w:i w:val="0"/>
          <w:iCs w:val="0"/>
          <w:color w:val="000000" w:themeColor="text1"/>
          <w:spacing w:val="-2"/>
          <w:sz w:val="24"/>
          <w:szCs w:val="24"/>
        </w:rPr>
        <w:t>Values</w:t>
      </w:r>
    </w:p>
    <w:p w14:paraId="38E3A578" w14:textId="77777777" w:rsidR="00204279" w:rsidRPr="00A93F1D" w:rsidRDefault="00204279" w:rsidP="004D71A5">
      <w:pPr>
        <w:pStyle w:val="ListParagraph"/>
        <w:widowControl w:val="0"/>
        <w:numPr>
          <w:ilvl w:val="0"/>
          <w:numId w:val="5"/>
        </w:numPr>
        <w:tabs>
          <w:tab w:val="left" w:pos="1509"/>
        </w:tabs>
        <w:autoSpaceDE w:val="0"/>
        <w:autoSpaceDN w:val="0"/>
        <w:spacing w:before="1" w:after="0" w:line="480" w:lineRule="auto"/>
        <w:ind w:left="142" w:right="84"/>
        <w:contextualSpacing w:val="0"/>
        <w:rPr>
          <w:rFonts w:ascii="Times New Roman" w:hAnsi="Times New Roman" w:cs="Times New Roman"/>
        </w:rPr>
      </w:pPr>
      <w:r w:rsidRPr="00A93F1D">
        <w:rPr>
          <w:rFonts w:ascii="Times New Roman" w:hAnsi="Times New Roman" w:cs="Times New Roman"/>
          <w:spacing w:val="-2"/>
        </w:rPr>
        <w:t>Seamlessness</w:t>
      </w:r>
    </w:p>
    <w:p w14:paraId="104FC29D" w14:textId="77777777" w:rsidR="00204279" w:rsidRPr="00A93F1D" w:rsidRDefault="00204279" w:rsidP="004D71A5">
      <w:pPr>
        <w:pStyle w:val="ListParagraph"/>
        <w:widowControl w:val="0"/>
        <w:numPr>
          <w:ilvl w:val="0"/>
          <w:numId w:val="5"/>
        </w:numPr>
        <w:tabs>
          <w:tab w:val="left" w:pos="1509"/>
        </w:tabs>
        <w:autoSpaceDE w:val="0"/>
        <w:autoSpaceDN w:val="0"/>
        <w:spacing w:before="137" w:after="0" w:line="480" w:lineRule="auto"/>
        <w:ind w:left="142" w:right="84"/>
        <w:contextualSpacing w:val="0"/>
        <w:rPr>
          <w:rFonts w:ascii="Times New Roman" w:hAnsi="Times New Roman" w:cs="Times New Roman"/>
        </w:rPr>
      </w:pPr>
      <w:r w:rsidRPr="00A93F1D">
        <w:rPr>
          <w:rFonts w:ascii="Times New Roman" w:hAnsi="Times New Roman" w:cs="Times New Roman"/>
          <w:spacing w:val="-2"/>
        </w:rPr>
        <w:t>Passion</w:t>
      </w:r>
    </w:p>
    <w:p w14:paraId="5EE9C897" w14:textId="77777777" w:rsidR="00204279" w:rsidRPr="00A93F1D" w:rsidRDefault="00204279" w:rsidP="004D71A5">
      <w:pPr>
        <w:pStyle w:val="ListParagraph"/>
        <w:widowControl w:val="0"/>
        <w:numPr>
          <w:ilvl w:val="0"/>
          <w:numId w:val="5"/>
        </w:numPr>
        <w:tabs>
          <w:tab w:val="left" w:pos="1509"/>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spacing w:val="-2"/>
        </w:rPr>
        <w:lastRenderedPageBreak/>
        <w:t>Speed</w:t>
      </w:r>
    </w:p>
    <w:p w14:paraId="49C1349A" w14:textId="77777777" w:rsidR="00204279" w:rsidRPr="00A93F1D" w:rsidRDefault="00204279" w:rsidP="004D71A5">
      <w:pPr>
        <w:pStyle w:val="ListParagraph"/>
        <w:widowControl w:val="0"/>
        <w:numPr>
          <w:ilvl w:val="0"/>
          <w:numId w:val="5"/>
        </w:numPr>
        <w:tabs>
          <w:tab w:val="left" w:pos="1509"/>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spacing w:val="-2"/>
        </w:rPr>
        <w:t>Commitment</w:t>
      </w:r>
    </w:p>
    <w:p w14:paraId="140BD96E" w14:textId="77777777" w:rsidR="00204279" w:rsidRPr="00A93F1D" w:rsidRDefault="00204279" w:rsidP="004D71A5">
      <w:pPr>
        <w:pStyle w:val="ListParagraph"/>
        <w:widowControl w:val="0"/>
        <w:numPr>
          <w:ilvl w:val="0"/>
          <w:numId w:val="5"/>
        </w:numPr>
        <w:tabs>
          <w:tab w:val="left" w:pos="1508"/>
        </w:tabs>
        <w:autoSpaceDE w:val="0"/>
        <w:autoSpaceDN w:val="0"/>
        <w:spacing w:before="136" w:after="0" w:line="480" w:lineRule="auto"/>
        <w:ind w:left="142" w:right="84" w:hanging="338"/>
        <w:contextualSpacing w:val="0"/>
        <w:rPr>
          <w:rFonts w:ascii="Times New Roman" w:hAnsi="Times New Roman" w:cs="Times New Roman"/>
        </w:rPr>
      </w:pPr>
      <w:r w:rsidRPr="00A93F1D">
        <w:rPr>
          <w:rFonts w:ascii="Times New Roman" w:hAnsi="Times New Roman" w:cs="Times New Roman"/>
          <w:spacing w:val="-2"/>
        </w:rPr>
        <w:t>Integrity</w:t>
      </w:r>
    </w:p>
    <w:p w14:paraId="1B605136" w14:textId="2DDC09BD" w:rsidR="00204279" w:rsidRPr="00A93F1D" w:rsidRDefault="00204279" w:rsidP="00A5253B">
      <w:pPr>
        <w:pStyle w:val="Heading4"/>
        <w:spacing w:after="240" w:line="480" w:lineRule="auto"/>
        <w:ind w:right="84"/>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z w:val="24"/>
          <w:szCs w:val="24"/>
        </w:rPr>
        <w:t>Our</w:t>
      </w:r>
      <w:r w:rsidRPr="00A93F1D">
        <w:rPr>
          <w:rFonts w:ascii="Times New Roman" w:hAnsi="Times New Roman" w:cs="Times New Roman"/>
          <w:b/>
          <w:bCs/>
          <w:i w:val="0"/>
          <w:iCs w:val="0"/>
          <w:color w:val="000000" w:themeColor="text1"/>
          <w:spacing w:val="6"/>
          <w:sz w:val="24"/>
          <w:szCs w:val="24"/>
        </w:rPr>
        <w:t xml:space="preserve"> </w:t>
      </w:r>
      <w:r w:rsidRPr="00A93F1D">
        <w:rPr>
          <w:rFonts w:ascii="Times New Roman" w:hAnsi="Times New Roman" w:cs="Times New Roman"/>
          <w:b/>
          <w:bCs/>
          <w:i w:val="0"/>
          <w:iCs w:val="0"/>
          <w:color w:val="000000" w:themeColor="text1"/>
          <w:spacing w:val="-2"/>
          <w:sz w:val="24"/>
          <w:szCs w:val="24"/>
        </w:rPr>
        <w:t>Philosophy</w:t>
      </w:r>
    </w:p>
    <w:p w14:paraId="1FE8594F" w14:textId="77777777" w:rsidR="00204279" w:rsidRPr="00A93F1D" w:rsidRDefault="00204279" w:rsidP="00A5253B">
      <w:pPr>
        <w:pStyle w:val="BodyText"/>
        <w:spacing w:line="480" w:lineRule="auto"/>
        <w:ind w:right="84"/>
        <w:jc w:val="both"/>
      </w:pPr>
      <w:r w:rsidRPr="00A93F1D">
        <w:t>The</w:t>
      </w:r>
      <w:r w:rsidRPr="00A93F1D">
        <w:rPr>
          <w:spacing w:val="12"/>
        </w:rPr>
        <w:t xml:space="preserve"> </w:t>
      </w:r>
      <w:r w:rsidRPr="00A93F1D">
        <w:t>Aditya</w:t>
      </w:r>
      <w:r w:rsidRPr="00A93F1D">
        <w:rPr>
          <w:spacing w:val="12"/>
        </w:rPr>
        <w:t xml:space="preserve"> </w:t>
      </w:r>
      <w:r w:rsidRPr="00A93F1D">
        <w:t>Birla Group</w:t>
      </w:r>
      <w:r w:rsidRPr="00A93F1D">
        <w:rPr>
          <w:spacing w:val="12"/>
        </w:rPr>
        <w:t xml:space="preserve"> </w:t>
      </w:r>
      <w:r w:rsidRPr="00A93F1D">
        <w:t>is</w:t>
      </w:r>
      <w:r w:rsidRPr="00A93F1D">
        <w:rPr>
          <w:spacing w:val="12"/>
        </w:rPr>
        <w:t xml:space="preserve"> </w:t>
      </w:r>
      <w:r w:rsidRPr="00A93F1D">
        <w:t>one</w:t>
      </w:r>
      <w:r w:rsidRPr="00A93F1D">
        <w:rPr>
          <w:spacing w:val="12"/>
        </w:rPr>
        <w:t xml:space="preserve"> </w:t>
      </w:r>
      <w:r w:rsidRPr="00A93F1D">
        <w:t>of</w:t>
      </w:r>
      <w:r w:rsidRPr="00A93F1D">
        <w:rPr>
          <w:spacing w:val="12"/>
        </w:rPr>
        <w:t xml:space="preserve"> </w:t>
      </w:r>
      <w:r w:rsidRPr="00A93F1D">
        <w:t>the</w:t>
      </w:r>
      <w:r w:rsidRPr="00A93F1D">
        <w:rPr>
          <w:spacing w:val="12"/>
        </w:rPr>
        <w:t xml:space="preserve"> </w:t>
      </w:r>
      <w:r w:rsidRPr="00A93F1D">
        <w:t>pioneers</w:t>
      </w:r>
      <w:r w:rsidRPr="00A93F1D">
        <w:rPr>
          <w:spacing w:val="12"/>
        </w:rPr>
        <w:t xml:space="preserve"> </w:t>
      </w:r>
      <w:r w:rsidRPr="00A93F1D">
        <w:t>in</w:t>
      </w:r>
      <w:r w:rsidRPr="00A93F1D">
        <w:rPr>
          <w:spacing w:val="13"/>
        </w:rPr>
        <w:t xml:space="preserve"> </w:t>
      </w:r>
      <w:r w:rsidRPr="00A93F1D">
        <w:t>the</w:t>
      </w:r>
      <w:r w:rsidRPr="00A93F1D">
        <w:rPr>
          <w:spacing w:val="12"/>
        </w:rPr>
        <w:t xml:space="preserve"> </w:t>
      </w:r>
      <w:r w:rsidRPr="00A93F1D">
        <w:t>field</w:t>
      </w:r>
      <w:r w:rsidRPr="00A93F1D">
        <w:rPr>
          <w:spacing w:val="12"/>
        </w:rPr>
        <w:t xml:space="preserve"> </w:t>
      </w:r>
      <w:r w:rsidRPr="00A93F1D">
        <w:t>of</w:t>
      </w:r>
      <w:r w:rsidRPr="00A93F1D">
        <w:rPr>
          <w:spacing w:val="12"/>
        </w:rPr>
        <w:t xml:space="preserve"> </w:t>
      </w:r>
      <w:r w:rsidRPr="00A93F1D">
        <w:t>corporate</w:t>
      </w:r>
      <w:r w:rsidRPr="00A93F1D">
        <w:rPr>
          <w:spacing w:val="12"/>
        </w:rPr>
        <w:t xml:space="preserve"> </w:t>
      </w:r>
      <w:r w:rsidRPr="00A93F1D">
        <w:t>governance.</w:t>
      </w:r>
      <w:r w:rsidRPr="00A93F1D">
        <w:rPr>
          <w:spacing w:val="12"/>
        </w:rPr>
        <w:t xml:space="preserve"> </w:t>
      </w:r>
      <w:r w:rsidRPr="00A93F1D">
        <w:t>As a</w:t>
      </w:r>
      <w:r w:rsidRPr="00A93F1D">
        <w:rPr>
          <w:spacing w:val="4"/>
        </w:rPr>
        <w:t xml:space="preserve"> </w:t>
      </w:r>
      <w:r w:rsidRPr="00A93F1D">
        <w:t>part</w:t>
      </w:r>
      <w:r w:rsidRPr="00A93F1D">
        <w:rPr>
          <w:spacing w:val="7"/>
        </w:rPr>
        <w:t xml:space="preserve"> </w:t>
      </w:r>
      <w:r w:rsidRPr="00A93F1D">
        <w:t>of</w:t>
      </w:r>
      <w:r w:rsidRPr="00A93F1D">
        <w:rPr>
          <w:spacing w:val="9"/>
        </w:rPr>
        <w:t xml:space="preserve"> </w:t>
      </w:r>
      <w:r w:rsidRPr="00A93F1D">
        <w:t>the</w:t>
      </w:r>
      <w:r w:rsidRPr="00A93F1D">
        <w:rPr>
          <w:spacing w:val="8"/>
        </w:rPr>
        <w:t xml:space="preserve"> </w:t>
      </w:r>
      <w:r w:rsidRPr="00A93F1D">
        <w:t>Group,</w:t>
      </w:r>
      <w:r w:rsidRPr="00A93F1D">
        <w:rPr>
          <w:spacing w:val="7"/>
        </w:rPr>
        <w:t xml:space="preserve"> </w:t>
      </w:r>
      <w:r w:rsidRPr="00A93F1D">
        <w:t>ABFRL</w:t>
      </w:r>
      <w:r w:rsidRPr="00A93F1D">
        <w:rPr>
          <w:spacing w:val="7"/>
        </w:rPr>
        <w:t xml:space="preserve"> </w:t>
      </w:r>
      <w:r w:rsidRPr="00A93F1D">
        <w:t>is</w:t>
      </w:r>
      <w:r w:rsidRPr="00A93F1D">
        <w:rPr>
          <w:spacing w:val="7"/>
        </w:rPr>
        <w:t xml:space="preserve"> </w:t>
      </w:r>
      <w:r w:rsidRPr="00A93F1D">
        <w:t>committed</w:t>
      </w:r>
      <w:r w:rsidRPr="00A93F1D">
        <w:rPr>
          <w:spacing w:val="9"/>
        </w:rPr>
        <w:t xml:space="preserve"> </w:t>
      </w:r>
      <w:r w:rsidRPr="00A93F1D">
        <w:t>to</w:t>
      </w:r>
      <w:r w:rsidRPr="00A93F1D">
        <w:rPr>
          <w:spacing w:val="9"/>
        </w:rPr>
        <w:t xml:space="preserve"> </w:t>
      </w:r>
      <w:r w:rsidRPr="00A93F1D">
        <w:t>continuously</w:t>
      </w:r>
      <w:r w:rsidRPr="00A93F1D">
        <w:rPr>
          <w:spacing w:val="9"/>
        </w:rPr>
        <w:t xml:space="preserve"> </w:t>
      </w:r>
      <w:r w:rsidRPr="00A93F1D">
        <w:t>adopt</w:t>
      </w:r>
      <w:r w:rsidRPr="00A93F1D">
        <w:rPr>
          <w:spacing w:val="9"/>
        </w:rPr>
        <w:t xml:space="preserve"> </w:t>
      </w:r>
      <w:r w:rsidRPr="00A93F1D">
        <w:t>and</w:t>
      </w:r>
      <w:r w:rsidRPr="00A93F1D">
        <w:rPr>
          <w:spacing w:val="8"/>
        </w:rPr>
        <w:t xml:space="preserve"> </w:t>
      </w:r>
      <w:r w:rsidRPr="00A93F1D">
        <w:t>adhere</w:t>
      </w:r>
      <w:r w:rsidRPr="00A93F1D">
        <w:rPr>
          <w:spacing w:val="8"/>
        </w:rPr>
        <w:t xml:space="preserve"> </w:t>
      </w:r>
      <w:r w:rsidRPr="00A93F1D">
        <w:t>to</w:t>
      </w:r>
      <w:r w:rsidRPr="00A93F1D">
        <w:rPr>
          <w:spacing w:val="8"/>
        </w:rPr>
        <w:t xml:space="preserve"> </w:t>
      </w:r>
      <w:r w:rsidRPr="00A93F1D">
        <w:t>the</w:t>
      </w:r>
      <w:r w:rsidRPr="00A93F1D">
        <w:rPr>
          <w:spacing w:val="7"/>
        </w:rPr>
        <w:t xml:space="preserve"> </w:t>
      </w:r>
      <w:r w:rsidRPr="00A93F1D">
        <w:rPr>
          <w:spacing w:val="-4"/>
        </w:rPr>
        <w:t xml:space="preserve">best </w:t>
      </w:r>
      <w:r w:rsidRPr="00A93F1D">
        <w:t>governance practices, to achieve the ultimate goal of making the Company a value- driven organisation.</w:t>
      </w:r>
    </w:p>
    <w:p w14:paraId="2FB700F8" w14:textId="77777777" w:rsidR="00204279" w:rsidRPr="00A93F1D" w:rsidRDefault="00204279" w:rsidP="00A5253B">
      <w:pPr>
        <w:pStyle w:val="BodyText"/>
        <w:spacing w:before="225" w:line="480" w:lineRule="auto"/>
        <w:ind w:right="84"/>
        <w:jc w:val="both"/>
      </w:pPr>
      <w:r w:rsidRPr="00A93F1D">
        <w:t>We feel proud to belong to a Group whose visionary founders laid the foundation stone for good governance long back and made it an integral principle of the business. Key element of your Company’s success includes adherence to the strong set of the Group values - Integrity, Commitment, Passion, Seamlessness and Speed.</w:t>
      </w:r>
    </w:p>
    <w:p w14:paraId="71C475E8" w14:textId="77777777" w:rsidR="00204279" w:rsidRPr="00A93F1D" w:rsidRDefault="00204279" w:rsidP="00A5253B">
      <w:pPr>
        <w:pStyle w:val="BodyText"/>
        <w:spacing w:before="226" w:line="480" w:lineRule="auto"/>
        <w:ind w:right="84"/>
        <w:jc w:val="both"/>
      </w:pPr>
      <w:r w:rsidRPr="00A93F1D">
        <w:t>To succeed, we believe, requires highest standards of corporate behaviour towards everyone we work with, the communities we touch and the environment on which we have an impact.</w:t>
      </w:r>
    </w:p>
    <w:p w14:paraId="7E24CAD9" w14:textId="52AAFA8B" w:rsidR="00501213" w:rsidRPr="00A93F1D" w:rsidRDefault="00204279" w:rsidP="00A5253B">
      <w:pPr>
        <w:pStyle w:val="BodyText"/>
        <w:spacing w:before="226" w:line="480" w:lineRule="auto"/>
        <w:ind w:right="84"/>
        <w:jc w:val="both"/>
      </w:pPr>
      <w:r w:rsidRPr="00A93F1D">
        <w:t>In line with the above philosophy, your Company continuously endeavours for excellence and focuses on enhancement of long-term stakeholders’ value through adoption of and adherence with the best governance practices, in true spirit at all times.</w:t>
      </w:r>
    </w:p>
    <w:p w14:paraId="3DF50D82" w14:textId="1F4402A7" w:rsidR="00204279" w:rsidRPr="00A93F1D" w:rsidRDefault="00204279" w:rsidP="00A5253B">
      <w:pPr>
        <w:pStyle w:val="Heading4"/>
        <w:spacing w:before="227" w:after="240" w:line="480" w:lineRule="auto"/>
        <w:ind w:right="84"/>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pacing w:val="-2"/>
          <w:sz w:val="24"/>
          <w:szCs w:val="24"/>
        </w:rPr>
        <w:t>Milestones</w:t>
      </w:r>
    </w:p>
    <w:p w14:paraId="7D13FB2E" w14:textId="77777777" w:rsidR="00204279" w:rsidRPr="00A93F1D" w:rsidRDefault="00204279" w:rsidP="004D71A5">
      <w:pPr>
        <w:pStyle w:val="ListParagraph"/>
        <w:widowControl w:val="0"/>
        <w:numPr>
          <w:ilvl w:val="0"/>
          <w:numId w:val="6"/>
        </w:numPr>
        <w:tabs>
          <w:tab w:val="left" w:pos="1366"/>
        </w:tabs>
        <w:autoSpaceDE w:val="0"/>
        <w:autoSpaceDN w:val="0"/>
        <w:spacing w:after="120" w:line="480" w:lineRule="auto"/>
        <w:ind w:left="142" w:right="84"/>
        <w:contextualSpacing w:val="0"/>
        <w:rPr>
          <w:rFonts w:ascii="Times New Roman" w:hAnsi="Times New Roman" w:cs="Times New Roman"/>
        </w:rPr>
      </w:pPr>
      <w:r w:rsidRPr="00A93F1D">
        <w:rPr>
          <w:rFonts w:ascii="Times New Roman" w:hAnsi="Times New Roman" w:cs="Times New Roman"/>
        </w:rPr>
        <w:t>'Madura</w:t>
      </w:r>
      <w:r w:rsidRPr="00A93F1D">
        <w:rPr>
          <w:rFonts w:ascii="Times New Roman" w:hAnsi="Times New Roman" w:cs="Times New Roman"/>
          <w:spacing w:val="13"/>
        </w:rPr>
        <w:t xml:space="preserve"> </w:t>
      </w:r>
      <w:r w:rsidRPr="00A93F1D">
        <w:rPr>
          <w:rFonts w:ascii="Times New Roman" w:hAnsi="Times New Roman" w:cs="Times New Roman"/>
        </w:rPr>
        <w:t>Garments'</w:t>
      </w:r>
      <w:r w:rsidRPr="00A93F1D">
        <w:rPr>
          <w:rFonts w:ascii="Times New Roman" w:hAnsi="Times New Roman" w:cs="Times New Roman"/>
          <w:spacing w:val="15"/>
        </w:rPr>
        <w:t xml:space="preserve"> </w:t>
      </w:r>
      <w:r w:rsidRPr="00A93F1D">
        <w:rPr>
          <w:rFonts w:ascii="Times New Roman" w:hAnsi="Times New Roman" w:cs="Times New Roman"/>
        </w:rPr>
        <w:t>established</w:t>
      </w:r>
      <w:r w:rsidRPr="00A93F1D">
        <w:rPr>
          <w:rFonts w:ascii="Times New Roman" w:hAnsi="Times New Roman" w:cs="Times New Roman"/>
          <w:spacing w:val="13"/>
        </w:rPr>
        <w:t xml:space="preserve"> </w:t>
      </w:r>
      <w:r w:rsidRPr="00A93F1D">
        <w:rPr>
          <w:rFonts w:ascii="Times New Roman" w:hAnsi="Times New Roman" w:cs="Times New Roman"/>
          <w:spacing w:val="-2"/>
        </w:rPr>
        <w:t>(1988)</w:t>
      </w:r>
    </w:p>
    <w:p w14:paraId="02981471" w14:textId="77777777" w:rsidR="00204279" w:rsidRPr="00A93F1D" w:rsidRDefault="00204279" w:rsidP="004D71A5">
      <w:pPr>
        <w:pStyle w:val="ListParagraph"/>
        <w:widowControl w:val="0"/>
        <w:numPr>
          <w:ilvl w:val="0"/>
          <w:numId w:val="6"/>
        </w:numPr>
        <w:tabs>
          <w:tab w:val="left" w:pos="1366"/>
        </w:tabs>
        <w:autoSpaceDE w:val="0"/>
        <w:autoSpaceDN w:val="0"/>
        <w:spacing w:before="135" w:after="120" w:line="480" w:lineRule="auto"/>
        <w:ind w:left="142" w:right="84"/>
        <w:contextualSpacing w:val="0"/>
        <w:rPr>
          <w:rFonts w:ascii="Times New Roman" w:hAnsi="Times New Roman" w:cs="Times New Roman"/>
        </w:rPr>
      </w:pPr>
      <w:r w:rsidRPr="00A93F1D">
        <w:rPr>
          <w:rFonts w:ascii="Times New Roman" w:hAnsi="Times New Roman" w:cs="Times New Roman"/>
        </w:rPr>
        <w:t>'Louis</w:t>
      </w:r>
      <w:r w:rsidRPr="00A93F1D">
        <w:rPr>
          <w:rFonts w:ascii="Times New Roman" w:hAnsi="Times New Roman" w:cs="Times New Roman"/>
          <w:spacing w:val="9"/>
        </w:rPr>
        <w:t xml:space="preserve"> </w:t>
      </w:r>
      <w:r w:rsidRPr="00A93F1D">
        <w:rPr>
          <w:rFonts w:ascii="Times New Roman" w:hAnsi="Times New Roman" w:cs="Times New Roman"/>
        </w:rPr>
        <w:t>Philippe'</w:t>
      </w:r>
      <w:r w:rsidRPr="00A93F1D">
        <w:rPr>
          <w:rFonts w:ascii="Times New Roman" w:hAnsi="Times New Roman" w:cs="Times New Roman"/>
          <w:spacing w:val="8"/>
        </w:rPr>
        <w:t xml:space="preserve"> </w:t>
      </w:r>
      <w:r w:rsidRPr="00A93F1D">
        <w:rPr>
          <w:rFonts w:ascii="Times New Roman" w:hAnsi="Times New Roman" w:cs="Times New Roman"/>
        </w:rPr>
        <w:t>launched</w:t>
      </w:r>
      <w:r w:rsidRPr="00A93F1D">
        <w:rPr>
          <w:rFonts w:ascii="Times New Roman" w:hAnsi="Times New Roman" w:cs="Times New Roman"/>
          <w:spacing w:val="9"/>
        </w:rPr>
        <w:t xml:space="preserve"> </w:t>
      </w:r>
      <w:r w:rsidRPr="00A93F1D">
        <w:rPr>
          <w:rFonts w:ascii="Times New Roman" w:hAnsi="Times New Roman" w:cs="Times New Roman"/>
        </w:rPr>
        <w:t>in</w:t>
      </w:r>
      <w:r w:rsidRPr="00A93F1D">
        <w:rPr>
          <w:rFonts w:ascii="Times New Roman" w:hAnsi="Times New Roman" w:cs="Times New Roman"/>
          <w:spacing w:val="8"/>
        </w:rPr>
        <w:t xml:space="preserve"> </w:t>
      </w:r>
      <w:r w:rsidRPr="00A93F1D">
        <w:rPr>
          <w:rFonts w:ascii="Times New Roman" w:hAnsi="Times New Roman" w:cs="Times New Roman"/>
        </w:rPr>
        <w:t>India</w:t>
      </w:r>
      <w:r w:rsidRPr="00A93F1D">
        <w:rPr>
          <w:rFonts w:ascii="Times New Roman" w:hAnsi="Times New Roman" w:cs="Times New Roman"/>
          <w:spacing w:val="8"/>
        </w:rPr>
        <w:t xml:space="preserve"> </w:t>
      </w:r>
      <w:r w:rsidRPr="00A93F1D">
        <w:rPr>
          <w:rFonts w:ascii="Times New Roman" w:hAnsi="Times New Roman" w:cs="Times New Roman"/>
          <w:spacing w:val="-2"/>
        </w:rPr>
        <w:t>(1989)</w:t>
      </w:r>
    </w:p>
    <w:p w14:paraId="1F54E8ED" w14:textId="77777777" w:rsidR="00204279" w:rsidRPr="00A93F1D" w:rsidRDefault="00204279" w:rsidP="004D71A5">
      <w:pPr>
        <w:pStyle w:val="ListParagraph"/>
        <w:widowControl w:val="0"/>
        <w:numPr>
          <w:ilvl w:val="0"/>
          <w:numId w:val="6"/>
        </w:numPr>
        <w:tabs>
          <w:tab w:val="left" w:pos="1366"/>
        </w:tabs>
        <w:autoSpaceDE w:val="0"/>
        <w:autoSpaceDN w:val="0"/>
        <w:spacing w:before="136" w:after="120" w:line="480" w:lineRule="auto"/>
        <w:ind w:left="142" w:right="84"/>
        <w:contextualSpacing w:val="0"/>
        <w:rPr>
          <w:rFonts w:ascii="Times New Roman" w:hAnsi="Times New Roman" w:cs="Times New Roman"/>
        </w:rPr>
      </w:pPr>
      <w:r w:rsidRPr="00A93F1D">
        <w:rPr>
          <w:rFonts w:ascii="Times New Roman" w:hAnsi="Times New Roman" w:cs="Times New Roman"/>
        </w:rPr>
        <w:t>'Van</w:t>
      </w:r>
      <w:r w:rsidRPr="00A93F1D">
        <w:rPr>
          <w:rFonts w:ascii="Times New Roman" w:hAnsi="Times New Roman" w:cs="Times New Roman"/>
          <w:spacing w:val="7"/>
        </w:rPr>
        <w:t xml:space="preserve"> </w:t>
      </w:r>
      <w:r w:rsidRPr="00A93F1D">
        <w:rPr>
          <w:rFonts w:ascii="Times New Roman" w:hAnsi="Times New Roman" w:cs="Times New Roman"/>
        </w:rPr>
        <w:t>Heusen'</w:t>
      </w:r>
      <w:r w:rsidRPr="00A93F1D">
        <w:rPr>
          <w:rFonts w:ascii="Times New Roman" w:hAnsi="Times New Roman" w:cs="Times New Roman"/>
          <w:spacing w:val="8"/>
        </w:rPr>
        <w:t xml:space="preserve"> </w:t>
      </w:r>
      <w:r w:rsidRPr="00A93F1D">
        <w:rPr>
          <w:rFonts w:ascii="Times New Roman" w:hAnsi="Times New Roman" w:cs="Times New Roman"/>
        </w:rPr>
        <w:t>launched</w:t>
      </w:r>
      <w:r w:rsidRPr="00A93F1D">
        <w:rPr>
          <w:rFonts w:ascii="Times New Roman" w:hAnsi="Times New Roman" w:cs="Times New Roman"/>
          <w:spacing w:val="9"/>
        </w:rPr>
        <w:t xml:space="preserve"> </w:t>
      </w:r>
      <w:r w:rsidRPr="00A93F1D">
        <w:rPr>
          <w:rFonts w:ascii="Times New Roman" w:hAnsi="Times New Roman" w:cs="Times New Roman"/>
        </w:rPr>
        <w:t>in</w:t>
      </w:r>
      <w:r w:rsidRPr="00A93F1D">
        <w:rPr>
          <w:rFonts w:ascii="Times New Roman" w:hAnsi="Times New Roman" w:cs="Times New Roman"/>
          <w:spacing w:val="9"/>
        </w:rPr>
        <w:t xml:space="preserve"> </w:t>
      </w:r>
      <w:r w:rsidRPr="00A93F1D">
        <w:rPr>
          <w:rFonts w:ascii="Times New Roman" w:hAnsi="Times New Roman" w:cs="Times New Roman"/>
        </w:rPr>
        <w:t>India</w:t>
      </w:r>
      <w:r w:rsidRPr="00A93F1D">
        <w:rPr>
          <w:rFonts w:ascii="Times New Roman" w:hAnsi="Times New Roman" w:cs="Times New Roman"/>
          <w:spacing w:val="7"/>
        </w:rPr>
        <w:t xml:space="preserve"> </w:t>
      </w:r>
      <w:r w:rsidRPr="00A93F1D">
        <w:rPr>
          <w:rFonts w:ascii="Times New Roman" w:hAnsi="Times New Roman" w:cs="Times New Roman"/>
          <w:spacing w:val="-2"/>
        </w:rPr>
        <w:t>(1990)</w:t>
      </w:r>
    </w:p>
    <w:p w14:paraId="17789695" w14:textId="77777777" w:rsidR="00204279" w:rsidRPr="00A93F1D" w:rsidRDefault="00204279" w:rsidP="004D71A5">
      <w:pPr>
        <w:pStyle w:val="ListParagraph"/>
        <w:widowControl w:val="0"/>
        <w:numPr>
          <w:ilvl w:val="0"/>
          <w:numId w:val="6"/>
        </w:numPr>
        <w:tabs>
          <w:tab w:val="left" w:pos="1366"/>
        </w:tabs>
        <w:autoSpaceDE w:val="0"/>
        <w:autoSpaceDN w:val="0"/>
        <w:spacing w:before="137" w:after="0" w:line="480" w:lineRule="auto"/>
        <w:ind w:left="142" w:right="84"/>
        <w:contextualSpacing w:val="0"/>
        <w:rPr>
          <w:rFonts w:ascii="Times New Roman" w:hAnsi="Times New Roman" w:cs="Times New Roman"/>
        </w:rPr>
      </w:pPr>
      <w:r w:rsidRPr="00A93F1D">
        <w:rPr>
          <w:rFonts w:ascii="Times New Roman" w:hAnsi="Times New Roman" w:cs="Times New Roman"/>
        </w:rPr>
        <w:lastRenderedPageBreak/>
        <w:t>‘Allen</w:t>
      </w:r>
      <w:r w:rsidRPr="00A93F1D">
        <w:rPr>
          <w:rFonts w:ascii="Times New Roman" w:hAnsi="Times New Roman" w:cs="Times New Roman"/>
          <w:spacing w:val="7"/>
        </w:rPr>
        <w:t xml:space="preserve"> </w:t>
      </w:r>
      <w:r w:rsidRPr="00A93F1D">
        <w:rPr>
          <w:rFonts w:ascii="Times New Roman" w:hAnsi="Times New Roman" w:cs="Times New Roman"/>
        </w:rPr>
        <w:t>Solly'</w:t>
      </w:r>
      <w:r w:rsidRPr="00A93F1D">
        <w:rPr>
          <w:rFonts w:ascii="Times New Roman" w:hAnsi="Times New Roman" w:cs="Times New Roman"/>
          <w:spacing w:val="8"/>
        </w:rPr>
        <w:t xml:space="preserve"> </w:t>
      </w:r>
      <w:r w:rsidRPr="00A93F1D">
        <w:rPr>
          <w:rFonts w:ascii="Times New Roman" w:hAnsi="Times New Roman" w:cs="Times New Roman"/>
        </w:rPr>
        <w:t>launched</w:t>
      </w:r>
      <w:r w:rsidRPr="00A93F1D">
        <w:rPr>
          <w:rFonts w:ascii="Times New Roman" w:hAnsi="Times New Roman" w:cs="Times New Roman"/>
          <w:spacing w:val="8"/>
        </w:rPr>
        <w:t xml:space="preserve"> </w:t>
      </w:r>
      <w:r w:rsidRPr="00A93F1D">
        <w:rPr>
          <w:rFonts w:ascii="Times New Roman" w:hAnsi="Times New Roman" w:cs="Times New Roman"/>
        </w:rPr>
        <w:t>in</w:t>
      </w:r>
      <w:r w:rsidRPr="00A93F1D">
        <w:rPr>
          <w:rFonts w:ascii="Times New Roman" w:hAnsi="Times New Roman" w:cs="Times New Roman"/>
          <w:spacing w:val="9"/>
        </w:rPr>
        <w:t xml:space="preserve"> </w:t>
      </w:r>
      <w:r w:rsidRPr="00A93F1D">
        <w:rPr>
          <w:rFonts w:ascii="Times New Roman" w:hAnsi="Times New Roman" w:cs="Times New Roman"/>
        </w:rPr>
        <w:t>India</w:t>
      </w:r>
      <w:r w:rsidRPr="00A93F1D">
        <w:rPr>
          <w:rFonts w:ascii="Times New Roman" w:hAnsi="Times New Roman" w:cs="Times New Roman"/>
          <w:spacing w:val="8"/>
        </w:rPr>
        <w:t xml:space="preserve"> </w:t>
      </w:r>
      <w:r w:rsidRPr="00A93F1D">
        <w:rPr>
          <w:rFonts w:ascii="Times New Roman" w:hAnsi="Times New Roman" w:cs="Times New Roman"/>
          <w:spacing w:val="-2"/>
        </w:rPr>
        <w:t>(1993)</w:t>
      </w:r>
    </w:p>
    <w:p w14:paraId="08358B61" w14:textId="77777777" w:rsidR="00204279" w:rsidRPr="00A93F1D" w:rsidRDefault="00204279" w:rsidP="004D71A5">
      <w:pPr>
        <w:pStyle w:val="ListParagraph"/>
        <w:widowControl w:val="0"/>
        <w:numPr>
          <w:ilvl w:val="0"/>
          <w:numId w:val="6"/>
        </w:numPr>
        <w:tabs>
          <w:tab w:val="left" w:pos="1366"/>
        </w:tabs>
        <w:autoSpaceDE w:val="0"/>
        <w:autoSpaceDN w:val="0"/>
        <w:spacing w:before="136" w:after="120" w:line="480" w:lineRule="auto"/>
        <w:ind w:left="142" w:right="84"/>
        <w:contextualSpacing w:val="0"/>
        <w:rPr>
          <w:rFonts w:ascii="Times New Roman" w:hAnsi="Times New Roman" w:cs="Times New Roman"/>
        </w:rPr>
      </w:pPr>
      <w:r w:rsidRPr="00A93F1D">
        <w:rPr>
          <w:rFonts w:ascii="Times New Roman" w:hAnsi="Times New Roman" w:cs="Times New Roman"/>
        </w:rPr>
        <w:t>'Peter</w:t>
      </w:r>
      <w:r w:rsidRPr="00A93F1D">
        <w:rPr>
          <w:rFonts w:ascii="Times New Roman" w:hAnsi="Times New Roman" w:cs="Times New Roman"/>
          <w:spacing w:val="7"/>
        </w:rPr>
        <w:t xml:space="preserve"> </w:t>
      </w:r>
      <w:r w:rsidRPr="00A93F1D">
        <w:rPr>
          <w:rFonts w:ascii="Times New Roman" w:hAnsi="Times New Roman" w:cs="Times New Roman"/>
        </w:rPr>
        <w:t>England'</w:t>
      </w:r>
      <w:r w:rsidRPr="00A93F1D">
        <w:rPr>
          <w:rFonts w:ascii="Times New Roman" w:hAnsi="Times New Roman" w:cs="Times New Roman"/>
          <w:spacing w:val="9"/>
        </w:rPr>
        <w:t xml:space="preserve"> </w:t>
      </w:r>
      <w:r w:rsidRPr="00A93F1D">
        <w:rPr>
          <w:rFonts w:ascii="Times New Roman" w:hAnsi="Times New Roman" w:cs="Times New Roman"/>
        </w:rPr>
        <w:t>launched</w:t>
      </w:r>
      <w:r w:rsidRPr="00A93F1D">
        <w:rPr>
          <w:rFonts w:ascii="Times New Roman" w:hAnsi="Times New Roman" w:cs="Times New Roman"/>
          <w:spacing w:val="9"/>
        </w:rPr>
        <w:t xml:space="preserve"> </w:t>
      </w:r>
      <w:r w:rsidRPr="00A93F1D">
        <w:rPr>
          <w:rFonts w:ascii="Times New Roman" w:hAnsi="Times New Roman" w:cs="Times New Roman"/>
        </w:rPr>
        <w:t>in</w:t>
      </w:r>
      <w:r w:rsidRPr="00A93F1D">
        <w:rPr>
          <w:rFonts w:ascii="Times New Roman" w:hAnsi="Times New Roman" w:cs="Times New Roman"/>
          <w:spacing w:val="8"/>
        </w:rPr>
        <w:t xml:space="preserve"> </w:t>
      </w:r>
      <w:r w:rsidRPr="00A93F1D">
        <w:rPr>
          <w:rFonts w:ascii="Times New Roman" w:hAnsi="Times New Roman" w:cs="Times New Roman"/>
        </w:rPr>
        <w:t>India</w:t>
      </w:r>
      <w:r w:rsidRPr="00A93F1D">
        <w:rPr>
          <w:rFonts w:ascii="Times New Roman" w:hAnsi="Times New Roman" w:cs="Times New Roman"/>
          <w:spacing w:val="8"/>
        </w:rPr>
        <w:t xml:space="preserve"> </w:t>
      </w:r>
      <w:r w:rsidRPr="00A93F1D">
        <w:rPr>
          <w:rFonts w:ascii="Times New Roman" w:hAnsi="Times New Roman" w:cs="Times New Roman"/>
          <w:spacing w:val="-2"/>
        </w:rPr>
        <w:t>(1997)</w:t>
      </w:r>
    </w:p>
    <w:p w14:paraId="0930B307" w14:textId="77777777" w:rsidR="00204279" w:rsidRPr="00A93F1D" w:rsidRDefault="00204279" w:rsidP="004D71A5">
      <w:pPr>
        <w:pStyle w:val="ListParagraph"/>
        <w:widowControl w:val="0"/>
        <w:numPr>
          <w:ilvl w:val="0"/>
          <w:numId w:val="6"/>
        </w:numPr>
        <w:tabs>
          <w:tab w:val="left" w:pos="1366"/>
        </w:tabs>
        <w:autoSpaceDE w:val="0"/>
        <w:autoSpaceDN w:val="0"/>
        <w:spacing w:before="135" w:after="0" w:line="480" w:lineRule="auto"/>
        <w:ind w:left="142" w:right="84"/>
        <w:contextualSpacing w:val="0"/>
        <w:rPr>
          <w:rFonts w:ascii="Times New Roman" w:hAnsi="Times New Roman" w:cs="Times New Roman"/>
        </w:rPr>
      </w:pPr>
      <w:r w:rsidRPr="00A93F1D">
        <w:rPr>
          <w:rFonts w:ascii="Times New Roman" w:hAnsi="Times New Roman" w:cs="Times New Roman"/>
        </w:rPr>
        <w:t>Aditya</w:t>
      </w:r>
      <w:r w:rsidRPr="00A93F1D">
        <w:rPr>
          <w:rFonts w:ascii="Times New Roman" w:hAnsi="Times New Roman" w:cs="Times New Roman"/>
          <w:spacing w:val="12"/>
        </w:rPr>
        <w:t xml:space="preserve"> </w:t>
      </w:r>
      <w:r w:rsidRPr="00A93F1D">
        <w:rPr>
          <w:rFonts w:ascii="Times New Roman" w:hAnsi="Times New Roman" w:cs="Times New Roman"/>
        </w:rPr>
        <w:t>Birla</w:t>
      </w:r>
      <w:r w:rsidRPr="00A93F1D">
        <w:rPr>
          <w:rFonts w:ascii="Times New Roman" w:hAnsi="Times New Roman" w:cs="Times New Roman"/>
          <w:spacing w:val="12"/>
        </w:rPr>
        <w:t xml:space="preserve"> </w:t>
      </w:r>
      <w:r w:rsidRPr="00A93F1D">
        <w:rPr>
          <w:rFonts w:ascii="Times New Roman" w:hAnsi="Times New Roman" w:cs="Times New Roman"/>
        </w:rPr>
        <w:t>Group</w:t>
      </w:r>
      <w:r w:rsidRPr="00A93F1D">
        <w:rPr>
          <w:rFonts w:ascii="Times New Roman" w:hAnsi="Times New Roman" w:cs="Times New Roman"/>
          <w:spacing w:val="14"/>
        </w:rPr>
        <w:t xml:space="preserve"> </w:t>
      </w:r>
      <w:r w:rsidRPr="00A93F1D">
        <w:rPr>
          <w:rFonts w:ascii="Times New Roman" w:hAnsi="Times New Roman" w:cs="Times New Roman"/>
        </w:rPr>
        <w:t>acquires</w:t>
      </w:r>
      <w:r w:rsidRPr="00A93F1D">
        <w:rPr>
          <w:rFonts w:ascii="Times New Roman" w:hAnsi="Times New Roman" w:cs="Times New Roman"/>
          <w:spacing w:val="13"/>
        </w:rPr>
        <w:t xml:space="preserve"> </w:t>
      </w:r>
      <w:r w:rsidRPr="00A93F1D">
        <w:rPr>
          <w:rFonts w:ascii="Times New Roman" w:hAnsi="Times New Roman" w:cs="Times New Roman"/>
        </w:rPr>
        <w:t>'Madura</w:t>
      </w:r>
      <w:r w:rsidRPr="00A93F1D">
        <w:rPr>
          <w:rFonts w:ascii="Times New Roman" w:hAnsi="Times New Roman" w:cs="Times New Roman"/>
          <w:spacing w:val="12"/>
        </w:rPr>
        <w:t xml:space="preserve"> </w:t>
      </w:r>
      <w:r w:rsidRPr="00A93F1D">
        <w:rPr>
          <w:rFonts w:ascii="Times New Roman" w:hAnsi="Times New Roman" w:cs="Times New Roman"/>
        </w:rPr>
        <w:t>Garments'</w:t>
      </w:r>
      <w:r w:rsidRPr="00A93F1D">
        <w:rPr>
          <w:rFonts w:ascii="Times New Roman" w:hAnsi="Times New Roman" w:cs="Times New Roman"/>
          <w:spacing w:val="13"/>
        </w:rPr>
        <w:t xml:space="preserve"> </w:t>
      </w:r>
      <w:r w:rsidRPr="00A93F1D">
        <w:rPr>
          <w:rFonts w:ascii="Times New Roman" w:hAnsi="Times New Roman" w:cs="Times New Roman"/>
          <w:spacing w:val="-2"/>
        </w:rPr>
        <w:t>(1999)</w:t>
      </w:r>
    </w:p>
    <w:p w14:paraId="2C50BC28" w14:textId="77777777" w:rsidR="00204279" w:rsidRPr="00A93F1D" w:rsidRDefault="00204279" w:rsidP="004D71A5">
      <w:pPr>
        <w:pStyle w:val="ListParagraph"/>
        <w:widowControl w:val="0"/>
        <w:numPr>
          <w:ilvl w:val="0"/>
          <w:numId w:val="6"/>
        </w:numPr>
        <w:tabs>
          <w:tab w:val="left" w:pos="1366"/>
        </w:tabs>
        <w:autoSpaceDE w:val="0"/>
        <w:autoSpaceDN w:val="0"/>
        <w:spacing w:before="138" w:after="120" w:line="480" w:lineRule="auto"/>
        <w:ind w:left="142" w:right="84"/>
        <w:contextualSpacing w:val="0"/>
        <w:rPr>
          <w:rFonts w:ascii="Times New Roman" w:hAnsi="Times New Roman" w:cs="Times New Roman"/>
        </w:rPr>
      </w:pPr>
      <w:r w:rsidRPr="00A93F1D">
        <w:rPr>
          <w:rFonts w:ascii="Times New Roman" w:hAnsi="Times New Roman" w:cs="Times New Roman"/>
        </w:rPr>
        <w:t>Consolidation</w:t>
      </w:r>
      <w:r w:rsidRPr="00A93F1D">
        <w:rPr>
          <w:rFonts w:ascii="Times New Roman" w:hAnsi="Times New Roman" w:cs="Times New Roman"/>
          <w:spacing w:val="10"/>
        </w:rPr>
        <w:t xml:space="preserve"> </w:t>
      </w:r>
      <w:r w:rsidRPr="00A93F1D">
        <w:rPr>
          <w:rFonts w:ascii="Times New Roman" w:hAnsi="Times New Roman" w:cs="Times New Roman"/>
        </w:rPr>
        <w:t>of</w:t>
      </w:r>
      <w:r w:rsidRPr="00A93F1D">
        <w:rPr>
          <w:rFonts w:ascii="Times New Roman" w:hAnsi="Times New Roman" w:cs="Times New Roman"/>
          <w:spacing w:val="10"/>
        </w:rPr>
        <w:t xml:space="preserve"> </w:t>
      </w:r>
      <w:r w:rsidRPr="00A93F1D">
        <w:rPr>
          <w:rFonts w:ascii="Times New Roman" w:hAnsi="Times New Roman" w:cs="Times New Roman"/>
        </w:rPr>
        <w:t>'Textiles</w:t>
      </w:r>
      <w:r w:rsidRPr="00A93F1D">
        <w:rPr>
          <w:rFonts w:ascii="Times New Roman" w:hAnsi="Times New Roman" w:cs="Times New Roman"/>
          <w:spacing w:val="8"/>
        </w:rPr>
        <w:t xml:space="preserve"> </w:t>
      </w:r>
      <w:r w:rsidRPr="00A93F1D">
        <w:rPr>
          <w:rFonts w:ascii="Times New Roman" w:hAnsi="Times New Roman" w:cs="Times New Roman"/>
        </w:rPr>
        <w:t>and</w:t>
      </w:r>
      <w:r w:rsidRPr="00A93F1D">
        <w:rPr>
          <w:rFonts w:ascii="Times New Roman" w:hAnsi="Times New Roman" w:cs="Times New Roman"/>
          <w:spacing w:val="10"/>
        </w:rPr>
        <w:t xml:space="preserve"> </w:t>
      </w:r>
      <w:r w:rsidRPr="00A93F1D">
        <w:rPr>
          <w:rFonts w:ascii="Times New Roman" w:hAnsi="Times New Roman" w:cs="Times New Roman"/>
        </w:rPr>
        <w:t>Apparel</w:t>
      </w:r>
      <w:r w:rsidRPr="00A93F1D">
        <w:rPr>
          <w:rFonts w:ascii="Times New Roman" w:hAnsi="Times New Roman" w:cs="Times New Roman"/>
          <w:spacing w:val="10"/>
        </w:rPr>
        <w:t xml:space="preserve"> </w:t>
      </w:r>
      <w:r w:rsidRPr="00A93F1D">
        <w:rPr>
          <w:rFonts w:ascii="Times New Roman" w:hAnsi="Times New Roman" w:cs="Times New Roman"/>
        </w:rPr>
        <w:t>business'</w:t>
      </w:r>
      <w:r w:rsidRPr="00A93F1D">
        <w:rPr>
          <w:rFonts w:ascii="Times New Roman" w:hAnsi="Times New Roman" w:cs="Times New Roman"/>
          <w:spacing w:val="11"/>
        </w:rPr>
        <w:t xml:space="preserve"> </w:t>
      </w:r>
      <w:r w:rsidRPr="00A93F1D">
        <w:rPr>
          <w:rFonts w:ascii="Times New Roman" w:hAnsi="Times New Roman" w:cs="Times New Roman"/>
          <w:spacing w:val="-2"/>
        </w:rPr>
        <w:t>(2000)</w:t>
      </w:r>
    </w:p>
    <w:p w14:paraId="304F0F3E"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rPr>
        <w:t>'Planet</w:t>
      </w:r>
      <w:r w:rsidRPr="00A93F1D">
        <w:rPr>
          <w:rFonts w:ascii="Times New Roman" w:hAnsi="Times New Roman" w:cs="Times New Roman"/>
          <w:spacing w:val="10"/>
        </w:rPr>
        <w:t xml:space="preserve"> </w:t>
      </w:r>
      <w:r w:rsidRPr="00A93F1D">
        <w:rPr>
          <w:rFonts w:ascii="Times New Roman" w:hAnsi="Times New Roman" w:cs="Times New Roman"/>
        </w:rPr>
        <w:t>Fashion'</w:t>
      </w:r>
      <w:r w:rsidRPr="00A93F1D">
        <w:rPr>
          <w:rFonts w:ascii="Times New Roman" w:hAnsi="Times New Roman" w:cs="Times New Roman"/>
          <w:spacing w:val="11"/>
        </w:rPr>
        <w:t xml:space="preserve"> </w:t>
      </w:r>
      <w:r w:rsidRPr="00A93F1D">
        <w:rPr>
          <w:rFonts w:ascii="Times New Roman" w:hAnsi="Times New Roman" w:cs="Times New Roman"/>
        </w:rPr>
        <w:t>launched</w:t>
      </w:r>
      <w:r w:rsidRPr="00A93F1D">
        <w:rPr>
          <w:rFonts w:ascii="Times New Roman" w:hAnsi="Times New Roman" w:cs="Times New Roman"/>
          <w:spacing w:val="11"/>
        </w:rPr>
        <w:t xml:space="preserve"> </w:t>
      </w:r>
      <w:r w:rsidRPr="00A93F1D">
        <w:rPr>
          <w:rFonts w:ascii="Times New Roman" w:hAnsi="Times New Roman" w:cs="Times New Roman"/>
          <w:spacing w:val="-2"/>
        </w:rPr>
        <w:t>(2001)</w:t>
      </w:r>
    </w:p>
    <w:p w14:paraId="640886A7"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rPr>
        <w:t>'Allen</w:t>
      </w:r>
      <w:r w:rsidRPr="00A93F1D">
        <w:rPr>
          <w:rFonts w:ascii="Times New Roman" w:hAnsi="Times New Roman" w:cs="Times New Roman"/>
          <w:spacing w:val="10"/>
        </w:rPr>
        <w:t xml:space="preserve"> </w:t>
      </w:r>
      <w:r w:rsidRPr="00A93F1D">
        <w:rPr>
          <w:rFonts w:ascii="Times New Roman" w:hAnsi="Times New Roman" w:cs="Times New Roman"/>
        </w:rPr>
        <w:t>Solly</w:t>
      </w:r>
      <w:r w:rsidRPr="00A93F1D">
        <w:rPr>
          <w:rFonts w:ascii="Times New Roman" w:hAnsi="Times New Roman" w:cs="Times New Roman"/>
          <w:spacing w:val="11"/>
        </w:rPr>
        <w:t xml:space="preserve"> </w:t>
      </w:r>
      <w:r w:rsidRPr="00A93F1D">
        <w:rPr>
          <w:rFonts w:ascii="Times New Roman" w:hAnsi="Times New Roman" w:cs="Times New Roman"/>
        </w:rPr>
        <w:t>Woman'</w:t>
      </w:r>
      <w:r w:rsidRPr="00A93F1D">
        <w:rPr>
          <w:rFonts w:ascii="Times New Roman" w:hAnsi="Times New Roman" w:cs="Times New Roman"/>
          <w:spacing w:val="11"/>
        </w:rPr>
        <w:t xml:space="preserve"> </w:t>
      </w:r>
      <w:r w:rsidRPr="00A93F1D">
        <w:rPr>
          <w:rFonts w:ascii="Times New Roman" w:hAnsi="Times New Roman" w:cs="Times New Roman"/>
        </w:rPr>
        <w:t>launched</w:t>
      </w:r>
      <w:r w:rsidRPr="00A93F1D">
        <w:rPr>
          <w:rFonts w:ascii="Times New Roman" w:hAnsi="Times New Roman" w:cs="Times New Roman"/>
          <w:spacing w:val="10"/>
        </w:rPr>
        <w:t xml:space="preserve"> </w:t>
      </w:r>
      <w:r w:rsidRPr="00A93F1D">
        <w:rPr>
          <w:rFonts w:ascii="Times New Roman" w:hAnsi="Times New Roman" w:cs="Times New Roman"/>
          <w:spacing w:val="-2"/>
        </w:rPr>
        <w:t>(2001)</w:t>
      </w:r>
    </w:p>
    <w:p w14:paraId="71B44F41" w14:textId="5D0E7FE7" w:rsidR="002E3F44"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rPr>
        <w:t>'Van</w:t>
      </w:r>
      <w:r w:rsidRPr="00A93F1D">
        <w:rPr>
          <w:rFonts w:ascii="Times New Roman" w:hAnsi="Times New Roman" w:cs="Times New Roman"/>
          <w:spacing w:val="10"/>
        </w:rPr>
        <w:t xml:space="preserve"> </w:t>
      </w:r>
      <w:r w:rsidRPr="00A93F1D">
        <w:rPr>
          <w:rFonts w:ascii="Times New Roman" w:hAnsi="Times New Roman" w:cs="Times New Roman"/>
        </w:rPr>
        <w:t>Heusen</w:t>
      </w:r>
      <w:r w:rsidRPr="00A93F1D">
        <w:rPr>
          <w:rFonts w:ascii="Times New Roman" w:hAnsi="Times New Roman" w:cs="Times New Roman"/>
          <w:spacing w:val="12"/>
        </w:rPr>
        <w:t xml:space="preserve"> </w:t>
      </w:r>
      <w:r w:rsidRPr="00A93F1D">
        <w:rPr>
          <w:rFonts w:ascii="Times New Roman" w:hAnsi="Times New Roman" w:cs="Times New Roman"/>
        </w:rPr>
        <w:t>Woman'</w:t>
      </w:r>
      <w:r w:rsidRPr="00A93F1D">
        <w:rPr>
          <w:rFonts w:ascii="Times New Roman" w:hAnsi="Times New Roman" w:cs="Times New Roman"/>
          <w:spacing w:val="10"/>
        </w:rPr>
        <w:t xml:space="preserve"> </w:t>
      </w:r>
      <w:r w:rsidRPr="00A93F1D">
        <w:rPr>
          <w:rFonts w:ascii="Times New Roman" w:hAnsi="Times New Roman" w:cs="Times New Roman"/>
        </w:rPr>
        <w:t>launched</w:t>
      </w:r>
      <w:r w:rsidRPr="00A93F1D">
        <w:rPr>
          <w:rFonts w:ascii="Times New Roman" w:hAnsi="Times New Roman" w:cs="Times New Roman"/>
          <w:spacing w:val="10"/>
        </w:rPr>
        <w:t xml:space="preserve"> </w:t>
      </w:r>
      <w:r w:rsidRPr="00A93F1D">
        <w:rPr>
          <w:rFonts w:ascii="Times New Roman" w:hAnsi="Times New Roman" w:cs="Times New Roman"/>
          <w:spacing w:val="-2"/>
        </w:rPr>
        <w:t>(2006)</w:t>
      </w:r>
    </w:p>
    <w:p w14:paraId="685FD046" w14:textId="2BFBB0A4"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rPr>
        <w:t>'V</w:t>
      </w:r>
      <w:r w:rsidRPr="00A93F1D">
        <w:rPr>
          <w:rFonts w:ascii="Times New Roman" w:hAnsi="Times New Roman" w:cs="Times New Roman"/>
          <w:spacing w:val="9"/>
        </w:rPr>
        <w:t xml:space="preserve"> </w:t>
      </w:r>
      <w:r w:rsidRPr="00A93F1D">
        <w:rPr>
          <w:rFonts w:ascii="Times New Roman" w:hAnsi="Times New Roman" w:cs="Times New Roman"/>
        </w:rPr>
        <w:t>Dot'</w:t>
      </w:r>
      <w:r w:rsidRPr="00A93F1D">
        <w:rPr>
          <w:rFonts w:ascii="Times New Roman" w:hAnsi="Times New Roman" w:cs="Times New Roman"/>
          <w:spacing w:val="8"/>
        </w:rPr>
        <w:t xml:space="preserve"> </w:t>
      </w:r>
      <w:r w:rsidRPr="00A93F1D">
        <w:rPr>
          <w:rFonts w:ascii="Times New Roman" w:hAnsi="Times New Roman" w:cs="Times New Roman"/>
        </w:rPr>
        <w:t>from</w:t>
      </w:r>
      <w:r w:rsidRPr="00A93F1D">
        <w:rPr>
          <w:rFonts w:ascii="Times New Roman" w:hAnsi="Times New Roman" w:cs="Times New Roman"/>
          <w:spacing w:val="6"/>
        </w:rPr>
        <w:t xml:space="preserve"> </w:t>
      </w:r>
      <w:r w:rsidRPr="00A93F1D">
        <w:rPr>
          <w:rFonts w:ascii="Times New Roman" w:hAnsi="Times New Roman" w:cs="Times New Roman"/>
        </w:rPr>
        <w:t>Van</w:t>
      </w:r>
      <w:r w:rsidRPr="00A93F1D">
        <w:rPr>
          <w:rFonts w:ascii="Times New Roman" w:hAnsi="Times New Roman" w:cs="Times New Roman"/>
          <w:spacing w:val="8"/>
        </w:rPr>
        <w:t xml:space="preserve"> </w:t>
      </w:r>
      <w:r w:rsidRPr="00A93F1D">
        <w:rPr>
          <w:rFonts w:ascii="Times New Roman" w:hAnsi="Times New Roman" w:cs="Times New Roman"/>
        </w:rPr>
        <w:t>Heusen</w:t>
      </w:r>
      <w:r w:rsidRPr="00A93F1D">
        <w:rPr>
          <w:rFonts w:ascii="Times New Roman" w:hAnsi="Times New Roman" w:cs="Times New Roman"/>
          <w:spacing w:val="8"/>
        </w:rPr>
        <w:t xml:space="preserve"> </w:t>
      </w:r>
      <w:r w:rsidRPr="00A93F1D">
        <w:rPr>
          <w:rFonts w:ascii="Times New Roman" w:hAnsi="Times New Roman" w:cs="Times New Roman"/>
        </w:rPr>
        <w:t>launched</w:t>
      </w:r>
      <w:r w:rsidRPr="00A93F1D">
        <w:rPr>
          <w:rFonts w:ascii="Times New Roman" w:hAnsi="Times New Roman" w:cs="Times New Roman"/>
          <w:spacing w:val="8"/>
        </w:rPr>
        <w:t xml:space="preserve"> </w:t>
      </w:r>
      <w:r w:rsidRPr="00A93F1D">
        <w:rPr>
          <w:rFonts w:ascii="Times New Roman" w:hAnsi="Times New Roman" w:cs="Times New Roman"/>
          <w:spacing w:val="-2"/>
        </w:rPr>
        <w:t>(2006)</w:t>
      </w:r>
    </w:p>
    <w:p w14:paraId="7CCA8219" w14:textId="78FA2F78" w:rsidR="0049122A"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rPr>
        <w:t>Peter</w:t>
      </w:r>
      <w:r w:rsidRPr="00A93F1D">
        <w:rPr>
          <w:rFonts w:ascii="Times New Roman" w:hAnsi="Times New Roman" w:cs="Times New Roman"/>
          <w:spacing w:val="8"/>
        </w:rPr>
        <w:t xml:space="preserve"> </w:t>
      </w:r>
      <w:r w:rsidRPr="00A93F1D">
        <w:rPr>
          <w:rFonts w:ascii="Times New Roman" w:hAnsi="Times New Roman" w:cs="Times New Roman"/>
        </w:rPr>
        <w:t>England</w:t>
      </w:r>
      <w:r w:rsidRPr="00A93F1D">
        <w:rPr>
          <w:rFonts w:ascii="Times New Roman" w:hAnsi="Times New Roman" w:cs="Times New Roman"/>
          <w:spacing w:val="8"/>
        </w:rPr>
        <w:t xml:space="preserve"> </w:t>
      </w:r>
      <w:r w:rsidRPr="00A93F1D">
        <w:rPr>
          <w:rFonts w:ascii="Times New Roman" w:hAnsi="Times New Roman" w:cs="Times New Roman"/>
        </w:rPr>
        <w:t>launches</w:t>
      </w:r>
      <w:r w:rsidRPr="00A93F1D">
        <w:rPr>
          <w:rFonts w:ascii="Times New Roman" w:hAnsi="Times New Roman" w:cs="Times New Roman"/>
          <w:spacing w:val="11"/>
        </w:rPr>
        <w:t xml:space="preserve"> </w:t>
      </w:r>
      <w:r w:rsidRPr="00A93F1D">
        <w:rPr>
          <w:rFonts w:ascii="Times New Roman" w:hAnsi="Times New Roman" w:cs="Times New Roman"/>
        </w:rPr>
        <w:t>sub</w:t>
      </w:r>
      <w:r w:rsidRPr="00A93F1D">
        <w:rPr>
          <w:rFonts w:ascii="Times New Roman" w:hAnsi="Times New Roman" w:cs="Times New Roman"/>
          <w:spacing w:val="9"/>
        </w:rPr>
        <w:t xml:space="preserve"> </w:t>
      </w:r>
      <w:r w:rsidRPr="00A93F1D">
        <w:rPr>
          <w:rFonts w:ascii="Times New Roman" w:hAnsi="Times New Roman" w:cs="Times New Roman"/>
        </w:rPr>
        <w:t>brand</w:t>
      </w:r>
      <w:r w:rsidRPr="00A93F1D">
        <w:rPr>
          <w:rFonts w:ascii="Times New Roman" w:hAnsi="Times New Roman" w:cs="Times New Roman"/>
          <w:spacing w:val="8"/>
        </w:rPr>
        <w:t xml:space="preserve"> </w:t>
      </w:r>
      <w:r w:rsidRPr="00A93F1D">
        <w:rPr>
          <w:rFonts w:ascii="Times New Roman" w:hAnsi="Times New Roman" w:cs="Times New Roman"/>
        </w:rPr>
        <w:t>'Elite'</w:t>
      </w:r>
      <w:r w:rsidRPr="00A93F1D">
        <w:rPr>
          <w:rFonts w:ascii="Times New Roman" w:hAnsi="Times New Roman" w:cs="Times New Roman"/>
          <w:spacing w:val="10"/>
        </w:rPr>
        <w:t xml:space="preserve"> </w:t>
      </w:r>
      <w:r w:rsidRPr="00A93F1D">
        <w:rPr>
          <w:rFonts w:ascii="Times New Roman" w:hAnsi="Times New Roman" w:cs="Times New Roman"/>
        </w:rPr>
        <w:t>in</w:t>
      </w:r>
      <w:r w:rsidRPr="00A93F1D">
        <w:rPr>
          <w:rFonts w:ascii="Times New Roman" w:hAnsi="Times New Roman" w:cs="Times New Roman"/>
          <w:spacing w:val="10"/>
        </w:rPr>
        <w:t xml:space="preserve"> </w:t>
      </w:r>
      <w:r w:rsidRPr="00A93F1D">
        <w:rPr>
          <w:rFonts w:ascii="Times New Roman" w:hAnsi="Times New Roman" w:cs="Times New Roman"/>
        </w:rPr>
        <w:t>the</w:t>
      </w:r>
      <w:r w:rsidRPr="00A93F1D">
        <w:rPr>
          <w:rFonts w:ascii="Times New Roman" w:hAnsi="Times New Roman" w:cs="Times New Roman"/>
          <w:spacing w:val="9"/>
        </w:rPr>
        <w:t xml:space="preserve"> </w:t>
      </w:r>
      <w:r w:rsidRPr="00A93F1D">
        <w:rPr>
          <w:rFonts w:ascii="Times New Roman" w:hAnsi="Times New Roman" w:cs="Times New Roman"/>
        </w:rPr>
        <w:t>Premium</w:t>
      </w:r>
      <w:r w:rsidRPr="00A93F1D">
        <w:rPr>
          <w:rFonts w:ascii="Times New Roman" w:hAnsi="Times New Roman" w:cs="Times New Roman"/>
          <w:spacing w:val="5"/>
        </w:rPr>
        <w:t xml:space="preserve"> </w:t>
      </w:r>
      <w:r w:rsidRPr="00A93F1D">
        <w:rPr>
          <w:rFonts w:ascii="Times New Roman" w:hAnsi="Times New Roman" w:cs="Times New Roman"/>
        </w:rPr>
        <w:t>segment</w:t>
      </w:r>
      <w:r w:rsidRPr="00A93F1D">
        <w:rPr>
          <w:rFonts w:ascii="Times New Roman" w:hAnsi="Times New Roman" w:cs="Times New Roman"/>
          <w:spacing w:val="8"/>
        </w:rPr>
        <w:t xml:space="preserve"> </w:t>
      </w:r>
      <w:r w:rsidRPr="00A93F1D">
        <w:rPr>
          <w:rFonts w:ascii="Times New Roman" w:hAnsi="Times New Roman" w:cs="Times New Roman"/>
          <w:spacing w:val="-2"/>
        </w:rPr>
        <w:t>(2007)</w:t>
      </w:r>
    </w:p>
    <w:p w14:paraId="4C42B156" w14:textId="3629CDD7" w:rsidR="00204279" w:rsidRPr="00A93F1D" w:rsidRDefault="00204279" w:rsidP="004D71A5">
      <w:pPr>
        <w:pStyle w:val="ListParagraph"/>
        <w:widowControl w:val="0"/>
        <w:numPr>
          <w:ilvl w:val="0"/>
          <w:numId w:val="6"/>
        </w:numPr>
        <w:tabs>
          <w:tab w:val="left" w:pos="1366"/>
        </w:tabs>
        <w:autoSpaceDE w:val="0"/>
        <w:autoSpaceDN w:val="0"/>
        <w:spacing w:before="137" w:after="0" w:line="480" w:lineRule="auto"/>
        <w:ind w:left="142" w:right="84"/>
        <w:contextualSpacing w:val="0"/>
        <w:rPr>
          <w:rFonts w:ascii="Times New Roman" w:hAnsi="Times New Roman" w:cs="Times New Roman"/>
        </w:rPr>
      </w:pPr>
      <w:r w:rsidRPr="00A93F1D">
        <w:rPr>
          <w:rFonts w:ascii="Times New Roman" w:hAnsi="Times New Roman" w:cs="Times New Roman"/>
        </w:rPr>
        <w:t>Louis</w:t>
      </w:r>
      <w:r w:rsidRPr="00A93F1D">
        <w:rPr>
          <w:rFonts w:ascii="Times New Roman" w:hAnsi="Times New Roman" w:cs="Times New Roman"/>
          <w:spacing w:val="8"/>
        </w:rPr>
        <w:t xml:space="preserve"> </w:t>
      </w:r>
      <w:r w:rsidRPr="00A93F1D">
        <w:rPr>
          <w:rFonts w:ascii="Times New Roman" w:hAnsi="Times New Roman" w:cs="Times New Roman"/>
        </w:rPr>
        <w:t>Philippe</w:t>
      </w:r>
      <w:r w:rsidRPr="00A93F1D">
        <w:rPr>
          <w:rFonts w:ascii="Times New Roman" w:hAnsi="Times New Roman" w:cs="Times New Roman"/>
          <w:spacing w:val="9"/>
        </w:rPr>
        <w:t xml:space="preserve"> </w:t>
      </w:r>
      <w:r w:rsidRPr="00A93F1D">
        <w:rPr>
          <w:rFonts w:ascii="Times New Roman" w:hAnsi="Times New Roman" w:cs="Times New Roman"/>
        </w:rPr>
        <w:t>launches</w:t>
      </w:r>
      <w:r w:rsidRPr="00A93F1D">
        <w:rPr>
          <w:rFonts w:ascii="Times New Roman" w:hAnsi="Times New Roman" w:cs="Times New Roman"/>
          <w:spacing w:val="9"/>
        </w:rPr>
        <w:t xml:space="preserve"> </w:t>
      </w:r>
      <w:r w:rsidRPr="00A93F1D">
        <w:rPr>
          <w:rFonts w:ascii="Times New Roman" w:hAnsi="Times New Roman" w:cs="Times New Roman"/>
        </w:rPr>
        <w:t>sub</w:t>
      </w:r>
      <w:r w:rsidRPr="00A93F1D">
        <w:rPr>
          <w:rFonts w:ascii="Times New Roman" w:hAnsi="Times New Roman" w:cs="Times New Roman"/>
          <w:spacing w:val="10"/>
        </w:rPr>
        <w:t xml:space="preserve"> </w:t>
      </w:r>
      <w:r w:rsidRPr="00A93F1D">
        <w:rPr>
          <w:rFonts w:ascii="Times New Roman" w:hAnsi="Times New Roman" w:cs="Times New Roman"/>
        </w:rPr>
        <w:t>brand</w:t>
      </w:r>
      <w:r w:rsidRPr="00A93F1D">
        <w:rPr>
          <w:rFonts w:ascii="Times New Roman" w:hAnsi="Times New Roman" w:cs="Times New Roman"/>
          <w:spacing w:val="9"/>
        </w:rPr>
        <w:t xml:space="preserve"> </w:t>
      </w:r>
      <w:r w:rsidRPr="00A93F1D">
        <w:rPr>
          <w:rFonts w:ascii="Times New Roman" w:hAnsi="Times New Roman" w:cs="Times New Roman"/>
        </w:rPr>
        <w:t>'LP'</w:t>
      </w:r>
      <w:r w:rsidRPr="00A93F1D">
        <w:rPr>
          <w:rFonts w:ascii="Times New Roman" w:hAnsi="Times New Roman" w:cs="Times New Roman"/>
          <w:spacing w:val="7"/>
        </w:rPr>
        <w:t xml:space="preserve"> </w:t>
      </w:r>
      <w:r w:rsidRPr="00A93F1D">
        <w:rPr>
          <w:rFonts w:ascii="Times New Roman" w:hAnsi="Times New Roman" w:cs="Times New Roman"/>
        </w:rPr>
        <w:t>in</w:t>
      </w:r>
      <w:r w:rsidRPr="00A93F1D">
        <w:rPr>
          <w:rFonts w:ascii="Times New Roman" w:hAnsi="Times New Roman" w:cs="Times New Roman"/>
          <w:spacing w:val="9"/>
        </w:rPr>
        <w:t xml:space="preserve"> </w:t>
      </w:r>
      <w:r w:rsidRPr="00A93F1D">
        <w:rPr>
          <w:rFonts w:ascii="Times New Roman" w:hAnsi="Times New Roman" w:cs="Times New Roman"/>
        </w:rPr>
        <w:t>Casual</w:t>
      </w:r>
      <w:r w:rsidRPr="00A93F1D">
        <w:rPr>
          <w:rFonts w:ascii="Times New Roman" w:hAnsi="Times New Roman" w:cs="Times New Roman"/>
          <w:spacing w:val="8"/>
        </w:rPr>
        <w:t xml:space="preserve"> </w:t>
      </w:r>
      <w:r w:rsidRPr="00A93F1D">
        <w:rPr>
          <w:rFonts w:ascii="Times New Roman" w:hAnsi="Times New Roman" w:cs="Times New Roman"/>
        </w:rPr>
        <w:t>Wear</w:t>
      </w:r>
      <w:r w:rsidRPr="00A93F1D">
        <w:rPr>
          <w:rFonts w:ascii="Times New Roman" w:hAnsi="Times New Roman" w:cs="Times New Roman"/>
          <w:spacing w:val="9"/>
        </w:rPr>
        <w:t xml:space="preserve"> </w:t>
      </w:r>
      <w:r w:rsidRPr="00A93F1D">
        <w:rPr>
          <w:rFonts w:ascii="Times New Roman" w:hAnsi="Times New Roman" w:cs="Times New Roman"/>
        </w:rPr>
        <w:t>segment</w:t>
      </w:r>
      <w:r w:rsidRPr="00A93F1D">
        <w:rPr>
          <w:rFonts w:ascii="Times New Roman" w:hAnsi="Times New Roman" w:cs="Times New Roman"/>
          <w:spacing w:val="6"/>
        </w:rPr>
        <w:t xml:space="preserve"> </w:t>
      </w:r>
      <w:r w:rsidRPr="00A93F1D">
        <w:rPr>
          <w:rFonts w:ascii="Times New Roman" w:hAnsi="Times New Roman" w:cs="Times New Roman"/>
          <w:spacing w:val="-2"/>
        </w:rPr>
        <w:t>(2007)</w:t>
      </w:r>
    </w:p>
    <w:p w14:paraId="359A19F8" w14:textId="77777777" w:rsidR="00204279" w:rsidRPr="00A93F1D" w:rsidRDefault="00204279" w:rsidP="004D71A5">
      <w:pPr>
        <w:pStyle w:val="ListParagraph"/>
        <w:widowControl w:val="0"/>
        <w:numPr>
          <w:ilvl w:val="0"/>
          <w:numId w:val="6"/>
        </w:numPr>
        <w:tabs>
          <w:tab w:val="left" w:pos="1366"/>
        </w:tabs>
        <w:autoSpaceDE w:val="0"/>
        <w:autoSpaceDN w:val="0"/>
        <w:spacing w:before="135" w:after="0" w:line="480" w:lineRule="auto"/>
        <w:ind w:left="142" w:right="84"/>
        <w:contextualSpacing w:val="0"/>
        <w:rPr>
          <w:rFonts w:ascii="Times New Roman" w:hAnsi="Times New Roman" w:cs="Times New Roman"/>
        </w:rPr>
      </w:pPr>
      <w:r w:rsidRPr="00A93F1D">
        <w:rPr>
          <w:rFonts w:ascii="Times New Roman" w:hAnsi="Times New Roman" w:cs="Times New Roman"/>
        </w:rPr>
        <w:t>Louis</w:t>
      </w:r>
      <w:r w:rsidRPr="00A93F1D">
        <w:rPr>
          <w:rFonts w:ascii="Times New Roman" w:hAnsi="Times New Roman" w:cs="Times New Roman"/>
          <w:spacing w:val="7"/>
        </w:rPr>
        <w:t xml:space="preserve"> </w:t>
      </w:r>
      <w:r w:rsidRPr="00A93F1D">
        <w:rPr>
          <w:rFonts w:ascii="Times New Roman" w:hAnsi="Times New Roman" w:cs="Times New Roman"/>
        </w:rPr>
        <w:t>Philippe</w:t>
      </w:r>
      <w:r w:rsidRPr="00A93F1D">
        <w:rPr>
          <w:rFonts w:ascii="Times New Roman" w:hAnsi="Times New Roman" w:cs="Times New Roman"/>
          <w:spacing w:val="8"/>
        </w:rPr>
        <w:t xml:space="preserve"> </w:t>
      </w:r>
      <w:r w:rsidRPr="00A93F1D">
        <w:rPr>
          <w:rFonts w:ascii="Times New Roman" w:hAnsi="Times New Roman" w:cs="Times New Roman"/>
        </w:rPr>
        <w:t>launches</w:t>
      </w:r>
      <w:r w:rsidRPr="00A93F1D">
        <w:rPr>
          <w:rFonts w:ascii="Times New Roman" w:hAnsi="Times New Roman" w:cs="Times New Roman"/>
          <w:spacing w:val="9"/>
        </w:rPr>
        <w:t xml:space="preserve"> </w:t>
      </w:r>
      <w:r w:rsidRPr="00A93F1D">
        <w:rPr>
          <w:rFonts w:ascii="Times New Roman" w:hAnsi="Times New Roman" w:cs="Times New Roman"/>
        </w:rPr>
        <w:t>sub</w:t>
      </w:r>
      <w:r w:rsidRPr="00A93F1D">
        <w:rPr>
          <w:rFonts w:ascii="Times New Roman" w:hAnsi="Times New Roman" w:cs="Times New Roman"/>
          <w:spacing w:val="9"/>
        </w:rPr>
        <w:t xml:space="preserve"> </w:t>
      </w:r>
      <w:r w:rsidRPr="00A93F1D">
        <w:rPr>
          <w:rFonts w:ascii="Times New Roman" w:hAnsi="Times New Roman" w:cs="Times New Roman"/>
        </w:rPr>
        <w:t>brand</w:t>
      </w:r>
      <w:r w:rsidRPr="00A93F1D">
        <w:rPr>
          <w:rFonts w:ascii="Times New Roman" w:hAnsi="Times New Roman" w:cs="Times New Roman"/>
          <w:spacing w:val="7"/>
        </w:rPr>
        <w:t xml:space="preserve"> </w:t>
      </w:r>
      <w:r w:rsidRPr="00A93F1D">
        <w:rPr>
          <w:rFonts w:ascii="Times New Roman" w:hAnsi="Times New Roman" w:cs="Times New Roman"/>
        </w:rPr>
        <w:t>'Luxure'</w:t>
      </w:r>
      <w:r w:rsidRPr="00A93F1D">
        <w:rPr>
          <w:rFonts w:ascii="Times New Roman" w:hAnsi="Times New Roman" w:cs="Times New Roman"/>
          <w:spacing w:val="9"/>
        </w:rPr>
        <w:t xml:space="preserve"> </w:t>
      </w:r>
      <w:r w:rsidRPr="00A93F1D">
        <w:rPr>
          <w:rFonts w:ascii="Times New Roman" w:hAnsi="Times New Roman" w:cs="Times New Roman"/>
        </w:rPr>
        <w:t>in</w:t>
      </w:r>
      <w:r w:rsidRPr="00A93F1D">
        <w:rPr>
          <w:rFonts w:ascii="Times New Roman" w:hAnsi="Times New Roman" w:cs="Times New Roman"/>
          <w:spacing w:val="9"/>
        </w:rPr>
        <w:t xml:space="preserve"> </w:t>
      </w:r>
      <w:r w:rsidRPr="00A93F1D">
        <w:rPr>
          <w:rFonts w:ascii="Times New Roman" w:hAnsi="Times New Roman" w:cs="Times New Roman"/>
        </w:rPr>
        <w:t>the</w:t>
      </w:r>
      <w:r w:rsidRPr="00A93F1D">
        <w:rPr>
          <w:rFonts w:ascii="Times New Roman" w:hAnsi="Times New Roman" w:cs="Times New Roman"/>
          <w:spacing w:val="8"/>
        </w:rPr>
        <w:t xml:space="preserve"> </w:t>
      </w:r>
      <w:r w:rsidRPr="00A93F1D">
        <w:rPr>
          <w:rFonts w:ascii="Times New Roman" w:hAnsi="Times New Roman" w:cs="Times New Roman"/>
        </w:rPr>
        <w:t>luxury</w:t>
      </w:r>
      <w:r w:rsidRPr="00A93F1D">
        <w:rPr>
          <w:rFonts w:ascii="Times New Roman" w:hAnsi="Times New Roman" w:cs="Times New Roman"/>
          <w:spacing w:val="10"/>
        </w:rPr>
        <w:t xml:space="preserve"> </w:t>
      </w:r>
      <w:r w:rsidRPr="00A93F1D">
        <w:rPr>
          <w:rFonts w:ascii="Times New Roman" w:hAnsi="Times New Roman" w:cs="Times New Roman"/>
        </w:rPr>
        <w:t>segment</w:t>
      </w:r>
      <w:r w:rsidRPr="00A93F1D">
        <w:rPr>
          <w:rFonts w:ascii="Times New Roman" w:hAnsi="Times New Roman" w:cs="Times New Roman"/>
          <w:spacing w:val="5"/>
        </w:rPr>
        <w:t xml:space="preserve"> </w:t>
      </w:r>
      <w:r w:rsidRPr="00A93F1D">
        <w:rPr>
          <w:rFonts w:ascii="Times New Roman" w:hAnsi="Times New Roman" w:cs="Times New Roman"/>
          <w:spacing w:val="-2"/>
        </w:rPr>
        <w:t>(2008)</w:t>
      </w:r>
    </w:p>
    <w:p w14:paraId="73E2FDE1"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rPr>
        <w:t>'The</w:t>
      </w:r>
      <w:r w:rsidRPr="00A93F1D">
        <w:rPr>
          <w:rFonts w:ascii="Times New Roman" w:hAnsi="Times New Roman" w:cs="Times New Roman"/>
          <w:spacing w:val="9"/>
        </w:rPr>
        <w:t xml:space="preserve"> </w:t>
      </w:r>
      <w:r w:rsidRPr="00A93F1D">
        <w:rPr>
          <w:rFonts w:ascii="Times New Roman" w:hAnsi="Times New Roman" w:cs="Times New Roman"/>
        </w:rPr>
        <w:t>Collective'</w:t>
      </w:r>
      <w:r w:rsidRPr="00A93F1D">
        <w:rPr>
          <w:rFonts w:ascii="Times New Roman" w:hAnsi="Times New Roman" w:cs="Times New Roman"/>
          <w:spacing w:val="12"/>
        </w:rPr>
        <w:t xml:space="preserve"> </w:t>
      </w:r>
      <w:r w:rsidRPr="00A93F1D">
        <w:rPr>
          <w:rFonts w:ascii="Times New Roman" w:hAnsi="Times New Roman" w:cs="Times New Roman"/>
        </w:rPr>
        <w:t>launched</w:t>
      </w:r>
      <w:r w:rsidRPr="00A93F1D">
        <w:rPr>
          <w:rFonts w:ascii="Times New Roman" w:hAnsi="Times New Roman" w:cs="Times New Roman"/>
          <w:spacing w:val="11"/>
        </w:rPr>
        <w:t xml:space="preserve"> </w:t>
      </w:r>
      <w:r w:rsidRPr="00A93F1D">
        <w:rPr>
          <w:rFonts w:ascii="Times New Roman" w:hAnsi="Times New Roman" w:cs="Times New Roman"/>
          <w:spacing w:val="-2"/>
        </w:rPr>
        <w:t>(2008)</w:t>
      </w:r>
    </w:p>
    <w:p w14:paraId="6632A92E" w14:textId="77777777" w:rsidR="00204279" w:rsidRPr="00A93F1D" w:rsidRDefault="00204279" w:rsidP="004D71A5">
      <w:pPr>
        <w:pStyle w:val="ListParagraph"/>
        <w:widowControl w:val="0"/>
        <w:numPr>
          <w:ilvl w:val="0"/>
          <w:numId w:val="6"/>
        </w:numPr>
        <w:tabs>
          <w:tab w:val="left" w:pos="1366"/>
        </w:tabs>
        <w:autoSpaceDE w:val="0"/>
        <w:autoSpaceDN w:val="0"/>
        <w:spacing w:before="137" w:after="0" w:line="480" w:lineRule="auto"/>
        <w:ind w:left="142" w:right="84"/>
        <w:contextualSpacing w:val="0"/>
        <w:rPr>
          <w:rFonts w:ascii="Times New Roman" w:hAnsi="Times New Roman" w:cs="Times New Roman"/>
        </w:rPr>
      </w:pPr>
      <w:r w:rsidRPr="00A93F1D">
        <w:rPr>
          <w:rFonts w:ascii="Times New Roman" w:hAnsi="Times New Roman" w:cs="Times New Roman"/>
        </w:rPr>
        <w:t>'Louis</w:t>
      </w:r>
      <w:r w:rsidRPr="00A93F1D">
        <w:rPr>
          <w:rFonts w:ascii="Times New Roman" w:hAnsi="Times New Roman" w:cs="Times New Roman"/>
          <w:spacing w:val="11"/>
        </w:rPr>
        <w:t xml:space="preserve"> </w:t>
      </w:r>
      <w:r w:rsidRPr="00A93F1D">
        <w:rPr>
          <w:rFonts w:ascii="Times New Roman" w:hAnsi="Times New Roman" w:cs="Times New Roman"/>
        </w:rPr>
        <w:t>Philippe</w:t>
      </w:r>
      <w:r w:rsidRPr="00A93F1D">
        <w:rPr>
          <w:rFonts w:ascii="Times New Roman" w:hAnsi="Times New Roman" w:cs="Times New Roman"/>
          <w:spacing w:val="11"/>
        </w:rPr>
        <w:t xml:space="preserve"> </w:t>
      </w:r>
      <w:r w:rsidRPr="00A93F1D">
        <w:rPr>
          <w:rFonts w:ascii="Times New Roman" w:hAnsi="Times New Roman" w:cs="Times New Roman"/>
        </w:rPr>
        <w:t>Shoes'</w:t>
      </w:r>
      <w:r w:rsidRPr="00A93F1D">
        <w:rPr>
          <w:rFonts w:ascii="Times New Roman" w:hAnsi="Times New Roman" w:cs="Times New Roman"/>
          <w:spacing w:val="9"/>
        </w:rPr>
        <w:t xml:space="preserve"> </w:t>
      </w:r>
      <w:r w:rsidRPr="00A93F1D">
        <w:rPr>
          <w:rFonts w:ascii="Times New Roman" w:hAnsi="Times New Roman" w:cs="Times New Roman"/>
        </w:rPr>
        <w:t>launched</w:t>
      </w:r>
      <w:r w:rsidRPr="00A93F1D">
        <w:rPr>
          <w:rFonts w:ascii="Times New Roman" w:hAnsi="Times New Roman" w:cs="Times New Roman"/>
          <w:spacing w:val="10"/>
        </w:rPr>
        <w:t xml:space="preserve"> </w:t>
      </w:r>
      <w:r w:rsidRPr="00A93F1D">
        <w:rPr>
          <w:rFonts w:ascii="Times New Roman" w:hAnsi="Times New Roman" w:cs="Times New Roman"/>
          <w:spacing w:val="-2"/>
        </w:rPr>
        <w:t>(2010)</w:t>
      </w:r>
    </w:p>
    <w:p w14:paraId="40914112" w14:textId="77777777" w:rsidR="00204279" w:rsidRPr="00A93F1D" w:rsidRDefault="00204279" w:rsidP="004D71A5">
      <w:pPr>
        <w:pStyle w:val="ListParagraph"/>
        <w:widowControl w:val="0"/>
        <w:numPr>
          <w:ilvl w:val="0"/>
          <w:numId w:val="6"/>
        </w:numPr>
        <w:tabs>
          <w:tab w:val="left" w:pos="1366"/>
        </w:tabs>
        <w:autoSpaceDE w:val="0"/>
        <w:autoSpaceDN w:val="0"/>
        <w:spacing w:before="137" w:after="0" w:line="480" w:lineRule="auto"/>
        <w:ind w:left="142" w:right="84"/>
        <w:contextualSpacing w:val="0"/>
        <w:rPr>
          <w:rFonts w:ascii="Times New Roman" w:hAnsi="Times New Roman" w:cs="Times New Roman"/>
        </w:rPr>
      </w:pPr>
      <w:r w:rsidRPr="00A93F1D">
        <w:rPr>
          <w:rFonts w:ascii="Times New Roman" w:hAnsi="Times New Roman" w:cs="Times New Roman"/>
        </w:rPr>
        <w:t>Madura</w:t>
      </w:r>
      <w:r w:rsidRPr="00A93F1D">
        <w:rPr>
          <w:rFonts w:ascii="Times New Roman" w:hAnsi="Times New Roman" w:cs="Times New Roman"/>
          <w:spacing w:val="9"/>
        </w:rPr>
        <w:t xml:space="preserve"> </w:t>
      </w:r>
      <w:r w:rsidRPr="00A93F1D">
        <w:rPr>
          <w:rFonts w:ascii="Times New Roman" w:hAnsi="Times New Roman" w:cs="Times New Roman"/>
        </w:rPr>
        <w:t>Garments</w:t>
      </w:r>
      <w:r w:rsidRPr="00A93F1D">
        <w:rPr>
          <w:rFonts w:ascii="Times New Roman" w:hAnsi="Times New Roman" w:cs="Times New Roman"/>
          <w:spacing w:val="12"/>
        </w:rPr>
        <w:t xml:space="preserve"> </w:t>
      </w:r>
      <w:r w:rsidRPr="00A93F1D">
        <w:rPr>
          <w:rFonts w:ascii="Times New Roman" w:hAnsi="Times New Roman" w:cs="Times New Roman"/>
        </w:rPr>
        <w:t>re-christened</w:t>
      </w:r>
      <w:r w:rsidRPr="00A93F1D">
        <w:rPr>
          <w:rFonts w:ascii="Times New Roman" w:hAnsi="Times New Roman" w:cs="Times New Roman"/>
          <w:spacing w:val="11"/>
        </w:rPr>
        <w:t xml:space="preserve"> </w:t>
      </w:r>
      <w:r w:rsidRPr="00A93F1D">
        <w:rPr>
          <w:rFonts w:ascii="Times New Roman" w:hAnsi="Times New Roman" w:cs="Times New Roman"/>
        </w:rPr>
        <w:t>as</w:t>
      </w:r>
      <w:r w:rsidRPr="00A93F1D">
        <w:rPr>
          <w:rFonts w:ascii="Times New Roman" w:hAnsi="Times New Roman" w:cs="Times New Roman"/>
          <w:spacing w:val="12"/>
        </w:rPr>
        <w:t xml:space="preserve"> </w:t>
      </w:r>
      <w:r w:rsidRPr="00A93F1D">
        <w:rPr>
          <w:rFonts w:ascii="Times New Roman" w:hAnsi="Times New Roman" w:cs="Times New Roman"/>
        </w:rPr>
        <w:t>'Madura</w:t>
      </w:r>
      <w:r w:rsidRPr="00A93F1D">
        <w:rPr>
          <w:rFonts w:ascii="Times New Roman" w:hAnsi="Times New Roman" w:cs="Times New Roman"/>
          <w:spacing w:val="8"/>
        </w:rPr>
        <w:t xml:space="preserve"> </w:t>
      </w:r>
      <w:r w:rsidRPr="00A93F1D">
        <w:rPr>
          <w:rFonts w:ascii="Times New Roman" w:hAnsi="Times New Roman" w:cs="Times New Roman"/>
        </w:rPr>
        <w:t>Fashion</w:t>
      </w:r>
      <w:r w:rsidRPr="00A93F1D">
        <w:rPr>
          <w:rFonts w:ascii="Times New Roman" w:hAnsi="Times New Roman" w:cs="Times New Roman"/>
          <w:spacing w:val="9"/>
        </w:rPr>
        <w:t xml:space="preserve"> </w:t>
      </w:r>
      <w:r w:rsidRPr="00A93F1D">
        <w:rPr>
          <w:rFonts w:ascii="Times New Roman" w:hAnsi="Times New Roman" w:cs="Times New Roman"/>
        </w:rPr>
        <w:t>&amp;</w:t>
      </w:r>
      <w:r w:rsidRPr="00A93F1D">
        <w:rPr>
          <w:rFonts w:ascii="Times New Roman" w:hAnsi="Times New Roman" w:cs="Times New Roman"/>
          <w:spacing w:val="11"/>
        </w:rPr>
        <w:t xml:space="preserve"> </w:t>
      </w:r>
      <w:r w:rsidRPr="00A93F1D">
        <w:rPr>
          <w:rFonts w:ascii="Times New Roman" w:hAnsi="Times New Roman" w:cs="Times New Roman"/>
        </w:rPr>
        <w:t>Lifestyle'</w:t>
      </w:r>
      <w:r w:rsidRPr="00A93F1D">
        <w:rPr>
          <w:rFonts w:ascii="Times New Roman" w:hAnsi="Times New Roman" w:cs="Times New Roman"/>
          <w:spacing w:val="9"/>
        </w:rPr>
        <w:t xml:space="preserve"> </w:t>
      </w:r>
      <w:r w:rsidRPr="00A93F1D">
        <w:rPr>
          <w:rFonts w:ascii="Times New Roman" w:hAnsi="Times New Roman" w:cs="Times New Roman"/>
          <w:spacing w:val="-2"/>
        </w:rPr>
        <w:t>(2010)</w:t>
      </w:r>
    </w:p>
    <w:p w14:paraId="56AB43A5" w14:textId="77777777" w:rsidR="00204279" w:rsidRPr="00A93F1D" w:rsidRDefault="00204279" w:rsidP="004D71A5">
      <w:pPr>
        <w:pStyle w:val="ListParagraph"/>
        <w:widowControl w:val="0"/>
        <w:numPr>
          <w:ilvl w:val="0"/>
          <w:numId w:val="6"/>
        </w:numPr>
        <w:tabs>
          <w:tab w:val="left" w:pos="1366"/>
        </w:tabs>
        <w:autoSpaceDE w:val="0"/>
        <w:autoSpaceDN w:val="0"/>
        <w:spacing w:after="0" w:line="480" w:lineRule="auto"/>
        <w:ind w:left="142" w:right="84"/>
        <w:contextualSpacing w:val="0"/>
        <w:rPr>
          <w:rFonts w:ascii="Times New Roman" w:hAnsi="Times New Roman" w:cs="Times New Roman"/>
        </w:rPr>
      </w:pPr>
      <w:bookmarkStart w:id="0" w:name="_Hlk176864168"/>
      <w:r w:rsidRPr="00A93F1D">
        <w:rPr>
          <w:rFonts w:ascii="Times New Roman" w:hAnsi="Times New Roman" w:cs="Times New Roman"/>
        </w:rPr>
        <w:t>Van</w:t>
      </w:r>
      <w:r w:rsidRPr="00A93F1D">
        <w:rPr>
          <w:rFonts w:ascii="Times New Roman" w:hAnsi="Times New Roman" w:cs="Times New Roman"/>
          <w:spacing w:val="7"/>
        </w:rPr>
        <w:t xml:space="preserve"> </w:t>
      </w:r>
      <w:r w:rsidRPr="00A93F1D">
        <w:rPr>
          <w:rFonts w:ascii="Times New Roman" w:hAnsi="Times New Roman" w:cs="Times New Roman"/>
        </w:rPr>
        <w:t>Heusen</w:t>
      </w:r>
      <w:r w:rsidRPr="00A93F1D">
        <w:rPr>
          <w:rFonts w:ascii="Times New Roman" w:hAnsi="Times New Roman" w:cs="Times New Roman"/>
          <w:spacing w:val="8"/>
        </w:rPr>
        <w:t xml:space="preserve"> </w:t>
      </w:r>
      <w:r w:rsidRPr="00A93F1D">
        <w:rPr>
          <w:rFonts w:ascii="Times New Roman" w:hAnsi="Times New Roman" w:cs="Times New Roman"/>
        </w:rPr>
        <w:t>launches</w:t>
      </w:r>
      <w:r w:rsidRPr="00A93F1D">
        <w:rPr>
          <w:rFonts w:ascii="Times New Roman" w:hAnsi="Times New Roman" w:cs="Times New Roman"/>
          <w:spacing w:val="8"/>
        </w:rPr>
        <w:t xml:space="preserve"> </w:t>
      </w:r>
      <w:r w:rsidRPr="00A93F1D">
        <w:rPr>
          <w:rFonts w:ascii="Times New Roman" w:hAnsi="Times New Roman" w:cs="Times New Roman"/>
        </w:rPr>
        <w:t>a</w:t>
      </w:r>
      <w:r w:rsidRPr="00A93F1D">
        <w:rPr>
          <w:rFonts w:ascii="Times New Roman" w:hAnsi="Times New Roman" w:cs="Times New Roman"/>
          <w:spacing w:val="7"/>
        </w:rPr>
        <w:t xml:space="preserve"> </w:t>
      </w:r>
      <w:r w:rsidRPr="00A93F1D">
        <w:rPr>
          <w:rFonts w:ascii="Times New Roman" w:hAnsi="Times New Roman" w:cs="Times New Roman"/>
        </w:rPr>
        <w:t>sub</w:t>
      </w:r>
      <w:r w:rsidRPr="00A93F1D">
        <w:rPr>
          <w:rFonts w:ascii="Times New Roman" w:hAnsi="Times New Roman" w:cs="Times New Roman"/>
          <w:spacing w:val="8"/>
        </w:rPr>
        <w:t xml:space="preserve"> </w:t>
      </w:r>
      <w:r w:rsidRPr="00A93F1D">
        <w:rPr>
          <w:rFonts w:ascii="Times New Roman" w:hAnsi="Times New Roman" w:cs="Times New Roman"/>
        </w:rPr>
        <w:t>brand</w:t>
      </w:r>
      <w:r w:rsidRPr="00A93F1D">
        <w:rPr>
          <w:rFonts w:ascii="Times New Roman" w:hAnsi="Times New Roman" w:cs="Times New Roman"/>
          <w:spacing w:val="8"/>
        </w:rPr>
        <w:t xml:space="preserve"> </w:t>
      </w:r>
      <w:r w:rsidRPr="00A93F1D">
        <w:rPr>
          <w:rFonts w:ascii="Times New Roman" w:hAnsi="Times New Roman" w:cs="Times New Roman"/>
        </w:rPr>
        <w:t>called</w:t>
      </w:r>
      <w:r w:rsidRPr="00A93F1D">
        <w:rPr>
          <w:rFonts w:ascii="Times New Roman" w:hAnsi="Times New Roman" w:cs="Times New Roman"/>
          <w:spacing w:val="9"/>
        </w:rPr>
        <w:t xml:space="preserve"> </w:t>
      </w:r>
      <w:r w:rsidRPr="00A93F1D">
        <w:rPr>
          <w:rFonts w:ascii="Times New Roman" w:hAnsi="Times New Roman" w:cs="Times New Roman"/>
        </w:rPr>
        <w:t>'VH</w:t>
      </w:r>
      <w:r w:rsidRPr="00A93F1D">
        <w:rPr>
          <w:rFonts w:ascii="Times New Roman" w:hAnsi="Times New Roman" w:cs="Times New Roman"/>
          <w:spacing w:val="6"/>
        </w:rPr>
        <w:t xml:space="preserve"> </w:t>
      </w:r>
      <w:r w:rsidRPr="00A93F1D">
        <w:rPr>
          <w:rFonts w:ascii="Times New Roman" w:hAnsi="Times New Roman" w:cs="Times New Roman"/>
        </w:rPr>
        <w:t>Sport'</w:t>
      </w:r>
      <w:r w:rsidRPr="00A93F1D">
        <w:rPr>
          <w:rFonts w:ascii="Times New Roman" w:hAnsi="Times New Roman" w:cs="Times New Roman"/>
          <w:spacing w:val="6"/>
        </w:rPr>
        <w:t xml:space="preserve"> </w:t>
      </w:r>
      <w:r w:rsidRPr="00A93F1D">
        <w:rPr>
          <w:rFonts w:ascii="Times New Roman" w:hAnsi="Times New Roman" w:cs="Times New Roman"/>
          <w:spacing w:val="-2"/>
        </w:rPr>
        <w:t>(2011)</w:t>
      </w:r>
    </w:p>
    <w:p w14:paraId="034EE6BD"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rPr>
        <w:t>Louis</w:t>
      </w:r>
      <w:r w:rsidRPr="00A93F1D">
        <w:rPr>
          <w:rFonts w:ascii="Times New Roman" w:hAnsi="Times New Roman" w:cs="Times New Roman"/>
          <w:spacing w:val="8"/>
        </w:rPr>
        <w:t xml:space="preserve"> </w:t>
      </w:r>
      <w:r w:rsidRPr="00A93F1D">
        <w:rPr>
          <w:rFonts w:ascii="Times New Roman" w:hAnsi="Times New Roman" w:cs="Times New Roman"/>
        </w:rPr>
        <w:t>Philippe</w:t>
      </w:r>
      <w:r w:rsidRPr="00A93F1D">
        <w:rPr>
          <w:rFonts w:ascii="Times New Roman" w:hAnsi="Times New Roman" w:cs="Times New Roman"/>
          <w:spacing w:val="8"/>
        </w:rPr>
        <w:t xml:space="preserve"> </w:t>
      </w:r>
      <w:r w:rsidRPr="00A93F1D">
        <w:rPr>
          <w:rFonts w:ascii="Times New Roman" w:hAnsi="Times New Roman" w:cs="Times New Roman"/>
        </w:rPr>
        <w:t>launches</w:t>
      </w:r>
      <w:r w:rsidRPr="00A93F1D">
        <w:rPr>
          <w:rFonts w:ascii="Times New Roman" w:hAnsi="Times New Roman" w:cs="Times New Roman"/>
          <w:spacing w:val="9"/>
        </w:rPr>
        <w:t xml:space="preserve"> </w:t>
      </w:r>
      <w:r w:rsidRPr="00A93F1D">
        <w:rPr>
          <w:rFonts w:ascii="Times New Roman" w:hAnsi="Times New Roman" w:cs="Times New Roman"/>
        </w:rPr>
        <w:t>'LP</w:t>
      </w:r>
      <w:r w:rsidRPr="00A93F1D">
        <w:rPr>
          <w:rFonts w:ascii="Times New Roman" w:hAnsi="Times New Roman" w:cs="Times New Roman"/>
          <w:spacing w:val="8"/>
        </w:rPr>
        <w:t xml:space="preserve"> </w:t>
      </w:r>
      <w:r w:rsidRPr="00A93F1D">
        <w:rPr>
          <w:rFonts w:ascii="Times New Roman" w:hAnsi="Times New Roman" w:cs="Times New Roman"/>
        </w:rPr>
        <w:t>Jeans'</w:t>
      </w:r>
      <w:r w:rsidRPr="00A93F1D">
        <w:rPr>
          <w:rFonts w:ascii="Times New Roman" w:hAnsi="Times New Roman" w:cs="Times New Roman"/>
          <w:spacing w:val="8"/>
        </w:rPr>
        <w:t xml:space="preserve"> </w:t>
      </w:r>
      <w:r w:rsidRPr="00A93F1D">
        <w:rPr>
          <w:rFonts w:ascii="Times New Roman" w:hAnsi="Times New Roman" w:cs="Times New Roman"/>
          <w:spacing w:val="-2"/>
        </w:rPr>
        <w:t>(2011)</w:t>
      </w:r>
    </w:p>
    <w:p w14:paraId="04F69351" w14:textId="77777777" w:rsidR="00204279" w:rsidRPr="00A93F1D" w:rsidRDefault="00204279" w:rsidP="004D71A5">
      <w:pPr>
        <w:pStyle w:val="ListParagraph"/>
        <w:widowControl w:val="0"/>
        <w:numPr>
          <w:ilvl w:val="0"/>
          <w:numId w:val="6"/>
        </w:numPr>
        <w:tabs>
          <w:tab w:val="left" w:pos="1366"/>
        </w:tabs>
        <w:autoSpaceDE w:val="0"/>
        <w:autoSpaceDN w:val="0"/>
        <w:spacing w:before="137" w:after="0" w:line="480" w:lineRule="auto"/>
        <w:ind w:left="142" w:right="84"/>
        <w:contextualSpacing w:val="0"/>
        <w:rPr>
          <w:rFonts w:ascii="Times New Roman" w:hAnsi="Times New Roman" w:cs="Times New Roman"/>
        </w:rPr>
      </w:pPr>
      <w:r w:rsidRPr="00A93F1D">
        <w:rPr>
          <w:rFonts w:ascii="Times New Roman" w:hAnsi="Times New Roman" w:cs="Times New Roman"/>
        </w:rPr>
        <w:t>Planet</w:t>
      </w:r>
      <w:r w:rsidRPr="00A93F1D">
        <w:rPr>
          <w:rFonts w:ascii="Times New Roman" w:hAnsi="Times New Roman" w:cs="Times New Roman"/>
          <w:spacing w:val="11"/>
        </w:rPr>
        <w:t xml:space="preserve"> </w:t>
      </w:r>
      <w:r w:rsidRPr="00A93F1D">
        <w:rPr>
          <w:rFonts w:ascii="Times New Roman" w:hAnsi="Times New Roman" w:cs="Times New Roman"/>
        </w:rPr>
        <w:t>Fashion</w:t>
      </w:r>
      <w:r w:rsidRPr="00A93F1D">
        <w:rPr>
          <w:rFonts w:ascii="Times New Roman" w:hAnsi="Times New Roman" w:cs="Times New Roman"/>
          <w:spacing w:val="13"/>
        </w:rPr>
        <w:t xml:space="preserve"> </w:t>
      </w:r>
      <w:r w:rsidRPr="00A93F1D">
        <w:rPr>
          <w:rFonts w:ascii="Times New Roman" w:hAnsi="Times New Roman" w:cs="Times New Roman"/>
        </w:rPr>
        <w:t>launched</w:t>
      </w:r>
      <w:r w:rsidRPr="00A93F1D">
        <w:rPr>
          <w:rFonts w:ascii="Times New Roman" w:hAnsi="Times New Roman" w:cs="Times New Roman"/>
          <w:spacing w:val="14"/>
        </w:rPr>
        <w:t xml:space="preserve"> </w:t>
      </w:r>
      <w:r w:rsidRPr="00A93F1D">
        <w:rPr>
          <w:rFonts w:ascii="Times New Roman" w:hAnsi="Times New Roman" w:cs="Times New Roman"/>
        </w:rPr>
        <w:t>'Planet</w:t>
      </w:r>
      <w:r w:rsidRPr="00A93F1D">
        <w:rPr>
          <w:rFonts w:ascii="Times New Roman" w:hAnsi="Times New Roman" w:cs="Times New Roman"/>
          <w:spacing w:val="9"/>
        </w:rPr>
        <w:t xml:space="preserve"> </w:t>
      </w:r>
      <w:r w:rsidRPr="00A93F1D">
        <w:rPr>
          <w:rFonts w:ascii="Times New Roman" w:hAnsi="Times New Roman" w:cs="Times New Roman"/>
        </w:rPr>
        <w:t>Fashion</w:t>
      </w:r>
      <w:r w:rsidRPr="00A93F1D">
        <w:rPr>
          <w:rFonts w:ascii="Times New Roman" w:hAnsi="Times New Roman" w:cs="Times New Roman"/>
          <w:spacing w:val="12"/>
        </w:rPr>
        <w:t xml:space="preserve"> </w:t>
      </w:r>
      <w:r w:rsidRPr="00A93F1D">
        <w:rPr>
          <w:rFonts w:ascii="Times New Roman" w:hAnsi="Times New Roman" w:cs="Times New Roman"/>
        </w:rPr>
        <w:t>Grande'</w:t>
      </w:r>
      <w:r w:rsidRPr="00A93F1D">
        <w:rPr>
          <w:rFonts w:ascii="Times New Roman" w:hAnsi="Times New Roman" w:cs="Times New Roman"/>
          <w:spacing w:val="12"/>
        </w:rPr>
        <w:t xml:space="preserve"> </w:t>
      </w:r>
      <w:r w:rsidRPr="00A93F1D">
        <w:rPr>
          <w:rFonts w:ascii="Times New Roman" w:hAnsi="Times New Roman" w:cs="Times New Roman"/>
          <w:spacing w:val="-2"/>
        </w:rPr>
        <w:t>(2011)</w:t>
      </w:r>
    </w:p>
    <w:p w14:paraId="027E35D1" w14:textId="77777777" w:rsidR="00204279" w:rsidRPr="00A93F1D" w:rsidRDefault="00204279" w:rsidP="004D71A5">
      <w:pPr>
        <w:pStyle w:val="ListParagraph"/>
        <w:widowControl w:val="0"/>
        <w:numPr>
          <w:ilvl w:val="0"/>
          <w:numId w:val="6"/>
        </w:numPr>
        <w:tabs>
          <w:tab w:val="left" w:pos="1366"/>
        </w:tabs>
        <w:autoSpaceDE w:val="0"/>
        <w:autoSpaceDN w:val="0"/>
        <w:spacing w:before="135"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 xml:space="preserve">Madura Fashion &amp; Lifestyle enters into a joint venture with 'Hackett London' </w:t>
      </w:r>
      <w:r w:rsidRPr="00A93F1D">
        <w:rPr>
          <w:rFonts w:ascii="Times New Roman" w:hAnsi="Times New Roman" w:cs="Times New Roman"/>
          <w:spacing w:val="-2"/>
        </w:rPr>
        <w:t>(2012)</w:t>
      </w:r>
    </w:p>
    <w:p w14:paraId="3EE33D8D" w14:textId="77777777" w:rsidR="00204279" w:rsidRPr="00A93F1D" w:rsidRDefault="00204279" w:rsidP="004D71A5">
      <w:pPr>
        <w:pStyle w:val="ListParagraph"/>
        <w:widowControl w:val="0"/>
        <w:numPr>
          <w:ilvl w:val="0"/>
          <w:numId w:val="6"/>
        </w:numPr>
        <w:tabs>
          <w:tab w:val="left" w:pos="1366"/>
        </w:tabs>
        <w:autoSpaceDE w:val="0"/>
        <w:autoSpaceDN w:val="0"/>
        <w:spacing w:before="12" w:after="0" w:line="480" w:lineRule="auto"/>
        <w:ind w:left="142" w:right="84"/>
        <w:contextualSpacing w:val="0"/>
        <w:rPr>
          <w:rFonts w:ascii="Times New Roman" w:hAnsi="Times New Roman" w:cs="Times New Roman"/>
        </w:rPr>
      </w:pPr>
      <w:r w:rsidRPr="00A93F1D">
        <w:rPr>
          <w:rFonts w:ascii="Times New Roman" w:hAnsi="Times New Roman" w:cs="Times New Roman"/>
        </w:rPr>
        <w:t>Peter</w:t>
      </w:r>
      <w:r w:rsidRPr="00A93F1D">
        <w:rPr>
          <w:rFonts w:ascii="Times New Roman" w:hAnsi="Times New Roman" w:cs="Times New Roman"/>
          <w:spacing w:val="9"/>
        </w:rPr>
        <w:t xml:space="preserve"> </w:t>
      </w:r>
      <w:r w:rsidRPr="00A93F1D">
        <w:rPr>
          <w:rFonts w:ascii="Times New Roman" w:hAnsi="Times New Roman" w:cs="Times New Roman"/>
        </w:rPr>
        <w:t>England</w:t>
      </w:r>
      <w:r w:rsidRPr="00A93F1D">
        <w:rPr>
          <w:rFonts w:ascii="Times New Roman" w:hAnsi="Times New Roman" w:cs="Times New Roman"/>
          <w:spacing w:val="9"/>
        </w:rPr>
        <w:t xml:space="preserve"> </w:t>
      </w:r>
      <w:r w:rsidRPr="00A93F1D">
        <w:rPr>
          <w:rFonts w:ascii="Times New Roman" w:hAnsi="Times New Roman" w:cs="Times New Roman"/>
        </w:rPr>
        <w:t>forays</w:t>
      </w:r>
      <w:r w:rsidRPr="00A93F1D">
        <w:rPr>
          <w:rFonts w:ascii="Times New Roman" w:hAnsi="Times New Roman" w:cs="Times New Roman"/>
          <w:spacing w:val="9"/>
        </w:rPr>
        <w:t xml:space="preserve"> </w:t>
      </w:r>
      <w:r w:rsidRPr="00A93F1D">
        <w:rPr>
          <w:rFonts w:ascii="Times New Roman" w:hAnsi="Times New Roman" w:cs="Times New Roman"/>
        </w:rPr>
        <w:t>into</w:t>
      </w:r>
      <w:r w:rsidRPr="00A93F1D">
        <w:rPr>
          <w:rFonts w:ascii="Times New Roman" w:hAnsi="Times New Roman" w:cs="Times New Roman"/>
          <w:spacing w:val="9"/>
        </w:rPr>
        <w:t xml:space="preserve"> </w:t>
      </w:r>
      <w:r w:rsidRPr="00A93F1D">
        <w:rPr>
          <w:rFonts w:ascii="Times New Roman" w:hAnsi="Times New Roman" w:cs="Times New Roman"/>
        </w:rPr>
        <w:t>non</w:t>
      </w:r>
      <w:r w:rsidRPr="00A93F1D">
        <w:rPr>
          <w:rFonts w:ascii="Times New Roman" w:hAnsi="Times New Roman" w:cs="Times New Roman"/>
          <w:spacing w:val="9"/>
        </w:rPr>
        <w:t xml:space="preserve"> </w:t>
      </w:r>
      <w:r w:rsidRPr="00A93F1D">
        <w:rPr>
          <w:rFonts w:ascii="Times New Roman" w:hAnsi="Times New Roman" w:cs="Times New Roman"/>
        </w:rPr>
        <w:t>apparel:</w:t>
      </w:r>
      <w:r w:rsidRPr="00A93F1D">
        <w:rPr>
          <w:rFonts w:ascii="Times New Roman" w:hAnsi="Times New Roman" w:cs="Times New Roman"/>
          <w:spacing w:val="9"/>
        </w:rPr>
        <w:t xml:space="preserve"> </w:t>
      </w:r>
      <w:r w:rsidRPr="00A93F1D">
        <w:rPr>
          <w:rFonts w:ascii="Times New Roman" w:hAnsi="Times New Roman" w:cs="Times New Roman"/>
        </w:rPr>
        <w:t>launches</w:t>
      </w:r>
      <w:r w:rsidRPr="00A93F1D">
        <w:rPr>
          <w:rFonts w:ascii="Times New Roman" w:hAnsi="Times New Roman" w:cs="Times New Roman"/>
          <w:spacing w:val="11"/>
        </w:rPr>
        <w:t xml:space="preserve"> </w:t>
      </w:r>
      <w:r w:rsidRPr="00A93F1D">
        <w:rPr>
          <w:rFonts w:ascii="Times New Roman" w:hAnsi="Times New Roman" w:cs="Times New Roman"/>
        </w:rPr>
        <w:t>'Peter</w:t>
      </w:r>
      <w:r w:rsidRPr="00A93F1D">
        <w:rPr>
          <w:rFonts w:ascii="Times New Roman" w:hAnsi="Times New Roman" w:cs="Times New Roman"/>
          <w:spacing w:val="10"/>
        </w:rPr>
        <w:t xml:space="preserve"> </w:t>
      </w:r>
      <w:r w:rsidRPr="00A93F1D">
        <w:rPr>
          <w:rFonts w:ascii="Times New Roman" w:hAnsi="Times New Roman" w:cs="Times New Roman"/>
        </w:rPr>
        <w:t>England</w:t>
      </w:r>
      <w:r w:rsidRPr="00A93F1D">
        <w:rPr>
          <w:rFonts w:ascii="Times New Roman" w:hAnsi="Times New Roman" w:cs="Times New Roman"/>
          <w:spacing w:val="7"/>
        </w:rPr>
        <w:t xml:space="preserve"> </w:t>
      </w:r>
      <w:r w:rsidRPr="00A93F1D">
        <w:rPr>
          <w:rFonts w:ascii="Times New Roman" w:hAnsi="Times New Roman" w:cs="Times New Roman"/>
        </w:rPr>
        <w:t>bags'</w:t>
      </w:r>
      <w:r w:rsidRPr="00A93F1D">
        <w:rPr>
          <w:rFonts w:ascii="Times New Roman" w:hAnsi="Times New Roman" w:cs="Times New Roman"/>
          <w:spacing w:val="10"/>
        </w:rPr>
        <w:t xml:space="preserve"> </w:t>
      </w:r>
      <w:r w:rsidRPr="00A93F1D">
        <w:rPr>
          <w:rFonts w:ascii="Times New Roman" w:hAnsi="Times New Roman" w:cs="Times New Roman"/>
          <w:spacing w:val="-2"/>
        </w:rPr>
        <w:t>(2012)</w:t>
      </w:r>
    </w:p>
    <w:p w14:paraId="2EBD225F"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rPr>
        <w:t>'Louis</w:t>
      </w:r>
      <w:r w:rsidRPr="00A93F1D">
        <w:rPr>
          <w:rFonts w:ascii="Times New Roman" w:hAnsi="Times New Roman" w:cs="Times New Roman"/>
          <w:spacing w:val="11"/>
        </w:rPr>
        <w:t xml:space="preserve"> </w:t>
      </w:r>
      <w:r w:rsidRPr="00A93F1D">
        <w:rPr>
          <w:rFonts w:ascii="Times New Roman" w:hAnsi="Times New Roman" w:cs="Times New Roman"/>
        </w:rPr>
        <w:t>Philippe</w:t>
      </w:r>
      <w:r w:rsidRPr="00A93F1D">
        <w:rPr>
          <w:rFonts w:ascii="Times New Roman" w:hAnsi="Times New Roman" w:cs="Times New Roman"/>
          <w:spacing w:val="10"/>
        </w:rPr>
        <w:t xml:space="preserve"> </w:t>
      </w:r>
      <w:r w:rsidRPr="00A93F1D">
        <w:rPr>
          <w:rFonts w:ascii="Times New Roman" w:hAnsi="Times New Roman" w:cs="Times New Roman"/>
        </w:rPr>
        <w:t>bags'</w:t>
      </w:r>
      <w:r w:rsidRPr="00A93F1D">
        <w:rPr>
          <w:rFonts w:ascii="Times New Roman" w:hAnsi="Times New Roman" w:cs="Times New Roman"/>
          <w:spacing w:val="11"/>
        </w:rPr>
        <w:t xml:space="preserve"> </w:t>
      </w:r>
      <w:r w:rsidRPr="00A93F1D">
        <w:rPr>
          <w:rFonts w:ascii="Times New Roman" w:hAnsi="Times New Roman" w:cs="Times New Roman"/>
        </w:rPr>
        <w:t>launched</w:t>
      </w:r>
      <w:r w:rsidRPr="00A93F1D">
        <w:rPr>
          <w:rFonts w:ascii="Times New Roman" w:hAnsi="Times New Roman" w:cs="Times New Roman"/>
          <w:spacing w:val="10"/>
        </w:rPr>
        <w:t xml:space="preserve"> </w:t>
      </w:r>
      <w:r w:rsidRPr="00A93F1D">
        <w:rPr>
          <w:rFonts w:ascii="Times New Roman" w:hAnsi="Times New Roman" w:cs="Times New Roman"/>
          <w:spacing w:val="-2"/>
        </w:rPr>
        <w:t>(2012)</w:t>
      </w:r>
    </w:p>
    <w:p w14:paraId="28DC596D"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rPr>
        <w:t>Allen</w:t>
      </w:r>
      <w:r w:rsidRPr="00A93F1D">
        <w:rPr>
          <w:rFonts w:ascii="Times New Roman" w:hAnsi="Times New Roman" w:cs="Times New Roman"/>
          <w:spacing w:val="8"/>
        </w:rPr>
        <w:t xml:space="preserve"> </w:t>
      </w:r>
      <w:r w:rsidRPr="00A93F1D">
        <w:rPr>
          <w:rFonts w:ascii="Times New Roman" w:hAnsi="Times New Roman" w:cs="Times New Roman"/>
        </w:rPr>
        <w:t>Solly</w:t>
      </w:r>
      <w:r w:rsidRPr="00A93F1D">
        <w:rPr>
          <w:rFonts w:ascii="Times New Roman" w:hAnsi="Times New Roman" w:cs="Times New Roman"/>
          <w:spacing w:val="12"/>
        </w:rPr>
        <w:t xml:space="preserve"> </w:t>
      </w:r>
      <w:r w:rsidRPr="00A93F1D">
        <w:rPr>
          <w:rFonts w:ascii="Times New Roman" w:hAnsi="Times New Roman" w:cs="Times New Roman"/>
        </w:rPr>
        <w:t>introduces</w:t>
      </w:r>
      <w:r w:rsidRPr="00A93F1D">
        <w:rPr>
          <w:rFonts w:ascii="Times New Roman" w:hAnsi="Times New Roman" w:cs="Times New Roman"/>
          <w:spacing w:val="10"/>
        </w:rPr>
        <w:t xml:space="preserve"> </w:t>
      </w:r>
      <w:r w:rsidRPr="00A93F1D">
        <w:rPr>
          <w:rFonts w:ascii="Times New Roman" w:hAnsi="Times New Roman" w:cs="Times New Roman"/>
        </w:rPr>
        <w:t>'Crossover</w:t>
      </w:r>
      <w:r w:rsidRPr="00A93F1D">
        <w:rPr>
          <w:rFonts w:ascii="Times New Roman" w:hAnsi="Times New Roman" w:cs="Times New Roman"/>
          <w:spacing w:val="9"/>
        </w:rPr>
        <w:t xml:space="preserve"> </w:t>
      </w:r>
      <w:r w:rsidRPr="00A93F1D">
        <w:rPr>
          <w:rFonts w:ascii="Times New Roman" w:hAnsi="Times New Roman" w:cs="Times New Roman"/>
        </w:rPr>
        <w:t>style</w:t>
      </w:r>
      <w:r w:rsidRPr="00A93F1D">
        <w:rPr>
          <w:rFonts w:ascii="Times New Roman" w:hAnsi="Times New Roman" w:cs="Times New Roman"/>
          <w:spacing w:val="8"/>
        </w:rPr>
        <w:t xml:space="preserve"> </w:t>
      </w:r>
      <w:r w:rsidRPr="00A93F1D">
        <w:rPr>
          <w:rFonts w:ascii="Times New Roman" w:hAnsi="Times New Roman" w:cs="Times New Roman"/>
        </w:rPr>
        <w:t>shoes</w:t>
      </w:r>
      <w:r w:rsidRPr="00A93F1D">
        <w:rPr>
          <w:rFonts w:ascii="Times New Roman" w:hAnsi="Times New Roman" w:cs="Times New Roman"/>
          <w:spacing w:val="10"/>
        </w:rPr>
        <w:t xml:space="preserve"> </w:t>
      </w:r>
      <w:r w:rsidRPr="00A93F1D">
        <w:rPr>
          <w:rFonts w:ascii="Times New Roman" w:hAnsi="Times New Roman" w:cs="Times New Roman"/>
        </w:rPr>
        <w:t>for</w:t>
      </w:r>
      <w:r w:rsidRPr="00A93F1D">
        <w:rPr>
          <w:rFonts w:ascii="Times New Roman" w:hAnsi="Times New Roman" w:cs="Times New Roman"/>
          <w:spacing w:val="9"/>
        </w:rPr>
        <w:t xml:space="preserve"> </w:t>
      </w:r>
      <w:r w:rsidRPr="00A93F1D">
        <w:rPr>
          <w:rFonts w:ascii="Times New Roman" w:hAnsi="Times New Roman" w:cs="Times New Roman"/>
        </w:rPr>
        <w:t>men'</w:t>
      </w:r>
      <w:r w:rsidRPr="00A93F1D">
        <w:rPr>
          <w:rFonts w:ascii="Times New Roman" w:hAnsi="Times New Roman" w:cs="Times New Roman"/>
          <w:spacing w:val="8"/>
        </w:rPr>
        <w:t xml:space="preserve"> </w:t>
      </w:r>
      <w:r w:rsidRPr="00A93F1D">
        <w:rPr>
          <w:rFonts w:ascii="Times New Roman" w:hAnsi="Times New Roman" w:cs="Times New Roman"/>
          <w:spacing w:val="-2"/>
        </w:rPr>
        <w:t>(2012)</w:t>
      </w:r>
    </w:p>
    <w:p w14:paraId="285F65F1"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rPr>
          <w:rFonts w:ascii="Times New Roman" w:hAnsi="Times New Roman" w:cs="Times New Roman"/>
        </w:rPr>
      </w:pPr>
      <w:r w:rsidRPr="00A93F1D">
        <w:rPr>
          <w:rFonts w:ascii="Times New Roman" w:hAnsi="Times New Roman" w:cs="Times New Roman"/>
        </w:rPr>
        <w:lastRenderedPageBreak/>
        <w:t>Aditya</w:t>
      </w:r>
      <w:r w:rsidRPr="00A93F1D">
        <w:rPr>
          <w:rFonts w:ascii="Times New Roman" w:hAnsi="Times New Roman" w:cs="Times New Roman"/>
          <w:spacing w:val="10"/>
        </w:rPr>
        <w:t xml:space="preserve"> </w:t>
      </w:r>
      <w:r w:rsidRPr="00A93F1D">
        <w:rPr>
          <w:rFonts w:ascii="Times New Roman" w:hAnsi="Times New Roman" w:cs="Times New Roman"/>
        </w:rPr>
        <w:t>Birla</w:t>
      </w:r>
      <w:r w:rsidRPr="00A93F1D">
        <w:rPr>
          <w:rFonts w:ascii="Times New Roman" w:hAnsi="Times New Roman" w:cs="Times New Roman"/>
          <w:spacing w:val="10"/>
        </w:rPr>
        <w:t xml:space="preserve"> </w:t>
      </w:r>
      <w:r w:rsidRPr="00A93F1D">
        <w:rPr>
          <w:rFonts w:ascii="Times New Roman" w:hAnsi="Times New Roman" w:cs="Times New Roman"/>
        </w:rPr>
        <w:t>Group</w:t>
      </w:r>
      <w:r w:rsidRPr="00A93F1D">
        <w:rPr>
          <w:rFonts w:ascii="Times New Roman" w:hAnsi="Times New Roman" w:cs="Times New Roman"/>
          <w:spacing w:val="11"/>
        </w:rPr>
        <w:t xml:space="preserve"> </w:t>
      </w:r>
      <w:r w:rsidRPr="00A93F1D">
        <w:rPr>
          <w:rFonts w:ascii="Times New Roman" w:hAnsi="Times New Roman" w:cs="Times New Roman"/>
        </w:rPr>
        <w:t>acquires</w:t>
      </w:r>
      <w:r w:rsidRPr="00A93F1D">
        <w:rPr>
          <w:rFonts w:ascii="Times New Roman" w:hAnsi="Times New Roman" w:cs="Times New Roman"/>
          <w:spacing w:val="11"/>
        </w:rPr>
        <w:t xml:space="preserve"> </w:t>
      </w:r>
      <w:r w:rsidRPr="00A93F1D">
        <w:rPr>
          <w:rFonts w:ascii="Times New Roman" w:hAnsi="Times New Roman" w:cs="Times New Roman"/>
        </w:rPr>
        <w:t>'Pantaloons'</w:t>
      </w:r>
      <w:r w:rsidRPr="00A93F1D">
        <w:rPr>
          <w:rFonts w:ascii="Times New Roman" w:hAnsi="Times New Roman" w:cs="Times New Roman"/>
          <w:spacing w:val="10"/>
        </w:rPr>
        <w:t xml:space="preserve"> </w:t>
      </w:r>
      <w:r w:rsidRPr="00A93F1D">
        <w:rPr>
          <w:rFonts w:ascii="Times New Roman" w:hAnsi="Times New Roman" w:cs="Times New Roman"/>
          <w:spacing w:val="-2"/>
        </w:rPr>
        <w:t>(2013)</w:t>
      </w:r>
    </w:p>
    <w:p w14:paraId="6ED6A2FE" w14:textId="77777777" w:rsidR="00204279" w:rsidRPr="00A93F1D" w:rsidRDefault="00204279" w:rsidP="004D71A5">
      <w:pPr>
        <w:pStyle w:val="ListParagraph"/>
        <w:widowControl w:val="0"/>
        <w:numPr>
          <w:ilvl w:val="0"/>
          <w:numId w:val="6"/>
        </w:numPr>
        <w:tabs>
          <w:tab w:val="left" w:pos="1366"/>
        </w:tabs>
        <w:autoSpaceDE w:val="0"/>
        <w:autoSpaceDN w:val="0"/>
        <w:spacing w:before="138"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Pantaloons</w:t>
      </w:r>
      <w:r w:rsidRPr="00A93F1D">
        <w:rPr>
          <w:rFonts w:ascii="Times New Roman" w:hAnsi="Times New Roman" w:cs="Times New Roman"/>
          <w:spacing w:val="40"/>
        </w:rPr>
        <w:t xml:space="preserve"> </w:t>
      </w:r>
      <w:r w:rsidRPr="00A93F1D">
        <w:rPr>
          <w:rFonts w:ascii="Times New Roman" w:hAnsi="Times New Roman" w:cs="Times New Roman"/>
        </w:rPr>
        <w:t>Voted</w:t>
      </w:r>
      <w:r w:rsidRPr="00A93F1D">
        <w:rPr>
          <w:rFonts w:ascii="Times New Roman" w:hAnsi="Times New Roman" w:cs="Times New Roman"/>
          <w:spacing w:val="40"/>
        </w:rPr>
        <w:t xml:space="preserve"> </w:t>
      </w:r>
      <w:r w:rsidRPr="00A93F1D">
        <w:rPr>
          <w:rFonts w:ascii="Times New Roman" w:hAnsi="Times New Roman" w:cs="Times New Roman"/>
        </w:rPr>
        <w:t>'India's</w:t>
      </w:r>
      <w:r w:rsidRPr="00A93F1D">
        <w:rPr>
          <w:rFonts w:ascii="Times New Roman" w:hAnsi="Times New Roman" w:cs="Times New Roman"/>
          <w:spacing w:val="40"/>
        </w:rPr>
        <w:t xml:space="preserve"> </w:t>
      </w:r>
      <w:r w:rsidRPr="00A93F1D">
        <w:rPr>
          <w:rFonts w:ascii="Times New Roman" w:hAnsi="Times New Roman" w:cs="Times New Roman"/>
        </w:rPr>
        <w:t>No.</w:t>
      </w:r>
      <w:r w:rsidRPr="00A93F1D">
        <w:rPr>
          <w:rFonts w:ascii="Times New Roman" w:hAnsi="Times New Roman" w:cs="Times New Roman"/>
          <w:spacing w:val="40"/>
        </w:rPr>
        <w:t xml:space="preserve"> </w:t>
      </w:r>
      <w:r w:rsidRPr="00A93F1D">
        <w:rPr>
          <w:rFonts w:ascii="Times New Roman" w:hAnsi="Times New Roman" w:cs="Times New Roman"/>
        </w:rPr>
        <w:t>1</w:t>
      </w:r>
      <w:r w:rsidRPr="00A93F1D">
        <w:rPr>
          <w:rFonts w:ascii="Times New Roman" w:hAnsi="Times New Roman" w:cs="Times New Roman"/>
          <w:spacing w:val="40"/>
        </w:rPr>
        <w:t xml:space="preserve"> </w:t>
      </w:r>
      <w:r w:rsidRPr="00A93F1D">
        <w:rPr>
          <w:rFonts w:ascii="Times New Roman" w:hAnsi="Times New Roman" w:cs="Times New Roman"/>
        </w:rPr>
        <w:t>Trusted</w:t>
      </w:r>
      <w:r w:rsidRPr="00A93F1D">
        <w:rPr>
          <w:rFonts w:ascii="Times New Roman" w:hAnsi="Times New Roman" w:cs="Times New Roman"/>
          <w:spacing w:val="40"/>
        </w:rPr>
        <w:t xml:space="preserve"> </w:t>
      </w:r>
      <w:r w:rsidRPr="00A93F1D">
        <w:rPr>
          <w:rFonts w:ascii="Times New Roman" w:hAnsi="Times New Roman" w:cs="Times New Roman"/>
        </w:rPr>
        <w:t>Apparel</w:t>
      </w:r>
      <w:r w:rsidRPr="00A93F1D">
        <w:rPr>
          <w:rFonts w:ascii="Times New Roman" w:hAnsi="Times New Roman" w:cs="Times New Roman"/>
          <w:spacing w:val="40"/>
        </w:rPr>
        <w:t xml:space="preserve"> </w:t>
      </w:r>
      <w:r w:rsidRPr="00A93F1D">
        <w:rPr>
          <w:rFonts w:ascii="Times New Roman" w:hAnsi="Times New Roman" w:cs="Times New Roman"/>
        </w:rPr>
        <w:t>Retailer</w:t>
      </w:r>
      <w:r w:rsidRPr="00A93F1D">
        <w:rPr>
          <w:rFonts w:ascii="Times New Roman" w:hAnsi="Times New Roman" w:cs="Times New Roman"/>
          <w:spacing w:val="40"/>
        </w:rPr>
        <w:t xml:space="preserve"> </w:t>
      </w:r>
      <w:r w:rsidRPr="00A93F1D">
        <w:rPr>
          <w:rFonts w:ascii="Times New Roman" w:hAnsi="Times New Roman" w:cs="Times New Roman"/>
        </w:rPr>
        <w:t>for</w:t>
      </w:r>
      <w:r w:rsidRPr="00A93F1D">
        <w:rPr>
          <w:rFonts w:ascii="Times New Roman" w:hAnsi="Times New Roman" w:cs="Times New Roman"/>
          <w:spacing w:val="40"/>
        </w:rPr>
        <w:t xml:space="preserve"> </w:t>
      </w:r>
      <w:r w:rsidRPr="00A93F1D">
        <w:rPr>
          <w:rFonts w:ascii="Times New Roman" w:hAnsi="Times New Roman" w:cs="Times New Roman"/>
        </w:rPr>
        <w:t>2013'</w:t>
      </w:r>
      <w:r w:rsidRPr="00A93F1D">
        <w:rPr>
          <w:rFonts w:ascii="Times New Roman" w:hAnsi="Times New Roman" w:cs="Times New Roman"/>
          <w:spacing w:val="40"/>
        </w:rPr>
        <w:t xml:space="preserve"> </w:t>
      </w:r>
      <w:r w:rsidRPr="00A93F1D">
        <w:rPr>
          <w:rFonts w:ascii="Times New Roman" w:hAnsi="Times New Roman" w:cs="Times New Roman"/>
        </w:rPr>
        <w:t>in</w:t>
      </w:r>
      <w:r w:rsidRPr="00A93F1D">
        <w:rPr>
          <w:rFonts w:ascii="Times New Roman" w:hAnsi="Times New Roman" w:cs="Times New Roman"/>
          <w:spacing w:val="40"/>
        </w:rPr>
        <w:t xml:space="preserve"> </w:t>
      </w:r>
      <w:r w:rsidRPr="00A93F1D">
        <w:rPr>
          <w:rFonts w:ascii="Times New Roman" w:hAnsi="Times New Roman" w:cs="Times New Roman"/>
        </w:rPr>
        <w:t>the Brand Equity Survey of The Economic Times (2013)</w:t>
      </w:r>
    </w:p>
    <w:p w14:paraId="3B37DF50" w14:textId="77777777" w:rsidR="00204279" w:rsidRPr="00A93F1D" w:rsidRDefault="00204279" w:rsidP="004D71A5">
      <w:pPr>
        <w:pStyle w:val="ListParagraph"/>
        <w:widowControl w:val="0"/>
        <w:numPr>
          <w:ilvl w:val="0"/>
          <w:numId w:val="6"/>
        </w:numPr>
        <w:tabs>
          <w:tab w:val="left" w:pos="1366"/>
        </w:tabs>
        <w:autoSpaceDE w:val="0"/>
        <w:autoSpaceDN w:val="0"/>
        <w:spacing w:before="10"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Van</w:t>
      </w:r>
      <w:r w:rsidRPr="00A93F1D">
        <w:rPr>
          <w:rFonts w:ascii="Times New Roman" w:hAnsi="Times New Roman" w:cs="Times New Roman"/>
          <w:spacing w:val="7"/>
        </w:rPr>
        <w:t xml:space="preserve"> </w:t>
      </w:r>
      <w:r w:rsidRPr="00A93F1D">
        <w:rPr>
          <w:rFonts w:ascii="Times New Roman" w:hAnsi="Times New Roman" w:cs="Times New Roman"/>
        </w:rPr>
        <w:t>Heusen</w:t>
      </w:r>
      <w:r w:rsidRPr="00A93F1D">
        <w:rPr>
          <w:rFonts w:ascii="Times New Roman" w:hAnsi="Times New Roman" w:cs="Times New Roman"/>
          <w:spacing w:val="10"/>
        </w:rPr>
        <w:t xml:space="preserve"> </w:t>
      </w:r>
      <w:r w:rsidRPr="00A93F1D">
        <w:rPr>
          <w:rFonts w:ascii="Times New Roman" w:hAnsi="Times New Roman" w:cs="Times New Roman"/>
        </w:rPr>
        <w:t>launches</w:t>
      </w:r>
      <w:r w:rsidRPr="00A93F1D">
        <w:rPr>
          <w:rFonts w:ascii="Times New Roman" w:hAnsi="Times New Roman" w:cs="Times New Roman"/>
          <w:spacing w:val="9"/>
        </w:rPr>
        <w:t xml:space="preserve"> </w:t>
      </w:r>
      <w:r w:rsidRPr="00A93F1D">
        <w:rPr>
          <w:rFonts w:ascii="Times New Roman" w:hAnsi="Times New Roman" w:cs="Times New Roman"/>
        </w:rPr>
        <w:t>'MY</w:t>
      </w:r>
      <w:r w:rsidRPr="00A93F1D">
        <w:rPr>
          <w:rFonts w:ascii="Times New Roman" w:hAnsi="Times New Roman" w:cs="Times New Roman"/>
          <w:spacing w:val="9"/>
        </w:rPr>
        <w:t xml:space="preserve"> </w:t>
      </w:r>
      <w:r w:rsidRPr="00A93F1D">
        <w:rPr>
          <w:rFonts w:ascii="Times New Roman" w:hAnsi="Times New Roman" w:cs="Times New Roman"/>
        </w:rPr>
        <w:t>FIT'</w:t>
      </w:r>
      <w:r w:rsidRPr="00A93F1D">
        <w:rPr>
          <w:rFonts w:ascii="Times New Roman" w:hAnsi="Times New Roman" w:cs="Times New Roman"/>
          <w:spacing w:val="8"/>
        </w:rPr>
        <w:t xml:space="preserve"> </w:t>
      </w:r>
      <w:r w:rsidRPr="00A93F1D">
        <w:rPr>
          <w:rFonts w:ascii="Times New Roman" w:hAnsi="Times New Roman" w:cs="Times New Roman"/>
          <w:spacing w:val="-2"/>
        </w:rPr>
        <w:t>(2014)</w:t>
      </w:r>
    </w:p>
    <w:p w14:paraId="697ECF69"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Van</w:t>
      </w:r>
      <w:r w:rsidRPr="00A93F1D">
        <w:rPr>
          <w:rFonts w:ascii="Times New Roman" w:hAnsi="Times New Roman" w:cs="Times New Roman"/>
          <w:spacing w:val="39"/>
        </w:rPr>
        <w:t xml:space="preserve"> </w:t>
      </w:r>
      <w:r w:rsidRPr="00A93F1D">
        <w:rPr>
          <w:rFonts w:ascii="Times New Roman" w:hAnsi="Times New Roman" w:cs="Times New Roman"/>
        </w:rPr>
        <w:t>Heusen</w:t>
      </w:r>
      <w:r w:rsidRPr="00A93F1D">
        <w:rPr>
          <w:rFonts w:ascii="Times New Roman" w:hAnsi="Times New Roman" w:cs="Times New Roman"/>
          <w:spacing w:val="40"/>
        </w:rPr>
        <w:t xml:space="preserve"> </w:t>
      </w:r>
      <w:r w:rsidRPr="00A93F1D">
        <w:rPr>
          <w:rFonts w:ascii="Times New Roman" w:hAnsi="Times New Roman" w:cs="Times New Roman"/>
        </w:rPr>
        <w:t>unveils</w:t>
      </w:r>
      <w:r w:rsidRPr="00A93F1D">
        <w:rPr>
          <w:rFonts w:ascii="Times New Roman" w:hAnsi="Times New Roman" w:cs="Times New Roman"/>
          <w:spacing w:val="40"/>
        </w:rPr>
        <w:t xml:space="preserve"> </w:t>
      </w:r>
      <w:r w:rsidRPr="00A93F1D">
        <w:rPr>
          <w:rFonts w:ascii="Times New Roman" w:hAnsi="Times New Roman" w:cs="Times New Roman"/>
        </w:rPr>
        <w:t>its</w:t>
      </w:r>
      <w:r w:rsidRPr="00A93F1D">
        <w:rPr>
          <w:rFonts w:ascii="Times New Roman" w:hAnsi="Times New Roman" w:cs="Times New Roman"/>
          <w:spacing w:val="40"/>
        </w:rPr>
        <w:t xml:space="preserve"> </w:t>
      </w:r>
      <w:r w:rsidRPr="00A93F1D">
        <w:rPr>
          <w:rFonts w:ascii="Times New Roman" w:hAnsi="Times New Roman" w:cs="Times New Roman"/>
        </w:rPr>
        <w:t>first</w:t>
      </w:r>
      <w:r w:rsidRPr="00A93F1D">
        <w:rPr>
          <w:rFonts w:ascii="Times New Roman" w:hAnsi="Times New Roman" w:cs="Times New Roman"/>
          <w:spacing w:val="39"/>
        </w:rPr>
        <w:t xml:space="preserve"> </w:t>
      </w:r>
      <w:r w:rsidRPr="00A93F1D">
        <w:rPr>
          <w:rFonts w:ascii="Times New Roman" w:hAnsi="Times New Roman" w:cs="Times New Roman"/>
        </w:rPr>
        <w:t>flagship</w:t>
      </w:r>
      <w:r w:rsidRPr="00A93F1D">
        <w:rPr>
          <w:rFonts w:ascii="Times New Roman" w:hAnsi="Times New Roman" w:cs="Times New Roman"/>
          <w:spacing w:val="39"/>
        </w:rPr>
        <w:t xml:space="preserve"> </w:t>
      </w:r>
      <w:r w:rsidRPr="00A93F1D">
        <w:rPr>
          <w:rFonts w:ascii="Times New Roman" w:hAnsi="Times New Roman" w:cs="Times New Roman"/>
        </w:rPr>
        <w:t>experience</w:t>
      </w:r>
      <w:r w:rsidRPr="00A93F1D">
        <w:rPr>
          <w:rFonts w:ascii="Times New Roman" w:hAnsi="Times New Roman" w:cs="Times New Roman"/>
          <w:spacing w:val="40"/>
        </w:rPr>
        <w:t xml:space="preserve"> </w:t>
      </w:r>
      <w:r w:rsidRPr="00A93F1D">
        <w:rPr>
          <w:rFonts w:ascii="Times New Roman" w:hAnsi="Times New Roman" w:cs="Times New Roman"/>
        </w:rPr>
        <w:t>'Van</w:t>
      </w:r>
      <w:r w:rsidRPr="00A93F1D">
        <w:rPr>
          <w:rFonts w:ascii="Times New Roman" w:hAnsi="Times New Roman" w:cs="Times New Roman"/>
          <w:spacing w:val="40"/>
        </w:rPr>
        <w:t xml:space="preserve"> </w:t>
      </w:r>
      <w:r w:rsidRPr="00A93F1D">
        <w:rPr>
          <w:rFonts w:ascii="Times New Roman" w:hAnsi="Times New Roman" w:cs="Times New Roman"/>
        </w:rPr>
        <w:t>Heusen</w:t>
      </w:r>
      <w:r w:rsidRPr="00A93F1D">
        <w:rPr>
          <w:rFonts w:ascii="Times New Roman" w:hAnsi="Times New Roman" w:cs="Times New Roman"/>
          <w:spacing w:val="40"/>
        </w:rPr>
        <w:t xml:space="preserve"> </w:t>
      </w:r>
      <w:r w:rsidRPr="00A93F1D">
        <w:rPr>
          <w:rFonts w:ascii="Times New Roman" w:hAnsi="Times New Roman" w:cs="Times New Roman"/>
        </w:rPr>
        <w:t>Style</w:t>
      </w:r>
      <w:r w:rsidRPr="00A93F1D">
        <w:rPr>
          <w:rFonts w:ascii="Times New Roman" w:hAnsi="Times New Roman" w:cs="Times New Roman"/>
          <w:spacing w:val="39"/>
        </w:rPr>
        <w:t xml:space="preserve"> </w:t>
      </w:r>
      <w:r w:rsidRPr="00A93F1D">
        <w:rPr>
          <w:rFonts w:ascii="Times New Roman" w:hAnsi="Times New Roman" w:cs="Times New Roman"/>
        </w:rPr>
        <w:t xml:space="preserve">Studio' </w:t>
      </w:r>
      <w:r w:rsidRPr="00A93F1D">
        <w:rPr>
          <w:rFonts w:ascii="Times New Roman" w:hAnsi="Times New Roman" w:cs="Times New Roman"/>
          <w:spacing w:val="-2"/>
        </w:rPr>
        <w:t>(2015)</w:t>
      </w:r>
    </w:p>
    <w:p w14:paraId="40E7D6B2" w14:textId="77777777" w:rsidR="00204279" w:rsidRPr="00A93F1D" w:rsidRDefault="00204279" w:rsidP="004D71A5">
      <w:pPr>
        <w:pStyle w:val="ListParagraph"/>
        <w:widowControl w:val="0"/>
        <w:numPr>
          <w:ilvl w:val="0"/>
          <w:numId w:val="6"/>
        </w:numPr>
        <w:tabs>
          <w:tab w:val="left" w:pos="1366"/>
        </w:tabs>
        <w:autoSpaceDE w:val="0"/>
        <w:autoSpaceDN w:val="0"/>
        <w:spacing w:before="12"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ABFRL's</w:t>
      </w:r>
      <w:r w:rsidRPr="00A93F1D">
        <w:rPr>
          <w:rFonts w:ascii="Times New Roman" w:hAnsi="Times New Roman" w:cs="Times New Roman"/>
          <w:spacing w:val="9"/>
        </w:rPr>
        <w:t xml:space="preserve"> </w:t>
      </w:r>
      <w:r w:rsidRPr="00A93F1D">
        <w:rPr>
          <w:rFonts w:ascii="Times New Roman" w:hAnsi="Times New Roman" w:cs="Times New Roman"/>
        </w:rPr>
        <w:t>Planet</w:t>
      </w:r>
      <w:r w:rsidRPr="00A93F1D">
        <w:rPr>
          <w:rFonts w:ascii="Times New Roman" w:hAnsi="Times New Roman" w:cs="Times New Roman"/>
          <w:spacing w:val="7"/>
        </w:rPr>
        <w:t xml:space="preserve"> </w:t>
      </w:r>
      <w:r w:rsidRPr="00A93F1D">
        <w:rPr>
          <w:rFonts w:ascii="Times New Roman" w:hAnsi="Times New Roman" w:cs="Times New Roman"/>
        </w:rPr>
        <w:t>Fashion</w:t>
      </w:r>
      <w:r w:rsidRPr="00A93F1D">
        <w:rPr>
          <w:rFonts w:ascii="Times New Roman" w:hAnsi="Times New Roman" w:cs="Times New Roman"/>
          <w:spacing w:val="10"/>
        </w:rPr>
        <w:t xml:space="preserve"> </w:t>
      </w:r>
      <w:r w:rsidRPr="00A93F1D">
        <w:rPr>
          <w:rFonts w:ascii="Times New Roman" w:hAnsi="Times New Roman" w:cs="Times New Roman"/>
        </w:rPr>
        <w:t>Unveils</w:t>
      </w:r>
      <w:r w:rsidRPr="00A93F1D">
        <w:rPr>
          <w:rFonts w:ascii="Times New Roman" w:hAnsi="Times New Roman" w:cs="Times New Roman"/>
          <w:spacing w:val="9"/>
        </w:rPr>
        <w:t xml:space="preserve"> </w:t>
      </w:r>
      <w:r w:rsidRPr="00A93F1D">
        <w:rPr>
          <w:rFonts w:ascii="Times New Roman" w:hAnsi="Times New Roman" w:cs="Times New Roman"/>
        </w:rPr>
        <w:t>a</w:t>
      </w:r>
      <w:r w:rsidRPr="00A93F1D">
        <w:rPr>
          <w:rFonts w:ascii="Times New Roman" w:hAnsi="Times New Roman" w:cs="Times New Roman"/>
          <w:spacing w:val="7"/>
        </w:rPr>
        <w:t xml:space="preserve"> </w:t>
      </w:r>
      <w:r w:rsidRPr="00A93F1D">
        <w:rPr>
          <w:rFonts w:ascii="Times New Roman" w:hAnsi="Times New Roman" w:cs="Times New Roman"/>
        </w:rPr>
        <w:t>New</w:t>
      </w:r>
      <w:r w:rsidRPr="00A93F1D">
        <w:rPr>
          <w:rFonts w:ascii="Times New Roman" w:hAnsi="Times New Roman" w:cs="Times New Roman"/>
          <w:spacing w:val="10"/>
        </w:rPr>
        <w:t xml:space="preserve"> </w:t>
      </w:r>
      <w:r w:rsidRPr="00A93F1D">
        <w:rPr>
          <w:rFonts w:ascii="Times New Roman" w:hAnsi="Times New Roman" w:cs="Times New Roman"/>
        </w:rPr>
        <w:t>Brand</w:t>
      </w:r>
      <w:r w:rsidRPr="00A93F1D">
        <w:rPr>
          <w:rFonts w:ascii="Times New Roman" w:hAnsi="Times New Roman" w:cs="Times New Roman"/>
          <w:spacing w:val="8"/>
        </w:rPr>
        <w:t xml:space="preserve"> </w:t>
      </w:r>
      <w:r w:rsidRPr="00A93F1D">
        <w:rPr>
          <w:rFonts w:ascii="Times New Roman" w:hAnsi="Times New Roman" w:cs="Times New Roman"/>
        </w:rPr>
        <w:t>Identity</w:t>
      </w:r>
      <w:r w:rsidRPr="00A93F1D">
        <w:rPr>
          <w:rFonts w:ascii="Times New Roman" w:hAnsi="Times New Roman" w:cs="Times New Roman"/>
          <w:spacing w:val="11"/>
        </w:rPr>
        <w:t xml:space="preserve"> </w:t>
      </w:r>
      <w:r w:rsidRPr="00A93F1D">
        <w:rPr>
          <w:rFonts w:ascii="Times New Roman" w:hAnsi="Times New Roman" w:cs="Times New Roman"/>
          <w:spacing w:val="-2"/>
        </w:rPr>
        <w:t>(2015)</w:t>
      </w:r>
    </w:p>
    <w:p w14:paraId="1924458E"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Consolidation</w:t>
      </w:r>
      <w:r w:rsidRPr="00A93F1D">
        <w:rPr>
          <w:rFonts w:ascii="Times New Roman" w:hAnsi="Times New Roman" w:cs="Times New Roman"/>
          <w:spacing w:val="80"/>
          <w:w w:val="150"/>
        </w:rPr>
        <w:t xml:space="preserve"> </w:t>
      </w:r>
      <w:r w:rsidRPr="00A93F1D">
        <w:rPr>
          <w:rFonts w:ascii="Times New Roman" w:hAnsi="Times New Roman" w:cs="Times New Roman"/>
        </w:rPr>
        <w:t>of</w:t>
      </w:r>
      <w:r w:rsidRPr="00A93F1D">
        <w:rPr>
          <w:rFonts w:ascii="Times New Roman" w:hAnsi="Times New Roman" w:cs="Times New Roman"/>
          <w:spacing w:val="80"/>
          <w:w w:val="150"/>
        </w:rPr>
        <w:t xml:space="preserve"> </w:t>
      </w:r>
      <w:r w:rsidRPr="00A93F1D">
        <w:rPr>
          <w:rFonts w:ascii="Times New Roman" w:hAnsi="Times New Roman" w:cs="Times New Roman"/>
        </w:rPr>
        <w:t>Branded</w:t>
      </w:r>
      <w:r w:rsidRPr="00A93F1D">
        <w:rPr>
          <w:rFonts w:ascii="Times New Roman" w:hAnsi="Times New Roman" w:cs="Times New Roman"/>
          <w:spacing w:val="80"/>
          <w:w w:val="150"/>
        </w:rPr>
        <w:t xml:space="preserve"> </w:t>
      </w:r>
      <w:r w:rsidRPr="00A93F1D">
        <w:rPr>
          <w:rFonts w:ascii="Times New Roman" w:hAnsi="Times New Roman" w:cs="Times New Roman"/>
        </w:rPr>
        <w:t>Apparel</w:t>
      </w:r>
      <w:r w:rsidRPr="00A93F1D">
        <w:rPr>
          <w:rFonts w:ascii="Times New Roman" w:hAnsi="Times New Roman" w:cs="Times New Roman"/>
          <w:spacing w:val="80"/>
          <w:w w:val="150"/>
        </w:rPr>
        <w:t xml:space="preserve"> </w:t>
      </w:r>
      <w:r w:rsidRPr="00A93F1D">
        <w:rPr>
          <w:rFonts w:ascii="Times New Roman" w:hAnsi="Times New Roman" w:cs="Times New Roman"/>
        </w:rPr>
        <w:t>Businesses</w:t>
      </w:r>
      <w:r w:rsidRPr="00A93F1D">
        <w:rPr>
          <w:rFonts w:ascii="Times New Roman" w:hAnsi="Times New Roman" w:cs="Times New Roman"/>
          <w:spacing w:val="80"/>
          <w:w w:val="150"/>
        </w:rPr>
        <w:t xml:space="preserve"> </w:t>
      </w:r>
      <w:r w:rsidRPr="00A93F1D">
        <w:rPr>
          <w:rFonts w:ascii="Times New Roman" w:hAnsi="Times New Roman" w:cs="Times New Roman"/>
        </w:rPr>
        <w:t>of</w:t>
      </w:r>
      <w:r w:rsidRPr="00A93F1D">
        <w:rPr>
          <w:rFonts w:ascii="Times New Roman" w:hAnsi="Times New Roman" w:cs="Times New Roman"/>
          <w:spacing w:val="80"/>
          <w:w w:val="150"/>
        </w:rPr>
        <w:t xml:space="preserve"> </w:t>
      </w:r>
      <w:r w:rsidRPr="00A93F1D">
        <w:rPr>
          <w:rFonts w:ascii="Times New Roman" w:hAnsi="Times New Roman" w:cs="Times New Roman"/>
        </w:rPr>
        <w:t>Madura</w:t>
      </w:r>
      <w:r w:rsidRPr="00A93F1D">
        <w:rPr>
          <w:rFonts w:ascii="Times New Roman" w:hAnsi="Times New Roman" w:cs="Times New Roman"/>
          <w:spacing w:val="80"/>
          <w:w w:val="150"/>
        </w:rPr>
        <w:t xml:space="preserve"> </w:t>
      </w:r>
      <w:r w:rsidRPr="00A93F1D">
        <w:rPr>
          <w:rFonts w:ascii="Times New Roman" w:hAnsi="Times New Roman" w:cs="Times New Roman"/>
        </w:rPr>
        <w:t>F&amp;L</w:t>
      </w:r>
      <w:r w:rsidRPr="00A93F1D">
        <w:rPr>
          <w:rFonts w:ascii="Times New Roman" w:hAnsi="Times New Roman" w:cs="Times New Roman"/>
          <w:spacing w:val="80"/>
          <w:w w:val="150"/>
        </w:rPr>
        <w:t xml:space="preserve"> </w:t>
      </w:r>
      <w:r w:rsidRPr="00A93F1D">
        <w:rPr>
          <w:rFonts w:ascii="Times New Roman" w:hAnsi="Times New Roman" w:cs="Times New Roman"/>
        </w:rPr>
        <w:t>and</w:t>
      </w:r>
      <w:r w:rsidRPr="00A93F1D">
        <w:rPr>
          <w:rFonts w:ascii="Times New Roman" w:hAnsi="Times New Roman" w:cs="Times New Roman"/>
          <w:spacing w:val="40"/>
        </w:rPr>
        <w:t xml:space="preserve"> </w:t>
      </w:r>
      <w:r w:rsidRPr="00A93F1D">
        <w:rPr>
          <w:rFonts w:ascii="Times New Roman" w:hAnsi="Times New Roman" w:cs="Times New Roman"/>
        </w:rPr>
        <w:t>Pantaloons: 'Aditya Birla Fashion and Retail Limited' (' ABFRL') (2015)</w:t>
      </w:r>
    </w:p>
    <w:p w14:paraId="1F8D18BA" w14:textId="77777777" w:rsidR="00204279" w:rsidRPr="00A93F1D" w:rsidRDefault="00204279" w:rsidP="004D71A5">
      <w:pPr>
        <w:pStyle w:val="ListParagraph"/>
        <w:widowControl w:val="0"/>
        <w:numPr>
          <w:ilvl w:val="0"/>
          <w:numId w:val="6"/>
        </w:numPr>
        <w:tabs>
          <w:tab w:val="left" w:pos="1366"/>
        </w:tabs>
        <w:autoSpaceDE w:val="0"/>
        <w:autoSpaceDN w:val="0"/>
        <w:spacing w:before="11"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ABFRL</w:t>
      </w:r>
      <w:r w:rsidRPr="00A93F1D">
        <w:rPr>
          <w:rFonts w:ascii="Times New Roman" w:hAnsi="Times New Roman" w:cs="Times New Roman"/>
          <w:spacing w:val="7"/>
        </w:rPr>
        <w:t xml:space="preserve"> </w:t>
      </w:r>
      <w:r w:rsidRPr="00A93F1D">
        <w:rPr>
          <w:rFonts w:ascii="Times New Roman" w:hAnsi="Times New Roman" w:cs="Times New Roman"/>
        </w:rPr>
        <w:t>strikes</w:t>
      </w:r>
      <w:r w:rsidRPr="00A93F1D">
        <w:rPr>
          <w:rFonts w:ascii="Times New Roman" w:hAnsi="Times New Roman" w:cs="Times New Roman"/>
          <w:spacing w:val="8"/>
        </w:rPr>
        <w:t xml:space="preserve"> </w:t>
      </w:r>
      <w:r w:rsidRPr="00A93F1D">
        <w:rPr>
          <w:rFonts w:ascii="Times New Roman" w:hAnsi="Times New Roman" w:cs="Times New Roman"/>
        </w:rPr>
        <w:t>a</w:t>
      </w:r>
      <w:r w:rsidRPr="00A93F1D">
        <w:rPr>
          <w:rFonts w:ascii="Times New Roman" w:hAnsi="Times New Roman" w:cs="Times New Roman"/>
          <w:spacing w:val="5"/>
        </w:rPr>
        <w:t xml:space="preserve"> </w:t>
      </w:r>
      <w:r w:rsidRPr="00A93F1D">
        <w:rPr>
          <w:rFonts w:ascii="Times New Roman" w:hAnsi="Times New Roman" w:cs="Times New Roman"/>
        </w:rPr>
        <w:t>deal</w:t>
      </w:r>
      <w:r w:rsidRPr="00A93F1D">
        <w:rPr>
          <w:rFonts w:ascii="Times New Roman" w:hAnsi="Times New Roman" w:cs="Times New Roman"/>
          <w:spacing w:val="8"/>
        </w:rPr>
        <w:t xml:space="preserve"> </w:t>
      </w:r>
      <w:r w:rsidRPr="00A93F1D">
        <w:rPr>
          <w:rFonts w:ascii="Times New Roman" w:hAnsi="Times New Roman" w:cs="Times New Roman"/>
        </w:rPr>
        <w:t>with</w:t>
      </w:r>
      <w:r w:rsidRPr="00A93F1D">
        <w:rPr>
          <w:rFonts w:ascii="Times New Roman" w:hAnsi="Times New Roman" w:cs="Times New Roman"/>
          <w:spacing w:val="7"/>
        </w:rPr>
        <w:t xml:space="preserve"> </w:t>
      </w:r>
      <w:r w:rsidRPr="00A93F1D">
        <w:rPr>
          <w:rFonts w:ascii="Times New Roman" w:hAnsi="Times New Roman" w:cs="Times New Roman"/>
        </w:rPr>
        <w:t>global</w:t>
      </w:r>
      <w:r w:rsidRPr="00A93F1D">
        <w:rPr>
          <w:rFonts w:ascii="Times New Roman" w:hAnsi="Times New Roman" w:cs="Times New Roman"/>
          <w:spacing w:val="9"/>
        </w:rPr>
        <w:t xml:space="preserve"> </w:t>
      </w:r>
      <w:r w:rsidRPr="00A93F1D">
        <w:rPr>
          <w:rFonts w:ascii="Times New Roman" w:hAnsi="Times New Roman" w:cs="Times New Roman"/>
        </w:rPr>
        <w:t>luxury</w:t>
      </w:r>
      <w:r w:rsidRPr="00A93F1D">
        <w:rPr>
          <w:rFonts w:ascii="Times New Roman" w:hAnsi="Times New Roman" w:cs="Times New Roman"/>
          <w:spacing w:val="10"/>
        </w:rPr>
        <w:t xml:space="preserve"> </w:t>
      </w:r>
      <w:r w:rsidRPr="00A93F1D">
        <w:rPr>
          <w:rFonts w:ascii="Times New Roman" w:hAnsi="Times New Roman" w:cs="Times New Roman"/>
        </w:rPr>
        <w:t>brand</w:t>
      </w:r>
      <w:r w:rsidRPr="00A93F1D">
        <w:rPr>
          <w:rFonts w:ascii="Times New Roman" w:hAnsi="Times New Roman" w:cs="Times New Roman"/>
          <w:spacing w:val="8"/>
        </w:rPr>
        <w:t xml:space="preserve"> </w:t>
      </w:r>
      <w:r w:rsidRPr="00A93F1D">
        <w:rPr>
          <w:rFonts w:ascii="Times New Roman" w:hAnsi="Times New Roman" w:cs="Times New Roman"/>
        </w:rPr>
        <w:t>'Ted</w:t>
      </w:r>
      <w:r w:rsidRPr="00A93F1D">
        <w:rPr>
          <w:rFonts w:ascii="Times New Roman" w:hAnsi="Times New Roman" w:cs="Times New Roman"/>
          <w:spacing w:val="7"/>
        </w:rPr>
        <w:t xml:space="preserve"> </w:t>
      </w:r>
      <w:r w:rsidRPr="00A93F1D">
        <w:rPr>
          <w:rFonts w:ascii="Times New Roman" w:hAnsi="Times New Roman" w:cs="Times New Roman"/>
        </w:rPr>
        <w:t>Baker'</w:t>
      </w:r>
      <w:r w:rsidRPr="00A93F1D">
        <w:rPr>
          <w:rFonts w:ascii="Times New Roman" w:hAnsi="Times New Roman" w:cs="Times New Roman"/>
          <w:spacing w:val="8"/>
        </w:rPr>
        <w:t xml:space="preserve"> </w:t>
      </w:r>
      <w:r w:rsidRPr="00A93F1D">
        <w:rPr>
          <w:rFonts w:ascii="Times New Roman" w:hAnsi="Times New Roman" w:cs="Times New Roman"/>
          <w:spacing w:val="-2"/>
        </w:rPr>
        <w:t>(2016)</w:t>
      </w:r>
    </w:p>
    <w:p w14:paraId="02FA5DA2"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ABFRL</w:t>
      </w:r>
      <w:r w:rsidRPr="00A93F1D">
        <w:rPr>
          <w:rFonts w:ascii="Times New Roman" w:hAnsi="Times New Roman" w:cs="Times New Roman"/>
          <w:spacing w:val="9"/>
        </w:rPr>
        <w:t xml:space="preserve"> </w:t>
      </w:r>
      <w:r w:rsidRPr="00A93F1D">
        <w:rPr>
          <w:rFonts w:ascii="Times New Roman" w:hAnsi="Times New Roman" w:cs="Times New Roman"/>
        </w:rPr>
        <w:t>forays</w:t>
      </w:r>
      <w:r w:rsidRPr="00A93F1D">
        <w:rPr>
          <w:rFonts w:ascii="Times New Roman" w:hAnsi="Times New Roman" w:cs="Times New Roman"/>
          <w:spacing w:val="10"/>
        </w:rPr>
        <w:t xml:space="preserve"> </w:t>
      </w:r>
      <w:r w:rsidRPr="00A93F1D">
        <w:rPr>
          <w:rFonts w:ascii="Times New Roman" w:hAnsi="Times New Roman" w:cs="Times New Roman"/>
        </w:rPr>
        <w:t>into</w:t>
      </w:r>
      <w:r w:rsidRPr="00A93F1D">
        <w:rPr>
          <w:rFonts w:ascii="Times New Roman" w:hAnsi="Times New Roman" w:cs="Times New Roman"/>
          <w:spacing w:val="12"/>
        </w:rPr>
        <w:t xml:space="preserve"> </w:t>
      </w:r>
      <w:r w:rsidRPr="00A93F1D">
        <w:rPr>
          <w:rFonts w:ascii="Times New Roman" w:hAnsi="Times New Roman" w:cs="Times New Roman"/>
        </w:rPr>
        <w:t>men's</w:t>
      </w:r>
      <w:r w:rsidRPr="00A93F1D">
        <w:rPr>
          <w:rFonts w:ascii="Times New Roman" w:hAnsi="Times New Roman" w:cs="Times New Roman"/>
          <w:spacing w:val="10"/>
        </w:rPr>
        <w:t xml:space="preserve"> </w:t>
      </w:r>
      <w:r w:rsidRPr="00A93F1D">
        <w:rPr>
          <w:rFonts w:ascii="Times New Roman" w:hAnsi="Times New Roman" w:cs="Times New Roman"/>
        </w:rPr>
        <w:t>Innerwear</w:t>
      </w:r>
      <w:r w:rsidRPr="00A93F1D">
        <w:rPr>
          <w:rFonts w:ascii="Times New Roman" w:hAnsi="Times New Roman" w:cs="Times New Roman"/>
          <w:spacing w:val="9"/>
        </w:rPr>
        <w:t xml:space="preserve"> </w:t>
      </w:r>
      <w:r w:rsidRPr="00A93F1D">
        <w:rPr>
          <w:rFonts w:ascii="Times New Roman" w:hAnsi="Times New Roman" w:cs="Times New Roman"/>
        </w:rPr>
        <w:t>&amp;</w:t>
      </w:r>
      <w:r w:rsidRPr="00A93F1D">
        <w:rPr>
          <w:rFonts w:ascii="Times New Roman" w:hAnsi="Times New Roman" w:cs="Times New Roman"/>
          <w:spacing w:val="7"/>
        </w:rPr>
        <w:t xml:space="preserve"> </w:t>
      </w:r>
      <w:r w:rsidRPr="00A93F1D">
        <w:rPr>
          <w:rFonts w:ascii="Times New Roman" w:hAnsi="Times New Roman" w:cs="Times New Roman"/>
        </w:rPr>
        <w:t>Athleisure</w:t>
      </w:r>
      <w:r w:rsidRPr="00A93F1D">
        <w:rPr>
          <w:rFonts w:ascii="Times New Roman" w:hAnsi="Times New Roman" w:cs="Times New Roman"/>
          <w:spacing w:val="11"/>
        </w:rPr>
        <w:t xml:space="preserve"> </w:t>
      </w:r>
      <w:r w:rsidRPr="00A93F1D">
        <w:rPr>
          <w:rFonts w:ascii="Times New Roman" w:hAnsi="Times New Roman" w:cs="Times New Roman"/>
        </w:rPr>
        <w:t>category</w:t>
      </w:r>
      <w:r w:rsidRPr="00A93F1D">
        <w:rPr>
          <w:rFonts w:ascii="Times New Roman" w:hAnsi="Times New Roman" w:cs="Times New Roman"/>
          <w:spacing w:val="11"/>
        </w:rPr>
        <w:t xml:space="preserve"> </w:t>
      </w:r>
      <w:r w:rsidRPr="00A93F1D">
        <w:rPr>
          <w:rFonts w:ascii="Times New Roman" w:hAnsi="Times New Roman" w:cs="Times New Roman"/>
          <w:spacing w:val="-2"/>
        </w:rPr>
        <w:t>(2016)</w:t>
      </w:r>
    </w:p>
    <w:p w14:paraId="59E6BCF5" w14:textId="77777777" w:rsidR="00204279" w:rsidRPr="00A93F1D" w:rsidRDefault="00204279" w:rsidP="004D71A5">
      <w:pPr>
        <w:pStyle w:val="ListParagraph"/>
        <w:widowControl w:val="0"/>
        <w:numPr>
          <w:ilvl w:val="0"/>
          <w:numId w:val="6"/>
        </w:numPr>
        <w:tabs>
          <w:tab w:val="left" w:pos="1366"/>
        </w:tabs>
        <w:autoSpaceDE w:val="0"/>
        <w:autoSpaceDN w:val="0"/>
        <w:spacing w:before="137"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'Pantaloons</w:t>
      </w:r>
      <w:r w:rsidRPr="00A93F1D">
        <w:rPr>
          <w:rFonts w:ascii="Times New Roman" w:hAnsi="Times New Roman" w:cs="Times New Roman"/>
          <w:spacing w:val="11"/>
        </w:rPr>
        <w:t xml:space="preserve"> </w:t>
      </w:r>
      <w:r w:rsidRPr="00A93F1D">
        <w:rPr>
          <w:rFonts w:ascii="Times New Roman" w:hAnsi="Times New Roman" w:cs="Times New Roman"/>
        </w:rPr>
        <w:t>Woman'</w:t>
      </w:r>
      <w:r w:rsidRPr="00A93F1D">
        <w:rPr>
          <w:rFonts w:ascii="Times New Roman" w:hAnsi="Times New Roman" w:cs="Times New Roman"/>
          <w:spacing w:val="12"/>
        </w:rPr>
        <w:t xml:space="preserve"> </w:t>
      </w:r>
      <w:r w:rsidRPr="00A93F1D">
        <w:rPr>
          <w:rFonts w:ascii="Times New Roman" w:hAnsi="Times New Roman" w:cs="Times New Roman"/>
        </w:rPr>
        <w:t>launch</w:t>
      </w:r>
      <w:r w:rsidRPr="00A93F1D">
        <w:rPr>
          <w:rFonts w:ascii="Times New Roman" w:hAnsi="Times New Roman" w:cs="Times New Roman"/>
          <w:spacing w:val="13"/>
        </w:rPr>
        <w:t xml:space="preserve"> </w:t>
      </w:r>
      <w:r w:rsidRPr="00A93F1D">
        <w:rPr>
          <w:rFonts w:ascii="Times New Roman" w:hAnsi="Times New Roman" w:cs="Times New Roman"/>
          <w:spacing w:val="-2"/>
        </w:rPr>
        <w:t>(2016)</w:t>
      </w:r>
    </w:p>
    <w:p w14:paraId="03EBEA30" w14:textId="77777777" w:rsidR="00204279" w:rsidRPr="00A93F1D" w:rsidRDefault="00204279" w:rsidP="004D71A5">
      <w:pPr>
        <w:pStyle w:val="ListParagraph"/>
        <w:widowControl w:val="0"/>
        <w:numPr>
          <w:ilvl w:val="0"/>
          <w:numId w:val="6"/>
        </w:numPr>
        <w:tabs>
          <w:tab w:val="left" w:pos="1366"/>
        </w:tabs>
        <w:autoSpaceDE w:val="0"/>
        <w:autoSpaceDN w:val="0"/>
        <w:spacing w:before="135"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'Pantaloons</w:t>
      </w:r>
      <w:r w:rsidRPr="00A93F1D">
        <w:rPr>
          <w:rFonts w:ascii="Times New Roman" w:hAnsi="Times New Roman" w:cs="Times New Roman"/>
          <w:spacing w:val="9"/>
        </w:rPr>
        <w:t xml:space="preserve"> </w:t>
      </w:r>
      <w:r w:rsidRPr="00A93F1D">
        <w:rPr>
          <w:rFonts w:ascii="Times New Roman" w:hAnsi="Times New Roman" w:cs="Times New Roman"/>
        </w:rPr>
        <w:t>Kids'</w:t>
      </w:r>
      <w:r w:rsidRPr="00A93F1D">
        <w:rPr>
          <w:rFonts w:ascii="Times New Roman" w:hAnsi="Times New Roman" w:cs="Times New Roman"/>
          <w:spacing w:val="10"/>
        </w:rPr>
        <w:t xml:space="preserve"> </w:t>
      </w:r>
      <w:r w:rsidRPr="00A93F1D">
        <w:rPr>
          <w:rFonts w:ascii="Times New Roman" w:hAnsi="Times New Roman" w:cs="Times New Roman"/>
        </w:rPr>
        <w:t>launch</w:t>
      </w:r>
      <w:r w:rsidRPr="00A93F1D">
        <w:rPr>
          <w:rFonts w:ascii="Times New Roman" w:hAnsi="Times New Roman" w:cs="Times New Roman"/>
          <w:spacing w:val="12"/>
        </w:rPr>
        <w:t xml:space="preserve"> </w:t>
      </w:r>
      <w:r w:rsidRPr="00A93F1D">
        <w:rPr>
          <w:rFonts w:ascii="Times New Roman" w:hAnsi="Times New Roman" w:cs="Times New Roman"/>
          <w:spacing w:val="-2"/>
        </w:rPr>
        <w:t>(2016)</w:t>
      </w:r>
    </w:p>
    <w:p w14:paraId="0C83DC21" w14:textId="77777777" w:rsidR="00204279"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ABFRL</w:t>
      </w:r>
      <w:r w:rsidRPr="00A93F1D">
        <w:rPr>
          <w:rFonts w:ascii="Times New Roman" w:hAnsi="Times New Roman" w:cs="Times New Roman"/>
          <w:spacing w:val="9"/>
        </w:rPr>
        <w:t xml:space="preserve"> </w:t>
      </w:r>
      <w:r w:rsidRPr="00A93F1D">
        <w:rPr>
          <w:rFonts w:ascii="Times New Roman" w:hAnsi="Times New Roman" w:cs="Times New Roman"/>
        </w:rPr>
        <w:t>signs</w:t>
      </w:r>
      <w:r w:rsidRPr="00A93F1D">
        <w:rPr>
          <w:rFonts w:ascii="Times New Roman" w:hAnsi="Times New Roman" w:cs="Times New Roman"/>
          <w:spacing w:val="10"/>
        </w:rPr>
        <w:t xml:space="preserve"> </w:t>
      </w:r>
      <w:r w:rsidRPr="00A93F1D">
        <w:rPr>
          <w:rFonts w:ascii="Times New Roman" w:hAnsi="Times New Roman" w:cs="Times New Roman"/>
        </w:rPr>
        <w:t>MOU</w:t>
      </w:r>
      <w:r w:rsidRPr="00A93F1D">
        <w:rPr>
          <w:rFonts w:ascii="Times New Roman" w:hAnsi="Times New Roman" w:cs="Times New Roman"/>
          <w:spacing w:val="10"/>
        </w:rPr>
        <w:t xml:space="preserve"> </w:t>
      </w:r>
      <w:r w:rsidRPr="00A93F1D">
        <w:rPr>
          <w:rFonts w:ascii="Times New Roman" w:hAnsi="Times New Roman" w:cs="Times New Roman"/>
        </w:rPr>
        <w:t>With</w:t>
      </w:r>
      <w:r w:rsidRPr="00A93F1D">
        <w:rPr>
          <w:rFonts w:ascii="Times New Roman" w:hAnsi="Times New Roman" w:cs="Times New Roman"/>
          <w:spacing w:val="11"/>
        </w:rPr>
        <w:t xml:space="preserve"> </w:t>
      </w:r>
      <w:r w:rsidRPr="00A93F1D">
        <w:rPr>
          <w:rFonts w:ascii="Times New Roman" w:hAnsi="Times New Roman" w:cs="Times New Roman"/>
        </w:rPr>
        <w:t>'Forever</w:t>
      </w:r>
      <w:r w:rsidRPr="00A93F1D">
        <w:rPr>
          <w:rFonts w:ascii="Times New Roman" w:hAnsi="Times New Roman" w:cs="Times New Roman"/>
          <w:spacing w:val="10"/>
        </w:rPr>
        <w:t xml:space="preserve"> </w:t>
      </w:r>
      <w:r w:rsidRPr="00A93F1D">
        <w:rPr>
          <w:rFonts w:ascii="Times New Roman" w:hAnsi="Times New Roman" w:cs="Times New Roman"/>
        </w:rPr>
        <w:t>21'</w:t>
      </w:r>
      <w:r w:rsidRPr="00A93F1D">
        <w:rPr>
          <w:rFonts w:ascii="Times New Roman" w:hAnsi="Times New Roman" w:cs="Times New Roman"/>
          <w:spacing w:val="10"/>
        </w:rPr>
        <w:t xml:space="preserve"> </w:t>
      </w:r>
      <w:r w:rsidRPr="00A93F1D">
        <w:rPr>
          <w:rFonts w:ascii="Times New Roman" w:hAnsi="Times New Roman" w:cs="Times New Roman"/>
        </w:rPr>
        <w:t>for</w:t>
      </w:r>
      <w:r w:rsidRPr="00A93F1D">
        <w:rPr>
          <w:rFonts w:ascii="Times New Roman" w:hAnsi="Times New Roman" w:cs="Times New Roman"/>
          <w:spacing w:val="9"/>
        </w:rPr>
        <w:t xml:space="preserve"> </w:t>
      </w:r>
      <w:r w:rsidRPr="00A93F1D">
        <w:rPr>
          <w:rFonts w:ascii="Times New Roman" w:hAnsi="Times New Roman" w:cs="Times New Roman"/>
        </w:rPr>
        <w:t>India</w:t>
      </w:r>
      <w:r w:rsidRPr="00A93F1D">
        <w:rPr>
          <w:rFonts w:ascii="Times New Roman" w:hAnsi="Times New Roman" w:cs="Times New Roman"/>
          <w:spacing w:val="11"/>
        </w:rPr>
        <w:t xml:space="preserve"> </w:t>
      </w:r>
      <w:r w:rsidRPr="00A93F1D">
        <w:rPr>
          <w:rFonts w:ascii="Times New Roman" w:hAnsi="Times New Roman" w:cs="Times New Roman"/>
        </w:rPr>
        <w:t>Business</w:t>
      </w:r>
      <w:r w:rsidRPr="00A93F1D">
        <w:rPr>
          <w:rFonts w:ascii="Times New Roman" w:hAnsi="Times New Roman" w:cs="Times New Roman"/>
          <w:spacing w:val="10"/>
        </w:rPr>
        <w:t xml:space="preserve"> </w:t>
      </w:r>
      <w:r w:rsidRPr="00A93F1D">
        <w:rPr>
          <w:rFonts w:ascii="Times New Roman" w:hAnsi="Times New Roman" w:cs="Times New Roman"/>
          <w:spacing w:val="-2"/>
        </w:rPr>
        <w:t>(2016)</w:t>
      </w:r>
    </w:p>
    <w:p w14:paraId="39A0834E" w14:textId="77777777" w:rsidR="00204279" w:rsidRPr="00A93F1D" w:rsidRDefault="00204279" w:rsidP="004D71A5">
      <w:pPr>
        <w:pStyle w:val="ListParagraph"/>
        <w:widowControl w:val="0"/>
        <w:numPr>
          <w:ilvl w:val="0"/>
          <w:numId w:val="6"/>
        </w:numPr>
        <w:tabs>
          <w:tab w:val="left" w:pos="1366"/>
        </w:tabs>
        <w:autoSpaceDE w:val="0"/>
        <w:autoSpaceDN w:val="0"/>
        <w:spacing w:before="137"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ABFRL</w:t>
      </w:r>
      <w:r w:rsidRPr="00A93F1D">
        <w:rPr>
          <w:rFonts w:ascii="Times New Roman" w:hAnsi="Times New Roman" w:cs="Times New Roman"/>
          <w:spacing w:val="11"/>
        </w:rPr>
        <w:t xml:space="preserve"> </w:t>
      </w:r>
      <w:r w:rsidRPr="00A93F1D">
        <w:rPr>
          <w:rFonts w:ascii="Times New Roman" w:hAnsi="Times New Roman" w:cs="Times New Roman"/>
        </w:rPr>
        <w:t>signs</w:t>
      </w:r>
      <w:r w:rsidRPr="00A93F1D">
        <w:rPr>
          <w:rFonts w:ascii="Times New Roman" w:hAnsi="Times New Roman" w:cs="Times New Roman"/>
          <w:spacing w:val="12"/>
        </w:rPr>
        <w:t xml:space="preserve"> </w:t>
      </w:r>
      <w:r w:rsidRPr="00A93F1D">
        <w:rPr>
          <w:rFonts w:ascii="Times New Roman" w:hAnsi="Times New Roman" w:cs="Times New Roman"/>
        </w:rPr>
        <w:t>deal</w:t>
      </w:r>
      <w:r w:rsidRPr="00A93F1D">
        <w:rPr>
          <w:rFonts w:ascii="Times New Roman" w:hAnsi="Times New Roman" w:cs="Times New Roman"/>
          <w:spacing w:val="12"/>
        </w:rPr>
        <w:t xml:space="preserve"> </w:t>
      </w:r>
      <w:r w:rsidRPr="00A93F1D">
        <w:rPr>
          <w:rFonts w:ascii="Times New Roman" w:hAnsi="Times New Roman" w:cs="Times New Roman"/>
        </w:rPr>
        <w:t>British</w:t>
      </w:r>
      <w:r w:rsidRPr="00A93F1D">
        <w:rPr>
          <w:rFonts w:ascii="Times New Roman" w:hAnsi="Times New Roman" w:cs="Times New Roman"/>
          <w:spacing w:val="11"/>
        </w:rPr>
        <w:t xml:space="preserve"> </w:t>
      </w:r>
      <w:r w:rsidRPr="00A93F1D">
        <w:rPr>
          <w:rFonts w:ascii="Times New Roman" w:hAnsi="Times New Roman" w:cs="Times New Roman"/>
        </w:rPr>
        <w:t>Designer</w:t>
      </w:r>
      <w:r w:rsidRPr="00A93F1D">
        <w:rPr>
          <w:rFonts w:ascii="Times New Roman" w:hAnsi="Times New Roman" w:cs="Times New Roman"/>
          <w:spacing w:val="12"/>
        </w:rPr>
        <w:t xml:space="preserve"> </w:t>
      </w:r>
      <w:r w:rsidRPr="00A93F1D">
        <w:rPr>
          <w:rFonts w:ascii="Times New Roman" w:hAnsi="Times New Roman" w:cs="Times New Roman"/>
        </w:rPr>
        <w:t>Wear</w:t>
      </w:r>
      <w:r w:rsidRPr="00A93F1D">
        <w:rPr>
          <w:rFonts w:ascii="Times New Roman" w:hAnsi="Times New Roman" w:cs="Times New Roman"/>
          <w:spacing w:val="12"/>
        </w:rPr>
        <w:t xml:space="preserve"> </w:t>
      </w:r>
      <w:r w:rsidRPr="00A93F1D">
        <w:rPr>
          <w:rFonts w:ascii="Times New Roman" w:hAnsi="Times New Roman" w:cs="Times New Roman"/>
        </w:rPr>
        <w:t>Brand</w:t>
      </w:r>
      <w:r w:rsidRPr="00A93F1D">
        <w:rPr>
          <w:rFonts w:ascii="Times New Roman" w:hAnsi="Times New Roman" w:cs="Times New Roman"/>
          <w:spacing w:val="11"/>
        </w:rPr>
        <w:t xml:space="preserve"> </w:t>
      </w:r>
      <w:r w:rsidRPr="00A93F1D">
        <w:rPr>
          <w:rFonts w:ascii="Times New Roman" w:hAnsi="Times New Roman" w:cs="Times New Roman"/>
        </w:rPr>
        <w:t>‘Simon</w:t>
      </w:r>
      <w:r w:rsidRPr="00A93F1D">
        <w:rPr>
          <w:rFonts w:ascii="Times New Roman" w:hAnsi="Times New Roman" w:cs="Times New Roman"/>
          <w:spacing w:val="12"/>
        </w:rPr>
        <w:t xml:space="preserve"> </w:t>
      </w:r>
      <w:r w:rsidRPr="00A93F1D">
        <w:rPr>
          <w:rFonts w:ascii="Times New Roman" w:hAnsi="Times New Roman" w:cs="Times New Roman"/>
        </w:rPr>
        <w:t>Carter’</w:t>
      </w:r>
      <w:r w:rsidRPr="00A93F1D">
        <w:rPr>
          <w:rFonts w:ascii="Times New Roman" w:hAnsi="Times New Roman" w:cs="Times New Roman"/>
          <w:spacing w:val="12"/>
        </w:rPr>
        <w:t xml:space="preserve"> </w:t>
      </w:r>
      <w:r w:rsidRPr="00A93F1D">
        <w:rPr>
          <w:rFonts w:ascii="Times New Roman" w:hAnsi="Times New Roman" w:cs="Times New Roman"/>
          <w:spacing w:val="-2"/>
        </w:rPr>
        <w:t>(2016)</w:t>
      </w:r>
    </w:p>
    <w:p w14:paraId="2542B7A1" w14:textId="3F956256" w:rsidR="002E3F44" w:rsidRPr="00A93F1D" w:rsidRDefault="00204279" w:rsidP="004D71A5">
      <w:pPr>
        <w:pStyle w:val="ListParagraph"/>
        <w:widowControl w:val="0"/>
        <w:numPr>
          <w:ilvl w:val="0"/>
          <w:numId w:val="6"/>
        </w:numPr>
        <w:tabs>
          <w:tab w:val="left" w:pos="1366"/>
        </w:tabs>
        <w:autoSpaceDE w:val="0"/>
        <w:autoSpaceDN w:val="0"/>
        <w:spacing w:before="136"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 xml:space="preserve">ABFRL entered into a strategic alliance with American Eagle Outfitters, Inc. </w:t>
      </w:r>
      <w:r w:rsidRPr="00A93F1D">
        <w:rPr>
          <w:rFonts w:ascii="Times New Roman" w:hAnsi="Times New Roman" w:cs="Times New Roman"/>
          <w:spacing w:val="-2"/>
        </w:rPr>
        <w:t>(2017)</w:t>
      </w:r>
    </w:p>
    <w:p w14:paraId="77FAB97B" w14:textId="471E9E24" w:rsidR="005871E1" w:rsidRPr="00A93F1D" w:rsidRDefault="00204279" w:rsidP="004D71A5">
      <w:pPr>
        <w:pStyle w:val="ListParagraph"/>
        <w:widowControl w:val="0"/>
        <w:numPr>
          <w:ilvl w:val="0"/>
          <w:numId w:val="13"/>
        </w:numPr>
        <w:tabs>
          <w:tab w:val="left" w:pos="1366"/>
        </w:tabs>
        <w:autoSpaceDE w:val="0"/>
        <w:autoSpaceDN w:val="0"/>
        <w:spacing w:before="11"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Aditya</w:t>
      </w:r>
      <w:r w:rsidRPr="00A93F1D">
        <w:rPr>
          <w:rFonts w:ascii="Times New Roman" w:hAnsi="Times New Roman" w:cs="Times New Roman"/>
          <w:spacing w:val="6"/>
        </w:rPr>
        <w:t xml:space="preserve"> </w:t>
      </w:r>
      <w:r w:rsidRPr="00A93F1D">
        <w:rPr>
          <w:rFonts w:ascii="Times New Roman" w:hAnsi="Times New Roman" w:cs="Times New Roman"/>
        </w:rPr>
        <w:t>Birla</w:t>
      </w:r>
      <w:r w:rsidRPr="00A93F1D">
        <w:rPr>
          <w:rFonts w:ascii="Times New Roman" w:hAnsi="Times New Roman" w:cs="Times New Roman"/>
          <w:spacing w:val="7"/>
        </w:rPr>
        <w:t xml:space="preserve"> </w:t>
      </w:r>
      <w:r w:rsidRPr="00A93F1D">
        <w:rPr>
          <w:rFonts w:ascii="Times New Roman" w:hAnsi="Times New Roman" w:cs="Times New Roman"/>
        </w:rPr>
        <w:t>Fashion</w:t>
      </w:r>
      <w:r w:rsidRPr="00A93F1D">
        <w:rPr>
          <w:rFonts w:ascii="Times New Roman" w:hAnsi="Times New Roman" w:cs="Times New Roman"/>
          <w:spacing w:val="6"/>
        </w:rPr>
        <w:t xml:space="preserve"> </w:t>
      </w:r>
      <w:r w:rsidRPr="00A93F1D">
        <w:rPr>
          <w:rFonts w:ascii="Times New Roman" w:hAnsi="Times New Roman" w:cs="Times New Roman"/>
        </w:rPr>
        <w:t>and</w:t>
      </w:r>
      <w:r w:rsidRPr="00A93F1D">
        <w:rPr>
          <w:rFonts w:ascii="Times New Roman" w:hAnsi="Times New Roman" w:cs="Times New Roman"/>
          <w:spacing w:val="8"/>
        </w:rPr>
        <w:t xml:space="preserve"> </w:t>
      </w:r>
      <w:r w:rsidRPr="00A93F1D">
        <w:rPr>
          <w:rFonts w:ascii="Times New Roman" w:hAnsi="Times New Roman" w:cs="Times New Roman"/>
        </w:rPr>
        <w:t>Retail</w:t>
      </w:r>
      <w:r w:rsidRPr="00A93F1D">
        <w:rPr>
          <w:rFonts w:ascii="Times New Roman" w:hAnsi="Times New Roman" w:cs="Times New Roman"/>
          <w:spacing w:val="6"/>
        </w:rPr>
        <w:t xml:space="preserve"> </w:t>
      </w:r>
      <w:r w:rsidRPr="00A93F1D">
        <w:rPr>
          <w:rFonts w:ascii="Times New Roman" w:hAnsi="Times New Roman" w:cs="Times New Roman"/>
        </w:rPr>
        <w:t>Ltd</w:t>
      </w:r>
      <w:r w:rsidRPr="00A93F1D">
        <w:rPr>
          <w:rFonts w:ascii="Times New Roman" w:hAnsi="Times New Roman" w:cs="Times New Roman"/>
          <w:spacing w:val="8"/>
        </w:rPr>
        <w:t xml:space="preserve"> </w:t>
      </w:r>
      <w:r w:rsidRPr="00A93F1D">
        <w:rPr>
          <w:rFonts w:ascii="Times New Roman" w:hAnsi="Times New Roman" w:cs="Times New Roman"/>
        </w:rPr>
        <w:t>Brings</w:t>
      </w:r>
      <w:r w:rsidRPr="00A93F1D">
        <w:rPr>
          <w:rFonts w:ascii="Times New Roman" w:hAnsi="Times New Roman" w:cs="Times New Roman"/>
          <w:spacing w:val="7"/>
        </w:rPr>
        <w:t xml:space="preserve"> </w:t>
      </w:r>
      <w:r w:rsidRPr="00A93F1D">
        <w:rPr>
          <w:rFonts w:ascii="Times New Roman" w:hAnsi="Times New Roman" w:cs="Times New Roman"/>
        </w:rPr>
        <w:t>Fred</w:t>
      </w:r>
      <w:r w:rsidRPr="00A93F1D">
        <w:rPr>
          <w:rFonts w:ascii="Times New Roman" w:hAnsi="Times New Roman" w:cs="Times New Roman"/>
          <w:spacing w:val="7"/>
        </w:rPr>
        <w:t xml:space="preserve"> </w:t>
      </w:r>
      <w:r w:rsidRPr="00A93F1D">
        <w:rPr>
          <w:rFonts w:ascii="Times New Roman" w:hAnsi="Times New Roman" w:cs="Times New Roman"/>
        </w:rPr>
        <w:t>Perry</w:t>
      </w:r>
      <w:r w:rsidRPr="00A93F1D">
        <w:rPr>
          <w:rFonts w:ascii="Times New Roman" w:hAnsi="Times New Roman" w:cs="Times New Roman"/>
          <w:spacing w:val="8"/>
        </w:rPr>
        <w:t xml:space="preserve"> </w:t>
      </w:r>
      <w:r w:rsidRPr="00A93F1D">
        <w:rPr>
          <w:rFonts w:ascii="Times New Roman" w:hAnsi="Times New Roman" w:cs="Times New Roman"/>
        </w:rPr>
        <w:t>to</w:t>
      </w:r>
      <w:r w:rsidRPr="00A93F1D">
        <w:rPr>
          <w:rFonts w:ascii="Times New Roman" w:hAnsi="Times New Roman" w:cs="Times New Roman"/>
          <w:spacing w:val="6"/>
        </w:rPr>
        <w:t xml:space="preserve"> </w:t>
      </w:r>
      <w:r w:rsidRPr="00A93F1D">
        <w:rPr>
          <w:rFonts w:ascii="Times New Roman" w:hAnsi="Times New Roman" w:cs="Times New Roman"/>
        </w:rPr>
        <w:t>India</w:t>
      </w:r>
      <w:r w:rsidRPr="00A93F1D">
        <w:rPr>
          <w:rFonts w:ascii="Times New Roman" w:hAnsi="Times New Roman" w:cs="Times New Roman"/>
          <w:spacing w:val="7"/>
        </w:rPr>
        <w:t xml:space="preserve"> </w:t>
      </w:r>
      <w:r w:rsidRPr="00A93F1D">
        <w:rPr>
          <w:rFonts w:ascii="Times New Roman" w:hAnsi="Times New Roman" w:cs="Times New Roman"/>
          <w:spacing w:val="-2"/>
        </w:rPr>
        <w:t>(2018)</w:t>
      </w:r>
    </w:p>
    <w:p w14:paraId="197D4DE8" w14:textId="2F2A90B7" w:rsidR="00990282" w:rsidRPr="00A93F1D" w:rsidRDefault="00204279" w:rsidP="004D71A5">
      <w:pPr>
        <w:pStyle w:val="ListParagraph"/>
        <w:widowControl w:val="0"/>
        <w:numPr>
          <w:ilvl w:val="0"/>
          <w:numId w:val="13"/>
        </w:numPr>
        <w:tabs>
          <w:tab w:val="left" w:pos="1366"/>
        </w:tabs>
        <w:autoSpaceDE w:val="0"/>
        <w:autoSpaceDN w:val="0"/>
        <w:spacing w:before="137"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Style Up, the family store by Aditya Birla Fashion and Retail Ltd. is launched across tier III cities to offer smart fashion at affordable prices! (2018)</w:t>
      </w:r>
    </w:p>
    <w:p w14:paraId="7492F11B" w14:textId="77777777" w:rsidR="00204279" w:rsidRPr="00A93F1D" w:rsidRDefault="00204279" w:rsidP="004D71A5">
      <w:pPr>
        <w:pStyle w:val="ListParagraph"/>
        <w:widowControl w:val="0"/>
        <w:numPr>
          <w:ilvl w:val="0"/>
          <w:numId w:val="6"/>
        </w:numPr>
        <w:tabs>
          <w:tab w:val="left" w:pos="1366"/>
        </w:tabs>
        <w:autoSpaceDE w:val="0"/>
        <w:autoSpaceDN w:val="0"/>
        <w:spacing w:before="11"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Van Heusen Innerwear and Athleisure business announced its foray into the</w:t>
      </w:r>
      <w:r w:rsidRPr="00A93F1D">
        <w:rPr>
          <w:rFonts w:ascii="Times New Roman" w:hAnsi="Times New Roman" w:cs="Times New Roman"/>
          <w:spacing w:val="80"/>
        </w:rPr>
        <w:t xml:space="preserve"> </w:t>
      </w:r>
      <w:r w:rsidRPr="00A93F1D">
        <w:rPr>
          <w:rFonts w:ascii="Times New Roman" w:hAnsi="Times New Roman" w:cs="Times New Roman"/>
        </w:rPr>
        <w:t>Women’s Innerwear &amp; Athleisure market. (2018)</w:t>
      </w:r>
    </w:p>
    <w:p w14:paraId="44389F01" w14:textId="0B8BF699" w:rsidR="00204279" w:rsidRPr="00A93F1D" w:rsidRDefault="00204279" w:rsidP="004D71A5">
      <w:pPr>
        <w:pStyle w:val="ListParagraph"/>
        <w:widowControl w:val="0"/>
        <w:numPr>
          <w:ilvl w:val="0"/>
          <w:numId w:val="6"/>
        </w:numPr>
        <w:tabs>
          <w:tab w:val="left" w:pos="1366"/>
        </w:tabs>
        <w:autoSpaceDE w:val="0"/>
        <w:autoSpaceDN w:val="0"/>
        <w:spacing w:before="11"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 xml:space="preserve">ABFRL entered into a Store License and Distribution Agreement with Ralph Lauren Asia Pacific Limited (“RLAPL”), which offers apparel and accessories </w:t>
      </w:r>
    </w:p>
    <w:p w14:paraId="302B6F9D" w14:textId="77777777" w:rsidR="00204279" w:rsidRPr="00A93F1D" w:rsidRDefault="00204279" w:rsidP="00A5253B">
      <w:pPr>
        <w:pStyle w:val="BodyText"/>
        <w:spacing w:line="480" w:lineRule="auto"/>
        <w:ind w:left="142" w:right="84"/>
        <w:jc w:val="both"/>
      </w:pPr>
      <w:r w:rsidRPr="00A93F1D">
        <w:t xml:space="preserve">for both men and women under the brand name “Polo Ralph Lauren” and “Ralph </w:t>
      </w:r>
      <w:r w:rsidRPr="00A93F1D">
        <w:lastRenderedPageBreak/>
        <w:t>Lauren” (2018)</w:t>
      </w:r>
    </w:p>
    <w:p w14:paraId="0D65A4D1" w14:textId="77777777" w:rsidR="00204279" w:rsidRPr="00A93F1D" w:rsidRDefault="00204279" w:rsidP="004D71A5">
      <w:pPr>
        <w:pStyle w:val="ListParagraph"/>
        <w:widowControl w:val="0"/>
        <w:numPr>
          <w:ilvl w:val="0"/>
          <w:numId w:val="6"/>
        </w:numPr>
        <w:tabs>
          <w:tab w:val="left" w:pos="1364"/>
          <w:tab w:val="left" w:pos="1366"/>
        </w:tabs>
        <w:autoSpaceDE w:val="0"/>
        <w:autoSpaceDN w:val="0"/>
        <w:spacing w:before="1"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Acquisition of 51% stake in M/s Finesse International Design Private Limited (“Finesse”), a company primarily engaged in the business of bespoke occasion and ceremonial contemporary apparel for men and women under the brand name ‘Shantanu &amp; Nikhil’. (2019)</w:t>
      </w:r>
    </w:p>
    <w:p w14:paraId="0F70A40B" w14:textId="77777777" w:rsidR="00204279" w:rsidRPr="00A93F1D" w:rsidRDefault="00204279" w:rsidP="004D71A5">
      <w:pPr>
        <w:pStyle w:val="ListParagraph"/>
        <w:widowControl w:val="0"/>
        <w:numPr>
          <w:ilvl w:val="0"/>
          <w:numId w:val="6"/>
        </w:numPr>
        <w:tabs>
          <w:tab w:val="left" w:pos="1364"/>
          <w:tab w:val="left" w:pos="1366"/>
        </w:tabs>
        <w:autoSpaceDE w:val="0"/>
        <w:autoSpaceDN w:val="0"/>
        <w:spacing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Acquisition of Jaypore, an Indian online and offline retailer, which offers curated collections of handcrafted apparel, jewellery, home textiles and</w:t>
      </w:r>
      <w:r w:rsidRPr="00A93F1D">
        <w:rPr>
          <w:rFonts w:ascii="Times New Roman" w:hAnsi="Times New Roman" w:cs="Times New Roman"/>
          <w:spacing w:val="40"/>
        </w:rPr>
        <w:t xml:space="preserve"> </w:t>
      </w:r>
      <w:r w:rsidRPr="00A93F1D">
        <w:rPr>
          <w:rFonts w:ascii="Times New Roman" w:hAnsi="Times New Roman" w:cs="Times New Roman"/>
        </w:rPr>
        <w:t>accents, based on craft forms from all over India. (2019)</w:t>
      </w:r>
    </w:p>
    <w:p w14:paraId="6F5203B9" w14:textId="77777777" w:rsidR="00204279" w:rsidRPr="00A93F1D" w:rsidRDefault="00204279" w:rsidP="004D71A5">
      <w:pPr>
        <w:pStyle w:val="ListParagraph"/>
        <w:widowControl w:val="0"/>
        <w:numPr>
          <w:ilvl w:val="0"/>
          <w:numId w:val="6"/>
        </w:numPr>
        <w:tabs>
          <w:tab w:val="left" w:pos="1364"/>
          <w:tab w:val="left" w:pos="1366"/>
        </w:tabs>
        <w:autoSpaceDE w:val="0"/>
        <w:autoSpaceDN w:val="0"/>
        <w:spacing w:before="6"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Peter England sets foot in the grooming segment with the launch of its new deodorant range (2020).</w:t>
      </w:r>
    </w:p>
    <w:p w14:paraId="3865C638" w14:textId="77777777" w:rsidR="00204279" w:rsidRPr="00A93F1D" w:rsidRDefault="00204279" w:rsidP="004D71A5">
      <w:pPr>
        <w:pStyle w:val="ListParagraph"/>
        <w:widowControl w:val="0"/>
        <w:numPr>
          <w:ilvl w:val="0"/>
          <w:numId w:val="6"/>
        </w:numPr>
        <w:tabs>
          <w:tab w:val="left" w:pos="1364"/>
          <w:tab w:val="left" w:pos="1366"/>
        </w:tabs>
        <w:autoSpaceDE w:val="0"/>
        <w:autoSpaceDN w:val="0"/>
        <w:spacing w:before="12"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ABFRL acquired additional 7.69% stake in Finesse to become 58.69% stakeholders (2021)</w:t>
      </w:r>
    </w:p>
    <w:p w14:paraId="33722F7B" w14:textId="77777777" w:rsidR="00204279" w:rsidRPr="00A93F1D" w:rsidRDefault="00204279" w:rsidP="004D71A5">
      <w:pPr>
        <w:pStyle w:val="ListParagraph"/>
        <w:widowControl w:val="0"/>
        <w:numPr>
          <w:ilvl w:val="0"/>
          <w:numId w:val="6"/>
        </w:numPr>
        <w:tabs>
          <w:tab w:val="left" w:pos="1364"/>
          <w:tab w:val="left" w:pos="1366"/>
        </w:tabs>
        <w:autoSpaceDE w:val="0"/>
        <w:autoSpaceDN w:val="0"/>
        <w:spacing w:before="11"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Aditya Birla Fashion and Retail Announces Strategic Partnership with</w:t>
      </w:r>
      <w:r w:rsidRPr="00A93F1D">
        <w:rPr>
          <w:rFonts w:ascii="Times New Roman" w:hAnsi="Times New Roman" w:cs="Times New Roman"/>
          <w:spacing w:val="40"/>
        </w:rPr>
        <w:t xml:space="preserve"> </w:t>
      </w:r>
      <w:r w:rsidRPr="00A93F1D">
        <w:rPr>
          <w:rFonts w:ascii="Times New Roman" w:hAnsi="Times New Roman" w:cs="Times New Roman"/>
        </w:rPr>
        <w:t>Designer “Tarun Tahiliani” to enter Men’s Premium Ethnicwear (2021)</w:t>
      </w:r>
    </w:p>
    <w:p w14:paraId="3E94530E" w14:textId="77777777" w:rsidR="00204279" w:rsidRPr="00A93F1D" w:rsidRDefault="00204279" w:rsidP="004D71A5">
      <w:pPr>
        <w:pStyle w:val="ListParagraph"/>
        <w:widowControl w:val="0"/>
        <w:numPr>
          <w:ilvl w:val="0"/>
          <w:numId w:val="6"/>
        </w:numPr>
        <w:tabs>
          <w:tab w:val="left" w:pos="1364"/>
        </w:tabs>
        <w:autoSpaceDE w:val="0"/>
        <w:autoSpaceDN w:val="0"/>
        <w:spacing w:before="11" w:after="0" w:line="480" w:lineRule="auto"/>
        <w:ind w:left="142" w:right="84" w:hanging="338"/>
        <w:contextualSpacing w:val="0"/>
        <w:jc w:val="both"/>
        <w:rPr>
          <w:rFonts w:ascii="Times New Roman" w:hAnsi="Times New Roman" w:cs="Times New Roman"/>
        </w:rPr>
      </w:pPr>
      <w:r w:rsidRPr="00A93F1D">
        <w:rPr>
          <w:rFonts w:ascii="Times New Roman" w:hAnsi="Times New Roman" w:cs="Times New Roman"/>
        </w:rPr>
        <w:t>Acquisition</w:t>
      </w:r>
      <w:r w:rsidRPr="00A93F1D">
        <w:rPr>
          <w:rFonts w:ascii="Times New Roman" w:hAnsi="Times New Roman" w:cs="Times New Roman"/>
          <w:spacing w:val="9"/>
        </w:rPr>
        <w:t xml:space="preserve"> </w:t>
      </w:r>
      <w:r w:rsidRPr="00A93F1D">
        <w:rPr>
          <w:rFonts w:ascii="Times New Roman" w:hAnsi="Times New Roman" w:cs="Times New Roman"/>
        </w:rPr>
        <w:t>of</w:t>
      </w:r>
      <w:r w:rsidRPr="00A93F1D">
        <w:rPr>
          <w:rFonts w:ascii="Times New Roman" w:hAnsi="Times New Roman" w:cs="Times New Roman"/>
          <w:spacing w:val="9"/>
        </w:rPr>
        <w:t xml:space="preserve"> </w:t>
      </w:r>
      <w:r w:rsidRPr="00A93F1D">
        <w:rPr>
          <w:rFonts w:ascii="Times New Roman" w:hAnsi="Times New Roman" w:cs="Times New Roman"/>
        </w:rPr>
        <w:t>51%</w:t>
      </w:r>
      <w:r w:rsidRPr="00A93F1D">
        <w:rPr>
          <w:rFonts w:ascii="Times New Roman" w:hAnsi="Times New Roman" w:cs="Times New Roman"/>
          <w:spacing w:val="8"/>
        </w:rPr>
        <w:t xml:space="preserve"> </w:t>
      </w:r>
      <w:r w:rsidRPr="00A93F1D">
        <w:rPr>
          <w:rFonts w:ascii="Times New Roman" w:hAnsi="Times New Roman" w:cs="Times New Roman"/>
        </w:rPr>
        <w:t>in</w:t>
      </w:r>
      <w:r w:rsidRPr="00A93F1D">
        <w:rPr>
          <w:rFonts w:ascii="Times New Roman" w:hAnsi="Times New Roman" w:cs="Times New Roman"/>
          <w:spacing w:val="8"/>
        </w:rPr>
        <w:t xml:space="preserve"> </w:t>
      </w:r>
      <w:r w:rsidRPr="00A93F1D">
        <w:rPr>
          <w:rFonts w:ascii="Times New Roman" w:hAnsi="Times New Roman" w:cs="Times New Roman"/>
        </w:rPr>
        <w:t>Sabyasachi</w:t>
      </w:r>
      <w:r w:rsidRPr="00A93F1D">
        <w:rPr>
          <w:rFonts w:ascii="Times New Roman" w:hAnsi="Times New Roman" w:cs="Times New Roman"/>
          <w:spacing w:val="9"/>
        </w:rPr>
        <w:t xml:space="preserve"> </w:t>
      </w:r>
      <w:r w:rsidRPr="00A93F1D">
        <w:rPr>
          <w:rFonts w:ascii="Times New Roman" w:hAnsi="Times New Roman" w:cs="Times New Roman"/>
        </w:rPr>
        <w:t>Couture</w:t>
      </w:r>
      <w:r w:rsidRPr="00A93F1D">
        <w:rPr>
          <w:rFonts w:ascii="Times New Roman" w:hAnsi="Times New Roman" w:cs="Times New Roman"/>
          <w:spacing w:val="7"/>
        </w:rPr>
        <w:t xml:space="preserve"> </w:t>
      </w:r>
      <w:r w:rsidRPr="00A93F1D">
        <w:rPr>
          <w:rFonts w:ascii="Times New Roman" w:hAnsi="Times New Roman" w:cs="Times New Roman"/>
          <w:spacing w:val="-2"/>
        </w:rPr>
        <w:t>(2021)</w:t>
      </w:r>
    </w:p>
    <w:p w14:paraId="5B4323F7" w14:textId="77777777" w:rsidR="00204279" w:rsidRPr="00A93F1D" w:rsidRDefault="00204279" w:rsidP="004D71A5">
      <w:pPr>
        <w:pStyle w:val="ListParagraph"/>
        <w:widowControl w:val="0"/>
        <w:numPr>
          <w:ilvl w:val="0"/>
          <w:numId w:val="6"/>
        </w:numPr>
        <w:tabs>
          <w:tab w:val="left" w:pos="1364"/>
          <w:tab w:val="left" w:pos="1366"/>
        </w:tabs>
        <w:autoSpaceDE w:val="0"/>
        <w:autoSpaceDN w:val="0"/>
        <w:spacing w:before="138" w:after="0" w:line="480" w:lineRule="auto"/>
        <w:ind w:left="142" w:right="84"/>
        <w:contextualSpacing w:val="0"/>
        <w:jc w:val="both"/>
        <w:rPr>
          <w:rFonts w:ascii="Times New Roman" w:hAnsi="Times New Roman" w:cs="Times New Roman"/>
        </w:rPr>
      </w:pPr>
      <w:r w:rsidRPr="00A93F1D">
        <w:rPr>
          <w:rFonts w:ascii="Times New Roman" w:hAnsi="Times New Roman" w:cs="Times New Roman"/>
        </w:rPr>
        <w:t>ABFRL enters into a strategic partnership with Galeries Lafayette, renowned globally for its flagship location at Boulevard Haussmann in Paris. (2022)</w:t>
      </w:r>
    </w:p>
    <w:p w14:paraId="39C79971" w14:textId="77777777" w:rsidR="00204279" w:rsidRPr="00A93F1D" w:rsidRDefault="00204279" w:rsidP="004D71A5">
      <w:pPr>
        <w:pStyle w:val="ListParagraph"/>
        <w:widowControl w:val="0"/>
        <w:numPr>
          <w:ilvl w:val="0"/>
          <w:numId w:val="6"/>
        </w:numPr>
        <w:tabs>
          <w:tab w:val="left" w:pos="1364"/>
          <w:tab w:val="left" w:pos="1366"/>
        </w:tabs>
        <w:autoSpaceDE w:val="0"/>
        <w:autoSpaceDN w:val="0"/>
        <w:spacing w:before="10" w:after="120" w:line="480" w:lineRule="auto"/>
        <w:ind w:left="142" w:right="84"/>
        <w:contextualSpacing w:val="0"/>
        <w:jc w:val="both"/>
        <w:rPr>
          <w:rFonts w:ascii="Times New Roman" w:hAnsi="Times New Roman" w:cs="Times New Roman"/>
        </w:rPr>
      </w:pPr>
      <w:r w:rsidRPr="00A93F1D">
        <w:rPr>
          <w:rFonts w:ascii="Times New Roman" w:hAnsi="Times New Roman" w:cs="Times New Roman"/>
        </w:rPr>
        <w:t>ABFRL announced signing of a long-term licensing agreement, which grants ABFRL exclusive rights to distribute and sell Reebok products through wholesale, e-commerce and Reebok branded retail stores in India and other ASEAN countries. (2022)</w:t>
      </w:r>
    </w:p>
    <w:p w14:paraId="39564E4E" w14:textId="77777777" w:rsidR="00204279" w:rsidRPr="00A93F1D" w:rsidRDefault="00204279" w:rsidP="004D71A5">
      <w:pPr>
        <w:pStyle w:val="ListParagraph"/>
        <w:widowControl w:val="0"/>
        <w:numPr>
          <w:ilvl w:val="0"/>
          <w:numId w:val="6"/>
        </w:numPr>
        <w:tabs>
          <w:tab w:val="left" w:pos="1364"/>
        </w:tabs>
        <w:autoSpaceDE w:val="0"/>
        <w:autoSpaceDN w:val="0"/>
        <w:spacing w:before="120" w:after="120" w:line="480" w:lineRule="auto"/>
        <w:ind w:left="142" w:right="84" w:hanging="338"/>
        <w:contextualSpacing w:val="0"/>
        <w:jc w:val="both"/>
        <w:rPr>
          <w:rFonts w:ascii="Times New Roman" w:hAnsi="Times New Roman" w:cs="Times New Roman"/>
        </w:rPr>
      </w:pPr>
      <w:r w:rsidRPr="00A93F1D">
        <w:rPr>
          <w:rFonts w:ascii="Times New Roman" w:hAnsi="Times New Roman" w:cs="Times New Roman"/>
        </w:rPr>
        <w:t>Acquisition</w:t>
      </w:r>
      <w:r w:rsidRPr="00A93F1D">
        <w:rPr>
          <w:rFonts w:ascii="Times New Roman" w:hAnsi="Times New Roman" w:cs="Times New Roman"/>
          <w:spacing w:val="10"/>
        </w:rPr>
        <w:t xml:space="preserve"> </w:t>
      </w:r>
      <w:r w:rsidRPr="00A93F1D">
        <w:rPr>
          <w:rFonts w:ascii="Times New Roman" w:hAnsi="Times New Roman" w:cs="Times New Roman"/>
        </w:rPr>
        <w:t>of</w:t>
      </w:r>
      <w:r w:rsidRPr="00A93F1D">
        <w:rPr>
          <w:rFonts w:ascii="Times New Roman" w:hAnsi="Times New Roman" w:cs="Times New Roman"/>
          <w:spacing w:val="11"/>
        </w:rPr>
        <w:t xml:space="preserve"> </w:t>
      </w:r>
      <w:r w:rsidRPr="00A93F1D">
        <w:rPr>
          <w:rFonts w:ascii="Times New Roman" w:hAnsi="Times New Roman" w:cs="Times New Roman"/>
        </w:rPr>
        <w:t>52.4%</w:t>
      </w:r>
      <w:r w:rsidRPr="00A93F1D">
        <w:rPr>
          <w:rFonts w:ascii="Times New Roman" w:hAnsi="Times New Roman" w:cs="Times New Roman"/>
          <w:spacing w:val="10"/>
        </w:rPr>
        <w:t xml:space="preserve"> </w:t>
      </w:r>
      <w:r w:rsidRPr="00A93F1D">
        <w:rPr>
          <w:rFonts w:ascii="Times New Roman" w:hAnsi="Times New Roman" w:cs="Times New Roman"/>
        </w:rPr>
        <w:t>in</w:t>
      </w:r>
      <w:r w:rsidRPr="00A93F1D">
        <w:rPr>
          <w:rFonts w:ascii="Times New Roman" w:hAnsi="Times New Roman" w:cs="Times New Roman"/>
          <w:spacing w:val="10"/>
        </w:rPr>
        <w:t xml:space="preserve"> </w:t>
      </w:r>
      <w:r w:rsidRPr="00A93F1D">
        <w:rPr>
          <w:rFonts w:ascii="Times New Roman" w:hAnsi="Times New Roman" w:cs="Times New Roman"/>
        </w:rPr>
        <w:t>‘House</w:t>
      </w:r>
      <w:r w:rsidRPr="00A93F1D">
        <w:rPr>
          <w:rFonts w:ascii="Times New Roman" w:hAnsi="Times New Roman" w:cs="Times New Roman"/>
          <w:spacing w:val="10"/>
        </w:rPr>
        <w:t xml:space="preserve"> </w:t>
      </w:r>
      <w:r w:rsidRPr="00A93F1D">
        <w:rPr>
          <w:rFonts w:ascii="Times New Roman" w:hAnsi="Times New Roman" w:cs="Times New Roman"/>
        </w:rPr>
        <w:t>of</w:t>
      </w:r>
      <w:r w:rsidRPr="00A93F1D">
        <w:rPr>
          <w:rFonts w:ascii="Times New Roman" w:hAnsi="Times New Roman" w:cs="Times New Roman"/>
          <w:spacing w:val="9"/>
        </w:rPr>
        <w:t xml:space="preserve"> </w:t>
      </w:r>
      <w:r w:rsidRPr="00A93F1D">
        <w:rPr>
          <w:rFonts w:ascii="Times New Roman" w:hAnsi="Times New Roman" w:cs="Times New Roman"/>
        </w:rPr>
        <w:t>Masaba</w:t>
      </w:r>
      <w:r w:rsidRPr="00A93F1D">
        <w:rPr>
          <w:rFonts w:ascii="Times New Roman" w:hAnsi="Times New Roman" w:cs="Times New Roman"/>
          <w:spacing w:val="9"/>
        </w:rPr>
        <w:t xml:space="preserve"> </w:t>
      </w:r>
      <w:r w:rsidRPr="00A93F1D">
        <w:rPr>
          <w:rFonts w:ascii="Times New Roman" w:hAnsi="Times New Roman" w:cs="Times New Roman"/>
        </w:rPr>
        <w:t>Lifestyle</w:t>
      </w:r>
      <w:r w:rsidRPr="00A93F1D">
        <w:rPr>
          <w:rFonts w:ascii="Times New Roman" w:hAnsi="Times New Roman" w:cs="Times New Roman"/>
          <w:spacing w:val="8"/>
        </w:rPr>
        <w:t xml:space="preserve"> </w:t>
      </w:r>
      <w:r w:rsidRPr="00A93F1D">
        <w:rPr>
          <w:rFonts w:ascii="Times New Roman" w:hAnsi="Times New Roman" w:cs="Times New Roman"/>
        </w:rPr>
        <w:t>Private</w:t>
      </w:r>
      <w:r w:rsidRPr="00A93F1D">
        <w:rPr>
          <w:rFonts w:ascii="Times New Roman" w:hAnsi="Times New Roman" w:cs="Times New Roman"/>
          <w:spacing w:val="11"/>
        </w:rPr>
        <w:t xml:space="preserve"> </w:t>
      </w:r>
      <w:r w:rsidRPr="00A93F1D">
        <w:rPr>
          <w:rFonts w:ascii="Times New Roman" w:hAnsi="Times New Roman" w:cs="Times New Roman"/>
        </w:rPr>
        <w:t>Limited’</w:t>
      </w:r>
      <w:r w:rsidRPr="00A93F1D">
        <w:rPr>
          <w:rFonts w:ascii="Times New Roman" w:hAnsi="Times New Roman" w:cs="Times New Roman"/>
          <w:spacing w:val="10"/>
        </w:rPr>
        <w:t xml:space="preserve"> </w:t>
      </w:r>
      <w:r w:rsidRPr="00A93F1D">
        <w:rPr>
          <w:rFonts w:ascii="Times New Roman" w:hAnsi="Times New Roman" w:cs="Times New Roman"/>
          <w:spacing w:val="-2"/>
        </w:rPr>
        <w:t>(2022)</w:t>
      </w:r>
    </w:p>
    <w:p w14:paraId="3F06E066" w14:textId="77777777" w:rsidR="00204279" w:rsidRPr="00A93F1D" w:rsidRDefault="00204279" w:rsidP="004D71A5">
      <w:pPr>
        <w:pStyle w:val="ListParagraph"/>
        <w:widowControl w:val="0"/>
        <w:numPr>
          <w:ilvl w:val="0"/>
          <w:numId w:val="6"/>
        </w:numPr>
        <w:tabs>
          <w:tab w:val="left" w:pos="1364"/>
        </w:tabs>
        <w:autoSpaceDE w:val="0"/>
        <w:autoSpaceDN w:val="0"/>
        <w:spacing w:before="138" w:after="0" w:line="480" w:lineRule="auto"/>
        <w:ind w:left="142" w:right="84" w:hanging="338"/>
        <w:contextualSpacing w:val="0"/>
        <w:jc w:val="both"/>
        <w:rPr>
          <w:rFonts w:ascii="Times New Roman" w:hAnsi="Times New Roman" w:cs="Times New Roman"/>
        </w:rPr>
      </w:pPr>
      <w:r w:rsidRPr="00A93F1D">
        <w:rPr>
          <w:rFonts w:ascii="Times New Roman" w:hAnsi="Times New Roman" w:cs="Times New Roman"/>
        </w:rPr>
        <w:t>Acquisition</w:t>
      </w:r>
      <w:r w:rsidRPr="00A93F1D">
        <w:rPr>
          <w:rFonts w:ascii="Times New Roman" w:hAnsi="Times New Roman" w:cs="Times New Roman"/>
          <w:spacing w:val="10"/>
        </w:rPr>
        <w:t xml:space="preserve"> </w:t>
      </w:r>
      <w:r w:rsidRPr="00A93F1D">
        <w:rPr>
          <w:rFonts w:ascii="Times New Roman" w:hAnsi="Times New Roman" w:cs="Times New Roman"/>
        </w:rPr>
        <w:t>of</w:t>
      </w:r>
      <w:r w:rsidRPr="00A93F1D">
        <w:rPr>
          <w:rFonts w:ascii="Times New Roman" w:hAnsi="Times New Roman" w:cs="Times New Roman"/>
          <w:spacing w:val="10"/>
        </w:rPr>
        <w:t xml:space="preserve"> </w:t>
      </w:r>
      <w:r w:rsidRPr="00A93F1D">
        <w:rPr>
          <w:rFonts w:ascii="Times New Roman" w:hAnsi="Times New Roman" w:cs="Times New Roman"/>
        </w:rPr>
        <w:t>51%</w:t>
      </w:r>
      <w:r w:rsidRPr="00A93F1D">
        <w:rPr>
          <w:rFonts w:ascii="Times New Roman" w:hAnsi="Times New Roman" w:cs="Times New Roman"/>
          <w:spacing w:val="9"/>
        </w:rPr>
        <w:t xml:space="preserve"> </w:t>
      </w:r>
      <w:r w:rsidRPr="00A93F1D">
        <w:rPr>
          <w:rFonts w:ascii="Times New Roman" w:hAnsi="Times New Roman" w:cs="Times New Roman"/>
        </w:rPr>
        <w:t>controlling</w:t>
      </w:r>
      <w:r w:rsidRPr="00A93F1D">
        <w:rPr>
          <w:rFonts w:ascii="Times New Roman" w:hAnsi="Times New Roman" w:cs="Times New Roman"/>
          <w:spacing w:val="9"/>
        </w:rPr>
        <w:t xml:space="preserve"> </w:t>
      </w:r>
      <w:r w:rsidRPr="00A93F1D">
        <w:rPr>
          <w:rFonts w:ascii="Times New Roman" w:hAnsi="Times New Roman" w:cs="Times New Roman"/>
        </w:rPr>
        <w:t>stake</w:t>
      </w:r>
      <w:r w:rsidRPr="00A93F1D">
        <w:rPr>
          <w:rFonts w:ascii="Times New Roman" w:hAnsi="Times New Roman" w:cs="Times New Roman"/>
          <w:spacing w:val="9"/>
        </w:rPr>
        <w:t xml:space="preserve"> </w:t>
      </w:r>
      <w:r w:rsidRPr="00A93F1D">
        <w:rPr>
          <w:rFonts w:ascii="Times New Roman" w:hAnsi="Times New Roman" w:cs="Times New Roman"/>
        </w:rPr>
        <w:t>in</w:t>
      </w:r>
      <w:r w:rsidRPr="00A93F1D">
        <w:rPr>
          <w:rFonts w:ascii="Times New Roman" w:hAnsi="Times New Roman" w:cs="Times New Roman"/>
          <w:spacing w:val="10"/>
        </w:rPr>
        <w:t xml:space="preserve"> </w:t>
      </w:r>
      <w:r w:rsidRPr="00A93F1D">
        <w:rPr>
          <w:rFonts w:ascii="Times New Roman" w:hAnsi="Times New Roman" w:cs="Times New Roman"/>
        </w:rPr>
        <w:t>TCNS</w:t>
      </w:r>
      <w:r w:rsidRPr="00A93F1D">
        <w:rPr>
          <w:rFonts w:ascii="Times New Roman" w:hAnsi="Times New Roman" w:cs="Times New Roman"/>
          <w:spacing w:val="9"/>
        </w:rPr>
        <w:t xml:space="preserve"> </w:t>
      </w:r>
      <w:r w:rsidRPr="00A93F1D">
        <w:rPr>
          <w:rFonts w:ascii="Times New Roman" w:hAnsi="Times New Roman" w:cs="Times New Roman"/>
        </w:rPr>
        <w:t>Clothing</w:t>
      </w:r>
      <w:r w:rsidRPr="00A93F1D">
        <w:rPr>
          <w:rFonts w:ascii="Times New Roman" w:hAnsi="Times New Roman" w:cs="Times New Roman"/>
          <w:spacing w:val="9"/>
        </w:rPr>
        <w:t xml:space="preserve"> </w:t>
      </w:r>
      <w:r w:rsidRPr="00A93F1D">
        <w:rPr>
          <w:rFonts w:ascii="Times New Roman" w:hAnsi="Times New Roman" w:cs="Times New Roman"/>
          <w:spacing w:val="-2"/>
        </w:rPr>
        <w:t>(2023)</w:t>
      </w:r>
    </w:p>
    <w:p w14:paraId="5C280847" w14:textId="1D53DABC" w:rsidR="00204279" w:rsidRPr="00A93F1D" w:rsidRDefault="00204279" w:rsidP="00A5253B">
      <w:pPr>
        <w:pStyle w:val="Heading4"/>
        <w:spacing w:line="480" w:lineRule="auto"/>
        <w:ind w:left="-196" w:right="84"/>
        <w:jc w:val="both"/>
        <w:rPr>
          <w:rFonts w:ascii="Times New Roman" w:hAnsi="Times New Roman" w:cs="Times New Roman"/>
          <w:i w:val="0"/>
          <w:iCs w:val="0"/>
          <w:color w:val="000000" w:themeColor="text1"/>
          <w:sz w:val="28"/>
          <w:szCs w:val="28"/>
        </w:rPr>
      </w:pPr>
      <w:r w:rsidRPr="00A93F1D">
        <w:rPr>
          <w:rFonts w:ascii="Times New Roman" w:hAnsi="Times New Roman" w:cs="Times New Roman"/>
          <w:b/>
          <w:bCs/>
          <w:i w:val="0"/>
          <w:iCs w:val="0"/>
          <w:color w:val="000000" w:themeColor="text1"/>
          <w:sz w:val="26"/>
          <w:szCs w:val="26"/>
        </w:rPr>
        <w:lastRenderedPageBreak/>
        <w:t>Our</w:t>
      </w:r>
      <w:r w:rsidRPr="00A93F1D">
        <w:rPr>
          <w:rFonts w:ascii="Times New Roman" w:hAnsi="Times New Roman" w:cs="Times New Roman"/>
          <w:b/>
          <w:bCs/>
          <w:i w:val="0"/>
          <w:iCs w:val="0"/>
          <w:color w:val="000000" w:themeColor="text1"/>
          <w:spacing w:val="7"/>
          <w:sz w:val="26"/>
          <w:szCs w:val="26"/>
        </w:rPr>
        <w:t xml:space="preserve"> </w:t>
      </w:r>
      <w:r w:rsidRPr="00A93F1D">
        <w:rPr>
          <w:rFonts w:ascii="Times New Roman" w:hAnsi="Times New Roman" w:cs="Times New Roman"/>
          <w:b/>
          <w:bCs/>
          <w:i w:val="0"/>
          <w:iCs w:val="0"/>
          <w:color w:val="000000" w:themeColor="text1"/>
          <w:spacing w:val="-2"/>
          <w:sz w:val="26"/>
          <w:szCs w:val="26"/>
        </w:rPr>
        <w:t>Businesses</w:t>
      </w:r>
    </w:p>
    <w:p w14:paraId="06D27106" w14:textId="77777777" w:rsidR="00204279" w:rsidRPr="00A93F1D" w:rsidRDefault="00204279" w:rsidP="004D71A5">
      <w:pPr>
        <w:pStyle w:val="ListParagraph"/>
        <w:widowControl w:val="0"/>
        <w:numPr>
          <w:ilvl w:val="1"/>
          <w:numId w:val="6"/>
        </w:numPr>
        <w:tabs>
          <w:tab w:val="left" w:pos="1509"/>
        </w:tabs>
        <w:autoSpaceDE w:val="0"/>
        <w:autoSpaceDN w:val="0"/>
        <w:spacing w:after="0" w:line="480" w:lineRule="auto"/>
        <w:ind w:left="142" w:right="84"/>
        <w:contextualSpacing w:val="0"/>
        <w:rPr>
          <w:rFonts w:ascii="Times New Roman" w:hAnsi="Times New Roman" w:cs="Times New Roman"/>
          <w:b/>
        </w:rPr>
      </w:pPr>
      <w:r w:rsidRPr="00A93F1D">
        <w:rPr>
          <w:rFonts w:ascii="Times New Roman" w:hAnsi="Times New Roman" w:cs="Times New Roman"/>
          <w:b/>
        </w:rPr>
        <w:t>Lifestyle</w:t>
      </w:r>
      <w:r w:rsidRPr="00A93F1D">
        <w:rPr>
          <w:rFonts w:ascii="Times New Roman" w:hAnsi="Times New Roman" w:cs="Times New Roman"/>
          <w:b/>
          <w:spacing w:val="10"/>
        </w:rPr>
        <w:t xml:space="preserve"> </w:t>
      </w:r>
      <w:r w:rsidRPr="00A93F1D">
        <w:rPr>
          <w:rFonts w:ascii="Times New Roman" w:hAnsi="Times New Roman" w:cs="Times New Roman"/>
          <w:b/>
          <w:spacing w:val="-2"/>
        </w:rPr>
        <w:t>Brands</w:t>
      </w:r>
    </w:p>
    <w:p w14:paraId="38AA82F4" w14:textId="4C745CF0" w:rsidR="002E3F44" w:rsidRPr="00A93F1D" w:rsidRDefault="00204279" w:rsidP="00A5253B">
      <w:pPr>
        <w:pStyle w:val="BodyText"/>
        <w:spacing w:before="1" w:line="480" w:lineRule="auto"/>
        <w:ind w:right="84"/>
        <w:jc w:val="both"/>
      </w:pPr>
      <w:r w:rsidRPr="00A93F1D">
        <w:t xml:space="preserve">ABFRL's Lifestyle Brands is home to some of India's most loved brands - Louis </w:t>
      </w:r>
      <w:r w:rsidR="00A5253B" w:rsidRPr="00A93F1D">
        <w:t xml:space="preserve"> </w:t>
      </w:r>
      <w:r w:rsidRPr="00A93F1D">
        <w:t>Philippe, Van Heusen, Allen Solly and Simon Carter – catering to India’s Premium Consumers. With their signature styles, high quality products and differentiated in-store experience, these brands have garnered immense customer loyalty and recall.</w:t>
      </w:r>
    </w:p>
    <w:p w14:paraId="3BBCCEEB" w14:textId="2B3D3600" w:rsidR="00204279" w:rsidRPr="00A93F1D" w:rsidRDefault="00204279" w:rsidP="004D71A5">
      <w:pPr>
        <w:pStyle w:val="Heading4"/>
        <w:numPr>
          <w:ilvl w:val="0"/>
          <w:numId w:val="13"/>
        </w:numPr>
        <w:spacing w:after="240" w:line="480" w:lineRule="auto"/>
        <w:ind w:left="142" w:right="84"/>
        <w:rPr>
          <w:rFonts w:ascii="Times New Roman" w:hAnsi="Times New Roman" w:cs="Times New Roman"/>
          <w:b/>
          <w:bCs/>
          <w:i w:val="0"/>
          <w:iCs w:val="0"/>
          <w:color w:val="000000" w:themeColor="text1"/>
          <w:sz w:val="24"/>
          <w:szCs w:val="24"/>
        </w:rPr>
      </w:pPr>
      <w:bookmarkStart w:id="1" w:name="_Hlk176864214"/>
      <w:r w:rsidRPr="00A93F1D">
        <w:rPr>
          <w:rFonts w:ascii="Times New Roman" w:hAnsi="Times New Roman" w:cs="Times New Roman"/>
          <w:b/>
          <w:bCs/>
          <w:i w:val="0"/>
          <w:iCs w:val="0"/>
          <w:color w:val="000000" w:themeColor="text1"/>
          <w:spacing w:val="-2"/>
          <w:sz w:val="24"/>
          <w:szCs w:val="24"/>
        </w:rPr>
        <w:t>Pantaloons</w:t>
      </w:r>
    </w:p>
    <w:p w14:paraId="555AE7F5" w14:textId="77777777" w:rsidR="00204279" w:rsidRPr="00A93F1D" w:rsidRDefault="00204279" w:rsidP="00D9552E">
      <w:pPr>
        <w:pStyle w:val="BodyText"/>
        <w:spacing w:before="1" w:line="480" w:lineRule="auto"/>
        <w:ind w:left="142" w:right="84"/>
        <w:jc w:val="both"/>
      </w:pPr>
      <w:r w:rsidRPr="00A93F1D">
        <w:t>Pantaloons, a division of Aditya Birla Fashion and Retail Ltd. is a playful and youthful fashion</w:t>
      </w:r>
      <w:r w:rsidRPr="00A93F1D">
        <w:rPr>
          <w:spacing w:val="-1"/>
        </w:rPr>
        <w:t xml:space="preserve"> </w:t>
      </w:r>
      <w:r w:rsidRPr="00A93F1D">
        <w:t>destination with 430 stores, spread across 195 cities and towns.</w:t>
      </w:r>
      <w:r w:rsidRPr="00A93F1D">
        <w:rPr>
          <w:spacing w:val="-1"/>
        </w:rPr>
        <w:t xml:space="preserve"> </w:t>
      </w:r>
      <w:r w:rsidRPr="00A93F1D">
        <w:t>As</w:t>
      </w:r>
      <w:r w:rsidRPr="00A93F1D">
        <w:rPr>
          <w:spacing w:val="-4"/>
        </w:rPr>
        <w:t xml:space="preserve"> </w:t>
      </w:r>
      <w:r w:rsidRPr="00A93F1D">
        <w:t>a playground for fashion, Pantaloons offers a wide variety of styles across categories and occasions. The brand speaks to the ever-evolving millennial customer of today who is confident</w:t>
      </w:r>
      <w:r w:rsidRPr="00A93F1D">
        <w:rPr>
          <w:spacing w:val="40"/>
        </w:rPr>
        <w:t xml:space="preserve"> </w:t>
      </w:r>
      <w:r w:rsidRPr="00A93F1D">
        <w:t>and expressive. Be it through the physical retail experience or online, the Pantaloons experience is exciting, friendly, and uplifting. With a vibrant, expressive, and fun-</w:t>
      </w:r>
      <w:r w:rsidRPr="00A93F1D">
        <w:rPr>
          <w:spacing w:val="40"/>
        </w:rPr>
        <w:t xml:space="preserve"> </w:t>
      </w:r>
      <w:r w:rsidRPr="00A93F1D">
        <w:t xml:space="preserve">loving approach to style, the brand seeks to enable the customer to be their fashionable </w:t>
      </w:r>
      <w:r w:rsidRPr="00A93F1D">
        <w:rPr>
          <w:spacing w:val="-2"/>
        </w:rPr>
        <w:t>best.</w:t>
      </w:r>
    </w:p>
    <w:p w14:paraId="54F1172E" w14:textId="3D661794" w:rsidR="00204279" w:rsidRPr="00A93F1D" w:rsidRDefault="00204279" w:rsidP="004D71A5">
      <w:pPr>
        <w:pStyle w:val="Heading4"/>
        <w:numPr>
          <w:ilvl w:val="0"/>
          <w:numId w:val="13"/>
        </w:numPr>
        <w:spacing w:before="226" w:after="240" w:line="480" w:lineRule="auto"/>
        <w:ind w:left="142" w:right="-58" w:firstLine="0"/>
        <w:rPr>
          <w:rFonts w:ascii="Times New Roman" w:hAnsi="Times New Roman" w:cs="Times New Roman"/>
          <w:b/>
          <w:bCs/>
          <w:i w:val="0"/>
          <w:iCs w:val="0"/>
          <w:color w:val="000000" w:themeColor="text1"/>
          <w:sz w:val="24"/>
          <w:szCs w:val="24"/>
        </w:rPr>
      </w:pPr>
      <w:r w:rsidRPr="00A93F1D">
        <w:rPr>
          <w:rFonts w:ascii="Times New Roman" w:hAnsi="Times New Roman" w:cs="Times New Roman"/>
          <w:b/>
          <w:bCs/>
          <w:i w:val="0"/>
          <w:iCs w:val="0"/>
          <w:color w:val="000000" w:themeColor="text1"/>
          <w:sz w:val="24"/>
          <w:szCs w:val="24"/>
        </w:rPr>
        <w:t>Youth</w:t>
      </w:r>
      <w:r w:rsidRPr="00A93F1D">
        <w:rPr>
          <w:rFonts w:ascii="Times New Roman" w:hAnsi="Times New Roman" w:cs="Times New Roman"/>
          <w:b/>
          <w:bCs/>
          <w:i w:val="0"/>
          <w:iCs w:val="0"/>
          <w:color w:val="000000" w:themeColor="text1"/>
          <w:spacing w:val="8"/>
          <w:sz w:val="24"/>
          <w:szCs w:val="24"/>
        </w:rPr>
        <w:t xml:space="preserve"> </w:t>
      </w:r>
      <w:r w:rsidRPr="00A93F1D">
        <w:rPr>
          <w:rFonts w:ascii="Times New Roman" w:hAnsi="Times New Roman" w:cs="Times New Roman"/>
          <w:b/>
          <w:bCs/>
          <w:i w:val="0"/>
          <w:iCs w:val="0"/>
          <w:color w:val="000000" w:themeColor="text1"/>
          <w:spacing w:val="-2"/>
          <w:sz w:val="24"/>
          <w:szCs w:val="24"/>
        </w:rPr>
        <w:t>Fashion</w:t>
      </w:r>
    </w:p>
    <w:p w14:paraId="401311AF" w14:textId="77777777" w:rsidR="00204279" w:rsidRPr="00A93F1D" w:rsidRDefault="00204279" w:rsidP="00D9552E">
      <w:pPr>
        <w:pStyle w:val="BodyText"/>
        <w:spacing w:line="480" w:lineRule="auto"/>
        <w:ind w:left="142" w:right="-58"/>
        <w:jc w:val="both"/>
      </w:pPr>
      <w:r w:rsidRPr="00A93F1D">
        <w:t>Youth Fashion brings fresh take on fashion for Young India. Forever 21 in India offers clothes and accessories for Millennials and Gen Z girls and boys, and all those who feel millennial-age at heart. American Eagle is an inclusive, optimistic and empowering brand that celebrates the individuality of its customers.</w:t>
      </w:r>
    </w:p>
    <w:p w14:paraId="5502470F" w14:textId="6B6167EB" w:rsidR="00204279" w:rsidRPr="00A93F1D" w:rsidRDefault="00204279" w:rsidP="00D9552E">
      <w:pPr>
        <w:pStyle w:val="Heading4"/>
        <w:spacing w:before="360" w:after="240" w:line="480" w:lineRule="auto"/>
        <w:ind w:left="142" w:right="-58"/>
        <w:rPr>
          <w:rFonts w:ascii="Times New Roman" w:hAnsi="Times New Roman" w:cs="Times New Roman"/>
          <w:b/>
          <w:bCs/>
          <w:i w:val="0"/>
          <w:iCs w:val="0"/>
          <w:color w:val="000000" w:themeColor="text1"/>
          <w:sz w:val="26"/>
          <w:szCs w:val="26"/>
        </w:rPr>
      </w:pPr>
      <w:r w:rsidRPr="00A93F1D">
        <w:rPr>
          <w:rFonts w:ascii="Times New Roman" w:hAnsi="Times New Roman" w:cs="Times New Roman"/>
          <w:b/>
          <w:bCs/>
          <w:i w:val="0"/>
          <w:iCs w:val="0"/>
          <w:color w:val="000000" w:themeColor="text1"/>
          <w:sz w:val="26"/>
          <w:szCs w:val="26"/>
        </w:rPr>
        <w:t>Other</w:t>
      </w:r>
      <w:r w:rsidRPr="00A93F1D">
        <w:rPr>
          <w:rFonts w:ascii="Times New Roman" w:hAnsi="Times New Roman" w:cs="Times New Roman"/>
          <w:b/>
          <w:bCs/>
          <w:i w:val="0"/>
          <w:iCs w:val="0"/>
          <w:color w:val="000000" w:themeColor="text1"/>
          <w:spacing w:val="9"/>
          <w:sz w:val="26"/>
          <w:szCs w:val="26"/>
        </w:rPr>
        <w:t xml:space="preserve"> </w:t>
      </w:r>
      <w:r w:rsidRPr="00A93F1D">
        <w:rPr>
          <w:rFonts w:ascii="Times New Roman" w:hAnsi="Times New Roman" w:cs="Times New Roman"/>
          <w:b/>
          <w:bCs/>
          <w:i w:val="0"/>
          <w:iCs w:val="0"/>
          <w:color w:val="000000" w:themeColor="text1"/>
          <w:spacing w:val="-2"/>
          <w:sz w:val="26"/>
          <w:szCs w:val="26"/>
        </w:rPr>
        <w:t>Businesses</w:t>
      </w:r>
    </w:p>
    <w:p w14:paraId="5918426F" w14:textId="1720BDC0" w:rsidR="00204279" w:rsidRPr="00A93F1D" w:rsidRDefault="00204279" w:rsidP="00A5253B">
      <w:pPr>
        <w:pStyle w:val="BodyText"/>
        <w:spacing w:line="480" w:lineRule="auto"/>
        <w:ind w:left="142" w:right="-58"/>
        <w:jc w:val="both"/>
      </w:pPr>
      <w:r w:rsidRPr="00A93F1D">
        <w:t xml:space="preserve">We cater to the contemporary customer who is aware of international trends and traditional styles. Our branded ethnic wear business includes brands such as 'Jaypore', </w:t>
      </w:r>
      <w:r w:rsidRPr="00A93F1D">
        <w:lastRenderedPageBreak/>
        <w:t>‘Tasva’ and ‘Marigold Lane’. ABFRL has strategic partnerships with designers 'Shantanu &amp; Nikhil', 'Tarun Tahiliani', 'Sabyasachi' and ‘House of Masaba’,</w:t>
      </w:r>
      <w:r w:rsidRPr="00A93F1D">
        <w:rPr>
          <w:spacing w:val="80"/>
        </w:rPr>
        <w:t xml:space="preserve"> </w:t>
      </w:r>
      <w:r w:rsidRPr="00A93F1D">
        <w:t>representing Indian decadence and modern grandeur. 'Van Heusen's Innerwear, Athleisure and Active wear' is establishing itself in India. Our International business includes, 'The Collective' - India's largest international multi-brand retailer, select</w:t>
      </w:r>
      <w:r w:rsidRPr="00A93F1D">
        <w:rPr>
          <w:spacing w:val="80"/>
        </w:rPr>
        <w:t xml:space="preserve"> </w:t>
      </w:r>
      <w:r w:rsidRPr="00A93F1D">
        <w:t>brands such as Ralph Lauren, Hackett London, Ted Baker, Fred Perry, Forever 21, American Eagle and Reebok.</w:t>
      </w:r>
      <w:bookmarkEnd w:id="0"/>
      <w:bookmarkEnd w:id="1"/>
    </w:p>
    <w:p w14:paraId="5E1C3FAC" w14:textId="22F12EB5" w:rsidR="00A5253B" w:rsidRPr="00A93F1D" w:rsidRDefault="00A5253B" w:rsidP="00A5253B">
      <w:pPr>
        <w:pStyle w:val="BodyText"/>
        <w:spacing w:line="480" w:lineRule="auto"/>
        <w:ind w:left="142" w:right="-58"/>
        <w:jc w:val="both"/>
      </w:pPr>
    </w:p>
    <w:p w14:paraId="19999811" w14:textId="195FAA52" w:rsidR="00A5253B" w:rsidRPr="00A93F1D" w:rsidRDefault="00A5253B" w:rsidP="00A5253B">
      <w:pPr>
        <w:pStyle w:val="BodyText"/>
        <w:spacing w:line="480" w:lineRule="auto"/>
        <w:ind w:left="142" w:right="-58"/>
        <w:jc w:val="both"/>
      </w:pPr>
    </w:p>
    <w:p w14:paraId="0615D2E6" w14:textId="5ED2A42B" w:rsidR="00A5253B" w:rsidRPr="00A93F1D" w:rsidRDefault="00A5253B" w:rsidP="00A5253B">
      <w:pPr>
        <w:pStyle w:val="BodyText"/>
        <w:spacing w:line="480" w:lineRule="auto"/>
        <w:ind w:left="142" w:right="-58"/>
        <w:jc w:val="both"/>
      </w:pPr>
    </w:p>
    <w:p w14:paraId="51F0F2CA" w14:textId="4510CDB1" w:rsidR="00A5253B" w:rsidRPr="00A93F1D" w:rsidRDefault="00A5253B" w:rsidP="00A5253B">
      <w:pPr>
        <w:pStyle w:val="BodyText"/>
        <w:spacing w:line="480" w:lineRule="auto"/>
        <w:ind w:left="142" w:right="-58"/>
        <w:jc w:val="both"/>
      </w:pPr>
    </w:p>
    <w:p w14:paraId="30AFE3DB" w14:textId="72CCF903" w:rsidR="00A5253B" w:rsidRPr="00A93F1D" w:rsidRDefault="00A5253B" w:rsidP="00A5253B">
      <w:pPr>
        <w:pStyle w:val="BodyText"/>
        <w:spacing w:line="480" w:lineRule="auto"/>
        <w:ind w:left="142" w:right="-58"/>
        <w:jc w:val="both"/>
      </w:pPr>
    </w:p>
    <w:p w14:paraId="3C79E1B3" w14:textId="067028EB" w:rsidR="00A5253B" w:rsidRPr="00A93F1D" w:rsidRDefault="00A5253B" w:rsidP="00A5253B">
      <w:pPr>
        <w:pStyle w:val="BodyText"/>
        <w:spacing w:line="480" w:lineRule="auto"/>
        <w:ind w:left="142" w:right="-58"/>
        <w:jc w:val="both"/>
      </w:pPr>
    </w:p>
    <w:p w14:paraId="17DE6164" w14:textId="72220CE7" w:rsidR="00A5253B" w:rsidRPr="00A93F1D" w:rsidRDefault="00A5253B" w:rsidP="00A5253B">
      <w:pPr>
        <w:pStyle w:val="BodyText"/>
        <w:spacing w:line="480" w:lineRule="auto"/>
        <w:ind w:left="142" w:right="-58"/>
        <w:jc w:val="both"/>
      </w:pPr>
    </w:p>
    <w:p w14:paraId="1F55E884" w14:textId="6435D498" w:rsidR="00A5253B" w:rsidRPr="00A93F1D" w:rsidRDefault="00A5253B" w:rsidP="00A5253B">
      <w:pPr>
        <w:pStyle w:val="BodyText"/>
        <w:spacing w:line="480" w:lineRule="auto"/>
        <w:ind w:left="142" w:right="-58"/>
        <w:jc w:val="both"/>
      </w:pPr>
    </w:p>
    <w:p w14:paraId="0029C954" w14:textId="0780BB18" w:rsidR="00A5253B" w:rsidRPr="00A93F1D" w:rsidRDefault="00A5253B" w:rsidP="00A5253B">
      <w:pPr>
        <w:pStyle w:val="BodyText"/>
        <w:spacing w:line="480" w:lineRule="auto"/>
        <w:ind w:left="142" w:right="-58"/>
        <w:jc w:val="both"/>
      </w:pPr>
    </w:p>
    <w:p w14:paraId="70963AAB" w14:textId="4E75854B" w:rsidR="00A5253B" w:rsidRPr="00A93F1D" w:rsidRDefault="00A5253B" w:rsidP="00A5253B">
      <w:pPr>
        <w:pStyle w:val="BodyText"/>
        <w:spacing w:line="480" w:lineRule="auto"/>
        <w:ind w:left="142" w:right="-58"/>
        <w:jc w:val="both"/>
      </w:pPr>
    </w:p>
    <w:p w14:paraId="0D8779B2" w14:textId="4B04F328" w:rsidR="00A5253B" w:rsidRPr="00A93F1D" w:rsidRDefault="00A5253B" w:rsidP="00A5253B">
      <w:pPr>
        <w:pStyle w:val="BodyText"/>
        <w:spacing w:line="480" w:lineRule="auto"/>
        <w:ind w:left="142" w:right="-58"/>
        <w:jc w:val="both"/>
      </w:pPr>
    </w:p>
    <w:p w14:paraId="17F133D4" w14:textId="18DBE1A2" w:rsidR="00A5253B" w:rsidRPr="00A93F1D" w:rsidRDefault="00A5253B" w:rsidP="00A5253B">
      <w:pPr>
        <w:pStyle w:val="BodyText"/>
        <w:spacing w:line="480" w:lineRule="auto"/>
        <w:ind w:left="142" w:right="-58"/>
        <w:jc w:val="both"/>
      </w:pPr>
    </w:p>
    <w:p w14:paraId="466BBFA5" w14:textId="5CDFA9B2" w:rsidR="00A5253B" w:rsidRPr="00A93F1D" w:rsidRDefault="00A5253B" w:rsidP="00A5253B">
      <w:pPr>
        <w:pStyle w:val="BodyText"/>
        <w:spacing w:line="480" w:lineRule="auto"/>
        <w:ind w:left="142" w:right="-58"/>
        <w:jc w:val="both"/>
      </w:pPr>
    </w:p>
    <w:p w14:paraId="0B7DFDDD" w14:textId="4CBCFA7A" w:rsidR="00A5253B" w:rsidRPr="00A93F1D" w:rsidRDefault="00A5253B" w:rsidP="00A5253B">
      <w:pPr>
        <w:pStyle w:val="BodyText"/>
        <w:spacing w:line="480" w:lineRule="auto"/>
        <w:ind w:left="142" w:right="-58"/>
        <w:jc w:val="both"/>
      </w:pPr>
    </w:p>
    <w:p w14:paraId="08E1ECBF" w14:textId="592E0CB6" w:rsidR="00A5253B" w:rsidRPr="00A93F1D" w:rsidRDefault="00A5253B" w:rsidP="00A5253B">
      <w:pPr>
        <w:pStyle w:val="BodyText"/>
        <w:spacing w:line="480" w:lineRule="auto"/>
        <w:ind w:left="142" w:right="-58"/>
        <w:jc w:val="both"/>
      </w:pPr>
    </w:p>
    <w:p w14:paraId="56AA8F23" w14:textId="606E099D" w:rsidR="00A5253B" w:rsidRPr="00A93F1D" w:rsidRDefault="00A5253B" w:rsidP="00A5253B">
      <w:pPr>
        <w:pStyle w:val="BodyText"/>
        <w:spacing w:line="480" w:lineRule="auto"/>
        <w:ind w:left="142" w:right="-58"/>
        <w:jc w:val="both"/>
      </w:pPr>
    </w:p>
    <w:p w14:paraId="3A46A996" w14:textId="3D6276FC" w:rsidR="00A5253B" w:rsidRPr="00A93F1D" w:rsidRDefault="00A5253B" w:rsidP="00A5253B">
      <w:pPr>
        <w:pStyle w:val="BodyText"/>
        <w:spacing w:line="480" w:lineRule="auto"/>
        <w:ind w:left="142" w:right="-58"/>
        <w:jc w:val="both"/>
      </w:pPr>
    </w:p>
    <w:p w14:paraId="7F0D2737" w14:textId="662A3C5A" w:rsidR="00204279" w:rsidRPr="00A93F1D" w:rsidRDefault="00204279" w:rsidP="00A5253B">
      <w:pPr>
        <w:pStyle w:val="Heading2"/>
        <w:spacing w:before="161" w:line="480" w:lineRule="auto"/>
        <w:ind w:left="142" w:right="-58"/>
      </w:pPr>
      <w:r w:rsidRPr="00A93F1D">
        <w:lastRenderedPageBreak/>
        <w:t>Brands</w:t>
      </w:r>
      <w:r w:rsidRPr="00A93F1D">
        <w:rPr>
          <w:noProof/>
          <w:lang w:val="en-IN" w:eastAsia="en-IN"/>
        </w:rPr>
        <w:drawing>
          <wp:anchor distT="0" distB="0" distL="0" distR="0" simplePos="0" relativeHeight="251489280" behindDoc="1" locked="0" layoutInCell="1" allowOverlap="1" wp14:anchorId="66C2FE64" wp14:editId="4FF9D3A6">
            <wp:simplePos x="0" y="0"/>
            <wp:positionH relativeFrom="page">
              <wp:posOffset>1502253</wp:posOffset>
            </wp:positionH>
            <wp:positionV relativeFrom="paragraph">
              <wp:posOffset>555625</wp:posOffset>
            </wp:positionV>
            <wp:extent cx="1600200" cy="450850"/>
            <wp:effectExtent l="0" t="0" r="0" b="6350"/>
            <wp:wrapTopAndBottom/>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8" cstate="print"/>
                    <a:stretch>
                      <a:fillRect/>
                    </a:stretch>
                  </pic:blipFill>
                  <pic:spPr>
                    <a:xfrm>
                      <a:off x="0" y="0"/>
                      <a:ext cx="1600200" cy="450850"/>
                    </a:xfrm>
                    <a:prstGeom prst="rect">
                      <a:avLst/>
                    </a:prstGeom>
                  </pic:spPr>
                </pic:pic>
              </a:graphicData>
            </a:graphic>
          </wp:anchor>
        </w:drawing>
      </w:r>
    </w:p>
    <w:p w14:paraId="3BC13A2F" w14:textId="572F0FE3" w:rsidR="00D8288D" w:rsidRPr="00A93F1D" w:rsidRDefault="00D8288D" w:rsidP="00D9552E">
      <w:pPr>
        <w:pStyle w:val="Heading2"/>
        <w:spacing w:before="161" w:line="480" w:lineRule="auto"/>
        <w:ind w:left="142" w:right="-58"/>
      </w:pPr>
    </w:p>
    <w:p w14:paraId="5F8DFABD" w14:textId="5A075B9F" w:rsidR="00193995" w:rsidRPr="00A93F1D" w:rsidRDefault="00A5253B" w:rsidP="00D9552E">
      <w:pPr>
        <w:pStyle w:val="Heading2"/>
        <w:spacing w:before="161" w:line="480" w:lineRule="auto"/>
        <w:ind w:left="142" w:right="-58"/>
        <w:rPr>
          <w:b w:val="0"/>
          <w:bCs w:val="0"/>
          <w:sz w:val="24"/>
          <w:szCs w:val="24"/>
        </w:rPr>
      </w:pPr>
      <w:r w:rsidRPr="00A93F1D">
        <w:rPr>
          <w:noProof/>
          <w:lang w:val="en-IN" w:eastAsia="en-IN"/>
        </w:rPr>
        <w:drawing>
          <wp:anchor distT="0" distB="0" distL="0" distR="0" simplePos="0" relativeHeight="251502592" behindDoc="1" locked="0" layoutInCell="1" allowOverlap="1" wp14:anchorId="3D15A1ED" wp14:editId="17D0F1D8">
            <wp:simplePos x="0" y="0"/>
            <wp:positionH relativeFrom="page">
              <wp:posOffset>1683859</wp:posOffset>
            </wp:positionH>
            <wp:positionV relativeFrom="page">
              <wp:posOffset>5482211</wp:posOffset>
            </wp:positionV>
            <wp:extent cx="1661795" cy="883920"/>
            <wp:effectExtent l="0" t="0" r="0" b="0"/>
            <wp:wrapTopAndBottom/>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9" cstate="print"/>
                    <a:stretch>
                      <a:fillRect/>
                    </a:stretch>
                  </pic:blipFill>
                  <pic:spPr>
                    <a:xfrm>
                      <a:off x="0" y="0"/>
                      <a:ext cx="1661795" cy="883920"/>
                    </a:xfrm>
                    <a:prstGeom prst="rect">
                      <a:avLst/>
                    </a:prstGeom>
                  </pic:spPr>
                </pic:pic>
              </a:graphicData>
            </a:graphic>
          </wp:anchor>
        </w:drawing>
      </w:r>
      <w:r w:rsidR="00DF212F" w:rsidRPr="00A93F1D">
        <w:rPr>
          <w:noProof/>
          <w:lang w:val="en-IN" w:eastAsia="en-IN"/>
        </w:rPr>
        <w:drawing>
          <wp:anchor distT="0" distB="0" distL="0" distR="0" simplePos="0" relativeHeight="251543552" behindDoc="1" locked="0" layoutInCell="1" allowOverlap="1" wp14:anchorId="4C33679A" wp14:editId="3312DBD8">
            <wp:simplePos x="0" y="0"/>
            <wp:positionH relativeFrom="page">
              <wp:posOffset>3983047</wp:posOffset>
            </wp:positionH>
            <wp:positionV relativeFrom="paragraph">
              <wp:posOffset>309534</wp:posOffset>
            </wp:positionV>
            <wp:extent cx="1518920" cy="288925"/>
            <wp:effectExtent l="0" t="0" r="5080" b="0"/>
            <wp:wrapSquare wrapText="bothSides"/>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1518920" cy="288925"/>
                    </a:xfrm>
                    <a:prstGeom prst="rect">
                      <a:avLst/>
                    </a:prstGeom>
                  </pic:spPr>
                </pic:pic>
              </a:graphicData>
            </a:graphic>
          </wp:anchor>
        </w:drawing>
      </w:r>
      <w:r w:rsidR="008404B9" w:rsidRPr="00A93F1D">
        <w:rPr>
          <w:noProof/>
          <w:lang w:val="en-IN" w:eastAsia="en-IN"/>
        </w:rPr>
        <w:drawing>
          <wp:anchor distT="0" distB="0" distL="0" distR="0" simplePos="0" relativeHeight="251493376" behindDoc="1" locked="0" layoutInCell="1" allowOverlap="1" wp14:anchorId="15477F7C" wp14:editId="39CDB08A">
            <wp:simplePos x="0" y="0"/>
            <wp:positionH relativeFrom="page">
              <wp:posOffset>1272209</wp:posOffset>
            </wp:positionH>
            <wp:positionV relativeFrom="paragraph">
              <wp:posOffset>333154</wp:posOffset>
            </wp:positionV>
            <wp:extent cx="1654845" cy="950976"/>
            <wp:effectExtent l="0" t="0" r="0" b="0"/>
            <wp:wrapTopAndBottom/>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1" cstate="print"/>
                    <a:stretch>
                      <a:fillRect/>
                    </a:stretch>
                  </pic:blipFill>
                  <pic:spPr>
                    <a:xfrm>
                      <a:off x="0" y="0"/>
                      <a:ext cx="1654845" cy="950976"/>
                    </a:xfrm>
                    <a:prstGeom prst="rect">
                      <a:avLst/>
                    </a:prstGeom>
                  </pic:spPr>
                </pic:pic>
              </a:graphicData>
            </a:graphic>
          </wp:anchor>
        </w:drawing>
      </w:r>
    </w:p>
    <w:p w14:paraId="77263DF3" w14:textId="7AE739CA" w:rsidR="00193995" w:rsidRPr="00A93F1D" w:rsidRDefault="007A074A" w:rsidP="00D9552E">
      <w:pPr>
        <w:pStyle w:val="Heading2"/>
        <w:spacing w:before="161" w:line="480" w:lineRule="auto"/>
        <w:ind w:left="142" w:right="-58"/>
        <w:rPr>
          <w:b w:val="0"/>
          <w:bCs w:val="0"/>
          <w:sz w:val="24"/>
          <w:szCs w:val="24"/>
        </w:rPr>
      </w:pPr>
      <w:r w:rsidRPr="00A93F1D">
        <w:rPr>
          <w:noProof/>
          <w:lang w:val="en-IN" w:eastAsia="en-IN"/>
        </w:rPr>
        <w:drawing>
          <wp:anchor distT="0" distB="0" distL="0" distR="0" simplePos="0" relativeHeight="251538432" behindDoc="1" locked="0" layoutInCell="1" allowOverlap="1" wp14:anchorId="5A69ED21" wp14:editId="173CA273">
            <wp:simplePos x="0" y="0"/>
            <wp:positionH relativeFrom="page">
              <wp:posOffset>4211320</wp:posOffset>
            </wp:positionH>
            <wp:positionV relativeFrom="paragraph">
              <wp:posOffset>1318260</wp:posOffset>
            </wp:positionV>
            <wp:extent cx="1653540" cy="443230"/>
            <wp:effectExtent l="0" t="0" r="0" b="0"/>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2" cstate="print"/>
                    <a:stretch>
                      <a:fillRect/>
                    </a:stretch>
                  </pic:blipFill>
                  <pic:spPr>
                    <a:xfrm>
                      <a:off x="0" y="0"/>
                      <a:ext cx="1653540" cy="443230"/>
                    </a:xfrm>
                    <a:prstGeom prst="rect">
                      <a:avLst/>
                    </a:prstGeom>
                  </pic:spPr>
                </pic:pic>
              </a:graphicData>
            </a:graphic>
          </wp:anchor>
        </w:drawing>
      </w:r>
    </w:p>
    <w:p w14:paraId="1A73A32A" w14:textId="17CACC2B" w:rsidR="00193995" w:rsidRPr="00A93F1D" w:rsidRDefault="007A074A" w:rsidP="00D9552E">
      <w:pPr>
        <w:pStyle w:val="Heading2"/>
        <w:spacing w:before="161" w:line="480" w:lineRule="auto"/>
        <w:ind w:left="142" w:right="-58"/>
        <w:rPr>
          <w:b w:val="0"/>
          <w:bCs w:val="0"/>
          <w:sz w:val="24"/>
          <w:szCs w:val="24"/>
        </w:rPr>
      </w:pPr>
      <w:r w:rsidRPr="00A93F1D">
        <w:rPr>
          <w:noProof/>
          <w:lang w:val="en-IN" w:eastAsia="en-IN"/>
        </w:rPr>
        <w:drawing>
          <wp:anchor distT="0" distB="0" distL="0" distR="0" simplePos="0" relativeHeight="251528192" behindDoc="1" locked="0" layoutInCell="1" allowOverlap="1" wp14:anchorId="215362CC" wp14:editId="35FA61C2">
            <wp:simplePos x="0" y="0"/>
            <wp:positionH relativeFrom="page">
              <wp:posOffset>4137157</wp:posOffset>
            </wp:positionH>
            <wp:positionV relativeFrom="page">
              <wp:posOffset>7106939</wp:posOffset>
            </wp:positionV>
            <wp:extent cx="1393190" cy="100330"/>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3" cstate="print"/>
                    <a:stretch>
                      <a:fillRect/>
                    </a:stretch>
                  </pic:blipFill>
                  <pic:spPr>
                    <a:xfrm>
                      <a:off x="0" y="0"/>
                      <a:ext cx="1393190" cy="100330"/>
                    </a:xfrm>
                    <a:prstGeom prst="rect">
                      <a:avLst/>
                    </a:prstGeom>
                  </pic:spPr>
                </pic:pic>
              </a:graphicData>
            </a:graphic>
          </wp:anchor>
        </w:drawing>
      </w:r>
      <w:r w:rsidRPr="00A93F1D">
        <w:rPr>
          <w:noProof/>
          <w:lang w:val="en-IN" w:eastAsia="en-IN"/>
        </w:rPr>
        <w:drawing>
          <wp:anchor distT="0" distB="0" distL="0" distR="0" simplePos="0" relativeHeight="251522048" behindDoc="1" locked="0" layoutInCell="1" allowOverlap="1" wp14:anchorId="214367E3" wp14:editId="35192FFD">
            <wp:simplePos x="0" y="0"/>
            <wp:positionH relativeFrom="page">
              <wp:posOffset>4004699</wp:posOffset>
            </wp:positionH>
            <wp:positionV relativeFrom="paragraph">
              <wp:posOffset>1522133</wp:posOffset>
            </wp:positionV>
            <wp:extent cx="1626944" cy="280511"/>
            <wp:effectExtent l="0" t="0" r="0" b="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4" cstate="print"/>
                    <a:stretch>
                      <a:fillRect/>
                    </a:stretch>
                  </pic:blipFill>
                  <pic:spPr>
                    <a:xfrm>
                      <a:off x="0" y="0"/>
                      <a:ext cx="1626944" cy="280511"/>
                    </a:xfrm>
                    <a:prstGeom prst="rect">
                      <a:avLst/>
                    </a:prstGeom>
                  </pic:spPr>
                </pic:pic>
              </a:graphicData>
            </a:graphic>
          </wp:anchor>
        </w:drawing>
      </w:r>
      <w:r w:rsidR="008404B9" w:rsidRPr="00A93F1D">
        <w:rPr>
          <w:noProof/>
          <w:lang w:val="en-IN" w:eastAsia="en-IN"/>
        </w:rPr>
        <w:drawing>
          <wp:anchor distT="0" distB="0" distL="0" distR="0" simplePos="0" relativeHeight="251512832" behindDoc="1" locked="0" layoutInCell="1" allowOverlap="1" wp14:anchorId="0E89AE32" wp14:editId="159C226E">
            <wp:simplePos x="0" y="0"/>
            <wp:positionH relativeFrom="page">
              <wp:posOffset>1274307</wp:posOffset>
            </wp:positionH>
            <wp:positionV relativeFrom="paragraph">
              <wp:posOffset>536161</wp:posOffset>
            </wp:positionV>
            <wp:extent cx="1573012" cy="289560"/>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5" cstate="print"/>
                    <a:stretch>
                      <a:fillRect/>
                    </a:stretch>
                  </pic:blipFill>
                  <pic:spPr>
                    <a:xfrm>
                      <a:off x="0" y="0"/>
                      <a:ext cx="1573012" cy="289560"/>
                    </a:xfrm>
                    <a:prstGeom prst="rect">
                      <a:avLst/>
                    </a:prstGeom>
                  </pic:spPr>
                </pic:pic>
              </a:graphicData>
            </a:graphic>
          </wp:anchor>
        </w:drawing>
      </w:r>
    </w:p>
    <w:p w14:paraId="0460D969" w14:textId="260C03CC" w:rsidR="00193995" w:rsidRPr="00A93F1D" w:rsidRDefault="007A074A" w:rsidP="00D9552E">
      <w:pPr>
        <w:pStyle w:val="Heading2"/>
        <w:spacing w:before="161" w:line="480" w:lineRule="auto"/>
        <w:ind w:left="142" w:right="-58"/>
        <w:rPr>
          <w:b w:val="0"/>
          <w:bCs w:val="0"/>
          <w:sz w:val="24"/>
          <w:szCs w:val="24"/>
        </w:rPr>
      </w:pPr>
      <w:r w:rsidRPr="00A93F1D">
        <w:rPr>
          <w:noProof/>
          <w:lang w:val="en-IN" w:eastAsia="en-IN"/>
        </w:rPr>
        <w:drawing>
          <wp:anchor distT="0" distB="0" distL="0" distR="0" simplePos="0" relativeHeight="251506688" behindDoc="1" locked="0" layoutInCell="1" allowOverlap="1" wp14:anchorId="3C92F87B" wp14:editId="7F47C52E">
            <wp:simplePos x="0" y="0"/>
            <wp:positionH relativeFrom="page">
              <wp:posOffset>1251441</wp:posOffset>
            </wp:positionH>
            <wp:positionV relativeFrom="paragraph">
              <wp:posOffset>1448461</wp:posOffset>
            </wp:positionV>
            <wp:extent cx="1660124" cy="877824"/>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6" cstate="print"/>
                    <a:stretch>
                      <a:fillRect/>
                    </a:stretch>
                  </pic:blipFill>
                  <pic:spPr>
                    <a:xfrm>
                      <a:off x="0" y="0"/>
                      <a:ext cx="1660124" cy="877824"/>
                    </a:xfrm>
                    <a:prstGeom prst="rect">
                      <a:avLst/>
                    </a:prstGeom>
                  </pic:spPr>
                </pic:pic>
              </a:graphicData>
            </a:graphic>
          </wp:anchor>
        </w:drawing>
      </w:r>
    </w:p>
    <w:p w14:paraId="63FEA585" w14:textId="57D9EC31" w:rsidR="00193995" w:rsidRPr="00A93F1D" w:rsidRDefault="00193995" w:rsidP="00D9552E">
      <w:pPr>
        <w:pStyle w:val="Heading2"/>
        <w:spacing w:before="161" w:line="480" w:lineRule="auto"/>
        <w:ind w:left="142" w:right="-58"/>
        <w:rPr>
          <w:b w:val="0"/>
          <w:bCs w:val="0"/>
          <w:sz w:val="24"/>
          <w:szCs w:val="24"/>
        </w:rPr>
      </w:pPr>
    </w:p>
    <w:p w14:paraId="06C69119" w14:textId="414E93BD" w:rsidR="00193995" w:rsidRPr="00A93F1D" w:rsidRDefault="00A5253B" w:rsidP="00A5253B">
      <w:pPr>
        <w:pStyle w:val="Heading2"/>
        <w:spacing w:before="161" w:line="480" w:lineRule="auto"/>
        <w:ind w:left="142" w:right="-58"/>
        <w:rPr>
          <w:b w:val="0"/>
          <w:bCs w:val="0"/>
          <w:sz w:val="24"/>
          <w:szCs w:val="24"/>
        </w:rPr>
      </w:pPr>
      <w:r w:rsidRPr="00A93F1D">
        <w:rPr>
          <w:noProof/>
          <w:lang w:val="en-IN" w:eastAsia="en-IN"/>
        </w:rPr>
        <w:drawing>
          <wp:anchor distT="0" distB="0" distL="0" distR="0" simplePos="0" relativeHeight="251655680" behindDoc="1" locked="0" layoutInCell="1" allowOverlap="1" wp14:anchorId="0A5950E3" wp14:editId="1718627B">
            <wp:simplePos x="0" y="0"/>
            <wp:positionH relativeFrom="page">
              <wp:posOffset>4746625</wp:posOffset>
            </wp:positionH>
            <wp:positionV relativeFrom="paragraph">
              <wp:posOffset>838949</wp:posOffset>
            </wp:positionV>
            <wp:extent cx="1500409" cy="380047"/>
            <wp:effectExtent l="0" t="0" r="0" b="0"/>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7" cstate="print"/>
                    <a:stretch>
                      <a:fillRect/>
                    </a:stretch>
                  </pic:blipFill>
                  <pic:spPr>
                    <a:xfrm>
                      <a:off x="0" y="0"/>
                      <a:ext cx="1500409" cy="380047"/>
                    </a:xfrm>
                    <a:prstGeom prst="rect">
                      <a:avLst/>
                    </a:prstGeom>
                  </pic:spPr>
                </pic:pic>
              </a:graphicData>
            </a:graphic>
          </wp:anchor>
        </w:drawing>
      </w:r>
      <w:r w:rsidRPr="00A93F1D">
        <w:rPr>
          <w:noProof/>
          <w:lang w:val="en-IN" w:eastAsia="en-IN"/>
        </w:rPr>
        <w:drawing>
          <wp:anchor distT="0" distB="0" distL="0" distR="0" simplePos="0" relativeHeight="251653632" behindDoc="1" locked="0" layoutInCell="1" allowOverlap="1" wp14:anchorId="6B43145C" wp14:editId="5A348184">
            <wp:simplePos x="0" y="0"/>
            <wp:positionH relativeFrom="page">
              <wp:posOffset>1503695</wp:posOffset>
            </wp:positionH>
            <wp:positionV relativeFrom="paragraph">
              <wp:posOffset>346075</wp:posOffset>
            </wp:positionV>
            <wp:extent cx="1602214" cy="823722"/>
            <wp:effectExtent l="0" t="0" r="0" b="0"/>
            <wp:wrapTopAndBottom/>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8" cstate="print"/>
                    <a:stretch>
                      <a:fillRect/>
                    </a:stretch>
                  </pic:blipFill>
                  <pic:spPr>
                    <a:xfrm>
                      <a:off x="0" y="0"/>
                      <a:ext cx="1602214" cy="823722"/>
                    </a:xfrm>
                    <a:prstGeom prst="rect">
                      <a:avLst/>
                    </a:prstGeom>
                  </pic:spPr>
                </pic:pic>
              </a:graphicData>
            </a:graphic>
          </wp:anchor>
        </w:drawing>
      </w:r>
      <w:r w:rsidR="008404B9" w:rsidRPr="00A93F1D">
        <w:rPr>
          <w:noProof/>
          <w:lang w:val="en-IN" w:eastAsia="en-IN"/>
        </w:rPr>
        <w:drawing>
          <wp:anchor distT="0" distB="0" distL="0" distR="0" simplePos="0" relativeHeight="251654656" behindDoc="1" locked="0" layoutInCell="1" allowOverlap="1" wp14:anchorId="7E63B47A" wp14:editId="0018F56D">
            <wp:simplePos x="0" y="0"/>
            <wp:positionH relativeFrom="page">
              <wp:align>center</wp:align>
            </wp:positionH>
            <wp:positionV relativeFrom="paragraph">
              <wp:posOffset>848968</wp:posOffset>
            </wp:positionV>
            <wp:extent cx="1126484" cy="487680"/>
            <wp:effectExtent l="0" t="0" r="0" b="7620"/>
            <wp:wrapTopAndBottom/>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9" cstate="print"/>
                    <a:stretch>
                      <a:fillRect/>
                    </a:stretch>
                  </pic:blipFill>
                  <pic:spPr>
                    <a:xfrm>
                      <a:off x="0" y="0"/>
                      <a:ext cx="1126484" cy="487680"/>
                    </a:xfrm>
                    <a:prstGeom prst="rect">
                      <a:avLst/>
                    </a:prstGeom>
                  </pic:spPr>
                </pic:pic>
              </a:graphicData>
            </a:graphic>
          </wp:anchor>
        </w:drawing>
      </w:r>
    </w:p>
    <w:p w14:paraId="785EC0C0" w14:textId="27234809" w:rsidR="00193995" w:rsidRPr="00A93F1D" w:rsidRDefault="0006127B" w:rsidP="00D9552E">
      <w:pPr>
        <w:pStyle w:val="Heading2"/>
        <w:spacing w:before="161" w:line="480" w:lineRule="auto"/>
        <w:ind w:left="142" w:right="-58"/>
        <w:rPr>
          <w:b w:val="0"/>
          <w:bCs w:val="0"/>
          <w:sz w:val="24"/>
          <w:szCs w:val="24"/>
        </w:rPr>
      </w:pPr>
      <w:r w:rsidRPr="00A93F1D">
        <w:rPr>
          <w:noProof/>
          <w:position w:val="24"/>
          <w:sz w:val="20"/>
          <w:lang w:val="en-IN" w:eastAsia="en-IN"/>
        </w:rPr>
        <w:lastRenderedPageBreak/>
        <w:drawing>
          <wp:anchor distT="0" distB="0" distL="114300" distR="114300" simplePos="0" relativeHeight="251825152" behindDoc="0" locked="0" layoutInCell="1" allowOverlap="1" wp14:anchorId="111E4A53" wp14:editId="13D6179B">
            <wp:simplePos x="0" y="0"/>
            <wp:positionH relativeFrom="column">
              <wp:posOffset>633391</wp:posOffset>
            </wp:positionH>
            <wp:positionV relativeFrom="paragraph">
              <wp:posOffset>104775</wp:posOffset>
            </wp:positionV>
            <wp:extent cx="1564005" cy="615315"/>
            <wp:effectExtent l="0" t="0" r="0" b="0"/>
            <wp:wrapSquare wrapText="bothSides"/>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4005" cy="615315"/>
                    </a:xfrm>
                    <a:prstGeom prst="rect">
                      <a:avLst/>
                    </a:prstGeom>
                  </pic:spPr>
                </pic:pic>
              </a:graphicData>
            </a:graphic>
          </wp:anchor>
        </w:drawing>
      </w:r>
    </w:p>
    <w:p w14:paraId="62DA9226" w14:textId="57076EDE" w:rsidR="00193995" w:rsidRPr="00A93F1D" w:rsidRDefault="00193995" w:rsidP="00D9552E">
      <w:pPr>
        <w:pStyle w:val="Heading2"/>
        <w:spacing w:before="161" w:line="480" w:lineRule="auto"/>
        <w:ind w:left="142" w:right="-58"/>
        <w:rPr>
          <w:b w:val="0"/>
          <w:bCs w:val="0"/>
          <w:sz w:val="24"/>
          <w:szCs w:val="24"/>
        </w:rPr>
      </w:pPr>
    </w:p>
    <w:p w14:paraId="391B61ED" w14:textId="5A16291E" w:rsidR="00193995" w:rsidRPr="00A93F1D" w:rsidRDefault="0006127B" w:rsidP="00A5253B">
      <w:pPr>
        <w:pStyle w:val="Heading2"/>
        <w:spacing w:before="161" w:line="480" w:lineRule="auto"/>
        <w:ind w:left="142" w:right="-58"/>
        <w:rPr>
          <w:b w:val="0"/>
          <w:bCs w:val="0"/>
          <w:sz w:val="24"/>
          <w:szCs w:val="24"/>
        </w:rPr>
      </w:pPr>
      <w:r w:rsidRPr="00A93F1D">
        <w:rPr>
          <w:noProof/>
          <w:sz w:val="20"/>
          <w:lang w:val="en-IN" w:eastAsia="en-IN"/>
        </w:rPr>
        <w:drawing>
          <wp:anchor distT="0" distB="0" distL="114300" distR="114300" simplePos="0" relativeHeight="251792384" behindDoc="0" locked="0" layoutInCell="1" allowOverlap="1" wp14:anchorId="49C71C15" wp14:editId="324FC394">
            <wp:simplePos x="0" y="0"/>
            <wp:positionH relativeFrom="column">
              <wp:posOffset>3608963</wp:posOffset>
            </wp:positionH>
            <wp:positionV relativeFrom="paragraph">
              <wp:posOffset>98425</wp:posOffset>
            </wp:positionV>
            <wp:extent cx="764034" cy="814387"/>
            <wp:effectExtent l="0" t="0" r="0" b="5080"/>
            <wp:wrapSquare wrapText="bothSides"/>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4034" cy="814387"/>
                    </a:xfrm>
                    <a:prstGeom prst="rect">
                      <a:avLst/>
                    </a:prstGeom>
                  </pic:spPr>
                </pic:pic>
              </a:graphicData>
            </a:graphic>
          </wp:anchor>
        </w:drawing>
      </w:r>
    </w:p>
    <w:p w14:paraId="592D6AEF" w14:textId="67BD51A7" w:rsidR="005F157F" w:rsidRPr="00A93F1D" w:rsidRDefault="0006127B" w:rsidP="00D9552E">
      <w:pPr>
        <w:spacing w:line="480" w:lineRule="auto"/>
        <w:ind w:left="142" w:right="-58"/>
        <w:rPr>
          <w:rFonts w:ascii="Times New Roman" w:hAnsi="Times New Roman" w:cs="Times New Roman"/>
          <w:b/>
          <w:bCs/>
          <w:lang w:val="en-IN"/>
        </w:rPr>
      </w:pPr>
      <w:r w:rsidRPr="00A93F1D">
        <w:rPr>
          <w:rFonts w:ascii="Times New Roman" w:hAnsi="Times New Roman" w:cs="Times New Roman"/>
          <w:noProof/>
          <w:lang w:val="en-IN" w:eastAsia="en-IN"/>
        </w:rPr>
        <w:drawing>
          <wp:anchor distT="0" distB="0" distL="0" distR="0" simplePos="0" relativeHeight="251547648" behindDoc="1" locked="0" layoutInCell="1" allowOverlap="1" wp14:anchorId="12286C93" wp14:editId="4B70FE09">
            <wp:simplePos x="0" y="0"/>
            <wp:positionH relativeFrom="page">
              <wp:posOffset>1643053</wp:posOffset>
            </wp:positionH>
            <wp:positionV relativeFrom="paragraph">
              <wp:posOffset>301977</wp:posOffset>
            </wp:positionV>
            <wp:extent cx="1339215" cy="588010"/>
            <wp:effectExtent l="0" t="0" r="0" b="2540"/>
            <wp:wrapSquare wrapText="bothSides"/>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2" cstate="print"/>
                    <a:stretch>
                      <a:fillRect/>
                    </a:stretch>
                  </pic:blipFill>
                  <pic:spPr>
                    <a:xfrm>
                      <a:off x="0" y="0"/>
                      <a:ext cx="1339215" cy="588010"/>
                    </a:xfrm>
                    <a:prstGeom prst="rect">
                      <a:avLst/>
                    </a:prstGeom>
                  </pic:spPr>
                </pic:pic>
              </a:graphicData>
            </a:graphic>
          </wp:anchor>
        </w:drawing>
      </w:r>
    </w:p>
    <w:p w14:paraId="147F55E9" w14:textId="37808503" w:rsidR="00D8288D" w:rsidRPr="00A93F1D" w:rsidRDefault="00D8288D" w:rsidP="00D9552E">
      <w:pPr>
        <w:spacing w:line="480" w:lineRule="auto"/>
        <w:ind w:left="142" w:right="-58"/>
        <w:rPr>
          <w:rFonts w:ascii="Times New Roman" w:hAnsi="Times New Roman" w:cs="Times New Roman"/>
          <w:b/>
          <w:bCs/>
          <w:lang w:val="en-IN"/>
        </w:rPr>
      </w:pPr>
    </w:p>
    <w:p w14:paraId="6AFC5000" w14:textId="324EBED8" w:rsidR="004A25AA" w:rsidRPr="00A93F1D" w:rsidRDefault="00A5253B" w:rsidP="00D9552E">
      <w:pPr>
        <w:spacing w:line="480" w:lineRule="auto"/>
        <w:ind w:left="142" w:right="-58"/>
        <w:rPr>
          <w:rFonts w:ascii="Times New Roman" w:hAnsi="Times New Roman" w:cs="Times New Roman"/>
          <w:b/>
          <w:bCs/>
          <w:lang w:val="en-IN"/>
        </w:rPr>
      </w:pPr>
      <w:r w:rsidRPr="00A93F1D">
        <w:rPr>
          <w:rFonts w:ascii="Times New Roman" w:hAnsi="Times New Roman" w:cs="Times New Roman"/>
          <w:noProof/>
          <w:lang w:val="en-IN" w:eastAsia="en-IN"/>
        </w:rPr>
        <w:drawing>
          <wp:anchor distT="0" distB="0" distL="0" distR="0" simplePos="0" relativeHeight="251724800" behindDoc="1" locked="0" layoutInCell="1" allowOverlap="1" wp14:anchorId="2F79A4CA" wp14:editId="569D515D">
            <wp:simplePos x="0" y="0"/>
            <wp:positionH relativeFrom="page">
              <wp:posOffset>1643683</wp:posOffset>
            </wp:positionH>
            <wp:positionV relativeFrom="paragraph">
              <wp:posOffset>4937343</wp:posOffset>
            </wp:positionV>
            <wp:extent cx="1634490" cy="508635"/>
            <wp:effectExtent l="0" t="0" r="3810" b="5715"/>
            <wp:wrapTopAndBottom/>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3" cstate="print"/>
                    <a:stretch>
                      <a:fillRect/>
                    </a:stretch>
                  </pic:blipFill>
                  <pic:spPr>
                    <a:xfrm>
                      <a:off x="0" y="0"/>
                      <a:ext cx="1634490" cy="508635"/>
                    </a:xfrm>
                    <a:prstGeom prst="rect">
                      <a:avLst/>
                    </a:prstGeom>
                  </pic:spPr>
                </pic:pic>
              </a:graphicData>
            </a:graphic>
            <wp14:sizeRelV relativeFrom="margin">
              <wp14:pctHeight>0</wp14:pctHeight>
            </wp14:sizeRelV>
          </wp:anchor>
        </w:drawing>
      </w:r>
      <w:r w:rsidRPr="00A93F1D">
        <w:rPr>
          <w:rFonts w:ascii="Times New Roman" w:hAnsi="Times New Roman" w:cs="Times New Roman"/>
          <w:noProof/>
          <w:lang w:val="en-IN" w:eastAsia="en-IN"/>
        </w:rPr>
        <w:drawing>
          <wp:anchor distT="0" distB="0" distL="0" distR="0" simplePos="0" relativeHeight="251764736" behindDoc="1" locked="0" layoutInCell="1" allowOverlap="1" wp14:anchorId="4DB3111D" wp14:editId="354A5EDB">
            <wp:simplePos x="0" y="0"/>
            <wp:positionH relativeFrom="page">
              <wp:posOffset>4189730</wp:posOffset>
            </wp:positionH>
            <wp:positionV relativeFrom="paragraph">
              <wp:posOffset>4613910</wp:posOffset>
            </wp:positionV>
            <wp:extent cx="1636395" cy="422910"/>
            <wp:effectExtent l="0" t="0" r="1905" b="0"/>
            <wp:wrapTopAndBottom/>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4" cstate="print"/>
                    <a:stretch>
                      <a:fillRect/>
                    </a:stretch>
                  </pic:blipFill>
                  <pic:spPr>
                    <a:xfrm>
                      <a:off x="0" y="0"/>
                      <a:ext cx="1636395" cy="422910"/>
                    </a:xfrm>
                    <a:prstGeom prst="rect">
                      <a:avLst/>
                    </a:prstGeom>
                  </pic:spPr>
                </pic:pic>
              </a:graphicData>
            </a:graphic>
            <wp14:sizeRelV relativeFrom="margin">
              <wp14:pctHeight>0</wp14:pctHeight>
            </wp14:sizeRelV>
          </wp:anchor>
        </w:drawing>
      </w:r>
      <w:r w:rsidRPr="00A93F1D">
        <w:rPr>
          <w:rFonts w:ascii="Times New Roman" w:hAnsi="Times New Roman" w:cs="Times New Roman"/>
          <w:noProof/>
          <w:lang w:val="en-IN" w:eastAsia="en-IN"/>
        </w:rPr>
        <w:drawing>
          <wp:anchor distT="0" distB="0" distL="0" distR="0" simplePos="0" relativeHeight="251686912" behindDoc="1" locked="0" layoutInCell="1" allowOverlap="1" wp14:anchorId="20898921" wp14:editId="272E66D0">
            <wp:simplePos x="0" y="0"/>
            <wp:positionH relativeFrom="page">
              <wp:posOffset>4498340</wp:posOffset>
            </wp:positionH>
            <wp:positionV relativeFrom="paragraph">
              <wp:posOffset>2142973</wp:posOffset>
            </wp:positionV>
            <wp:extent cx="1653910" cy="950118"/>
            <wp:effectExtent l="0" t="0" r="0" b="0"/>
            <wp:wrapTopAndBottom/>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5" cstate="print"/>
                    <a:stretch>
                      <a:fillRect/>
                    </a:stretch>
                  </pic:blipFill>
                  <pic:spPr>
                    <a:xfrm>
                      <a:off x="0" y="0"/>
                      <a:ext cx="1653910" cy="950118"/>
                    </a:xfrm>
                    <a:prstGeom prst="rect">
                      <a:avLst/>
                    </a:prstGeom>
                  </pic:spPr>
                </pic:pic>
              </a:graphicData>
            </a:graphic>
          </wp:anchor>
        </w:drawing>
      </w:r>
      <w:r w:rsidRPr="00A93F1D">
        <w:rPr>
          <w:rFonts w:ascii="Times New Roman" w:hAnsi="Times New Roman" w:cs="Times New Roman"/>
          <w:noProof/>
          <w:lang w:val="en-IN" w:eastAsia="en-IN"/>
        </w:rPr>
        <w:drawing>
          <wp:anchor distT="0" distB="0" distL="0" distR="0" simplePos="0" relativeHeight="251786240" behindDoc="1" locked="0" layoutInCell="1" allowOverlap="1" wp14:anchorId="65CAA92D" wp14:editId="623F59D1">
            <wp:simplePos x="0" y="0"/>
            <wp:positionH relativeFrom="page">
              <wp:posOffset>4648475</wp:posOffset>
            </wp:positionH>
            <wp:positionV relativeFrom="paragraph">
              <wp:posOffset>53870</wp:posOffset>
            </wp:positionV>
            <wp:extent cx="1276350" cy="859155"/>
            <wp:effectExtent l="0" t="0" r="0" b="0"/>
            <wp:wrapSquare wrapText="bothSides"/>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6" cstate="print"/>
                    <a:stretch>
                      <a:fillRect/>
                    </a:stretch>
                  </pic:blipFill>
                  <pic:spPr>
                    <a:xfrm>
                      <a:off x="0" y="0"/>
                      <a:ext cx="1276350" cy="859155"/>
                    </a:xfrm>
                    <a:prstGeom prst="rect">
                      <a:avLst/>
                    </a:prstGeom>
                  </pic:spPr>
                </pic:pic>
              </a:graphicData>
            </a:graphic>
          </wp:anchor>
        </w:drawing>
      </w:r>
      <w:r w:rsidR="0006127B" w:rsidRPr="00A93F1D">
        <w:rPr>
          <w:rFonts w:ascii="Times New Roman" w:hAnsi="Times New Roman" w:cs="Times New Roman"/>
          <w:noProof/>
          <w:lang w:val="en-IN" w:eastAsia="en-IN"/>
        </w:rPr>
        <w:drawing>
          <wp:anchor distT="0" distB="0" distL="0" distR="0" simplePos="0" relativeHeight="251575296" behindDoc="1" locked="0" layoutInCell="1" allowOverlap="1" wp14:anchorId="1A37D687" wp14:editId="16F03AAE">
            <wp:simplePos x="0" y="0"/>
            <wp:positionH relativeFrom="page">
              <wp:posOffset>2078399</wp:posOffset>
            </wp:positionH>
            <wp:positionV relativeFrom="paragraph">
              <wp:posOffset>910590</wp:posOffset>
            </wp:positionV>
            <wp:extent cx="1518920" cy="271145"/>
            <wp:effectExtent l="0" t="0" r="5080" b="0"/>
            <wp:wrapSquare wrapText="bothSides"/>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7" cstate="print"/>
                    <a:stretch>
                      <a:fillRect/>
                    </a:stretch>
                  </pic:blipFill>
                  <pic:spPr>
                    <a:xfrm>
                      <a:off x="0" y="0"/>
                      <a:ext cx="1518920" cy="271145"/>
                    </a:xfrm>
                    <a:prstGeom prst="rect">
                      <a:avLst/>
                    </a:prstGeom>
                  </pic:spPr>
                </pic:pic>
              </a:graphicData>
            </a:graphic>
          </wp:anchor>
        </w:drawing>
      </w:r>
      <w:r w:rsidR="0006127B" w:rsidRPr="00A93F1D">
        <w:rPr>
          <w:rFonts w:ascii="Times New Roman" w:hAnsi="Times New Roman" w:cs="Times New Roman"/>
          <w:noProof/>
          <w:lang w:val="en-IN" w:eastAsia="en-IN"/>
        </w:rPr>
        <w:drawing>
          <wp:anchor distT="0" distB="0" distL="0" distR="0" simplePos="0" relativeHeight="251644928" behindDoc="1" locked="0" layoutInCell="1" allowOverlap="1" wp14:anchorId="0393EF3C" wp14:editId="1B9861E7">
            <wp:simplePos x="0" y="0"/>
            <wp:positionH relativeFrom="page">
              <wp:posOffset>1584746</wp:posOffset>
            </wp:positionH>
            <wp:positionV relativeFrom="paragraph">
              <wp:posOffset>3474085</wp:posOffset>
            </wp:positionV>
            <wp:extent cx="1653540" cy="506095"/>
            <wp:effectExtent l="0" t="0" r="3810" b="8255"/>
            <wp:wrapSquare wrapText="bothSides"/>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8" cstate="print"/>
                    <a:stretch>
                      <a:fillRect/>
                    </a:stretch>
                  </pic:blipFill>
                  <pic:spPr>
                    <a:xfrm>
                      <a:off x="0" y="0"/>
                      <a:ext cx="1653540" cy="506095"/>
                    </a:xfrm>
                    <a:prstGeom prst="rect">
                      <a:avLst/>
                    </a:prstGeom>
                  </pic:spPr>
                </pic:pic>
              </a:graphicData>
            </a:graphic>
          </wp:anchor>
        </w:drawing>
      </w:r>
      <w:r w:rsidR="0006127B" w:rsidRPr="00A93F1D">
        <w:rPr>
          <w:rFonts w:ascii="Times New Roman" w:hAnsi="Times New Roman" w:cs="Times New Roman"/>
          <w:noProof/>
          <w:lang w:val="en-IN" w:eastAsia="en-IN"/>
        </w:rPr>
        <w:drawing>
          <wp:anchor distT="0" distB="0" distL="0" distR="0" simplePos="0" relativeHeight="251609088" behindDoc="1" locked="0" layoutInCell="1" allowOverlap="1" wp14:anchorId="38288FB1" wp14:editId="68BADE8D">
            <wp:simplePos x="0" y="0"/>
            <wp:positionH relativeFrom="page">
              <wp:posOffset>1789254</wp:posOffset>
            </wp:positionH>
            <wp:positionV relativeFrom="paragraph">
              <wp:posOffset>2059305</wp:posOffset>
            </wp:positionV>
            <wp:extent cx="1554480" cy="497205"/>
            <wp:effectExtent l="0" t="0" r="7620" b="0"/>
            <wp:wrapSquare wrapText="bothSides"/>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9" cstate="print"/>
                    <a:stretch>
                      <a:fillRect/>
                    </a:stretch>
                  </pic:blipFill>
                  <pic:spPr>
                    <a:xfrm>
                      <a:off x="0" y="0"/>
                      <a:ext cx="1554480" cy="497205"/>
                    </a:xfrm>
                    <a:prstGeom prst="rect">
                      <a:avLst/>
                    </a:prstGeom>
                  </pic:spPr>
                </pic:pic>
              </a:graphicData>
            </a:graphic>
          </wp:anchor>
        </w:drawing>
      </w:r>
      <w:r w:rsidR="00D8288D" w:rsidRPr="00A93F1D">
        <w:rPr>
          <w:rFonts w:ascii="Times New Roman" w:hAnsi="Times New Roman" w:cs="Times New Roman"/>
          <w:b/>
          <w:bCs/>
          <w:lang w:val="en-IN"/>
        </w:rPr>
        <w:br w:type="page"/>
      </w:r>
    </w:p>
    <w:p w14:paraId="58ED47F5" w14:textId="4C56FA10" w:rsidR="00627641" w:rsidRPr="00A93F1D" w:rsidRDefault="00627641" w:rsidP="00A5253B">
      <w:pPr>
        <w:pStyle w:val="Heading4"/>
        <w:spacing w:line="480" w:lineRule="auto"/>
        <w:ind w:right="-58"/>
        <w:rPr>
          <w:rFonts w:ascii="Times New Roman" w:hAnsi="Times New Roman" w:cs="Times New Roman"/>
          <w:b/>
          <w:bCs/>
          <w:i w:val="0"/>
          <w:iCs w:val="0"/>
          <w:sz w:val="26"/>
          <w:szCs w:val="26"/>
        </w:rPr>
      </w:pPr>
      <w:r w:rsidRPr="00A93F1D">
        <w:rPr>
          <w:rFonts w:ascii="Times New Roman" w:hAnsi="Times New Roman" w:cs="Times New Roman"/>
          <w:b/>
          <w:bCs/>
          <w:i w:val="0"/>
          <w:iCs w:val="0"/>
          <w:color w:val="000000" w:themeColor="text1"/>
          <w:spacing w:val="-2"/>
          <w:sz w:val="26"/>
          <w:szCs w:val="26"/>
        </w:rPr>
        <w:lastRenderedPageBreak/>
        <w:t>Sustainability</w:t>
      </w:r>
    </w:p>
    <w:p w14:paraId="21EE59E6" w14:textId="77777777" w:rsidR="00627641" w:rsidRPr="00A93F1D" w:rsidRDefault="00627641" w:rsidP="00A5253B">
      <w:pPr>
        <w:pStyle w:val="BodyText"/>
        <w:spacing w:before="1" w:line="480" w:lineRule="auto"/>
        <w:ind w:right="-58"/>
        <w:jc w:val="both"/>
      </w:pPr>
      <w:r w:rsidRPr="00A93F1D">
        <w:t>Since 2021, GIZ India and ABFRL partnered under the DeveloPPP program to embark on a transformative journey towards Circular Economy in India's textile and apparel industry. In line with the principles of this program, this Baseline Assessment Report offers an overview of the textile circularity landscape as of 2022-23, capturing insights from stakeholders across the nation.</w:t>
      </w:r>
    </w:p>
    <w:p w14:paraId="4FFB8281" w14:textId="77777777" w:rsidR="00627641" w:rsidRPr="00A93F1D" w:rsidRDefault="00627641" w:rsidP="00A5253B">
      <w:pPr>
        <w:pStyle w:val="BodyText"/>
        <w:spacing w:before="225" w:line="480" w:lineRule="auto"/>
        <w:ind w:right="-58"/>
        <w:jc w:val="both"/>
      </w:pPr>
      <w:r w:rsidRPr="00A93F1D">
        <w:t>This industry-first initiative aims to promote circularity in the Indian textile and apparel industry, with a key objective of identifying the current state of circularity in India. The central idea is to make significant strides in reducing waste, controlling pollution, and fostering responsible production and consumption patterns within the textile and</w:t>
      </w:r>
      <w:r w:rsidRPr="00A93F1D">
        <w:rPr>
          <w:spacing w:val="80"/>
        </w:rPr>
        <w:t xml:space="preserve"> </w:t>
      </w:r>
      <w:r w:rsidRPr="00A93F1D">
        <w:t>apparel sector, thereby making a positive impact on Sustainable Development Goal 12.</w:t>
      </w:r>
    </w:p>
    <w:p w14:paraId="7ECA604F" w14:textId="6239D0E9" w:rsidR="00627641" w:rsidRPr="00A93F1D" w:rsidRDefault="00627641" w:rsidP="00A5253B">
      <w:pPr>
        <w:pStyle w:val="Heading4"/>
        <w:spacing w:before="226" w:line="480" w:lineRule="auto"/>
        <w:ind w:right="-58"/>
        <w:rPr>
          <w:rFonts w:ascii="Times New Roman" w:hAnsi="Times New Roman" w:cs="Times New Roman"/>
          <w:b/>
          <w:bCs/>
          <w:i w:val="0"/>
          <w:iCs w:val="0"/>
          <w:color w:val="000000" w:themeColor="text1"/>
          <w:sz w:val="26"/>
          <w:szCs w:val="26"/>
        </w:rPr>
      </w:pPr>
      <w:r w:rsidRPr="00A93F1D">
        <w:rPr>
          <w:rFonts w:ascii="Times New Roman" w:hAnsi="Times New Roman" w:cs="Times New Roman"/>
          <w:b/>
          <w:bCs/>
          <w:i w:val="0"/>
          <w:iCs w:val="0"/>
          <w:color w:val="000000" w:themeColor="text1"/>
          <w:sz w:val="26"/>
          <w:szCs w:val="26"/>
        </w:rPr>
        <w:t>Journey</w:t>
      </w:r>
      <w:r w:rsidRPr="00A93F1D">
        <w:rPr>
          <w:rFonts w:ascii="Times New Roman" w:hAnsi="Times New Roman" w:cs="Times New Roman"/>
          <w:b/>
          <w:bCs/>
          <w:i w:val="0"/>
          <w:iCs w:val="0"/>
          <w:color w:val="000000" w:themeColor="text1"/>
          <w:spacing w:val="11"/>
          <w:sz w:val="26"/>
          <w:szCs w:val="26"/>
        </w:rPr>
        <w:t xml:space="preserve"> </w:t>
      </w:r>
      <w:r w:rsidRPr="00A93F1D">
        <w:rPr>
          <w:rFonts w:ascii="Times New Roman" w:hAnsi="Times New Roman" w:cs="Times New Roman"/>
          <w:b/>
          <w:bCs/>
          <w:i w:val="0"/>
          <w:iCs w:val="0"/>
          <w:color w:val="000000" w:themeColor="text1"/>
          <w:sz w:val="26"/>
          <w:szCs w:val="26"/>
        </w:rPr>
        <w:t>with</w:t>
      </w:r>
      <w:r w:rsidRPr="00A93F1D">
        <w:rPr>
          <w:rFonts w:ascii="Times New Roman" w:hAnsi="Times New Roman" w:cs="Times New Roman"/>
          <w:b/>
          <w:bCs/>
          <w:i w:val="0"/>
          <w:iCs w:val="0"/>
          <w:color w:val="000000" w:themeColor="text1"/>
          <w:spacing w:val="13"/>
          <w:sz w:val="26"/>
          <w:szCs w:val="26"/>
        </w:rPr>
        <w:t xml:space="preserve"> </w:t>
      </w:r>
      <w:r w:rsidRPr="00A93F1D">
        <w:rPr>
          <w:rFonts w:ascii="Times New Roman" w:hAnsi="Times New Roman" w:cs="Times New Roman"/>
          <w:b/>
          <w:bCs/>
          <w:i w:val="0"/>
          <w:iCs w:val="0"/>
          <w:color w:val="000000" w:themeColor="text1"/>
          <w:spacing w:val="-2"/>
          <w:sz w:val="26"/>
          <w:szCs w:val="26"/>
        </w:rPr>
        <w:t>ReEarth</w:t>
      </w:r>
    </w:p>
    <w:p w14:paraId="29C9843F" w14:textId="5F105408" w:rsidR="006E6C5E" w:rsidRPr="00A93F1D" w:rsidRDefault="00DD3E57" w:rsidP="00D9552E">
      <w:pPr>
        <w:spacing w:line="480" w:lineRule="auto"/>
        <w:ind w:left="142" w:right="-58"/>
        <w:rPr>
          <w:rFonts w:ascii="Times New Roman" w:hAnsi="Times New Roman" w:cs="Times New Roman"/>
          <w:b/>
          <w:bCs/>
          <w:sz w:val="28"/>
          <w:szCs w:val="28"/>
          <w:lang w:val="en-IN"/>
        </w:rPr>
      </w:pPr>
      <w:r w:rsidRPr="00A93F1D">
        <w:rPr>
          <w:rFonts w:ascii="Times New Roman" w:hAnsi="Times New Roman" w:cs="Times New Roman"/>
          <w:noProof/>
          <w:lang w:val="en-IN" w:eastAsia="en-IN"/>
        </w:rPr>
        <w:drawing>
          <wp:anchor distT="0" distB="0" distL="0" distR="0" simplePos="0" relativeHeight="251674112" behindDoc="1" locked="0" layoutInCell="1" allowOverlap="1" wp14:anchorId="1198F278" wp14:editId="0B2572BB">
            <wp:simplePos x="0" y="0"/>
            <wp:positionH relativeFrom="page">
              <wp:posOffset>2905616</wp:posOffset>
            </wp:positionH>
            <wp:positionV relativeFrom="paragraph">
              <wp:posOffset>341146</wp:posOffset>
            </wp:positionV>
            <wp:extent cx="1991360" cy="1176655"/>
            <wp:effectExtent l="0" t="0" r="8890" b="4445"/>
            <wp:wrapTopAndBottom/>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30" cstate="print"/>
                    <a:stretch>
                      <a:fillRect/>
                    </a:stretch>
                  </pic:blipFill>
                  <pic:spPr>
                    <a:xfrm>
                      <a:off x="0" y="0"/>
                      <a:ext cx="1991360" cy="1176655"/>
                    </a:xfrm>
                    <a:prstGeom prst="rect">
                      <a:avLst/>
                    </a:prstGeom>
                  </pic:spPr>
                </pic:pic>
              </a:graphicData>
            </a:graphic>
            <wp14:sizeRelH relativeFrom="margin">
              <wp14:pctWidth>0</wp14:pctWidth>
            </wp14:sizeRelH>
            <wp14:sizeRelV relativeFrom="margin">
              <wp14:pctHeight>0</wp14:pctHeight>
            </wp14:sizeRelV>
          </wp:anchor>
        </w:drawing>
      </w:r>
    </w:p>
    <w:p w14:paraId="23606AAE" w14:textId="77777777" w:rsidR="00DD3E57" w:rsidRPr="00A93F1D" w:rsidRDefault="00DD3E57" w:rsidP="00D9552E">
      <w:pPr>
        <w:pStyle w:val="BodyText"/>
        <w:spacing w:line="480" w:lineRule="auto"/>
        <w:ind w:left="142" w:right="-58"/>
        <w:jc w:val="both"/>
      </w:pPr>
    </w:p>
    <w:p w14:paraId="4587CEBF" w14:textId="77777777" w:rsidR="00DD3E57" w:rsidRPr="00A93F1D" w:rsidRDefault="00DD3E57" w:rsidP="00D9552E">
      <w:pPr>
        <w:pStyle w:val="BodyText"/>
        <w:spacing w:line="480" w:lineRule="auto"/>
        <w:ind w:left="142" w:right="-58"/>
        <w:jc w:val="both"/>
      </w:pPr>
    </w:p>
    <w:p w14:paraId="384B6374" w14:textId="44E94EFB" w:rsidR="00777814" w:rsidRPr="00A93F1D" w:rsidRDefault="00777814" w:rsidP="00A5253B">
      <w:pPr>
        <w:pStyle w:val="BodyText"/>
        <w:spacing w:line="480" w:lineRule="auto"/>
        <w:ind w:right="-58"/>
        <w:jc w:val="both"/>
      </w:pPr>
      <w:r w:rsidRPr="00A93F1D">
        <w:t>ABFRL embarked on its sustainability journey ‘ReEarth – For Our Tomorrow’ in the financial year 2012-2013 with focus on operations, seeking to restore the balance between natural and business ecosystems.</w:t>
      </w:r>
    </w:p>
    <w:p w14:paraId="6C47EA28" w14:textId="2BB8A113" w:rsidR="00B005AA" w:rsidRPr="00A93F1D" w:rsidRDefault="00777814" w:rsidP="00A93F1D">
      <w:pPr>
        <w:pStyle w:val="BodyText"/>
        <w:spacing w:before="224" w:line="480" w:lineRule="auto"/>
        <w:ind w:right="-58"/>
        <w:jc w:val="both"/>
      </w:pPr>
      <w:r w:rsidRPr="00A93F1D">
        <w:t xml:space="preserve">It witnessed significant achievements across the defined Mission 2020 targets and the financial year 2020-2021 marks a successful transition to Sustainability 2.0 from 'Process-led to Product-led', with a focus on product design and development, customer </w:t>
      </w:r>
      <w:r w:rsidR="00A93F1D">
        <w:lastRenderedPageBreak/>
        <w:t xml:space="preserve">centricity and supply chain. </w:t>
      </w:r>
      <w:r w:rsidRPr="00A93F1D">
        <w:t>The five-year roadmap (2021 – 2025), aims to achieve ambitious sustainability targets and business goals while balancing risks and opportunities for all relevant ESG initiatives. This transition shall embed sustainability across the whole spectrum of</w:t>
      </w:r>
      <w:r w:rsidRPr="00A93F1D">
        <w:rPr>
          <w:spacing w:val="40"/>
        </w:rPr>
        <w:t xml:space="preserve"> </w:t>
      </w:r>
      <w:r w:rsidRPr="00A93F1D">
        <w:t>design development, supply chain and consumer end of use for product life cycle.</w:t>
      </w:r>
    </w:p>
    <w:p w14:paraId="6395B6B2" w14:textId="7F123DD3" w:rsidR="005407B2" w:rsidRPr="00A93F1D" w:rsidRDefault="005407B2" w:rsidP="00A5253B">
      <w:pPr>
        <w:pStyle w:val="Heading4"/>
        <w:spacing w:after="240" w:line="480" w:lineRule="auto"/>
        <w:ind w:right="-58"/>
        <w:rPr>
          <w:rFonts w:ascii="Times New Roman" w:hAnsi="Times New Roman" w:cs="Times New Roman"/>
          <w:b/>
          <w:bCs/>
          <w:i w:val="0"/>
          <w:iCs w:val="0"/>
          <w:color w:val="000000" w:themeColor="text1"/>
          <w:sz w:val="26"/>
          <w:szCs w:val="26"/>
        </w:rPr>
      </w:pPr>
      <w:bookmarkStart w:id="2" w:name="_Hlk176864430"/>
      <w:r w:rsidRPr="00A93F1D">
        <w:rPr>
          <w:rFonts w:ascii="Times New Roman" w:hAnsi="Times New Roman" w:cs="Times New Roman"/>
          <w:b/>
          <w:bCs/>
          <w:i w:val="0"/>
          <w:iCs w:val="0"/>
          <w:color w:val="000000" w:themeColor="text1"/>
          <w:sz w:val="26"/>
          <w:szCs w:val="26"/>
        </w:rPr>
        <w:t>Restoring</w:t>
      </w:r>
      <w:r w:rsidRPr="00A93F1D">
        <w:rPr>
          <w:rFonts w:ascii="Times New Roman" w:hAnsi="Times New Roman" w:cs="Times New Roman"/>
          <w:b/>
          <w:bCs/>
          <w:i w:val="0"/>
          <w:iCs w:val="0"/>
          <w:color w:val="000000" w:themeColor="text1"/>
          <w:spacing w:val="11"/>
          <w:sz w:val="26"/>
          <w:szCs w:val="26"/>
        </w:rPr>
        <w:t xml:space="preserve"> </w:t>
      </w:r>
      <w:r w:rsidRPr="00A93F1D">
        <w:rPr>
          <w:rFonts w:ascii="Times New Roman" w:hAnsi="Times New Roman" w:cs="Times New Roman"/>
          <w:b/>
          <w:bCs/>
          <w:i w:val="0"/>
          <w:iCs w:val="0"/>
          <w:color w:val="000000" w:themeColor="text1"/>
          <w:spacing w:val="-2"/>
          <w:sz w:val="26"/>
          <w:szCs w:val="26"/>
        </w:rPr>
        <w:t>Ecosystems</w:t>
      </w:r>
    </w:p>
    <w:p w14:paraId="018EA5A2" w14:textId="77777777" w:rsidR="005407B2" w:rsidRPr="00A93F1D" w:rsidRDefault="005407B2" w:rsidP="00A5253B">
      <w:pPr>
        <w:pStyle w:val="BodyText"/>
        <w:spacing w:before="1" w:line="480" w:lineRule="auto"/>
        <w:ind w:right="-58"/>
        <w:jc w:val="both"/>
      </w:pPr>
      <w:r w:rsidRPr="00A93F1D">
        <w:t>We</w:t>
      </w:r>
      <w:r w:rsidRPr="00A93F1D">
        <w:rPr>
          <w:spacing w:val="20"/>
        </w:rPr>
        <w:t xml:space="preserve"> </w:t>
      </w:r>
      <w:r w:rsidRPr="00A93F1D">
        <w:t>seek</w:t>
      </w:r>
      <w:r w:rsidRPr="00A93F1D">
        <w:rPr>
          <w:spacing w:val="20"/>
        </w:rPr>
        <w:t xml:space="preserve"> </w:t>
      </w:r>
      <w:r w:rsidRPr="00A93F1D">
        <w:t>to</w:t>
      </w:r>
      <w:r w:rsidRPr="00A93F1D">
        <w:rPr>
          <w:spacing w:val="21"/>
        </w:rPr>
        <w:t xml:space="preserve"> </w:t>
      </w:r>
      <w:r w:rsidRPr="00A93F1D">
        <w:t>restore</w:t>
      </w:r>
      <w:r w:rsidRPr="00A93F1D">
        <w:rPr>
          <w:spacing w:val="20"/>
        </w:rPr>
        <w:t xml:space="preserve"> </w:t>
      </w:r>
      <w:r w:rsidRPr="00A93F1D">
        <w:t>the</w:t>
      </w:r>
      <w:r w:rsidRPr="00A93F1D">
        <w:rPr>
          <w:spacing w:val="19"/>
        </w:rPr>
        <w:t xml:space="preserve"> </w:t>
      </w:r>
      <w:r w:rsidRPr="00A93F1D">
        <w:t>balance</w:t>
      </w:r>
      <w:r w:rsidRPr="00A93F1D">
        <w:rPr>
          <w:spacing w:val="20"/>
        </w:rPr>
        <w:t xml:space="preserve"> </w:t>
      </w:r>
      <w:r w:rsidRPr="00A93F1D">
        <w:t>between</w:t>
      </w:r>
      <w:r w:rsidRPr="00A93F1D">
        <w:rPr>
          <w:spacing w:val="20"/>
        </w:rPr>
        <w:t xml:space="preserve"> </w:t>
      </w:r>
      <w:r w:rsidRPr="00A93F1D">
        <w:t>natural</w:t>
      </w:r>
      <w:r w:rsidRPr="00A93F1D">
        <w:rPr>
          <w:spacing w:val="21"/>
        </w:rPr>
        <w:t xml:space="preserve"> </w:t>
      </w:r>
      <w:r w:rsidRPr="00A93F1D">
        <w:t>and</w:t>
      </w:r>
      <w:r w:rsidRPr="00A93F1D">
        <w:rPr>
          <w:spacing w:val="19"/>
        </w:rPr>
        <w:t xml:space="preserve"> </w:t>
      </w:r>
      <w:r w:rsidRPr="00A93F1D">
        <w:t>business</w:t>
      </w:r>
      <w:r w:rsidRPr="00A93F1D">
        <w:rPr>
          <w:spacing w:val="20"/>
        </w:rPr>
        <w:t xml:space="preserve"> </w:t>
      </w:r>
      <w:r w:rsidRPr="00A93F1D">
        <w:t>ecosystems,</w:t>
      </w:r>
      <w:r w:rsidRPr="00A93F1D">
        <w:rPr>
          <w:spacing w:val="20"/>
        </w:rPr>
        <w:t xml:space="preserve"> </w:t>
      </w:r>
      <w:r w:rsidRPr="00A93F1D">
        <w:t>with</w:t>
      </w:r>
      <w:r w:rsidRPr="00A93F1D">
        <w:rPr>
          <w:spacing w:val="19"/>
        </w:rPr>
        <w:t xml:space="preserve"> </w:t>
      </w:r>
      <w:r w:rsidRPr="00A93F1D">
        <w:t>an</w:t>
      </w:r>
      <w:r w:rsidRPr="00A93F1D">
        <w:rPr>
          <w:spacing w:val="21"/>
        </w:rPr>
        <w:t xml:space="preserve"> </w:t>
      </w:r>
      <w:r w:rsidRPr="00A93F1D">
        <w:t>aim to</w:t>
      </w:r>
      <w:r w:rsidRPr="00A93F1D">
        <w:rPr>
          <w:spacing w:val="-2"/>
        </w:rPr>
        <w:t xml:space="preserve"> </w:t>
      </w:r>
      <w:r w:rsidRPr="00A93F1D">
        <w:t>create</w:t>
      </w:r>
      <w:r w:rsidRPr="00A93F1D">
        <w:rPr>
          <w:spacing w:val="-2"/>
        </w:rPr>
        <w:t xml:space="preserve"> </w:t>
      </w:r>
      <w:r w:rsidRPr="00A93F1D">
        <w:t>a</w:t>
      </w:r>
      <w:r w:rsidRPr="00A93F1D">
        <w:rPr>
          <w:spacing w:val="-4"/>
        </w:rPr>
        <w:t xml:space="preserve"> </w:t>
      </w:r>
      <w:r w:rsidRPr="00A93F1D">
        <w:t>business</w:t>
      </w:r>
      <w:r w:rsidRPr="00A93F1D">
        <w:rPr>
          <w:spacing w:val="-2"/>
        </w:rPr>
        <w:t xml:space="preserve"> </w:t>
      </w:r>
      <w:r w:rsidRPr="00A93F1D">
        <w:t>that</w:t>
      </w:r>
      <w:r w:rsidRPr="00A93F1D">
        <w:rPr>
          <w:spacing w:val="-2"/>
        </w:rPr>
        <w:t xml:space="preserve"> </w:t>
      </w:r>
      <w:r w:rsidRPr="00A93F1D">
        <w:t>thrives</w:t>
      </w:r>
      <w:r w:rsidRPr="00A93F1D">
        <w:rPr>
          <w:spacing w:val="-3"/>
        </w:rPr>
        <w:t xml:space="preserve"> </w:t>
      </w:r>
      <w:r w:rsidRPr="00A93F1D">
        <w:t>in a</w:t>
      </w:r>
      <w:r w:rsidRPr="00A93F1D">
        <w:rPr>
          <w:spacing w:val="-4"/>
        </w:rPr>
        <w:t xml:space="preserve"> </w:t>
      </w:r>
      <w:r w:rsidRPr="00A93F1D">
        <w:t>world</w:t>
      </w:r>
      <w:r w:rsidRPr="00A93F1D">
        <w:rPr>
          <w:spacing w:val="-2"/>
        </w:rPr>
        <w:t xml:space="preserve"> </w:t>
      </w:r>
      <w:r w:rsidRPr="00A93F1D">
        <w:t>with</w:t>
      </w:r>
      <w:r w:rsidRPr="00A93F1D">
        <w:rPr>
          <w:spacing w:val="-2"/>
        </w:rPr>
        <w:t xml:space="preserve"> </w:t>
      </w:r>
      <w:r w:rsidRPr="00A93F1D">
        <w:t>rising</w:t>
      </w:r>
      <w:r w:rsidRPr="00A93F1D">
        <w:rPr>
          <w:spacing w:val="-2"/>
        </w:rPr>
        <w:t xml:space="preserve"> </w:t>
      </w:r>
      <w:r w:rsidRPr="00A93F1D">
        <w:t>resource</w:t>
      </w:r>
      <w:r w:rsidRPr="00A93F1D">
        <w:rPr>
          <w:spacing w:val="-2"/>
        </w:rPr>
        <w:t xml:space="preserve"> </w:t>
      </w:r>
      <w:r w:rsidRPr="00A93F1D">
        <w:t>constraints,</w:t>
      </w:r>
      <w:r w:rsidRPr="00A93F1D">
        <w:rPr>
          <w:spacing w:val="-4"/>
        </w:rPr>
        <w:t xml:space="preserve"> </w:t>
      </w:r>
      <w:r w:rsidRPr="00A93F1D">
        <w:t>move</w:t>
      </w:r>
      <w:r w:rsidRPr="00A93F1D">
        <w:rPr>
          <w:spacing w:val="-3"/>
        </w:rPr>
        <w:t xml:space="preserve"> </w:t>
      </w:r>
      <w:r w:rsidRPr="00A93F1D">
        <w:t>beyond reducing and towards restoring, and ultimately redesigning the way we operate.</w:t>
      </w:r>
    </w:p>
    <w:p w14:paraId="15A62786" w14:textId="00359D51" w:rsidR="005407B2" w:rsidRPr="00A93F1D" w:rsidRDefault="005407B2" w:rsidP="00A5253B">
      <w:pPr>
        <w:pStyle w:val="Heading4"/>
        <w:spacing w:before="226" w:after="240" w:line="480" w:lineRule="auto"/>
        <w:ind w:right="-58"/>
        <w:rPr>
          <w:rFonts w:ascii="Times New Roman" w:hAnsi="Times New Roman" w:cs="Times New Roman"/>
          <w:b/>
          <w:bCs/>
          <w:i w:val="0"/>
          <w:iCs w:val="0"/>
          <w:color w:val="000000" w:themeColor="text1"/>
          <w:sz w:val="26"/>
          <w:szCs w:val="26"/>
        </w:rPr>
      </w:pPr>
      <w:r w:rsidRPr="00A93F1D">
        <w:rPr>
          <w:rFonts w:ascii="Times New Roman" w:hAnsi="Times New Roman" w:cs="Times New Roman"/>
          <w:b/>
          <w:bCs/>
          <w:i w:val="0"/>
          <w:iCs w:val="0"/>
          <w:color w:val="000000" w:themeColor="text1"/>
          <w:sz w:val="26"/>
          <w:szCs w:val="26"/>
        </w:rPr>
        <w:t>Recognizing</w:t>
      </w:r>
      <w:r w:rsidRPr="00A93F1D">
        <w:rPr>
          <w:rFonts w:ascii="Times New Roman" w:hAnsi="Times New Roman" w:cs="Times New Roman"/>
          <w:b/>
          <w:bCs/>
          <w:i w:val="0"/>
          <w:iCs w:val="0"/>
          <w:color w:val="000000" w:themeColor="text1"/>
          <w:spacing w:val="22"/>
          <w:sz w:val="26"/>
          <w:szCs w:val="26"/>
        </w:rPr>
        <w:t xml:space="preserve"> </w:t>
      </w:r>
      <w:r w:rsidRPr="00A93F1D">
        <w:rPr>
          <w:rFonts w:ascii="Times New Roman" w:hAnsi="Times New Roman" w:cs="Times New Roman"/>
          <w:b/>
          <w:bCs/>
          <w:i w:val="0"/>
          <w:iCs w:val="0"/>
          <w:color w:val="000000" w:themeColor="text1"/>
          <w:spacing w:val="-2"/>
          <w:sz w:val="26"/>
          <w:szCs w:val="26"/>
        </w:rPr>
        <w:t>Trends</w:t>
      </w:r>
    </w:p>
    <w:p w14:paraId="2246F8A1" w14:textId="77777777" w:rsidR="005407B2" w:rsidRPr="00A93F1D" w:rsidRDefault="005407B2" w:rsidP="00A5253B">
      <w:pPr>
        <w:pStyle w:val="BodyText"/>
        <w:spacing w:line="480" w:lineRule="auto"/>
        <w:ind w:right="-58"/>
        <w:jc w:val="both"/>
      </w:pPr>
      <w:r w:rsidRPr="00A93F1D">
        <w:t>We continuously monitor the pulse of the market to stay ahead of the curve in the fast- changing fashion industry. We are in constant conversation with those who are shaping the market directly through their choices, indirectly through their inventions along with policy-makers and expert trend-spotters.</w:t>
      </w:r>
    </w:p>
    <w:p w14:paraId="45FA314C" w14:textId="548DF3DB" w:rsidR="005407B2" w:rsidRPr="00A93F1D" w:rsidRDefault="005407B2" w:rsidP="00A5253B">
      <w:pPr>
        <w:pStyle w:val="Heading4"/>
        <w:spacing w:before="226" w:after="240" w:line="480" w:lineRule="auto"/>
        <w:ind w:right="-58"/>
        <w:rPr>
          <w:rFonts w:ascii="Times New Roman" w:hAnsi="Times New Roman" w:cs="Times New Roman"/>
          <w:b/>
          <w:bCs/>
          <w:i w:val="0"/>
          <w:iCs w:val="0"/>
          <w:color w:val="000000" w:themeColor="text1"/>
          <w:sz w:val="26"/>
          <w:szCs w:val="26"/>
        </w:rPr>
      </w:pPr>
      <w:r w:rsidRPr="00A93F1D">
        <w:rPr>
          <w:rFonts w:ascii="Times New Roman" w:hAnsi="Times New Roman" w:cs="Times New Roman"/>
          <w:b/>
          <w:bCs/>
          <w:i w:val="0"/>
          <w:iCs w:val="0"/>
          <w:color w:val="000000" w:themeColor="text1"/>
          <w:sz w:val="26"/>
          <w:szCs w:val="26"/>
        </w:rPr>
        <w:t>Corporate</w:t>
      </w:r>
      <w:r w:rsidRPr="00A93F1D">
        <w:rPr>
          <w:rFonts w:ascii="Times New Roman" w:hAnsi="Times New Roman" w:cs="Times New Roman"/>
          <w:b/>
          <w:bCs/>
          <w:i w:val="0"/>
          <w:iCs w:val="0"/>
          <w:color w:val="000000" w:themeColor="text1"/>
          <w:spacing w:val="10"/>
          <w:sz w:val="26"/>
          <w:szCs w:val="26"/>
        </w:rPr>
        <w:t xml:space="preserve"> </w:t>
      </w:r>
      <w:r w:rsidRPr="00A93F1D">
        <w:rPr>
          <w:rFonts w:ascii="Times New Roman" w:hAnsi="Times New Roman" w:cs="Times New Roman"/>
          <w:b/>
          <w:bCs/>
          <w:i w:val="0"/>
          <w:iCs w:val="0"/>
          <w:color w:val="000000" w:themeColor="text1"/>
          <w:sz w:val="26"/>
          <w:szCs w:val="26"/>
        </w:rPr>
        <w:t>Social</w:t>
      </w:r>
      <w:r w:rsidRPr="00A93F1D">
        <w:rPr>
          <w:rFonts w:ascii="Times New Roman" w:hAnsi="Times New Roman" w:cs="Times New Roman"/>
          <w:b/>
          <w:bCs/>
          <w:i w:val="0"/>
          <w:iCs w:val="0"/>
          <w:color w:val="000000" w:themeColor="text1"/>
          <w:spacing w:val="10"/>
          <w:sz w:val="26"/>
          <w:szCs w:val="26"/>
        </w:rPr>
        <w:t xml:space="preserve"> </w:t>
      </w:r>
      <w:r w:rsidRPr="00A93F1D">
        <w:rPr>
          <w:rFonts w:ascii="Times New Roman" w:hAnsi="Times New Roman" w:cs="Times New Roman"/>
          <w:b/>
          <w:bCs/>
          <w:i w:val="0"/>
          <w:iCs w:val="0"/>
          <w:color w:val="000000" w:themeColor="text1"/>
          <w:spacing w:val="-2"/>
          <w:sz w:val="26"/>
          <w:szCs w:val="26"/>
        </w:rPr>
        <w:t>Responsibility</w:t>
      </w:r>
    </w:p>
    <w:p w14:paraId="2A421A2F" w14:textId="77777777" w:rsidR="005407B2" w:rsidRPr="00A93F1D" w:rsidRDefault="005407B2" w:rsidP="00A5253B">
      <w:pPr>
        <w:pStyle w:val="BodyText"/>
        <w:spacing w:line="480" w:lineRule="auto"/>
        <w:ind w:right="-58"/>
        <w:jc w:val="both"/>
      </w:pPr>
      <w:r w:rsidRPr="00A93F1D">
        <w:t>Mrs. Rajashree Birla is an exemplar in the area of community initiatives and rural development. She spearheads the Aditya Birla Centre for Community Initiatives and Rural Development, the Group’s apex body responsible for development projects.</w:t>
      </w:r>
    </w:p>
    <w:p w14:paraId="44F3544A" w14:textId="77777777" w:rsidR="005407B2" w:rsidRPr="00A93F1D" w:rsidRDefault="005407B2" w:rsidP="00A5253B">
      <w:pPr>
        <w:pStyle w:val="BodyText"/>
        <w:spacing w:before="226" w:line="480" w:lineRule="auto"/>
        <w:ind w:right="-58"/>
      </w:pPr>
      <w:r w:rsidRPr="00A93F1D">
        <w:t>Mrs.</w:t>
      </w:r>
      <w:r w:rsidRPr="00A93F1D">
        <w:rPr>
          <w:spacing w:val="8"/>
        </w:rPr>
        <w:t xml:space="preserve"> </w:t>
      </w:r>
      <w:r w:rsidRPr="00A93F1D">
        <w:t>Birla</w:t>
      </w:r>
      <w:r w:rsidRPr="00A93F1D">
        <w:rPr>
          <w:spacing w:val="8"/>
        </w:rPr>
        <w:t xml:space="preserve"> </w:t>
      </w:r>
      <w:r w:rsidRPr="00A93F1D">
        <w:t>oversees</w:t>
      </w:r>
      <w:r w:rsidRPr="00A93F1D">
        <w:rPr>
          <w:spacing w:val="7"/>
        </w:rPr>
        <w:t xml:space="preserve"> </w:t>
      </w:r>
      <w:r w:rsidRPr="00A93F1D">
        <w:t>the</w:t>
      </w:r>
      <w:r w:rsidRPr="00A93F1D">
        <w:rPr>
          <w:spacing w:val="9"/>
        </w:rPr>
        <w:t xml:space="preserve"> </w:t>
      </w:r>
      <w:r w:rsidRPr="00A93F1D">
        <w:t>Group’s</w:t>
      </w:r>
      <w:r w:rsidRPr="00A93F1D">
        <w:rPr>
          <w:spacing w:val="8"/>
        </w:rPr>
        <w:t xml:space="preserve"> </w:t>
      </w:r>
      <w:r w:rsidRPr="00A93F1D">
        <w:t>social</w:t>
      </w:r>
      <w:r w:rsidRPr="00A93F1D">
        <w:rPr>
          <w:spacing w:val="9"/>
        </w:rPr>
        <w:t xml:space="preserve"> </w:t>
      </w:r>
      <w:r w:rsidRPr="00A93F1D">
        <w:t>and</w:t>
      </w:r>
      <w:r w:rsidRPr="00A93F1D">
        <w:rPr>
          <w:spacing w:val="8"/>
        </w:rPr>
        <w:t xml:space="preserve"> </w:t>
      </w:r>
      <w:r w:rsidRPr="00A93F1D">
        <w:t>welfare</w:t>
      </w:r>
      <w:r w:rsidRPr="00A93F1D">
        <w:rPr>
          <w:spacing w:val="8"/>
        </w:rPr>
        <w:t xml:space="preserve"> </w:t>
      </w:r>
      <w:r w:rsidRPr="00A93F1D">
        <w:t>driven</w:t>
      </w:r>
      <w:r w:rsidRPr="00A93F1D">
        <w:rPr>
          <w:spacing w:val="8"/>
        </w:rPr>
        <w:t xml:space="preserve"> </w:t>
      </w:r>
      <w:r w:rsidRPr="00A93F1D">
        <w:t>work</w:t>
      </w:r>
      <w:r w:rsidRPr="00A93F1D">
        <w:rPr>
          <w:spacing w:val="9"/>
        </w:rPr>
        <w:t xml:space="preserve"> </w:t>
      </w:r>
      <w:r w:rsidRPr="00A93F1D">
        <w:t>across</w:t>
      </w:r>
      <w:r w:rsidRPr="00A93F1D">
        <w:rPr>
          <w:spacing w:val="8"/>
        </w:rPr>
        <w:t xml:space="preserve"> </w:t>
      </w:r>
      <w:r w:rsidRPr="00A93F1D">
        <w:t>its</w:t>
      </w:r>
      <w:r w:rsidRPr="00A93F1D">
        <w:rPr>
          <w:spacing w:val="8"/>
        </w:rPr>
        <w:t xml:space="preserve"> </w:t>
      </w:r>
      <w:r w:rsidRPr="00A93F1D">
        <w:rPr>
          <w:spacing w:val="-2"/>
        </w:rPr>
        <w:t>companies.</w:t>
      </w:r>
    </w:p>
    <w:p w14:paraId="7704126D" w14:textId="39FC95B6" w:rsidR="005407B2" w:rsidRPr="00A93F1D" w:rsidRDefault="005407B2" w:rsidP="00A5253B">
      <w:pPr>
        <w:pStyle w:val="BodyText"/>
        <w:spacing w:line="480" w:lineRule="auto"/>
        <w:ind w:right="-58"/>
        <w:jc w:val="both"/>
      </w:pPr>
      <w:r w:rsidRPr="00A93F1D">
        <w:t>Mrs. Birla is the Chairperson of the FICCI – Aditya Birla CSR Centre for Excellence, Habitat for Humanity (India) and is on the Board of the Asia Pacific Committee as well as Habitat’s Global Committee.</w:t>
      </w:r>
    </w:p>
    <w:p w14:paraId="2D38F7E6" w14:textId="13623666" w:rsidR="005407B2" w:rsidRPr="00A93F1D" w:rsidRDefault="005407B2" w:rsidP="004D71A5">
      <w:pPr>
        <w:pStyle w:val="ListParagraph"/>
        <w:widowControl w:val="0"/>
        <w:numPr>
          <w:ilvl w:val="0"/>
          <w:numId w:val="21"/>
        </w:numPr>
        <w:tabs>
          <w:tab w:val="left" w:pos="1509"/>
        </w:tabs>
        <w:autoSpaceDE w:val="0"/>
        <w:autoSpaceDN w:val="0"/>
        <w:spacing w:before="230" w:after="0" w:line="480" w:lineRule="auto"/>
        <w:ind w:right="-58"/>
        <w:contextualSpacing w:val="0"/>
        <w:rPr>
          <w:rFonts w:ascii="Times New Roman" w:hAnsi="Times New Roman" w:cs="Times New Roman"/>
          <w:b/>
          <w:sz w:val="26"/>
          <w:szCs w:val="26"/>
        </w:rPr>
      </w:pPr>
      <w:r w:rsidRPr="00A93F1D">
        <w:rPr>
          <w:rFonts w:ascii="Times New Roman" w:hAnsi="Times New Roman" w:cs="Times New Roman"/>
          <w:b/>
          <w:sz w:val="26"/>
          <w:szCs w:val="26"/>
        </w:rPr>
        <w:lastRenderedPageBreak/>
        <w:t>ABFRL's</w:t>
      </w:r>
      <w:r w:rsidRPr="00A93F1D">
        <w:rPr>
          <w:rFonts w:ascii="Times New Roman" w:hAnsi="Times New Roman" w:cs="Times New Roman"/>
          <w:b/>
          <w:spacing w:val="18"/>
          <w:sz w:val="26"/>
          <w:szCs w:val="26"/>
        </w:rPr>
        <w:t xml:space="preserve"> </w:t>
      </w:r>
      <w:r w:rsidRPr="00A93F1D">
        <w:rPr>
          <w:rFonts w:ascii="Times New Roman" w:hAnsi="Times New Roman" w:cs="Times New Roman"/>
          <w:b/>
          <w:sz w:val="26"/>
          <w:szCs w:val="26"/>
        </w:rPr>
        <w:t>CSR</w:t>
      </w:r>
      <w:r w:rsidRPr="00A93F1D">
        <w:rPr>
          <w:rFonts w:ascii="Times New Roman" w:hAnsi="Times New Roman" w:cs="Times New Roman"/>
          <w:b/>
          <w:spacing w:val="19"/>
          <w:sz w:val="26"/>
          <w:szCs w:val="26"/>
        </w:rPr>
        <w:t xml:space="preserve"> </w:t>
      </w:r>
      <w:r w:rsidRPr="00A93F1D">
        <w:rPr>
          <w:rFonts w:ascii="Times New Roman" w:hAnsi="Times New Roman" w:cs="Times New Roman"/>
          <w:b/>
          <w:spacing w:val="-2"/>
          <w:sz w:val="26"/>
          <w:szCs w:val="26"/>
        </w:rPr>
        <w:t>Mission</w:t>
      </w:r>
    </w:p>
    <w:p w14:paraId="5839A974" w14:textId="5222BE9A" w:rsidR="005407B2" w:rsidRPr="00A93F1D" w:rsidRDefault="005407B2" w:rsidP="00A81EAF">
      <w:pPr>
        <w:pStyle w:val="BodyText"/>
        <w:spacing w:line="480" w:lineRule="auto"/>
        <w:ind w:left="142" w:right="-58"/>
      </w:pPr>
      <w:r w:rsidRPr="00A93F1D">
        <w:t>“Weaving</w:t>
      </w:r>
      <w:r w:rsidRPr="00A93F1D">
        <w:rPr>
          <w:spacing w:val="10"/>
        </w:rPr>
        <w:t xml:space="preserve"> </w:t>
      </w:r>
      <w:r w:rsidRPr="00A93F1D">
        <w:t>benefits</w:t>
      </w:r>
      <w:r w:rsidRPr="00A93F1D">
        <w:rPr>
          <w:spacing w:val="10"/>
        </w:rPr>
        <w:t xml:space="preserve"> </w:t>
      </w:r>
      <w:r w:rsidRPr="00A93F1D">
        <w:t>for</w:t>
      </w:r>
      <w:r w:rsidRPr="00A93F1D">
        <w:rPr>
          <w:spacing w:val="11"/>
        </w:rPr>
        <w:t xml:space="preserve"> </w:t>
      </w:r>
      <w:r w:rsidRPr="00A93F1D">
        <w:t>our</w:t>
      </w:r>
      <w:r w:rsidRPr="00A93F1D">
        <w:rPr>
          <w:spacing w:val="10"/>
        </w:rPr>
        <w:t xml:space="preserve"> </w:t>
      </w:r>
      <w:r w:rsidRPr="00A93F1D">
        <w:rPr>
          <w:spacing w:val="-2"/>
        </w:rPr>
        <w:t>future”</w:t>
      </w:r>
    </w:p>
    <w:p w14:paraId="5EFD9A3C" w14:textId="7A1A08F1" w:rsidR="005407B2" w:rsidRPr="00A93F1D" w:rsidRDefault="005407B2" w:rsidP="00A81EAF">
      <w:pPr>
        <w:pStyle w:val="BodyText"/>
        <w:spacing w:line="480" w:lineRule="auto"/>
        <w:ind w:left="142" w:right="-58"/>
        <w:jc w:val="both"/>
      </w:pPr>
      <w:r w:rsidRPr="00A93F1D">
        <w:t xml:space="preserve">To make a meaningful impact on the lives of individuals in communities around </w:t>
      </w:r>
      <w:r w:rsidR="00A81EAF" w:rsidRPr="00A93F1D">
        <w:t xml:space="preserve"> </w:t>
      </w:r>
      <w:r w:rsidRPr="00A93F1D">
        <w:t>us by developing model villages through our focus on Education, Health &amp; Sanitation, Water &amp; Watershed, Digitalization and Skill Development. To facilitate a culture of caring in the organization through employee volunteering.</w:t>
      </w:r>
    </w:p>
    <w:p w14:paraId="6857E6A8" w14:textId="5488AC5C" w:rsidR="005407B2" w:rsidRPr="00A93F1D" w:rsidRDefault="005407B2" w:rsidP="004D71A5">
      <w:pPr>
        <w:pStyle w:val="ListParagraph"/>
        <w:widowControl w:val="0"/>
        <w:numPr>
          <w:ilvl w:val="0"/>
          <w:numId w:val="21"/>
        </w:numPr>
        <w:tabs>
          <w:tab w:val="left" w:pos="1509"/>
        </w:tabs>
        <w:autoSpaceDE w:val="0"/>
        <w:autoSpaceDN w:val="0"/>
        <w:spacing w:before="136" w:after="0" w:line="480" w:lineRule="auto"/>
        <w:ind w:right="-58"/>
        <w:contextualSpacing w:val="0"/>
        <w:rPr>
          <w:rFonts w:ascii="Times New Roman" w:hAnsi="Times New Roman" w:cs="Times New Roman"/>
          <w:b/>
          <w:sz w:val="26"/>
          <w:szCs w:val="26"/>
        </w:rPr>
      </w:pPr>
      <w:r w:rsidRPr="00A93F1D">
        <w:rPr>
          <w:rFonts w:ascii="Times New Roman" w:hAnsi="Times New Roman" w:cs="Times New Roman"/>
          <w:b/>
          <w:w w:val="105"/>
          <w:sz w:val="26"/>
          <w:szCs w:val="26"/>
        </w:rPr>
        <w:t>Focus</w:t>
      </w:r>
      <w:r w:rsidRPr="00A93F1D">
        <w:rPr>
          <w:rFonts w:ascii="Times New Roman" w:hAnsi="Times New Roman" w:cs="Times New Roman"/>
          <w:b/>
          <w:spacing w:val="-12"/>
          <w:w w:val="105"/>
          <w:sz w:val="26"/>
          <w:szCs w:val="26"/>
        </w:rPr>
        <w:t xml:space="preserve"> </w:t>
      </w:r>
      <w:r w:rsidRPr="00A93F1D">
        <w:rPr>
          <w:rFonts w:ascii="Times New Roman" w:hAnsi="Times New Roman" w:cs="Times New Roman"/>
          <w:b/>
          <w:spacing w:val="-2"/>
          <w:w w:val="105"/>
          <w:sz w:val="26"/>
          <w:szCs w:val="26"/>
        </w:rPr>
        <w:t>Areas</w:t>
      </w:r>
    </w:p>
    <w:p w14:paraId="3A6C2D83" w14:textId="14DCFBF9" w:rsidR="000B6A14" w:rsidRPr="00A93F1D" w:rsidRDefault="005407B2" w:rsidP="00A81EAF">
      <w:pPr>
        <w:pStyle w:val="BodyText"/>
        <w:spacing w:line="480" w:lineRule="auto"/>
        <w:ind w:right="-58"/>
        <w:jc w:val="both"/>
        <w:rPr>
          <w:spacing w:val="-5"/>
        </w:rPr>
      </w:pPr>
      <w:r w:rsidRPr="00A93F1D">
        <w:rPr>
          <w:b/>
        </w:rPr>
        <w:t xml:space="preserve">Education: </w:t>
      </w:r>
      <w:r w:rsidRPr="00A93F1D">
        <w:t>Improving educational outcomes by providing access to quality education through</w:t>
      </w:r>
      <w:r w:rsidRPr="00A93F1D">
        <w:rPr>
          <w:spacing w:val="71"/>
        </w:rPr>
        <w:t xml:space="preserve"> </w:t>
      </w:r>
      <w:r w:rsidRPr="00A93F1D">
        <w:t>a</w:t>
      </w:r>
      <w:r w:rsidRPr="00A93F1D">
        <w:rPr>
          <w:spacing w:val="70"/>
        </w:rPr>
        <w:t xml:space="preserve"> </w:t>
      </w:r>
      <w:r w:rsidRPr="00A93F1D">
        <w:t>variety</w:t>
      </w:r>
      <w:r w:rsidRPr="00A93F1D">
        <w:rPr>
          <w:spacing w:val="74"/>
        </w:rPr>
        <w:t xml:space="preserve"> </w:t>
      </w:r>
      <w:r w:rsidRPr="00A93F1D">
        <w:t>of</w:t>
      </w:r>
      <w:r w:rsidRPr="00A93F1D">
        <w:rPr>
          <w:spacing w:val="73"/>
        </w:rPr>
        <w:t xml:space="preserve"> </w:t>
      </w:r>
      <w:r w:rsidRPr="00A93F1D">
        <w:t>means,</w:t>
      </w:r>
      <w:r w:rsidRPr="00A93F1D">
        <w:rPr>
          <w:spacing w:val="72"/>
        </w:rPr>
        <w:t xml:space="preserve"> </w:t>
      </w:r>
      <w:r w:rsidRPr="00A93F1D">
        <w:t>including</w:t>
      </w:r>
      <w:r w:rsidRPr="00A93F1D">
        <w:rPr>
          <w:spacing w:val="71"/>
        </w:rPr>
        <w:t xml:space="preserve"> </w:t>
      </w:r>
      <w:r w:rsidRPr="00A93F1D">
        <w:t>Academic</w:t>
      </w:r>
      <w:r w:rsidRPr="00A93F1D">
        <w:rPr>
          <w:spacing w:val="72"/>
        </w:rPr>
        <w:t xml:space="preserve"> </w:t>
      </w:r>
      <w:r w:rsidRPr="00A93F1D">
        <w:t>Support</w:t>
      </w:r>
      <w:r w:rsidRPr="00A93F1D">
        <w:rPr>
          <w:spacing w:val="71"/>
        </w:rPr>
        <w:t xml:space="preserve"> </w:t>
      </w:r>
      <w:r w:rsidRPr="00A93F1D">
        <w:t>Centres</w:t>
      </w:r>
      <w:r w:rsidRPr="00A93F1D">
        <w:rPr>
          <w:spacing w:val="71"/>
        </w:rPr>
        <w:t xml:space="preserve"> </w:t>
      </w:r>
      <w:r w:rsidRPr="00A93F1D">
        <w:t>in</w:t>
      </w:r>
      <w:r w:rsidRPr="00A93F1D">
        <w:rPr>
          <w:spacing w:val="72"/>
        </w:rPr>
        <w:t xml:space="preserve"> </w:t>
      </w:r>
      <w:r w:rsidRPr="00A93F1D">
        <w:t>villages,</w:t>
      </w:r>
      <w:r w:rsidRPr="00A93F1D">
        <w:rPr>
          <w:spacing w:val="74"/>
        </w:rPr>
        <w:t xml:space="preserve"> </w:t>
      </w:r>
      <w:r w:rsidRPr="00A93F1D">
        <w:rPr>
          <w:spacing w:val="-5"/>
        </w:rPr>
        <w:t>at</w:t>
      </w:r>
      <w:bookmarkStart w:id="3" w:name="_Hlk176864467"/>
      <w:r w:rsidR="00A81EAF" w:rsidRPr="00A93F1D">
        <w:rPr>
          <w:spacing w:val="-5"/>
        </w:rPr>
        <w:t xml:space="preserve"> </w:t>
      </w:r>
      <w:r w:rsidR="000B6A14" w:rsidRPr="00A93F1D">
        <w:t>Municipal and other schools supported by us, teachers' training, setting up libraries, providing educational aid and scholarships, special coaching classes for rural girls and continuing education for dropouts.</w:t>
      </w:r>
    </w:p>
    <w:p w14:paraId="631ADDF1" w14:textId="77777777" w:rsidR="000B6A14" w:rsidRPr="00A93F1D" w:rsidRDefault="000B6A14" w:rsidP="00A81EAF">
      <w:pPr>
        <w:pStyle w:val="BodyText"/>
        <w:spacing w:before="226" w:line="480" w:lineRule="auto"/>
        <w:ind w:right="-58"/>
        <w:jc w:val="both"/>
      </w:pPr>
      <w:r w:rsidRPr="00A93F1D">
        <w:rPr>
          <w:b/>
        </w:rPr>
        <w:t xml:space="preserve">Health &amp; Sanitation: </w:t>
      </w:r>
      <w:r w:rsidRPr="00A93F1D">
        <w:t>Ensuring healthy communities in underserved villages through eye camps, school health camps, dental camps, specialized health camps such as cancer screening and awareness camps, and pulse polio immunization drive. Providing dignity of life by facilitating access to water, sanitation and hygiene through our partners and government organizations.</w:t>
      </w:r>
    </w:p>
    <w:p w14:paraId="18C16136" w14:textId="77777777" w:rsidR="000B6A14" w:rsidRPr="00A93F1D" w:rsidRDefault="000B6A14" w:rsidP="00A81EAF">
      <w:pPr>
        <w:pStyle w:val="BodyText"/>
        <w:spacing w:before="225" w:line="480" w:lineRule="auto"/>
        <w:ind w:right="-58"/>
        <w:jc w:val="both"/>
      </w:pPr>
      <w:r w:rsidRPr="00A93F1D">
        <w:rPr>
          <w:b/>
        </w:rPr>
        <w:t xml:space="preserve">Sustainable Livelihood: </w:t>
      </w:r>
      <w:r w:rsidRPr="00A93F1D">
        <w:t>Empowering people and providing them pathways for sustainable livelihoods through coaching at skill training centres as a part of the Kaushalya initiative, and training youth in career readiness.</w:t>
      </w:r>
    </w:p>
    <w:p w14:paraId="4DBB155B" w14:textId="77777777" w:rsidR="000B6A14" w:rsidRPr="00A93F1D" w:rsidRDefault="000B6A14" w:rsidP="00A81EAF">
      <w:pPr>
        <w:pStyle w:val="BodyText"/>
        <w:spacing w:before="225" w:line="480" w:lineRule="auto"/>
        <w:ind w:right="-58"/>
        <w:jc w:val="both"/>
      </w:pPr>
      <w:r w:rsidRPr="00A93F1D">
        <w:rPr>
          <w:b/>
        </w:rPr>
        <w:t xml:space="preserve">Water &amp; watershed: </w:t>
      </w:r>
      <w:r w:rsidRPr="00A93F1D">
        <w:t>Safeguarding water sources for communities through rainwater harvesting, borewell recharge pits and by recharging water bodies in water stressed villages. Providing safe drinking water for villages by installing water purifying plants, called Water ATMs.</w:t>
      </w:r>
    </w:p>
    <w:p w14:paraId="1D2F1B81" w14:textId="77777777" w:rsidR="000B6A14" w:rsidRPr="00A93F1D" w:rsidRDefault="000B6A14" w:rsidP="00A81EAF">
      <w:pPr>
        <w:pStyle w:val="BodyText"/>
        <w:spacing w:before="226" w:line="480" w:lineRule="auto"/>
        <w:ind w:right="-58"/>
        <w:jc w:val="both"/>
      </w:pPr>
      <w:r w:rsidRPr="00A93F1D">
        <w:rPr>
          <w:b/>
        </w:rPr>
        <w:lastRenderedPageBreak/>
        <w:t xml:space="preserve">Digitalizing: </w:t>
      </w:r>
      <w:r w:rsidRPr="00A93F1D">
        <w:t>Digitalizing villages to mainstream its residents to modern ways of life, through Village Information Centres and SMART Classrooms. Once functional, these facilities will provide access to E-health, E-education, E-banking and E-employment among other digital services.</w:t>
      </w:r>
    </w:p>
    <w:bookmarkEnd w:id="3"/>
    <w:p w14:paraId="72EF57A6" w14:textId="77777777" w:rsidR="000B6A14" w:rsidRPr="00A93F1D" w:rsidRDefault="000B6A14" w:rsidP="00D9552E">
      <w:pPr>
        <w:pStyle w:val="BodyText"/>
        <w:spacing w:line="480" w:lineRule="auto"/>
        <w:ind w:left="142" w:right="-58"/>
        <w:jc w:val="both"/>
      </w:pPr>
    </w:p>
    <w:bookmarkEnd w:id="2"/>
    <w:p w14:paraId="79F8E1AE" w14:textId="0CCA519D" w:rsidR="004A25AA" w:rsidRPr="00A93F1D" w:rsidRDefault="004A25AA" w:rsidP="00D9552E">
      <w:pPr>
        <w:spacing w:line="480" w:lineRule="auto"/>
        <w:ind w:left="142" w:right="-58"/>
        <w:rPr>
          <w:rFonts w:ascii="Times New Roman" w:hAnsi="Times New Roman" w:cs="Times New Roman"/>
          <w:b/>
          <w:bCs/>
          <w:lang w:val="en-IN"/>
        </w:rPr>
      </w:pPr>
    </w:p>
    <w:p w14:paraId="6335FD05" w14:textId="77777777" w:rsidR="00D8288D" w:rsidRPr="00A93F1D" w:rsidRDefault="00D8288D" w:rsidP="00D9552E">
      <w:pPr>
        <w:spacing w:line="480" w:lineRule="auto"/>
        <w:ind w:left="142" w:right="-58"/>
        <w:rPr>
          <w:rFonts w:ascii="Times New Roman" w:hAnsi="Times New Roman" w:cs="Times New Roman"/>
          <w:b/>
          <w:bCs/>
          <w:lang w:val="en-IN"/>
        </w:rPr>
      </w:pPr>
    </w:p>
    <w:p w14:paraId="0DDCF087" w14:textId="1871E454" w:rsidR="00D8288D" w:rsidRPr="00A93F1D" w:rsidRDefault="00D8288D" w:rsidP="00D9552E">
      <w:pPr>
        <w:spacing w:line="480" w:lineRule="auto"/>
        <w:rPr>
          <w:rFonts w:ascii="Times New Roman" w:hAnsi="Times New Roman" w:cs="Times New Roman"/>
          <w:b/>
          <w:bCs/>
          <w:lang w:val="en-IN"/>
        </w:rPr>
      </w:pPr>
    </w:p>
    <w:p w14:paraId="2BEE2080" w14:textId="77777777" w:rsidR="00007E19" w:rsidRPr="00A93F1D" w:rsidRDefault="00007E19" w:rsidP="00D9552E">
      <w:pPr>
        <w:spacing w:line="480" w:lineRule="auto"/>
        <w:rPr>
          <w:rFonts w:ascii="Times New Roman" w:hAnsi="Times New Roman" w:cs="Times New Roman"/>
          <w:lang w:val="en-IN"/>
        </w:rPr>
      </w:pPr>
    </w:p>
    <w:p w14:paraId="5E313511" w14:textId="77777777" w:rsidR="00007E19" w:rsidRPr="00A93F1D" w:rsidRDefault="00007E19" w:rsidP="00D9552E">
      <w:pPr>
        <w:spacing w:line="480" w:lineRule="auto"/>
        <w:rPr>
          <w:rFonts w:ascii="Times New Roman" w:hAnsi="Times New Roman" w:cs="Times New Roman"/>
          <w:lang w:val="en-IN"/>
        </w:rPr>
      </w:pPr>
    </w:p>
    <w:p w14:paraId="0E89DF3D" w14:textId="77777777" w:rsidR="00007E19" w:rsidRPr="00A93F1D" w:rsidRDefault="00007E19" w:rsidP="00D9552E">
      <w:pPr>
        <w:spacing w:line="480" w:lineRule="auto"/>
        <w:rPr>
          <w:rFonts w:ascii="Times New Roman" w:hAnsi="Times New Roman" w:cs="Times New Roman"/>
          <w:lang w:val="en-IN"/>
        </w:rPr>
      </w:pPr>
    </w:p>
    <w:p w14:paraId="0D328BFF" w14:textId="77777777" w:rsidR="00007E19" w:rsidRPr="00A93F1D" w:rsidRDefault="00007E19" w:rsidP="00D9552E">
      <w:pPr>
        <w:spacing w:line="480" w:lineRule="auto"/>
        <w:rPr>
          <w:rFonts w:ascii="Times New Roman" w:hAnsi="Times New Roman" w:cs="Times New Roman"/>
          <w:lang w:val="en-IN"/>
        </w:rPr>
      </w:pPr>
    </w:p>
    <w:p w14:paraId="5D591B9E" w14:textId="77777777" w:rsidR="006031A2" w:rsidRPr="00A93F1D" w:rsidRDefault="006031A2" w:rsidP="00D9552E">
      <w:pPr>
        <w:spacing w:line="480" w:lineRule="auto"/>
        <w:rPr>
          <w:rFonts w:ascii="Times New Roman" w:hAnsi="Times New Roman" w:cs="Times New Roman"/>
          <w:lang w:val="en-IN"/>
        </w:rPr>
      </w:pPr>
    </w:p>
    <w:p w14:paraId="7E1D947C" w14:textId="288417F3" w:rsidR="00BE50E4" w:rsidRPr="00A93F1D" w:rsidRDefault="00BE50E4" w:rsidP="00D9552E">
      <w:pPr>
        <w:tabs>
          <w:tab w:val="left" w:pos="2780"/>
        </w:tabs>
        <w:spacing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 xml:space="preserve">                                               </w:t>
      </w:r>
    </w:p>
    <w:p w14:paraId="6D3EDD2A" w14:textId="77777777" w:rsidR="00BE50E4" w:rsidRPr="00A93F1D" w:rsidRDefault="00BE50E4" w:rsidP="00D9552E">
      <w:pPr>
        <w:tabs>
          <w:tab w:val="left" w:pos="2780"/>
        </w:tabs>
        <w:spacing w:line="480" w:lineRule="auto"/>
        <w:rPr>
          <w:rFonts w:ascii="Times New Roman" w:hAnsi="Times New Roman" w:cs="Times New Roman"/>
          <w:b/>
          <w:bCs/>
          <w:sz w:val="28"/>
          <w:szCs w:val="28"/>
          <w:lang w:val="en-IN"/>
        </w:rPr>
      </w:pPr>
    </w:p>
    <w:p w14:paraId="5E79FF33" w14:textId="77777777" w:rsidR="00BE50E4" w:rsidRPr="00A93F1D" w:rsidRDefault="00BE50E4" w:rsidP="00D9552E">
      <w:pPr>
        <w:tabs>
          <w:tab w:val="left" w:pos="2780"/>
        </w:tabs>
        <w:spacing w:line="480" w:lineRule="auto"/>
        <w:rPr>
          <w:rFonts w:ascii="Times New Roman" w:hAnsi="Times New Roman" w:cs="Times New Roman"/>
          <w:b/>
          <w:bCs/>
          <w:sz w:val="28"/>
          <w:szCs w:val="28"/>
          <w:lang w:val="en-IN"/>
        </w:rPr>
      </w:pPr>
    </w:p>
    <w:p w14:paraId="7E71EC1E" w14:textId="210211AA" w:rsidR="00BE50E4" w:rsidRPr="00A93F1D" w:rsidRDefault="00BE50E4" w:rsidP="00D9552E">
      <w:pPr>
        <w:tabs>
          <w:tab w:val="left" w:pos="2780"/>
        </w:tabs>
        <w:spacing w:line="480" w:lineRule="auto"/>
        <w:rPr>
          <w:rFonts w:ascii="Times New Roman" w:hAnsi="Times New Roman" w:cs="Times New Roman"/>
          <w:b/>
          <w:bCs/>
          <w:sz w:val="28"/>
          <w:szCs w:val="28"/>
          <w:lang w:val="en-IN"/>
        </w:rPr>
      </w:pPr>
    </w:p>
    <w:p w14:paraId="676C5DAE" w14:textId="1ED0DBDB" w:rsidR="00A81EAF" w:rsidRPr="00A93F1D" w:rsidRDefault="00A81EAF" w:rsidP="00D9552E">
      <w:pPr>
        <w:tabs>
          <w:tab w:val="left" w:pos="2780"/>
        </w:tabs>
        <w:spacing w:line="480" w:lineRule="auto"/>
        <w:rPr>
          <w:rFonts w:ascii="Times New Roman" w:hAnsi="Times New Roman" w:cs="Times New Roman"/>
          <w:b/>
          <w:bCs/>
          <w:sz w:val="28"/>
          <w:szCs w:val="28"/>
          <w:lang w:val="en-IN"/>
        </w:rPr>
      </w:pPr>
    </w:p>
    <w:p w14:paraId="4D8F3095" w14:textId="77777777" w:rsidR="00A81EAF" w:rsidRPr="00A93F1D" w:rsidRDefault="00A81EAF" w:rsidP="00D9552E">
      <w:pPr>
        <w:tabs>
          <w:tab w:val="left" w:pos="2780"/>
        </w:tabs>
        <w:spacing w:line="480" w:lineRule="auto"/>
        <w:rPr>
          <w:rFonts w:ascii="Times New Roman" w:hAnsi="Times New Roman" w:cs="Times New Roman"/>
          <w:b/>
          <w:bCs/>
          <w:sz w:val="28"/>
          <w:szCs w:val="28"/>
          <w:lang w:val="en-IN"/>
        </w:rPr>
      </w:pPr>
    </w:p>
    <w:p w14:paraId="7CE92929" w14:textId="77777777" w:rsidR="00BE50E4" w:rsidRPr="00A93F1D" w:rsidRDefault="00BE50E4" w:rsidP="00D9552E">
      <w:pPr>
        <w:tabs>
          <w:tab w:val="left" w:pos="2780"/>
        </w:tabs>
        <w:spacing w:after="0" w:line="480" w:lineRule="auto"/>
        <w:rPr>
          <w:rFonts w:ascii="Times New Roman" w:hAnsi="Times New Roman" w:cs="Times New Roman"/>
          <w:b/>
          <w:bCs/>
          <w:sz w:val="28"/>
          <w:szCs w:val="28"/>
          <w:lang w:val="en-IN"/>
        </w:rPr>
      </w:pPr>
    </w:p>
    <w:p w14:paraId="270021FA" w14:textId="42DC1B18" w:rsidR="006A5E9B" w:rsidRPr="00A93F1D" w:rsidRDefault="006A5E9B" w:rsidP="00A81EAF">
      <w:pPr>
        <w:spacing w:line="480" w:lineRule="auto"/>
        <w:jc w:val="center"/>
        <w:rPr>
          <w:rFonts w:ascii="Times New Roman" w:hAnsi="Times New Roman" w:cs="Times New Roman"/>
          <w:b/>
          <w:bCs/>
          <w:sz w:val="28"/>
          <w:szCs w:val="28"/>
          <w:lang w:val="en-IN"/>
        </w:rPr>
      </w:pPr>
      <w:r w:rsidRPr="00A93F1D">
        <w:rPr>
          <w:rFonts w:ascii="Times New Roman" w:hAnsi="Times New Roman" w:cs="Times New Roman"/>
          <w:sz w:val="24"/>
          <w:szCs w:val="24"/>
        </w:rPr>
        <w:lastRenderedPageBreak/>
        <w:t>Table No. 4.1</w:t>
      </w:r>
    </w:p>
    <w:p w14:paraId="172C8683" w14:textId="07DB0D27" w:rsidR="006A5E9B" w:rsidRPr="00A93F1D" w:rsidRDefault="006A5E9B" w:rsidP="00D9552E">
      <w:pPr>
        <w:spacing w:line="480" w:lineRule="auto"/>
        <w:jc w:val="center"/>
        <w:rPr>
          <w:rFonts w:ascii="Times New Roman" w:hAnsi="Times New Roman" w:cs="Times New Roman"/>
          <w:b/>
          <w:bCs/>
          <w:sz w:val="24"/>
          <w:szCs w:val="24"/>
        </w:rPr>
      </w:pPr>
      <w:r w:rsidRPr="00A93F1D">
        <w:rPr>
          <w:rFonts w:ascii="Times New Roman" w:hAnsi="Times New Roman" w:cs="Times New Roman"/>
          <w:b/>
          <w:bCs/>
          <w:sz w:val="24"/>
          <w:szCs w:val="24"/>
        </w:rPr>
        <w:t>GENDER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892"/>
        <w:gridCol w:w="2396"/>
      </w:tblGrid>
      <w:tr w:rsidR="006A5E9B" w:rsidRPr="00A93F1D" w14:paraId="1E883C9B" w14:textId="77777777" w:rsidTr="00A81EAF">
        <w:trPr>
          <w:trHeight w:val="968"/>
          <w:jc w:val="center"/>
        </w:trPr>
        <w:tc>
          <w:tcPr>
            <w:tcW w:w="1980" w:type="dxa"/>
          </w:tcPr>
          <w:p w14:paraId="41F91294" w14:textId="77777777" w:rsidR="006A5E9B" w:rsidRPr="00A93F1D" w:rsidRDefault="006A5E9B" w:rsidP="00D9552E">
            <w:pPr>
              <w:pStyle w:val="TableParagraph"/>
              <w:spacing w:line="480" w:lineRule="auto"/>
              <w:ind w:right="302"/>
              <w:jc w:val="left"/>
              <w:rPr>
                <w:b/>
                <w:sz w:val="24"/>
              </w:rPr>
            </w:pPr>
            <w:r w:rsidRPr="00A93F1D">
              <w:rPr>
                <w:b/>
                <w:sz w:val="24"/>
              </w:rPr>
              <w:t>PARTICULAR</w:t>
            </w:r>
          </w:p>
        </w:tc>
        <w:tc>
          <w:tcPr>
            <w:tcW w:w="2892" w:type="dxa"/>
          </w:tcPr>
          <w:p w14:paraId="0B4A8625" w14:textId="77777777" w:rsidR="006A5E9B" w:rsidRPr="00A93F1D" w:rsidRDefault="006A5E9B" w:rsidP="00A81EAF">
            <w:pPr>
              <w:pStyle w:val="TableParagraph"/>
              <w:spacing w:line="480" w:lineRule="auto"/>
              <w:ind w:left="364" w:right="352"/>
              <w:rPr>
                <w:b/>
                <w:sz w:val="24"/>
              </w:rPr>
            </w:pPr>
            <w:r w:rsidRPr="00A93F1D">
              <w:rPr>
                <w:b/>
                <w:sz w:val="24"/>
              </w:rPr>
              <w:t>No.</w:t>
            </w:r>
            <w:r w:rsidRPr="00A93F1D">
              <w:rPr>
                <w:b/>
                <w:spacing w:val="-1"/>
                <w:sz w:val="24"/>
              </w:rPr>
              <w:t xml:space="preserve"> </w:t>
            </w:r>
            <w:r w:rsidRPr="00A93F1D">
              <w:rPr>
                <w:b/>
                <w:sz w:val="24"/>
              </w:rPr>
              <w:t>OF</w:t>
            </w:r>
          </w:p>
          <w:p w14:paraId="4508ECC4" w14:textId="1612223C" w:rsidR="006A5E9B" w:rsidRPr="00A93F1D" w:rsidRDefault="006A5E9B" w:rsidP="00A81EAF">
            <w:pPr>
              <w:pStyle w:val="TableParagraph"/>
              <w:spacing w:before="139" w:line="480" w:lineRule="auto"/>
              <w:ind w:right="-224"/>
              <w:rPr>
                <w:b/>
                <w:sz w:val="24"/>
              </w:rPr>
            </w:pPr>
            <w:r w:rsidRPr="00A93F1D">
              <w:rPr>
                <w:b/>
                <w:sz w:val="24"/>
              </w:rPr>
              <w:t>RESPONDENTS</w:t>
            </w:r>
          </w:p>
        </w:tc>
        <w:tc>
          <w:tcPr>
            <w:tcW w:w="2396" w:type="dxa"/>
          </w:tcPr>
          <w:p w14:paraId="0270054E" w14:textId="50B81B62" w:rsidR="006A5E9B" w:rsidRPr="00A93F1D" w:rsidRDefault="006A5E9B" w:rsidP="00A81EAF">
            <w:pPr>
              <w:pStyle w:val="TableParagraph"/>
              <w:spacing w:line="480" w:lineRule="auto"/>
              <w:ind w:right="341"/>
              <w:rPr>
                <w:b/>
                <w:sz w:val="24"/>
              </w:rPr>
            </w:pPr>
            <w:r w:rsidRPr="00A93F1D">
              <w:rPr>
                <w:b/>
                <w:sz w:val="24"/>
              </w:rPr>
              <w:t>PERCENTAGE</w:t>
            </w:r>
          </w:p>
        </w:tc>
      </w:tr>
      <w:tr w:rsidR="006A5E9B" w:rsidRPr="00A93F1D" w14:paraId="4C8F9752" w14:textId="77777777" w:rsidTr="00A81EAF">
        <w:trPr>
          <w:trHeight w:val="484"/>
          <w:jc w:val="center"/>
        </w:trPr>
        <w:tc>
          <w:tcPr>
            <w:tcW w:w="1980" w:type="dxa"/>
          </w:tcPr>
          <w:p w14:paraId="6B89D3C9" w14:textId="77777777" w:rsidR="006A5E9B" w:rsidRPr="00A93F1D" w:rsidRDefault="006A5E9B" w:rsidP="00D9552E">
            <w:pPr>
              <w:pStyle w:val="TableParagraph"/>
              <w:spacing w:line="480" w:lineRule="auto"/>
              <w:ind w:left="308" w:right="299"/>
              <w:rPr>
                <w:sz w:val="24"/>
              </w:rPr>
            </w:pPr>
            <w:r w:rsidRPr="00A93F1D">
              <w:rPr>
                <w:sz w:val="24"/>
              </w:rPr>
              <w:t>Female</w:t>
            </w:r>
          </w:p>
        </w:tc>
        <w:tc>
          <w:tcPr>
            <w:tcW w:w="2892" w:type="dxa"/>
          </w:tcPr>
          <w:p w14:paraId="218EAFD2" w14:textId="77777777" w:rsidR="006A5E9B" w:rsidRPr="00A93F1D" w:rsidRDefault="006A5E9B" w:rsidP="00D9552E">
            <w:pPr>
              <w:pStyle w:val="TableParagraph"/>
              <w:spacing w:line="480" w:lineRule="auto"/>
              <w:ind w:left="1153"/>
              <w:jc w:val="left"/>
              <w:rPr>
                <w:sz w:val="24"/>
              </w:rPr>
            </w:pPr>
            <w:r w:rsidRPr="00A93F1D">
              <w:rPr>
                <w:sz w:val="24"/>
              </w:rPr>
              <w:t>53</w:t>
            </w:r>
          </w:p>
        </w:tc>
        <w:tc>
          <w:tcPr>
            <w:tcW w:w="2396" w:type="dxa"/>
          </w:tcPr>
          <w:p w14:paraId="79FBD10B" w14:textId="77777777" w:rsidR="006A5E9B" w:rsidRPr="00A93F1D" w:rsidRDefault="006A5E9B" w:rsidP="00D9552E">
            <w:pPr>
              <w:pStyle w:val="TableParagraph"/>
              <w:spacing w:line="480" w:lineRule="auto"/>
              <w:ind w:left="344" w:right="339"/>
              <w:rPr>
                <w:sz w:val="24"/>
              </w:rPr>
            </w:pPr>
            <w:r w:rsidRPr="00A93F1D">
              <w:rPr>
                <w:sz w:val="24"/>
              </w:rPr>
              <w:t>53</w:t>
            </w:r>
          </w:p>
        </w:tc>
      </w:tr>
      <w:tr w:rsidR="006A5E9B" w:rsidRPr="00A93F1D" w14:paraId="20CBE61D" w14:textId="77777777" w:rsidTr="00A81EAF">
        <w:trPr>
          <w:trHeight w:val="484"/>
          <w:jc w:val="center"/>
        </w:trPr>
        <w:tc>
          <w:tcPr>
            <w:tcW w:w="1980" w:type="dxa"/>
          </w:tcPr>
          <w:p w14:paraId="3BACF63D" w14:textId="77777777" w:rsidR="006A5E9B" w:rsidRPr="00A93F1D" w:rsidRDefault="006A5E9B" w:rsidP="00D9552E">
            <w:pPr>
              <w:pStyle w:val="TableParagraph"/>
              <w:spacing w:line="480" w:lineRule="auto"/>
              <w:ind w:left="306" w:right="302"/>
              <w:jc w:val="left"/>
              <w:rPr>
                <w:sz w:val="24"/>
              </w:rPr>
            </w:pPr>
            <w:r w:rsidRPr="00A93F1D">
              <w:rPr>
                <w:sz w:val="24"/>
              </w:rPr>
              <w:t xml:space="preserve">          Male</w:t>
            </w:r>
          </w:p>
        </w:tc>
        <w:tc>
          <w:tcPr>
            <w:tcW w:w="2892" w:type="dxa"/>
          </w:tcPr>
          <w:p w14:paraId="756F46A4" w14:textId="77777777" w:rsidR="006A5E9B" w:rsidRPr="00A93F1D" w:rsidRDefault="006A5E9B" w:rsidP="00D9552E">
            <w:pPr>
              <w:pStyle w:val="TableParagraph"/>
              <w:spacing w:line="480" w:lineRule="auto"/>
              <w:ind w:left="1153"/>
              <w:jc w:val="left"/>
              <w:rPr>
                <w:sz w:val="24"/>
              </w:rPr>
            </w:pPr>
            <w:r w:rsidRPr="00A93F1D">
              <w:rPr>
                <w:sz w:val="24"/>
              </w:rPr>
              <w:t>47</w:t>
            </w:r>
          </w:p>
        </w:tc>
        <w:tc>
          <w:tcPr>
            <w:tcW w:w="2396" w:type="dxa"/>
          </w:tcPr>
          <w:p w14:paraId="48F60288" w14:textId="77777777" w:rsidR="006A5E9B" w:rsidRPr="00A93F1D" w:rsidRDefault="006A5E9B" w:rsidP="00D9552E">
            <w:pPr>
              <w:pStyle w:val="TableParagraph"/>
              <w:spacing w:line="480" w:lineRule="auto"/>
              <w:ind w:left="344" w:right="339"/>
              <w:rPr>
                <w:sz w:val="24"/>
              </w:rPr>
            </w:pPr>
            <w:r w:rsidRPr="00A93F1D">
              <w:rPr>
                <w:sz w:val="24"/>
              </w:rPr>
              <w:t>47</w:t>
            </w:r>
          </w:p>
        </w:tc>
      </w:tr>
      <w:tr w:rsidR="006A5E9B" w:rsidRPr="00A93F1D" w14:paraId="6AF9EF98" w14:textId="77777777" w:rsidTr="00A81EAF">
        <w:trPr>
          <w:trHeight w:val="484"/>
          <w:jc w:val="center"/>
        </w:trPr>
        <w:tc>
          <w:tcPr>
            <w:tcW w:w="1980" w:type="dxa"/>
          </w:tcPr>
          <w:p w14:paraId="49479DAF" w14:textId="77777777" w:rsidR="006A5E9B" w:rsidRPr="00A93F1D" w:rsidRDefault="006A5E9B" w:rsidP="00D9552E">
            <w:pPr>
              <w:pStyle w:val="TableParagraph"/>
              <w:spacing w:line="480" w:lineRule="auto"/>
              <w:ind w:left="308" w:right="300"/>
              <w:rPr>
                <w:sz w:val="24"/>
              </w:rPr>
            </w:pPr>
            <w:r w:rsidRPr="00A93F1D">
              <w:rPr>
                <w:sz w:val="24"/>
              </w:rPr>
              <w:t>Total</w:t>
            </w:r>
          </w:p>
        </w:tc>
        <w:tc>
          <w:tcPr>
            <w:tcW w:w="2892" w:type="dxa"/>
          </w:tcPr>
          <w:p w14:paraId="5B79106C" w14:textId="77777777" w:rsidR="006A5E9B" w:rsidRPr="00A93F1D" w:rsidRDefault="006A5E9B" w:rsidP="00D9552E">
            <w:pPr>
              <w:pStyle w:val="TableParagraph"/>
              <w:spacing w:line="480" w:lineRule="auto"/>
              <w:ind w:left="1093"/>
              <w:jc w:val="left"/>
              <w:rPr>
                <w:sz w:val="24"/>
              </w:rPr>
            </w:pPr>
            <w:r w:rsidRPr="00A93F1D">
              <w:rPr>
                <w:sz w:val="24"/>
              </w:rPr>
              <w:t>100</w:t>
            </w:r>
          </w:p>
        </w:tc>
        <w:tc>
          <w:tcPr>
            <w:tcW w:w="2396" w:type="dxa"/>
          </w:tcPr>
          <w:p w14:paraId="4E77F4DF" w14:textId="77777777" w:rsidR="006A5E9B" w:rsidRPr="00A93F1D" w:rsidRDefault="006A5E9B" w:rsidP="00D9552E">
            <w:pPr>
              <w:pStyle w:val="TableParagraph"/>
              <w:spacing w:line="480" w:lineRule="auto"/>
              <w:ind w:left="344" w:right="339"/>
              <w:rPr>
                <w:sz w:val="24"/>
              </w:rPr>
            </w:pPr>
            <w:r w:rsidRPr="00A93F1D">
              <w:rPr>
                <w:sz w:val="24"/>
              </w:rPr>
              <w:t>100</w:t>
            </w:r>
          </w:p>
        </w:tc>
      </w:tr>
    </w:tbl>
    <w:p w14:paraId="46F50CCE" w14:textId="1CF81E0F" w:rsidR="006A5E9B" w:rsidRPr="00A93F1D" w:rsidRDefault="00EE4890" w:rsidP="00D9552E">
      <w:pPr>
        <w:spacing w:line="480" w:lineRule="auto"/>
        <w:rPr>
          <w:rFonts w:ascii="Times New Roman" w:hAnsi="Times New Roman" w:cs="Times New Roman"/>
          <w:sz w:val="24"/>
          <w:szCs w:val="24"/>
        </w:rPr>
      </w:pPr>
      <w:r w:rsidRPr="00A93F1D">
        <w:rPr>
          <w:rFonts w:ascii="Times New Roman" w:hAnsi="Times New Roman" w:cs="Times New Roman"/>
          <w:sz w:val="24"/>
          <w:szCs w:val="24"/>
        </w:rPr>
        <w:t xml:space="preserve">      Source: Primary Data</w:t>
      </w:r>
    </w:p>
    <w:p w14:paraId="7AB2DD66" w14:textId="194B091A" w:rsidR="00EE4890" w:rsidRPr="00A93F1D" w:rsidRDefault="00EE4890" w:rsidP="00D9552E">
      <w:pPr>
        <w:spacing w:line="480" w:lineRule="auto"/>
        <w:jc w:val="center"/>
        <w:rPr>
          <w:rFonts w:ascii="Times New Roman" w:hAnsi="Times New Roman" w:cs="Times New Roman"/>
          <w:sz w:val="24"/>
          <w:szCs w:val="24"/>
        </w:rPr>
      </w:pPr>
      <w:r w:rsidRPr="00A93F1D">
        <w:rPr>
          <w:rFonts w:ascii="Times New Roman" w:hAnsi="Times New Roman" w:cs="Times New Roman"/>
          <w:sz w:val="24"/>
          <w:szCs w:val="24"/>
        </w:rPr>
        <w:t>Chart No. 4.1</w:t>
      </w:r>
    </w:p>
    <w:p w14:paraId="1C668F2A" w14:textId="0BCF4ABE" w:rsidR="00EE4890" w:rsidRPr="00A93F1D" w:rsidRDefault="00EE4890" w:rsidP="00D9552E">
      <w:pPr>
        <w:spacing w:line="480" w:lineRule="auto"/>
        <w:jc w:val="center"/>
        <w:rPr>
          <w:rFonts w:ascii="Times New Roman" w:hAnsi="Times New Roman" w:cs="Times New Roman"/>
          <w:sz w:val="24"/>
          <w:szCs w:val="24"/>
        </w:rPr>
      </w:pPr>
      <w:r w:rsidRPr="00A93F1D">
        <w:rPr>
          <w:rFonts w:ascii="Times New Roman" w:hAnsi="Times New Roman" w:cs="Times New Roman"/>
          <w:noProof/>
          <w:lang w:val="en-IN" w:eastAsia="en-IN"/>
        </w:rPr>
        <w:drawing>
          <wp:inline distT="0" distB="0" distL="0" distR="0" wp14:anchorId="2A7319D1" wp14:editId="1CB222A5">
            <wp:extent cx="4572000" cy="2743200"/>
            <wp:effectExtent l="0" t="0" r="0" b="0"/>
            <wp:docPr id="327959064" name="Chart 1">
              <a:extLst xmlns:a="http://schemas.openxmlformats.org/drawingml/2006/main">
                <a:ext uri="{FF2B5EF4-FFF2-40B4-BE49-F238E27FC236}">
                  <a16:creationId xmlns:a16="http://schemas.microsoft.com/office/drawing/2014/main" id="{CD63C3EC-FFCD-AEBC-80FC-6380A06718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05D084" w14:textId="1FC4DC0D" w:rsidR="00EE4890" w:rsidRPr="00A93F1D" w:rsidRDefault="00EE4890" w:rsidP="00D9552E">
      <w:pPr>
        <w:spacing w:line="480" w:lineRule="auto"/>
        <w:rPr>
          <w:rFonts w:ascii="Times New Roman" w:hAnsi="Times New Roman" w:cs="Times New Roman"/>
          <w:sz w:val="24"/>
          <w:szCs w:val="24"/>
        </w:rPr>
      </w:pPr>
      <w:r w:rsidRPr="00A93F1D">
        <w:rPr>
          <w:rFonts w:ascii="Times New Roman" w:hAnsi="Times New Roman" w:cs="Times New Roman"/>
          <w:sz w:val="24"/>
          <w:szCs w:val="24"/>
        </w:rPr>
        <w:t>Source: Primary Data</w:t>
      </w:r>
    </w:p>
    <w:p w14:paraId="1E9C0786" w14:textId="3D8811CF" w:rsidR="00EE4890" w:rsidRPr="00A93F1D" w:rsidRDefault="00EE4890" w:rsidP="00D9552E">
      <w:pPr>
        <w:spacing w:line="480" w:lineRule="auto"/>
        <w:rPr>
          <w:rFonts w:ascii="Times New Roman" w:hAnsi="Times New Roman" w:cs="Times New Roman"/>
          <w:b/>
          <w:bCs/>
          <w:sz w:val="24"/>
          <w:szCs w:val="24"/>
        </w:rPr>
      </w:pPr>
      <w:r w:rsidRPr="00A93F1D">
        <w:rPr>
          <w:rFonts w:ascii="Times New Roman" w:hAnsi="Times New Roman" w:cs="Times New Roman"/>
          <w:b/>
          <w:bCs/>
          <w:sz w:val="24"/>
          <w:szCs w:val="24"/>
        </w:rPr>
        <w:t>INTERPRETATION</w:t>
      </w:r>
    </w:p>
    <w:p w14:paraId="3B47941E" w14:textId="65E88D8B" w:rsidR="00EE4890" w:rsidRPr="00A93F1D" w:rsidRDefault="00EE4890" w:rsidP="00A81EAF">
      <w:pPr>
        <w:spacing w:line="480" w:lineRule="auto"/>
        <w:jc w:val="both"/>
        <w:rPr>
          <w:rFonts w:ascii="Times New Roman" w:hAnsi="Times New Roman" w:cs="Times New Roman"/>
          <w:sz w:val="24"/>
          <w:szCs w:val="24"/>
        </w:rPr>
      </w:pPr>
      <w:r w:rsidRPr="00A93F1D">
        <w:rPr>
          <w:rFonts w:ascii="Times New Roman" w:hAnsi="Times New Roman" w:cs="Times New Roman"/>
          <w:sz w:val="24"/>
          <w:szCs w:val="24"/>
        </w:rPr>
        <w:t>From the above table and chart it has been seen that 53% of the respondents</w:t>
      </w:r>
      <w:r w:rsidR="00A81EAF" w:rsidRPr="00A93F1D">
        <w:rPr>
          <w:rFonts w:ascii="Times New Roman" w:hAnsi="Times New Roman" w:cs="Times New Roman"/>
          <w:sz w:val="24"/>
          <w:szCs w:val="24"/>
        </w:rPr>
        <w:t xml:space="preserve"> are </w:t>
      </w:r>
      <w:r w:rsidRPr="00A93F1D">
        <w:rPr>
          <w:rFonts w:ascii="Times New Roman" w:hAnsi="Times New Roman" w:cs="Times New Roman"/>
          <w:sz w:val="24"/>
          <w:szCs w:val="24"/>
        </w:rPr>
        <w:t xml:space="preserve">female and the remaining 47% of the respondents are male. </w:t>
      </w:r>
      <w:r w:rsidRPr="00A93F1D">
        <w:rPr>
          <w:rFonts w:ascii="Times New Roman" w:hAnsi="Times New Roman" w:cs="Times New Roman"/>
        </w:rPr>
        <w:t>Hence, it can</w:t>
      </w:r>
      <w:r w:rsidRPr="00A93F1D">
        <w:rPr>
          <w:rFonts w:ascii="Times New Roman" w:hAnsi="Times New Roman" w:cs="Times New Roman"/>
          <w:spacing w:val="-1"/>
        </w:rPr>
        <w:t xml:space="preserve"> </w:t>
      </w:r>
      <w:r w:rsidRPr="00A93F1D">
        <w:rPr>
          <w:rFonts w:ascii="Times New Roman" w:hAnsi="Times New Roman" w:cs="Times New Roman"/>
        </w:rPr>
        <w:t>be</w:t>
      </w:r>
      <w:r w:rsidRPr="00A93F1D">
        <w:rPr>
          <w:rFonts w:ascii="Times New Roman" w:hAnsi="Times New Roman" w:cs="Times New Roman"/>
          <w:spacing w:val="1"/>
        </w:rPr>
        <w:t xml:space="preserve"> </w:t>
      </w:r>
      <w:r w:rsidR="00A81EAF" w:rsidRPr="00A93F1D">
        <w:rPr>
          <w:rFonts w:ascii="Times New Roman" w:hAnsi="Times New Roman" w:cs="Times New Roman"/>
        </w:rPr>
        <w:t xml:space="preserve">concluded </w:t>
      </w:r>
      <w:r w:rsidRPr="00A93F1D">
        <w:rPr>
          <w:rFonts w:ascii="Times New Roman" w:hAnsi="Times New Roman" w:cs="Times New Roman"/>
        </w:rPr>
        <w:t>that</w:t>
      </w:r>
      <w:r w:rsidRPr="00A93F1D">
        <w:rPr>
          <w:rFonts w:ascii="Times New Roman" w:hAnsi="Times New Roman" w:cs="Times New Roman"/>
          <w:spacing w:val="-1"/>
        </w:rPr>
        <w:t xml:space="preserve"> </w:t>
      </w:r>
      <w:r w:rsidRPr="00A93F1D">
        <w:rPr>
          <w:rFonts w:ascii="Times New Roman" w:hAnsi="Times New Roman" w:cs="Times New Roman"/>
        </w:rPr>
        <w:t>majority</w:t>
      </w:r>
      <w:r w:rsidRPr="00A93F1D">
        <w:rPr>
          <w:rFonts w:ascii="Times New Roman" w:hAnsi="Times New Roman" w:cs="Times New Roman"/>
          <w:spacing w:val="-3"/>
        </w:rPr>
        <w:t xml:space="preserve"> </w:t>
      </w:r>
      <w:r w:rsidRPr="00A93F1D">
        <w:rPr>
          <w:rFonts w:ascii="Times New Roman" w:hAnsi="Times New Roman" w:cs="Times New Roman"/>
        </w:rPr>
        <w:t>of the</w:t>
      </w:r>
      <w:r w:rsidRPr="00A93F1D">
        <w:rPr>
          <w:rFonts w:ascii="Times New Roman" w:hAnsi="Times New Roman" w:cs="Times New Roman"/>
          <w:spacing w:val="-3"/>
        </w:rPr>
        <w:t xml:space="preserve"> </w:t>
      </w:r>
      <w:r w:rsidRPr="00A93F1D">
        <w:rPr>
          <w:rFonts w:ascii="Times New Roman" w:hAnsi="Times New Roman" w:cs="Times New Roman"/>
        </w:rPr>
        <w:t>workers in ABRFL are</w:t>
      </w:r>
      <w:r w:rsidRPr="00A93F1D">
        <w:rPr>
          <w:rFonts w:ascii="Times New Roman" w:hAnsi="Times New Roman" w:cs="Times New Roman"/>
          <w:spacing w:val="1"/>
        </w:rPr>
        <w:t xml:space="preserve"> fe</w:t>
      </w:r>
      <w:r w:rsidRPr="00A93F1D">
        <w:rPr>
          <w:rFonts w:ascii="Times New Roman" w:hAnsi="Times New Roman" w:cs="Times New Roman"/>
        </w:rPr>
        <w:t>male.</w:t>
      </w:r>
    </w:p>
    <w:p w14:paraId="51EA6ED3" w14:textId="6D70C39E" w:rsidR="004F3B3E" w:rsidRPr="00A93F1D" w:rsidRDefault="004F3B3E" w:rsidP="00A81EAF">
      <w:pPr>
        <w:tabs>
          <w:tab w:val="left" w:pos="2082"/>
        </w:tabs>
        <w:spacing w:line="480" w:lineRule="auto"/>
        <w:jc w:val="center"/>
        <w:rPr>
          <w:rFonts w:ascii="Times New Roman" w:hAnsi="Times New Roman" w:cs="Times New Roman"/>
          <w:sz w:val="24"/>
          <w:szCs w:val="24"/>
        </w:rPr>
      </w:pPr>
      <w:r w:rsidRPr="00A93F1D">
        <w:rPr>
          <w:rFonts w:ascii="Times New Roman" w:hAnsi="Times New Roman" w:cs="Times New Roman"/>
          <w:sz w:val="24"/>
          <w:szCs w:val="24"/>
        </w:rPr>
        <w:lastRenderedPageBreak/>
        <w:t>Table No. 4.2</w:t>
      </w:r>
    </w:p>
    <w:p w14:paraId="47ADF078" w14:textId="37931955" w:rsidR="004F3B3E" w:rsidRPr="00A93F1D" w:rsidRDefault="004C1FC7" w:rsidP="00D9552E">
      <w:pPr>
        <w:tabs>
          <w:tab w:val="left" w:pos="2082"/>
        </w:tabs>
        <w:spacing w:line="480" w:lineRule="auto"/>
        <w:jc w:val="center"/>
        <w:rPr>
          <w:rFonts w:ascii="Times New Roman" w:hAnsi="Times New Roman" w:cs="Times New Roman"/>
          <w:b/>
          <w:bCs/>
          <w:color w:val="000000" w:themeColor="text1"/>
        </w:rPr>
      </w:pPr>
      <w:r w:rsidRPr="00A93F1D">
        <w:rPr>
          <w:rFonts w:ascii="Times New Roman" w:hAnsi="Times New Roman" w:cs="Times New Roman"/>
          <w:b/>
          <w:bCs/>
          <w:color w:val="000000" w:themeColor="text1"/>
        </w:rPr>
        <w:t xml:space="preserve">    </w:t>
      </w:r>
      <w:r w:rsidR="004F3B3E" w:rsidRPr="00A93F1D">
        <w:rPr>
          <w:rFonts w:ascii="Times New Roman" w:hAnsi="Times New Roman" w:cs="Times New Roman"/>
          <w:b/>
          <w:bCs/>
          <w:color w:val="000000" w:themeColor="text1"/>
        </w:rPr>
        <w:t>EXPERIENCE.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6"/>
        <w:gridCol w:w="2824"/>
        <w:gridCol w:w="2319"/>
      </w:tblGrid>
      <w:tr w:rsidR="004F3B3E" w:rsidRPr="00A93F1D" w14:paraId="4C490627" w14:textId="77777777" w:rsidTr="00B4200F">
        <w:trPr>
          <w:trHeight w:val="450"/>
          <w:jc w:val="center"/>
        </w:trPr>
        <w:tc>
          <w:tcPr>
            <w:tcW w:w="2346" w:type="dxa"/>
          </w:tcPr>
          <w:p w14:paraId="33C6DC69" w14:textId="77777777" w:rsidR="004F3B3E" w:rsidRPr="00A93F1D" w:rsidRDefault="004F3B3E" w:rsidP="00D9552E">
            <w:pPr>
              <w:pStyle w:val="TableParagraph"/>
              <w:spacing w:line="480" w:lineRule="auto"/>
              <w:ind w:left="304" w:right="302"/>
              <w:rPr>
                <w:sz w:val="24"/>
              </w:rPr>
            </w:pPr>
            <w:r w:rsidRPr="00A93F1D">
              <w:rPr>
                <w:sz w:val="24"/>
              </w:rPr>
              <w:t>PARTICULAR</w:t>
            </w:r>
          </w:p>
        </w:tc>
        <w:tc>
          <w:tcPr>
            <w:tcW w:w="2824" w:type="dxa"/>
          </w:tcPr>
          <w:p w14:paraId="6F026655" w14:textId="77777777" w:rsidR="004F3B3E" w:rsidRPr="00A93F1D" w:rsidRDefault="004F3B3E" w:rsidP="00D9552E">
            <w:pPr>
              <w:pStyle w:val="TableParagraph"/>
              <w:spacing w:line="480" w:lineRule="auto"/>
              <w:ind w:left="151" w:right="146"/>
              <w:rPr>
                <w:sz w:val="24"/>
              </w:rPr>
            </w:pPr>
            <w:r w:rsidRPr="00A93F1D">
              <w:rPr>
                <w:sz w:val="24"/>
              </w:rPr>
              <w:t>No.</w:t>
            </w:r>
            <w:r w:rsidRPr="00A93F1D">
              <w:rPr>
                <w:spacing w:val="-1"/>
                <w:sz w:val="24"/>
              </w:rPr>
              <w:t xml:space="preserve"> </w:t>
            </w:r>
            <w:r w:rsidRPr="00A93F1D">
              <w:rPr>
                <w:sz w:val="24"/>
              </w:rPr>
              <w:t>OF</w:t>
            </w:r>
            <w:r w:rsidRPr="00A93F1D">
              <w:rPr>
                <w:spacing w:val="-3"/>
                <w:sz w:val="24"/>
              </w:rPr>
              <w:t xml:space="preserve"> </w:t>
            </w:r>
            <w:r w:rsidRPr="00A93F1D">
              <w:rPr>
                <w:sz w:val="24"/>
              </w:rPr>
              <w:t>RESPONDENTS</w:t>
            </w:r>
          </w:p>
        </w:tc>
        <w:tc>
          <w:tcPr>
            <w:tcW w:w="2319" w:type="dxa"/>
          </w:tcPr>
          <w:p w14:paraId="4A1CC1F1" w14:textId="77777777" w:rsidR="004F3B3E" w:rsidRPr="00A93F1D" w:rsidRDefault="004F3B3E" w:rsidP="00D9552E">
            <w:pPr>
              <w:pStyle w:val="TableParagraph"/>
              <w:spacing w:line="480" w:lineRule="auto"/>
              <w:ind w:left="353" w:right="350"/>
              <w:rPr>
                <w:sz w:val="24"/>
              </w:rPr>
            </w:pPr>
            <w:r w:rsidRPr="00A93F1D">
              <w:rPr>
                <w:sz w:val="24"/>
              </w:rPr>
              <w:t>PERCENTAGE</w:t>
            </w:r>
          </w:p>
        </w:tc>
      </w:tr>
      <w:tr w:rsidR="004F3B3E" w:rsidRPr="00A93F1D" w14:paraId="0252583C" w14:textId="77777777" w:rsidTr="00B4200F">
        <w:trPr>
          <w:trHeight w:val="450"/>
          <w:jc w:val="center"/>
        </w:trPr>
        <w:tc>
          <w:tcPr>
            <w:tcW w:w="2346" w:type="dxa"/>
          </w:tcPr>
          <w:p w14:paraId="287DEA93" w14:textId="77777777" w:rsidR="004F3B3E" w:rsidRPr="00A93F1D" w:rsidRDefault="004F3B3E" w:rsidP="00D9552E">
            <w:pPr>
              <w:pStyle w:val="TableParagraph"/>
              <w:spacing w:line="480" w:lineRule="auto"/>
              <w:ind w:left="308" w:right="302"/>
              <w:rPr>
                <w:sz w:val="24"/>
              </w:rPr>
            </w:pPr>
            <w:r w:rsidRPr="00A93F1D">
              <w:rPr>
                <w:sz w:val="24"/>
              </w:rPr>
              <w:t>Freshers</w:t>
            </w:r>
          </w:p>
        </w:tc>
        <w:tc>
          <w:tcPr>
            <w:tcW w:w="2824" w:type="dxa"/>
          </w:tcPr>
          <w:p w14:paraId="019CCC2B" w14:textId="77777777" w:rsidR="004F3B3E" w:rsidRPr="00A93F1D" w:rsidRDefault="004F3B3E" w:rsidP="00D9552E">
            <w:pPr>
              <w:pStyle w:val="TableParagraph"/>
              <w:spacing w:line="480" w:lineRule="auto"/>
              <w:ind w:left="151" w:right="143"/>
              <w:rPr>
                <w:sz w:val="24"/>
              </w:rPr>
            </w:pPr>
            <w:r w:rsidRPr="00A93F1D">
              <w:rPr>
                <w:sz w:val="24"/>
              </w:rPr>
              <w:t>15</w:t>
            </w:r>
          </w:p>
        </w:tc>
        <w:tc>
          <w:tcPr>
            <w:tcW w:w="2319" w:type="dxa"/>
          </w:tcPr>
          <w:p w14:paraId="77513B06" w14:textId="77777777" w:rsidR="004F3B3E" w:rsidRPr="00A93F1D" w:rsidRDefault="004F3B3E" w:rsidP="00D9552E">
            <w:pPr>
              <w:pStyle w:val="TableParagraph"/>
              <w:spacing w:line="480" w:lineRule="auto"/>
              <w:ind w:left="353" w:right="350"/>
              <w:rPr>
                <w:sz w:val="24"/>
              </w:rPr>
            </w:pPr>
            <w:r w:rsidRPr="00A93F1D">
              <w:rPr>
                <w:sz w:val="24"/>
              </w:rPr>
              <w:t>15</w:t>
            </w:r>
          </w:p>
        </w:tc>
      </w:tr>
      <w:tr w:rsidR="004F3B3E" w:rsidRPr="00A93F1D" w14:paraId="31AD7174" w14:textId="77777777" w:rsidTr="00B4200F">
        <w:trPr>
          <w:trHeight w:val="448"/>
          <w:jc w:val="center"/>
        </w:trPr>
        <w:tc>
          <w:tcPr>
            <w:tcW w:w="2346" w:type="dxa"/>
          </w:tcPr>
          <w:p w14:paraId="2C0FA8F9" w14:textId="77777777" w:rsidR="004F3B3E" w:rsidRPr="00A93F1D" w:rsidRDefault="004F3B3E" w:rsidP="00D9552E">
            <w:pPr>
              <w:pStyle w:val="TableParagraph"/>
              <w:spacing w:line="480" w:lineRule="auto"/>
              <w:ind w:left="307" w:right="302"/>
              <w:rPr>
                <w:sz w:val="24"/>
              </w:rPr>
            </w:pPr>
            <w:r w:rsidRPr="00A93F1D">
              <w:rPr>
                <w:sz w:val="24"/>
              </w:rPr>
              <w:t>1-5</w:t>
            </w:r>
            <w:r w:rsidRPr="00A93F1D">
              <w:rPr>
                <w:spacing w:val="-1"/>
                <w:sz w:val="24"/>
              </w:rPr>
              <w:t xml:space="preserve"> </w:t>
            </w:r>
            <w:r w:rsidRPr="00A93F1D">
              <w:rPr>
                <w:sz w:val="24"/>
              </w:rPr>
              <w:t>month</w:t>
            </w:r>
          </w:p>
        </w:tc>
        <w:tc>
          <w:tcPr>
            <w:tcW w:w="2824" w:type="dxa"/>
          </w:tcPr>
          <w:p w14:paraId="6FD2349E" w14:textId="77777777" w:rsidR="004F3B3E" w:rsidRPr="00A93F1D" w:rsidRDefault="004F3B3E" w:rsidP="00D9552E">
            <w:pPr>
              <w:pStyle w:val="TableParagraph"/>
              <w:spacing w:line="480" w:lineRule="auto"/>
              <w:ind w:left="151" w:right="143"/>
              <w:rPr>
                <w:sz w:val="24"/>
              </w:rPr>
            </w:pPr>
            <w:r w:rsidRPr="00A93F1D">
              <w:rPr>
                <w:sz w:val="24"/>
              </w:rPr>
              <w:t>25</w:t>
            </w:r>
          </w:p>
        </w:tc>
        <w:tc>
          <w:tcPr>
            <w:tcW w:w="2319" w:type="dxa"/>
          </w:tcPr>
          <w:p w14:paraId="6E399246" w14:textId="77777777" w:rsidR="004F3B3E" w:rsidRPr="00A93F1D" w:rsidRDefault="004F3B3E" w:rsidP="00D9552E">
            <w:pPr>
              <w:pStyle w:val="TableParagraph"/>
              <w:spacing w:line="480" w:lineRule="auto"/>
              <w:ind w:left="353" w:right="350"/>
              <w:rPr>
                <w:sz w:val="24"/>
              </w:rPr>
            </w:pPr>
            <w:r w:rsidRPr="00A93F1D">
              <w:rPr>
                <w:sz w:val="24"/>
              </w:rPr>
              <w:t>25</w:t>
            </w:r>
          </w:p>
        </w:tc>
      </w:tr>
      <w:tr w:rsidR="004F3B3E" w:rsidRPr="00A93F1D" w14:paraId="4F2582EF" w14:textId="77777777" w:rsidTr="00B4200F">
        <w:trPr>
          <w:trHeight w:val="450"/>
          <w:jc w:val="center"/>
        </w:trPr>
        <w:tc>
          <w:tcPr>
            <w:tcW w:w="2346" w:type="dxa"/>
          </w:tcPr>
          <w:p w14:paraId="65E649E0" w14:textId="77777777" w:rsidR="004F3B3E" w:rsidRPr="00A93F1D" w:rsidRDefault="004F3B3E" w:rsidP="00D9552E">
            <w:pPr>
              <w:pStyle w:val="TableParagraph"/>
              <w:spacing w:line="480" w:lineRule="auto"/>
              <w:ind w:left="308" w:right="302"/>
              <w:rPr>
                <w:sz w:val="24"/>
              </w:rPr>
            </w:pPr>
            <w:r w:rsidRPr="00A93F1D">
              <w:rPr>
                <w:sz w:val="24"/>
              </w:rPr>
              <w:t>1</w:t>
            </w:r>
            <w:r w:rsidRPr="00A93F1D">
              <w:rPr>
                <w:spacing w:val="-1"/>
                <w:sz w:val="24"/>
              </w:rPr>
              <w:t xml:space="preserve"> </w:t>
            </w:r>
            <w:r w:rsidRPr="00A93F1D">
              <w:rPr>
                <w:sz w:val="24"/>
              </w:rPr>
              <w:t>year</w:t>
            </w:r>
          </w:p>
        </w:tc>
        <w:tc>
          <w:tcPr>
            <w:tcW w:w="2824" w:type="dxa"/>
          </w:tcPr>
          <w:p w14:paraId="4EAD154E" w14:textId="77777777" w:rsidR="004F3B3E" w:rsidRPr="00A93F1D" w:rsidRDefault="004F3B3E" w:rsidP="00D9552E">
            <w:pPr>
              <w:pStyle w:val="TableParagraph"/>
              <w:spacing w:line="480" w:lineRule="auto"/>
              <w:ind w:left="151" w:right="143"/>
              <w:rPr>
                <w:sz w:val="24"/>
              </w:rPr>
            </w:pPr>
            <w:r w:rsidRPr="00A93F1D">
              <w:rPr>
                <w:sz w:val="24"/>
              </w:rPr>
              <w:t>40</w:t>
            </w:r>
          </w:p>
        </w:tc>
        <w:tc>
          <w:tcPr>
            <w:tcW w:w="2319" w:type="dxa"/>
          </w:tcPr>
          <w:p w14:paraId="61171FA2" w14:textId="77777777" w:rsidR="004F3B3E" w:rsidRPr="00A93F1D" w:rsidRDefault="004F3B3E" w:rsidP="00D9552E">
            <w:pPr>
              <w:pStyle w:val="TableParagraph"/>
              <w:spacing w:line="480" w:lineRule="auto"/>
              <w:ind w:left="353" w:right="350"/>
              <w:rPr>
                <w:sz w:val="24"/>
              </w:rPr>
            </w:pPr>
            <w:r w:rsidRPr="00A93F1D">
              <w:rPr>
                <w:sz w:val="24"/>
              </w:rPr>
              <w:t>40</w:t>
            </w:r>
          </w:p>
        </w:tc>
      </w:tr>
      <w:tr w:rsidR="004F3B3E" w:rsidRPr="00A93F1D" w14:paraId="7B9B79D0" w14:textId="77777777" w:rsidTr="00B4200F">
        <w:trPr>
          <w:trHeight w:val="451"/>
          <w:jc w:val="center"/>
        </w:trPr>
        <w:tc>
          <w:tcPr>
            <w:tcW w:w="2346" w:type="dxa"/>
          </w:tcPr>
          <w:p w14:paraId="6D1CF90B" w14:textId="77777777" w:rsidR="004F3B3E" w:rsidRPr="00A93F1D" w:rsidRDefault="004F3B3E" w:rsidP="00D9552E">
            <w:pPr>
              <w:pStyle w:val="TableParagraph"/>
              <w:spacing w:line="480" w:lineRule="auto"/>
              <w:ind w:left="306" w:right="302"/>
              <w:rPr>
                <w:sz w:val="24"/>
              </w:rPr>
            </w:pPr>
            <w:r w:rsidRPr="00A93F1D">
              <w:rPr>
                <w:sz w:val="24"/>
              </w:rPr>
              <w:t>More</w:t>
            </w:r>
            <w:r w:rsidRPr="00A93F1D">
              <w:rPr>
                <w:spacing w:val="-4"/>
                <w:sz w:val="24"/>
              </w:rPr>
              <w:t xml:space="preserve"> </w:t>
            </w:r>
            <w:r w:rsidRPr="00A93F1D">
              <w:rPr>
                <w:sz w:val="24"/>
              </w:rPr>
              <w:t>than</w:t>
            </w:r>
            <w:r w:rsidRPr="00A93F1D">
              <w:rPr>
                <w:spacing w:val="-1"/>
                <w:sz w:val="24"/>
              </w:rPr>
              <w:t xml:space="preserve"> </w:t>
            </w:r>
            <w:r w:rsidRPr="00A93F1D">
              <w:rPr>
                <w:sz w:val="24"/>
              </w:rPr>
              <w:t>1</w:t>
            </w:r>
            <w:r w:rsidRPr="00A93F1D">
              <w:rPr>
                <w:spacing w:val="3"/>
                <w:sz w:val="24"/>
              </w:rPr>
              <w:t xml:space="preserve"> </w:t>
            </w:r>
            <w:r w:rsidRPr="00A93F1D">
              <w:rPr>
                <w:sz w:val="24"/>
              </w:rPr>
              <w:t>year</w:t>
            </w:r>
          </w:p>
        </w:tc>
        <w:tc>
          <w:tcPr>
            <w:tcW w:w="2824" w:type="dxa"/>
          </w:tcPr>
          <w:p w14:paraId="0B8AFC42" w14:textId="77777777" w:rsidR="004F3B3E" w:rsidRPr="00A93F1D" w:rsidRDefault="004F3B3E" w:rsidP="00D9552E">
            <w:pPr>
              <w:pStyle w:val="TableParagraph"/>
              <w:spacing w:line="480" w:lineRule="auto"/>
              <w:ind w:left="151" w:right="143"/>
              <w:rPr>
                <w:sz w:val="24"/>
              </w:rPr>
            </w:pPr>
            <w:r w:rsidRPr="00A93F1D">
              <w:rPr>
                <w:sz w:val="24"/>
              </w:rPr>
              <w:t>20</w:t>
            </w:r>
          </w:p>
        </w:tc>
        <w:tc>
          <w:tcPr>
            <w:tcW w:w="2319" w:type="dxa"/>
          </w:tcPr>
          <w:p w14:paraId="6DFC1AC2" w14:textId="77777777" w:rsidR="004F3B3E" w:rsidRPr="00A93F1D" w:rsidRDefault="004F3B3E" w:rsidP="00D9552E">
            <w:pPr>
              <w:pStyle w:val="TableParagraph"/>
              <w:spacing w:line="480" w:lineRule="auto"/>
              <w:ind w:left="353" w:right="350"/>
              <w:rPr>
                <w:sz w:val="24"/>
              </w:rPr>
            </w:pPr>
            <w:r w:rsidRPr="00A93F1D">
              <w:rPr>
                <w:sz w:val="24"/>
              </w:rPr>
              <w:t>20</w:t>
            </w:r>
          </w:p>
        </w:tc>
      </w:tr>
      <w:tr w:rsidR="004F3B3E" w:rsidRPr="00A93F1D" w14:paraId="0D32B08C" w14:textId="77777777" w:rsidTr="00B4200F">
        <w:trPr>
          <w:trHeight w:val="450"/>
          <w:jc w:val="center"/>
        </w:trPr>
        <w:tc>
          <w:tcPr>
            <w:tcW w:w="2346" w:type="dxa"/>
          </w:tcPr>
          <w:p w14:paraId="169D0BCA" w14:textId="77777777" w:rsidR="004F3B3E" w:rsidRPr="00A93F1D" w:rsidRDefault="004F3B3E" w:rsidP="00D9552E">
            <w:pPr>
              <w:pStyle w:val="TableParagraph"/>
              <w:spacing w:line="480" w:lineRule="auto"/>
              <w:ind w:left="308" w:right="300"/>
              <w:rPr>
                <w:sz w:val="24"/>
              </w:rPr>
            </w:pPr>
            <w:r w:rsidRPr="00A93F1D">
              <w:rPr>
                <w:sz w:val="24"/>
              </w:rPr>
              <w:t>Total</w:t>
            </w:r>
          </w:p>
        </w:tc>
        <w:tc>
          <w:tcPr>
            <w:tcW w:w="2824" w:type="dxa"/>
          </w:tcPr>
          <w:p w14:paraId="21D9F52A" w14:textId="77777777" w:rsidR="004F3B3E" w:rsidRPr="00A93F1D" w:rsidRDefault="004F3B3E" w:rsidP="00D9552E">
            <w:pPr>
              <w:pStyle w:val="TableParagraph"/>
              <w:spacing w:line="480" w:lineRule="auto"/>
              <w:ind w:left="151" w:right="143"/>
              <w:rPr>
                <w:sz w:val="24"/>
              </w:rPr>
            </w:pPr>
            <w:r w:rsidRPr="00A93F1D">
              <w:rPr>
                <w:sz w:val="24"/>
              </w:rPr>
              <w:t>100</w:t>
            </w:r>
          </w:p>
        </w:tc>
        <w:tc>
          <w:tcPr>
            <w:tcW w:w="2319" w:type="dxa"/>
          </w:tcPr>
          <w:p w14:paraId="419F0940" w14:textId="77777777" w:rsidR="004F3B3E" w:rsidRPr="00A93F1D" w:rsidRDefault="004F3B3E" w:rsidP="00D9552E">
            <w:pPr>
              <w:pStyle w:val="TableParagraph"/>
              <w:spacing w:line="480" w:lineRule="auto"/>
              <w:ind w:left="353" w:right="350"/>
              <w:rPr>
                <w:sz w:val="24"/>
              </w:rPr>
            </w:pPr>
            <w:r w:rsidRPr="00A93F1D">
              <w:rPr>
                <w:sz w:val="24"/>
              </w:rPr>
              <w:t>100</w:t>
            </w:r>
          </w:p>
        </w:tc>
      </w:tr>
    </w:tbl>
    <w:p w14:paraId="1FF5CD04" w14:textId="3A3CC7B2" w:rsidR="004F3B3E" w:rsidRPr="00A93F1D" w:rsidRDefault="00A81EAF" w:rsidP="00D9552E">
      <w:pPr>
        <w:tabs>
          <w:tab w:val="left" w:pos="1240"/>
          <w:tab w:val="left" w:pos="2082"/>
        </w:tabs>
        <w:spacing w:line="480" w:lineRule="auto"/>
        <w:rPr>
          <w:rFonts w:ascii="Times New Roman" w:hAnsi="Times New Roman" w:cs="Times New Roman"/>
          <w:b/>
          <w:bCs/>
          <w:color w:val="000000" w:themeColor="text1"/>
          <w:sz w:val="24"/>
          <w:szCs w:val="24"/>
          <w:lang w:val="en-IN"/>
        </w:rPr>
      </w:pPr>
      <w:r w:rsidRPr="00A93F1D">
        <w:rPr>
          <w:rFonts w:ascii="Times New Roman" w:hAnsi="Times New Roman" w:cs="Times New Roman"/>
          <w:b/>
          <w:bCs/>
          <w:color w:val="000000" w:themeColor="text1"/>
          <w:sz w:val="24"/>
          <w:szCs w:val="24"/>
          <w:lang w:val="en-IN"/>
        </w:rPr>
        <w:t xml:space="preserve">    </w:t>
      </w:r>
      <w:r w:rsidR="002B5FAD" w:rsidRPr="00A93F1D">
        <w:rPr>
          <w:rFonts w:ascii="Times New Roman" w:hAnsi="Times New Roman" w:cs="Times New Roman"/>
          <w:sz w:val="24"/>
          <w:szCs w:val="24"/>
          <w:lang w:val="en-IN"/>
        </w:rPr>
        <w:t>Source: Primary Data</w:t>
      </w:r>
      <w:r w:rsidR="002B5FAD" w:rsidRPr="00A93F1D">
        <w:rPr>
          <w:rFonts w:ascii="Times New Roman" w:hAnsi="Times New Roman" w:cs="Times New Roman"/>
          <w:b/>
          <w:bCs/>
          <w:color w:val="000000" w:themeColor="text1"/>
          <w:sz w:val="24"/>
          <w:szCs w:val="24"/>
          <w:lang w:val="en-IN"/>
        </w:rPr>
        <w:tab/>
      </w:r>
    </w:p>
    <w:p w14:paraId="3E6E5475" w14:textId="6C2481D2" w:rsidR="004F3B3E" w:rsidRPr="00A93F1D" w:rsidRDefault="004F3B3E" w:rsidP="00A81EAF">
      <w:pPr>
        <w:tabs>
          <w:tab w:val="left" w:pos="2082"/>
        </w:tabs>
        <w:spacing w:line="480" w:lineRule="auto"/>
        <w:jc w:val="center"/>
        <w:rPr>
          <w:rFonts w:ascii="Times New Roman" w:hAnsi="Times New Roman" w:cs="Times New Roman"/>
          <w:b/>
          <w:bCs/>
          <w:color w:val="000000" w:themeColor="text1"/>
          <w:sz w:val="24"/>
          <w:szCs w:val="24"/>
          <w:lang w:val="en-IN"/>
        </w:rPr>
      </w:pPr>
      <w:r w:rsidRPr="00A93F1D">
        <w:rPr>
          <w:rFonts w:ascii="Times New Roman" w:hAnsi="Times New Roman" w:cs="Times New Roman"/>
          <w:b/>
          <w:bCs/>
          <w:noProof/>
          <w:color w:val="000000" w:themeColor="text1"/>
          <w:sz w:val="24"/>
          <w:szCs w:val="24"/>
          <w:lang w:val="en-IN" w:eastAsia="en-IN"/>
        </w:rPr>
        <mc:AlternateContent>
          <mc:Choice Requires="wpg">
            <w:drawing>
              <wp:anchor distT="0" distB="0" distL="0" distR="0" simplePos="0" relativeHeight="251794432" behindDoc="1" locked="0" layoutInCell="1" allowOverlap="1" wp14:anchorId="07F25621" wp14:editId="3BD00EC0">
                <wp:simplePos x="0" y="0"/>
                <wp:positionH relativeFrom="page">
                  <wp:posOffset>1705013</wp:posOffset>
                </wp:positionH>
                <wp:positionV relativeFrom="paragraph">
                  <wp:posOffset>405186</wp:posOffset>
                </wp:positionV>
                <wp:extent cx="4514850" cy="2543175"/>
                <wp:effectExtent l="0" t="0" r="0" b="0"/>
                <wp:wrapTopAndBottom/>
                <wp:docPr id="110885939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2543175"/>
                          <a:chOff x="2571" y="290"/>
                          <a:chExt cx="7110" cy="4005"/>
                        </a:xfrm>
                      </wpg:grpSpPr>
                      <pic:pic xmlns:pic="http://schemas.openxmlformats.org/drawingml/2006/picture">
                        <pic:nvPicPr>
                          <pic:cNvPr id="1997040108"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315" y="3047"/>
                            <a:ext cx="315"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0424623"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913" y="2531"/>
                            <a:ext cx="317" cy="1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581000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514" y="1754"/>
                            <a:ext cx="315" cy="20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59478"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112" y="2788"/>
                            <a:ext cx="315" cy="1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7614921"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312" y="1752"/>
                            <a:ext cx="5117" cy="20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7044777"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696" y="3801"/>
                            <a:ext cx="5117" cy="24"/>
                          </a:xfrm>
                          <a:prstGeom prst="rect">
                            <a:avLst/>
                          </a:prstGeom>
                          <a:noFill/>
                          <a:extLst>
                            <a:ext uri="{909E8E84-426E-40DD-AFC4-6F175D3DCCD1}">
                              <a14:hiddenFill xmlns:a14="http://schemas.microsoft.com/office/drawing/2010/main">
                                <a:solidFill>
                                  <a:srgbClr val="FFFFFF"/>
                                </a:solidFill>
                              </a14:hiddenFill>
                            </a:ext>
                          </a:extLst>
                        </pic:spPr>
                      </pic:pic>
                      <wps:wsp>
                        <wps:cNvPr id="515202215" name="Line 9"/>
                        <wps:cNvCnPr>
                          <a:cxnSpLocks noChangeShapeType="1"/>
                        </wps:cNvCnPr>
                        <wps:spPr bwMode="auto">
                          <a:xfrm>
                            <a:off x="3058" y="3824"/>
                            <a:ext cx="6396" cy="0"/>
                          </a:xfrm>
                          <a:prstGeom prst="line">
                            <a:avLst/>
                          </a:prstGeom>
                          <a:noFill/>
                          <a:ln w="18288">
                            <a:solidFill>
                              <a:srgbClr val="BEBEB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31436763"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397" y="1056"/>
                            <a:ext cx="104" cy="104"/>
                          </a:xfrm>
                          <a:prstGeom prst="rect">
                            <a:avLst/>
                          </a:prstGeom>
                          <a:noFill/>
                          <a:extLst>
                            <a:ext uri="{909E8E84-426E-40DD-AFC4-6F175D3DCCD1}">
                              <a14:hiddenFill xmlns:a14="http://schemas.microsoft.com/office/drawing/2010/main">
                                <a:solidFill>
                                  <a:srgbClr val="FFFFFF"/>
                                </a:solidFill>
                              </a14:hiddenFill>
                            </a:ext>
                          </a:extLst>
                        </pic:spPr>
                      </pic:pic>
                      <wps:wsp>
                        <wps:cNvPr id="1642615517" name="Rectangle 11"/>
                        <wps:cNvSpPr>
                          <a:spLocks noChangeArrowheads="1"/>
                        </wps:cNvSpPr>
                        <wps:spPr bwMode="auto">
                          <a:xfrm>
                            <a:off x="2578" y="297"/>
                            <a:ext cx="7095" cy="399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855546" name="Text Box 12"/>
                        <wps:cNvSpPr txBox="1">
                          <a:spLocks noChangeArrowheads="1"/>
                        </wps:cNvSpPr>
                        <wps:spPr bwMode="auto">
                          <a:xfrm>
                            <a:off x="5267" y="504"/>
                            <a:ext cx="1710"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4DF0" w14:textId="77777777" w:rsidR="00F46BC9" w:rsidRDefault="00F46BC9" w:rsidP="004F3B3E">
                              <w:pPr>
                                <w:spacing w:line="286" w:lineRule="exact"/>
                                <w:jc w:val="center"/>
                                <w:rPr>
                                  <w:rFonts w:ascii="Calibri"/>
                                  <w:b/>
                                  <w:sz w:val="28"/>
                                </w:rPr>
                              </w:pPr>
                              <w:r>
                                <w:rPr>
                                  <w:rFonts w:ascii="Calibri"/>
                                  <w:b/>
                                  <w:color w:val="7E7E7E"/>
                                  <w:spacing w:val="26"/>
                                  <w:sz w:val="28"/>
                                </w:rPr>
                                <w:t>EXPERIENCE</w:t>
                              </w:r>
                            </w:p>
                            <w:p w14:paraId="643CBF89" w14:textId="77777777" w:rsidR="00F46BC9" w:rsidRDefault="00F46BC9" w:rsidP="004F3B3E">
                              <w:pPr>
                                <w:spacing w:before="198" w:line="216" w:lineRule="exact"/>
                                <w:ind w:left="275"/>
                                <w:jc w:val="center"/>
                                <w:rPr>
                                  <w:rFonts w:ascii="Calibri"/>
                                  <w:sz w:val="18"/>
                                </w:rPr>
                              </w:pPr>
                              <w:r>
                                <w:rPr>
                                  <w:rFonts w:ascii="Calibri"/>
                                  <w:color w:val="585858"/>
                                  <w:sz w:val="18"/>
                                </w:rPr>
                                <w:t>no.</w:t>
                              </w:r>
                              <w:r>
                                <w:rPr>
                                  <w:rFonts w:ascii="Calibri"/>
                                  <w:color w:val="585858"/>
                                  <w:spacing w:val="-3"/>
                                  <w:sz w:val="18"/>
                                </w:rPr>
                                <w:t xml:space="preserve"> </w:t>
                              </w:r>
                              <w:r>
                                <w:rPr>
                                  <w:rFonts w:ascii="Calibri"/>
                                  <w:color w:val="585858"/>
                                  <w:sz w:val="18"/>
                                </w:rPr>
                                <w:t>of</w:t>
                              </w:r>
                              <w:r>
                                <w:rPr>
                                  <w:rFonts w:ascii="Calibri"/>
                                  <w:color w:val="585858"/>
                                  <w:spacing w:val="-2"/>
                                  <w:sz w:val="18"/>
                                </w:rPr>
                                <w:t xml:space="preserve"> </w:t>
                              </w:r>
                              <w:r>
                                <w:rPr>
                                  <w:rFonts w:ascii="Calibri"/>
                                  <w:color w:val="585858"/>
                                  <w:sz w:val="18"/>
                                </w:rPr>
                                <w:t>respondents</w:t>
                              </w:r>
                            </w:p>
                          </w:txbxContent>
                        </wps:txbx>
                        <wps:bodyPr rot="0" vert="horz" wrap="square" lIns="0" tIns="0" rIns="0" bIns="0" anchor="t" anchorCtr="0" upright="1">
                          <a:noAutofit/>
                        </wps:bodyPr>
                      </wps:wsp>
                      <wps:wsp>
                        <wps:cNvPr id="1734618688" name="Text Box 13"/>
                        <wps:cNvSpPr txBox="1">
                          <a:spLocks noChangeArrowheads="1"/>
                        </wps:cNvSpPr>
                        <wps:spPr bwMode="auto">
                          <a:xfrm>
                            <a:off x="2709" y="1413"/>
                            <a:ext cx="203" cy="2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CD253" w14:textId="77777777" w:rsidR="00F46BC9" w:rsidRDefault="00F46BC9" w:rsidP="004F3B3E">
                              <w:pPr>
                                <w:spacing w:line="183" w:lineRule="exact"/>
                                <w:rPr>
                                  <w:rFonts w:ascii="Calibri"/>
                                  <w:sz w:val="18"/>
                                </w:rPr>
                              </w:pPr>
                              <w:r>
                                <w:rPr>
                                  <w:rFonts w:ascii="Calibri"/>
                                  <w:color w:val="585858"/>
                                  <w:sz w:val="18"/>
                                </w:rPr>
                                <w:t>45</w:t>
                              </w:r>
                            </w:p>
                            <w:p w14:paraId="7A6D6EAD" w14:textId="77777777" w:rsidR="00F46BC9" w:rsidRDefault="00F46BC9" w:rsidP="004F3B3E">
                              <w:pPr>
                                <w:spacing w:before="38"/>
                                <w:rPr>
                                  <w:rFonts w:ascii="Calibri"/>
                                  <w:sz w:val="18"/>
                                </w:rPr>
                              </w:pPr>
                              <w:r>
                                <w:rPr>
                                  <w:rFonts w:ascii="Calibri"/>
                                  <w:color w:val="585858"/>
                                  <w:sz w:val="18"/>
                                </w:rPr>
                                <w:t>40</w:t>
                              </w:r>
                            </w:p>
                            <w:p w14:paraId="533BC959" w14:textId="77777777" w:rsidR="00F46BC9" w:rsidRDefault="00F46BC9" w:rsidP="004F3B3E">
                              <w:pPr>
                                <w:spacing w:before="39"/>
                                <w:rPr>
                                  <w:rFonts w:ascii="Calibri"/>
                                  <w:sz w:val="18"/>
                                </w:rPr>
                              </w:pPr>
                              <w:r>
                                <w:rPr>
                                  <w:rFonts w:ascii="Calibri"/>
                                  <w:color w:val="585858"/>
                                  <w:sz w:val="18"/>
                                </w:rPr>
                                <w:t>35</w:t>
                              </w:r>
                            </w:p>
                            <w:p w14:paraId="37A847C1" w14:textId="77777777" w:rsidR="00F46BC9" w:rsidRDefault="00F46BC9" w:rsidP="004F3B3E">
                              <w:pPr>
                                <w:spacing w:before="39"/>
                                <w:rPr>
                                  <w:rFonts w:ascii="Calibri"/>
                                  <w:sz w:val="18"/>
                                </w:rPr>
                              </w:pPr>
                              <w:r>
                                <w:rPr>
                                  <w:rFonts w:ascii="Calibri"/>
                                  <w:color w:val="585858"/>
                                  <w:sz w:val="18"/>
                                </w:rPr>
                                <w:t>30</w:t>
                              </w:r>
                            </w:p>
                            <w:p w14:paraId="4DD58A95" w14:textId="77777777" w:rsidR="00F46BC9" w:rsidRDefault="00F46BC9" w:rsidP="004F3B3E">
                              <w:pPr>
                                <w:spacing w:before="39"/>
                                <w:rPr>
                                  <w:rFonts w:ascii="Calibri"/>
                                  <w:sz w:val="18"/>
                                </w:rPr>
                              </w:pPr>
                              <w:r>
                                <w:rPr>
                                  <w:rFonts w:ascii="Calibri"/>
                                  <w:color w:val="585858"/>
                                  <w:sz w:val="18"/>
                                </w:rPr>
                                <w:t>25</w:t>
                              </w:r>
                            </w:p>
                            <w:p w14:paraId="14325D4F" w14:textId="77777777" w:rsidR="00F46BC9" w:rsidRDefault="00F46BC9" w:rsidP="004F3B3E">
                              <w:pPr>
                                <w:spacing w:before="39"/>
                                <w:rPr>
                                  <w:rFonts w:ascii="Calibri"/>
                                  <w:sz w:val="18"/>
                                </w:rPr>
                              </w:pPr>
                              <w:r>
                                <w:rPr>
                                  <w:rFonts w:ascii="Calibri"/>
                                  <w:color w:val="585858"/>
                                  <w:sz w:val="18"/>
                                </w:rPr>
                                <w:t>20</w:t>
                              </w:r>
                            </w:p>
                            <w:p w14:paraId="6B3257BE" w14:textId="77777777" w:rsidR="00F46BC9" w:rsidRDefault="00F46BC9" w:rsidP="004F3B3E">
                              <w:pPr>
                                <w:spacing w:before="39"/>
                                <w:rPr>
                                  <w:rFonts w:ascii="Calibri"/>
                                  <w:sz w:val="18"/>
                                </w:rPr>
                              </w:pPr>
                              <w:r>
                                <w:rPr>
                                  <w:rFonts w:ascii="Calibri"/>
                                  <w:color w:val="585858"/>
                                  <w:sz w:val="18"/>
                                </w:rPr>
                                <w:t>15</w:t>
                              </w:r>
                            </w:p>
                            <w:p w14:paraId="055D0F22" w14:textId="77777777" w:rsidR="00F46BC9" w:rsidRDefault="00F46BC9" w:rsidP="004F3B3E">
                              <w:pPr>
                                <w:spacing w:before="38"/>
                                <w:rPr>
                                  <w:rFonts w:ascii="Calibri"/>
                                  <w:sz w:val="18"/>
                                </w:rPr>
                              </w:pPr>
                              <w:r>
                                <w:rPr>
                                  <w:rFonts w:ascii="Calibri"/>
                                  <w:color w:val="585858"/>
                                  <w:sz w:val="18"/>
                                </w:rPr>
                                <w:t>10</w:t>
                              </w:r>
                            </w:p>
                            <w:p w14:paraId="5E1A4F9C" w14:textId="77777777" w:rsidR="00F46BC9" w:rsidRDefault="00F46BC9" w:rsidP="004F3B3E">
                              <w:pPr>
                                <w:spacing w:before="39"/>
                                <w:ind w:left="91"/>
                                <w:rPr>
                                  <w:rFonts w:ascii="Calibri"/>
                                  <w:sz w:val="18"/>
                                </w:rPr>
                              </w:pPr>
                              <w:r>
                                <w:rPr>
                                  <w:rFonts w:ascii="Calibri"/>
                                  <w:color w:val="585858"/>
                                  <w:sz w:val="18"/>
                                </w:rPr>
                                <w:t>5</w:t>
                              </w:r>
                            </w:p>
                            <w:p w14:paraId="326CFFB8" w14:textId="77777777" w:rsidR="00F46BC9" w:rsidRDefault="00F46BC9" w:rsidP="004F3B3E">
                              <w:pPr>
                                <w:spacing w:before="39"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226020699" name="Text Box 14"/>
                        <wps:cNvSpPr txBox="1">
                          <a:spLocks noChangeArrowheads="1"/>
                        </wps:cNvSpPr>
                        <wps:spPr bwMode="auto">
                          <a:xfrm>
                            <a:off x="6308" y="1482"/>
                            <a:ext cx="74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B0CD7" w14:textId="77777777" w:rsidR="00F46BC9" w:rsidRDefault="00F46BC9" w:rsidP="004F3B3E">
                              <w:pPr>
                                <w:spacing w:line="180" w:lineRule="exact"/>
                                <w:rPr>
                                  <w:rFonts w:ascii="Calibri"/>
                                  <w:sz w:val="18"/>
                                </w:rPr>
                              </w:pPr>
                              <w:r>
                                <w:rPr>
                                  <w:rFonts w:ascii="Calibri"/>
                                  <w:color w:val="404040"/>
                                  <w:sz w:val="18"/>
                                </w:rPr>
                                <w:t>[VALUE]%</w:t>
                              </w:r>
                            </w:p>
                          </w:txbxContent>
                        </wps:txbx>
                        <wps:bodyPr rot="0" vert="horz" wrap="square" lIns="0" tIns="0" rIns="0" bIns="0" anchor="t" anchorCtr="0" upright="1">
                          <a:noAutofit/>
                        </wps:bodyPr>
                      </wps:wsp>
                      <wps:wsp>
                        <wps:cNvPr id="251278910" name="Text Box 15"/>
                        <wps:cNvSpPr txBox="1">
                          <a:spLocks noChangeArrowheads="1"/>
                        </wps:cNvSpPr>
                        <wps:spPr bwMode="auto">
                          <a:xfrm>
                            <a:off x="4915" y="225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4329" w14:textId="77777777" w:rsidR="00F46BC9" w:rsidRDefault="00F46BC9" w:rsidP="004F3B3E">
                              <w:pPr>
                                <w:spacing w:line="180" w:lineRule="exact"/>
                                <w:rPr>
                                  <w:rFonts w:ascii="Calibri"/>
                                  <w:sz w:val="18"/>
                                </w:rPr>
                              </w:pPr>
                              <w:r>
                                <w:rPr>
                                  <w:rFonts w:ascii="Calibri"/>
                                  <w:color w:val="404040"/>
                                  <w:sz w:val="18"/>
                                </w:rPr>
                                <w:t>25%</w:t>
                              </w:r>
                            </w:p>
                          </w:txbxContent>
                        </wps:txbx>
                        <wps:bodyPr rot="0" vert="horz" wrap="square" lIns="0" tIns="0" rIns="0" bIns="0" anchor="t" anchorCtr="0" upright="1">
                          <a:noAutofit/>
                        </wps:bodyPr>
                      </wps:wsp>
                      <wps:wsp>
                        <wps:cNvPr id="1449096461" name="Text Box 16"/>
                        <wps:cNvSpPr txBox="1">
                          <a:spLocks noChangeArrowheads="1"/>
                        </wps:cNvSpPr>
                        <wps:spPr bwMode="auto">
                          <a:xfrm>
                            <a:off x="7907" y="2516"/>
                            <a:ext cx="74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5586E" w14:textId="77777777" w:rsidR="00F46BC9" w:rsidRDefault="00F46BC9" w:rsidP="004F3B3E">
                              <w:pPr>
                                <w:spacing w:line="180" w:lineRule="exact"/>
                                <w:rPr>
                                  <w:rFonts w:ascii="Calibri"/>
                                  <w:sz w:val="18"/>
                                </w:rPr>
                              </w:pPr>
                              <w:r>
                                <w:rPr>
                                  <w:rFonts w:ascii="Calibri"/>
                                  <w:color w:val="404040"/>
                                  <w:sz w:val="18"/>
                                </w:rPr>
                                <w:t>[VALUE]%</w:t>
                              </w:r>
                            </w:p>
                          </w:txbxContent>
                        </wps:txbx>
                        <wps:bodyPr rot="0" vert="horz" wrap="square" lIns="0" tIns="0" rIns="0" bIns="0" anchor="t" anchorCtr="0" upright="1">
                          <a:noAutofit/>
                        </wps:bodyPr>
                      </wps:wsp>
                      <wps:wsp>
                        <wps:cNvPr id="436925762" name="Text Box 17"/>
                        <wps:cNvSpPr txBox="1">
                          <a:spLocks noChangeArrowheads="1"/>
                        </wps:cNvSpPr>
                        <wps:spPr bwMode="auto">
                          <a:xfrm>
                            <a:off x="3316" y="2775"/>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E5A51" w14:textId="77777777" w:rsidR="00F46BC9" w:rsidRDefault="00F46BC9" w:rsidP="004F3B3E">
                              <w:pPr>
                                <w:spacing w:line="180" w:lineRule="exact"/>
                                <w:rPr>
                                  <w:rFonts w:ascii="Calibri"/>
                                  <w:sz w:val="18"/>
                                </w:rPr>
                              </w:pPr>
                              <w:r>
                                <w:rPr>
                                  <w:rFonts w:ascii="Calibri"/>
                                  <w:color w:val="404040"/>
                                  <w:sz w:val="18"/>
                                </w:rPr>
                                <w:t>15%</w:t>
                              </w:r>
                            </w:p>
                          </w:txbxContent>
                        </wps:txbx>
                        <wps:bodyPr rot="0" vert="horz" wrap="square" lIns="0" tIns="0" rIns="0" bIns="0" anchor="t" anchorCtr="0" upright="1">
                          <a:noAutofit/>
                        </wps:bodyPr>
                      </wps:wsp>
                      <wps:wsp>
                        <wps:cNvPr id="1941538208" name="Text Box 18"/>
                        <wps:cNvSpPr txBox="1">
                          <a:spLocks noChangeArrowheads="1"/>
                        </wps:cNvSpPr>
                        <wps:spPr bwMode="auto">
                          <a:xfrm>
                            <a:off x="3423" y="3974"/>
                            <a:ext cx="588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B8DB2" w14:textId="77777777" w:rsidR="00F46BC9" w:rsidRDefault="00F46BC9" w:rsidP="004F3B3E">
                              <w:pPr>
                                <w:tabs>
                                  <w:tab w:val="left" w:pos="1650"/>
                                  <w:tab w:val="left" w:pos="3427"/>
                                  <w:tab w:val="left" w:pos="4596"/>
                                </w:tabs>
                                <w:spacing w:line="180" w:lineRule="exact"/>
                                <w:rPr>
                                  <w:rFonts w:ascii="Calibri"/>
                                  <w:sz w:val="18"/>
                                </w:rPr>
                              </w:pPr>
                              <w:r>
                                <w:rPr>
                                  <w:rFonts w:ascii="Calibri"/>
                                  <w:color w:val="585858"/>
                                  <w:sz w:val="18"/>
                                </w:rPr>
                                <w:t>New</w:t>
                              </w:r>
                              <w:r>
                                <w:rPr>
                                  <w:rFonts w:ascii="Calibri"/>
                                  <w:color w:val="585858"/>
                                  <w:spacing w:val="-3"/>
                                  <w:sz w:val="18"/>
                                </w:rPr>
                                <w:t xml:space="preserve"> </w:t>
                              </w:r>
                              <w:r>
                                <w:rPr>
                                  <w:rFonts w:ascii="Calibri"/>
                                  <w:color w:val="585858"/>
                                  <w:sz w:val="18"/>
                                </w:rPr>
                                <w:t>joining</w:t>
                              </w:r>
                              <w:r>
                                <w:rPr>
                                  <w:rFonts w:ascii="Calibri"/>
                                  <w:color w:val="585858"/>
                                  <w:sz w:val="18"/>
                                </w:rPr>
                                <w:tab/>
                                <w:t>1-5 month</w:t>
                              </w:r>
                              <w:r>
                                <w:rPr>
                                  <w:rFonts w:ascii="Calibri"/>
                                  <w:color w:val="585858"/>
                                  <w:sz w:val="18"/>
                                </w:rPr>
                                <w:tab/>
                                <w:t>1year</w:t>
                              </w:r>
                              <w:r>
                                <w:rPr>
                                  <w:rFonts w:ascii="Calibri"/>
                                  <w:color w:val="585858"/>
                                  <w:sz w:val="18"/>
                                </w:rPr>
                                <w:tab/>
                                <w:t>More</w:t>
                              </w:r>
                              <w:r>
                                <w:rPr>
                                  <w:rFonts w:ascii="Calibri"/>
                                  <w:color w:val="585858"/>
                                  <w:spacing w:val="-2"/>
                                  <w:sz w:val="18"/>
                                </w:rPr>
                                <w:t xml:space="preserve"> </w:t>
                              </w:r>
                              <w:r>
                                <w:rPr>
                                  <w:rFonts w:ascii="Calibri"/>
                                  <w:color w:val="585858"/>
                                  <w:sz w:val="18"/>
                                </w:rPr>
                                <w:t>than</w:t>
                              </w:r>
                              <w:r>
                                <w:rPr>
                                  <w:rFonts w:ascii="Calibri"/>
                                  <w:color w:val="585858"/>
                                  <w:spacing w:val="-1"/>
                                  <w:sz w:val="18"/>
                                </w:rPr>
                                <w:t xml:space="preserve"> </w:t>
                              </w:r>
                              <w:r>
                                <w:rPr>
                                  <w:rFonts w:ascii="Calibri"/>
                                  <w:color w:val="585858"/>
                                  <w:sz w:val="18"/>
                                </w:rPr>
                                <w:t>1 year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25621" id="Group 1" o:spid="_x0000_s1026" style="position:absolute;left:0;text-align:left;margin-left:134.25pt;margin-top:31.9pt;width:355.5pt;height:200.25pt;z-index:-251522048;mso-wrap-distance-left:0;mso-wrap-distance-right:0;mso-position-horizontal-relative:page" coordorigin="2571,290" coordsize="7110,4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315;top:3047;width:315;height: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">
                  <v:imagedata r:id="rId39" o:title=""/>
                </v:shape>
                <v:shape id="Picture 4" o:spid="_x0000_s1028" type="#_x0000_t75" style="position:absolute;left:4913;top:2531;width:317;height:1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">
                  <v:imagedata r:id="rId40" o:title=""/>
                </v:shape>
                <v:shape id="Picture 5" o:spid="_x0000_s1029" type="#_x0000_t75" style="position:absolute;left:6514;top:1754;width:315;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">
                  <v:imagedata r:id="rId41" o:title=""/>
                </v:shape>
                <v:shape id="Picture 6" o:spid="_x0000_s1030" type="#_x0000_t75" style="position:absolute;left:8112;top:2788;width:31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">
                  <v:imagedata r:id="rId42" o:title=""/>
                </v:shape>
                <v:shape id="Picture 7" o:spid="_x0000_s1031" type="#_x0000_t75" style="position:absolute;left:3312;top:1752;width:5117;height:2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">
                  <v:imagedata r:id="rId43" o:title=""/>
                </v:shape>
                <v:shape id="Picture 8" o:spid="_x0000_s1032" type="#_x0000_t75" style="position:absolute;left:3696;top:3801;width:5117;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">
                  <v:imagedata r:id="rId44" o:title=""/>
                </v:shape>
                <v:line id="Line 9" o:spid="_x0000_s1033" style="position:absolute;visibility:visible;mso-wrap-style:square" from="3058,3824" to="9454,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" strokecolor="#bebebe" strokeweight="1.44pt"/>
                <v:shape id="Picture 10" o:spid="_x0000_s1034" type="#_x0000_t75" style="position:absolute;left:5397;top:1056;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">
                  <v:imagedata r:id="rId45" o:title=""/>
                </v:shape>
                <v:rect id="Rectangle 11" o:spid="_x0000_s1035" style="position:absolute;left:2578;top:297;width:7095;height: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" filled="f" strokecolor="#d9d9d9"/>
                <v:shapetype id="_x0000_t202" coordsize="21600,21600" o:spt="202" path="m,l,21600r21600,l21600,xe">
                  <v:stroke joinstyle="miter"/>
                  <v:path gradientshapeok="t" o:connecttype="rect"/>
                </v:shapetype>
                <v:shape id="Text Box 12" o:spid="_x0000_s1036" type="#_x0000_t202" style="position:absolute;left:5267;top:504;width:1710;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" filled="f" stroked="f">
                  <v:textbox inset="0,0,0,0">
                    <w:txbxContent>
                      <w:p w14:paraId="176A4DF0" w14:textId="77777777" w:rsidR="00F46BC9" w:rsidRDefault="00F46BC9" w:rsidP="004F3B3E">
                        <w:pPr>
                          <w:spacing w:line="286" w:lineRule="exact"/>
                          <w:jc w:val="center"/>
                          <w:rPr>
                            <w:rFonts w:ascii="Calibri"/>
                            <w:b/>
                            <w:sz w:val="28"/>
                          </w:rPr>
                        </w:pPr>
                        <w:r>
                          <w:rPr>
                            <w:rFonts w:ascii="Calibri"/>
                            <w:b/>
                            <w:color w:val="7E7E7E"/>
                            <w:spacing w:val="26"/>
                            <w:sz w:val="28"/>
                          </w:rPr>
                          <w:t>EXPERIENCE</w:t>
                        </w:r>
                      </w:p>
                      <w:p w14:paraId="643CBF89" w14:textId="77777777" w:rsidR="00F46BC9" w:rsidRDefault="00F46BC9" w:rsidP="004F3B3E">
                        <w:pPr>
                          <w:spacing w:before="198" w:line="216" w:lineRule="exact"/>
                          <w:ind w:left="275"/>
                          <w:jc w:val="center"/>
                          <w:rPr>
                            <w:rFonts w:ascii="Calibri"/>
                            <w:sz w:val="18"/>
                          </w:rPr>
                        </w:pPr>
                        <w:r>
                          <w:rPr>
                            <w:rFonts w:ascii="Calibri"/>
                            <w:color w:val="585858"/>
                            <w:sz w:val="18"/>
                          </w:rPr>
                          <w:t>no.</w:t>
                        </w:r>
                        <w:r>
                          <w:rPr>
                            <w:rFonts w:ascii="Calibri"/>
                            <w:color w:val="585858"/>
                            <w:spacing w:val="-3"/>
                            <w:sz w:val="18"/>
                          </w:rPr>
                          <w:t xml:space="preserve"> </w:t>
                        </w:r>
                        <w:r>
                          <w:rPr>
                            <w:rFonts w:ascii="Calibri"/>
                            <w:color w:val="585858"/>
                            <w:sz w:val="18"/>
                          </w:rPr>
                          <w:t>of</w:t>
                        </w:r>
                        <w:r>
                          <w:rPr>
                            <w:rFonts w:ascii="Calibri"/>
                            <w:color w:val="585858"/>
                            <w:spacing w:val="-2"/>
                            <w:sz w:val="18"/>
                          </w:rPr>
                          <w:t xml:space="preserve"> </w:t>
                        </w:r>
                        <w:r>
                          <w:rPr>
                            <w:rFonts w:ascii="Calibri"/>
                            <w:color w:val="585858"/>
                            <w:sz w:val="18"/>
                          </w:rPr>
                          <w:t>respondents</w:t>
                        </w:r>
                      </w:p>
                    </w:txbxContent>
                  </v:textbox>
                </v:shape>
                <v:shape id="Text Box 13" o:spid="_x0000_s1037" type="#_x0000_t202" style="position:absolute;left:2709;top:1413;width:20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" filled="f" stroked="f">
                  <v:textbox inset="0,0,0,0">
                    <w:txbxContent>
                      <w:p w14:paraId="098CD253" w14:textId="77777777" w:rsidR="00F46BC9" w:rsidRDefault="00F46BC9" w:rsidP="004F3B3E">
                        <w:pPr>
                          <w:spacing w:line="183" w:lineRule="exact"/>
                          <w:rPr>
                            <w:rFonts w:ascii="Calibri"/>
                            <w:sz w:val="18"/>
                          </w:rPr>
                        </w:pPr>
                        <w:r>
                          <w:rPr>
                            <w:rFonts w:ascii="Calibri"/>
                            <w:color w:val="585858"/>
                            <w:sz w:val="18"/>
                          </w:rPr>
                          <w:t>45</w:t>
                        </w:r>
                      </w:p>
                      <w:p w14:paraId="7A6D6EAD" w14:textId="77777777" w:rsidR="00F46BC9" w:rsidRDefault="00F46BC9" w:rsidP="004F3B3E">
                        <w:pPr>
                          <w:spacing w:before="38"/>
                          <w:rPr>
                            <w:rFonts w:ascii="Calibri"/>
                            <w:sz w:val="18"/>
                          </w:rPr>
                        </w:pPr>
                        <w:r>
                          <w:rPr>
                            <w:rFonts w:ascii="Calibri"/>
                            <w:color w:val="585858"/>
                            <w:sz w:val="18"/>
                          </w:rPr>
                          <w:t>40</w:t>
                        </w:r>
                      </w:p>
                      <w:p w14:paraId="533BC959" w14:textId="77777777" w:rsidR="00F46BC9" w:rsidRDefault="00F46BC9" w:rsidP="004F3B3E">
                        <w:pPr>
                          <w:spacing w:before="39"/>
                          <w:rPr>
                            <w:rFonts w:ascii="Calibri"/>
                            <w:sz w:val="18"/>
                          </w:rPr>
                        </w:pPr>
                        <w:r>
                          <w:rPr>
                            <w:rFonts w:ascii="Calibri"/>
                            <w:color w:val="585858"/>
                            <w:sz w:val="18"/>
                          </w:rPr>
                          <w:t>35</w:t>
                        </w:r>
                      </w:p>
                      <w:p w14:paraId="37A847C1" w14:textId="77777777" w:rsidR="00F46BC9" w:rsidRDefault="00F46BC9" w:rsidP="004F3B3E">
                        <w:pPr>
                          <w:spacing w:before="39"/>
                          <w:rPr>
                            <w:rFonts w:ascii="Calibri"/>
                            <w:sz w:val="18"/>
                          </w:rPr>
                        </w:pPr>
                        <w:r>
                          <w:rPr>
                            <w:rFonts w:ascii="Calibri"/>
                            <w:color w:val="585858"/>
                            <w:sz w:val="18"/>
                          </w:rPr>
                          <w:t>30</w:t>
                        </w:r>
                      </w:p>
                      <w:p w14:paraId="4DD58A95" w14:textId="77777777" w:rsidR="00F46BC9" w:rsidRDefault="00F46BC9" w:rsidP="004F3B3E">
                        <w:pPr>
                          <w:spacing w:before="39"/>
                          <w:rPr>
                            <w:rFonts w:ascii="Calibri"/>
                            <w:sz w:val="18"/>
                          </w:rPr>
                        </w:pPr>
                        <w:r>
                          <w:rPr>
                            <w:rFonts w:ascii="Calibri"/>
                            <w:color w:val="585858"/>
                            <w:sz w:val="18"/>
                          </w:rPr>
                          <w:t>25</w:t>
                        </w:r>
                      </w:p>
                      <w:p w14:paraId="14325D4F" w14:textId="77777777" w:rsidR="00F46BC9" w:rsidRDefault="00F46BC9" w:rsidP="004F3B3E">
                        <w:pPr>
                          <w:spacing w:before="39"/>
                          <w:rPr>
                            <w:rFonts w:ascii="Calibri"/>
                            <w:sz w:val="18"/>
                          </w:rPr>
                        </w:pPr>
                        <w:r>
                          <w:rPr>
                            <w:rFonts w:ascii="Calibri"/>
                            <w:color w:val="585858"/>
                            <w:sz w:val="18"/>
                          </w:rPr>
                          <w:t>20</w:t>
                        </w:r>
                      </w:p>
                      <w:p w14:paraId="6B3257BE" w14:textId="77777777" w:rsidR="00F46BC9" w:rsidRDefault="00F46BC9" w:rsidP="004F3B3E">
                        <w:pPr>
                          <w:spacing w:before="39"/>
                          <w:rPr>
                            <w:rFonts w:ascii="Calibri"/>
                            <w:sz w:val="18"/>
                          </w:rPr>
                        </w:pPr>
                        <w:r>
                          <w:rPr>
                            <w:rFonts w:ascii="Calibri"/>
                            <w:color w:val="585858"/>
                            <w:sz w:val="18"/>
                          </w:rPr>
                          <w:t>15</w:t>
                        </w:r>
                      </w:p>
                      <w:p w14:paraId="055D0F22" w14:textId="77777777" w:rsidR="00F46BC9" w:rsidRDefault="00F46BC9" w:rsidP="004F3B3E">
                        <w:pPr>
                          <w:spacing w:before="38"/>
                          <w:rPr>
                            <w:rFonts w:ascii="Calibri"/>
                            <w:sz w:val="18"/>
                          </w:rPr>
                        </w:pPr>
                        <w:r>
                          <w:rPr>
                            <w:rFonts w:ascii="Calibri"/>
                            <w:color w:val="585858"/>
                            <w:sz w:val="18"/>
                          </w:rPr>
                          <w:t>10</w:t>
                        </w:r>
                      </w:p>
                      <w:p w14:paraId="5E1A4F9C" w14:textId="77777777" w:rsidR="00F46BC9" w:rsidRDefault="00F46BC9" w:rsidP="004F3B3E">
                        <w:pPr>
                          <w:spacing w:before="39"/>
                          <w:ind w:left="91"/>
                          <w:rPr>
                            <w:rFonts w:ascii="Calibri"/>
                            <w:sz w:val="18"/>
                          </w:rPr>
                        </w:pPr>
                        <w:r>
                          <w:rPr>
                            <w:rFonts w:ascii="Calibri"/>
                            <w:color w:val="585858"/>
                            <w:sz w:val="18"/>
                          </w:rPr>
                          <w:t>5</w:t>
                        </w:r>
                      </w:p>
                      <w:p w14:paraId="326CFFB8" w14:textId="77777777" w:rsidR="00F46BC9" w:rsidRDefault="00F46BC9" w:rsidP="004F3B3E">
                        <w:pPr>
                          <w:spacing w:before="39" w:line="216" w:lineRule="exact"/>
                          <w:ind w:left="91"/>
                          <w:rPr>
                            <w:rFonts w:ascii="Calibri"/>
                            <w:sz w:val="18"/>
                          </w:rPr>
                        </w:pPr>
                        <w:r>
                          <w:rPr>
                            <w:rFonts w:ascii="Calibri"/>
                            <w:color w:val="585858"/>
                            <w:sz w:val="18"/>
                          </w:rPr>
                          <w:t>0</w:t>
                        </w:r>
                      </w:p>
                    </w:txbxContent>
                  </v:textbox>
                </v:shape>
                <v:shape id="Text Box 14" o:spid="_x0000_s1038" type="#_x0000_t202" style="position:absolute;left:6308;top:1482;width:74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" filled="f" stroked="f">
                  <v:textbox inset="0,0,0,0">
                    <w:txbxContent>
                      <w:p w14:paraId="1A9B0CD7" w14:textId="77777777" w:rsidR="00F46BC9" w:rsidRDefault="00F46BC9" w:rsidP="004F3B3E">
                        <w:pPr>
                          <w:spacing w:line="180" w:lineRule="exact"/>
                          <w:rPr>
                            <w:rFonts w:ascii="Calibri"/>
                            <w:sz w:val="18"/>
                          </w:rPr>
                        </w:pPr>
                        <w:r>
                          <w:rPr>
                            <w:rFonts w:ascii="Calibri"/>
                            <w:color w:val="404040"/>
                            <w:sz w:val="18"/>
                          </w:rPr>
                          <w:t>[VALUE]%</w:t>
                        </w:r>
                      </w:p>
                    </w:txbxContent>
                  </v:textbox>
                </v:shape>
                <v:shape id="Text Box 15" o:spid="_x0000_s1039" type="#_x0000_t202" style="position:absolute;left:4915;top:225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" filled="f" stroked="f">
                  <v:textbox inset="0,0,0,0">
                    <w:txbxContent>
                      <w:p w14:paraId="49484329" w14:textId="77777777" w:rsidR="00F46BC9" w:rsidRDefault="00F46BC9" w:rsidP="004F3B3E">
                        <w:pPr>
                          <w:spacing w:line="180" w:lineRule="exact"/>
                          <w:rPr>
                            <w:rFonts w:ascii="Calibri"/>
                            <w:sz w:val="18"/>
                          </w:rPr>
                        </w:pPr>
                        <w:r>
                          <w:rPr>
                            <w:rFonts w:ascii="Calibri"/>
                            <w:color w:val="404040"/>
                            <w:sz w:val="18"/>
                          </w:rPr>
                          <w:t>25%</w:t>
                        </w:r>
                      </w:p>
                    </w:txbxContent>
                  </v:textbox>
                </v:shape>
                <v:shape id="Text Box 16" o:spid="_x0000_s1040" type="#_x0000_t202" style="position:absolute;left:7907;top:2516;width:74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" filled="f" stroked="f">
                  <v:textbox inset="0,0,0,0">
                    <w:txbxContent>
                      <w:p w14:paraId="7445586E" w14:textId="77777777" w:rsidR="00F46BC9" w:rsidRDefault="00F46BC9" w:rsidP="004F3B3E">
                        <w:pPr>
                          <w:spacing w:line="180" w:lineRule="exact"/>
                          <w:rPr>
                            <w:rFonts w:ascii="Calibri"/>
                            <w:sz w:val="18"/>
                          </w:rPr>
                        </w:pPr>
                        <w:r>
                          <w:rPr>
                            <w:rFonts w:ascii="Calibri"/>
                            <w:color w:val="404040"/>
                            <w:sz w:val="18"/>
                          </w:rPr>
                          <w:t>[VALUE]%</w:t>
                        </w:r>
                      </w:p>
                    </w:txbxContent>
                  </v:textbox>
                </v:shape>
                <v:shape id="Text Box 17" o:spid="_x0000_s1041" type="#_x0000_t202" style="position:absolute;left:3316;top:2775;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" filled="f" stroked="f">
                  <v:textbox inset="0,0,0,0">
                    <w:txbxContent>
                      <w:p w14:paraId="235E5A51" w14:textId="77777777" w:rsidR="00F46BC9" w:rsidRDefault="00F46BC9" w:rsidP="004F3B3E">
                        <w:pPr>
                          <w:spacing w:line="180" w:lineRule="exact"/>
                          <w:rPr>
                            <w:rFonts w:ascii="Calibri"/>
                            <w:sz w:val="18"/>
                          </w:rPr>
                        </w:pPr>
                        <w:r>
                          <w:rPr>
                            <w:rFonts w:ascii="Calibri"/>
                            <w:color w:val="404040"/>
                            <w:sz w:val="18"/>
                          </w:rPr>
                          <w:t>15%</w:t>
                        </w:r>
                      </w:p>
                    </w:txbxContent>
                  </v:textbox>
                </v:shape>
                <v:shape id="Text Box 18" o:spid="_x0000_s1042" type="#_x0000_t202" style="position:absolute;left:3423;top:3974;width:58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" filled="f" stroked="f">
                  <v:textbox inset="0,0,0,0">
                    <w:txbxContent>
                      <w:p w14:paraId="75BB8DB2" w14:textId="77777777" w:rsidR="00F46BC9" w:rsidRDefault="00F46BC9" w:rsidP="004F3B3E">
                        <w:pPr>
                          <w:tabs>
                            <w:tab w:val="left" w:pos="1650"/>
                            <w:tab w:val="left" w:pos="3427"/>
                            <w:tab w:val="left" w:pos="4596"/>
                          </w:tabs>
                          <w:spacing w:line="180" w:lineRule="exact"/>
                          <w:rPr>
                            <w:rFonts w:ascii="Calibri"/>
                            <w:sz w:val="18"/>
                          </w:rPr>
                        </w:pPr>
                        <w:r>
                          <w:rPr>
                            <w:rFonts w:ascii="Calibri"/>
                            <w:color w:val="585858"/>
                            <w:sz w:val="18"/>
                          </w:rPr>
                          <w:t>New</w:t>
                        </w:r>
                        <w:r>
                          <w:rPr>
                            <w:rFonts w:ascii="Calibri"/>
                            <w:color w:val="585858"/>
                            <w:spacing w:val="-3"/>
                            <w:sz w:val="18"/>
                          </w:rPr>
                          <w:t xml:space="preserve"> </w:t>
                        </w:r>
                        <w:r>
                          <w:rPr>
                            <w:rFonts w:ascii="Calibri"/>
                            <w:color w:val="585858"/>
                            <w:sz w:val="18"/>
                          </w:rPr>
                          <w:t>joining</w:t>
                        </w:r>
                        <w:r>
                          <w:rPr>
                            <w:rFonts w:ascii="Calibri"/>
                            <w:color w:val="585858"/>
                            <w:sz w:val="18"/>
                          </w:rPr>
                          <w:tab/>
                          <w:t>1-5 month</w:t>
                        </w:r>
                        <w:r>
                          <w:rPr>
                            <w:rFonts w:ascii="Calibri"/>
                            <w:color w:val="585858"/>
                            <w:sz w:val="18"/>
                          </w:rPr>
                          <w:tab/>
                          <w:t>1year</w:t>
                        </w:r>
                        <w:r>
                          <w:rPr>
                            <w:rFonts w:ascii="Calibri"/>
                            <w:color w:val="585858"/>
                            <w:sz w:val="18"/>
                          </w:rPr>
                          <w:tab/>
                          <w:t>More</w:t>
                        </w:r>
                        <w:r>
                          <w:rPr>
                            <w:rFonts w:ascii="Calibri"/>
                            <w:color w:val="585858"/>
                            <w:spacing w:val="-2"/>
                            <w:sz w:val="18"/>
                          </w:rPr>
                          <w:t xml:space="preserve"> </w:t>
                        </w:r>
                        <w:r>
                          <w:rPr>
                            <w:rFonts w:ascii="Calibri"/>
                            <w:color w:val="585858"/>
                            <w:sz w:val="18"/>
                          </w:rPr>
                          <w:t>than</w:t>
                        </w:r>
                        <w:r>
                          <w:rPr>
                            <w:rFonts w:ascii="Calibri"/>
                            <w:color w:val="585858"/>
                            <w:spacing w:val="-1"/>
                            <w:sz w:val="18"/>
                          </w:rPr>
                          <w:t xml:space="preserve"> </w:t>
                        </w:r>
                        <w:r>
                          <w:rPr>
                            <w:rFonts w:ascii="Calibri"/>
                            <w:color w:val="585858"/>
                            <w:sz w:val="18"/>
                          </w:rPr>
                          <w:t>1 year</w:t>
                        </w:r>
                      </w:p>
                    </w:txbxContent>
                  </v:textbox>
                </v:shape>
                <w10:wrap type="topAndBottom" anchorx="page"/>
              </v:group>
            </w:pict>
          </mc:Fallback>
        </mc:AlternateContent>
      </w:r>
      <w:r w:rsidRPr="00A93F1D">
        <w:rPr>
          <w:rFonts w:ascii="Times New Roman" w:hAnsi="Times New Roman" w:cs="Times New Roman"/>
          <w:b/>
          <w:bCs/>
          <w:color w:val="000000" w:themeColor="text1"/>
          <w:sz w:val="24"/>
          <w:szCs w:val="24"/>
          <w:lang w:val="en-IN"/>
        </w:rPr>
        <w:t>Chart No. 4.2</w:t>
      </w:r>
    </w:p>
    <w:p w14:paraId="2DB5A78A" w14:textId="18D37C01" w:rsidR="005A4493" w:rsidRPr="00A93F1D" w:rsidRDefault="002B5FAD" w:rsidP="00D9552E">
      <w:pPr>
        <w:tabs>
          <w:tab w:val="left" w:pos="1240"/>
          <w:tab w:val="left" w:pos="2082"/>
        </w:tabs>
        <w:spacing w:line="480" w:lineRule="auto"/>
        <w:rPr>
          <w:rFonts w:ascii="Times New Roman" w:hAnsi="Times New Roman" w:cs="Times New Roman"/>
          <w:b/>
          <w:bCs/>
          <w:color w:val="000000" w:themeColor="text1"/>
          <w:sz w:val="24"/>
          <w:szCs w:val="24"/>
          <w:lang w:val="en-IN"/>
        </w:rPr>
      </w:pPr>
      <w:r w:rsidRPr="00A93F1D">
        <w:rPr>
          <w:rFonts w:ascii="Times New Roman" w:hAnsi="Times New Roman" w:cs="Times New Roman"/>
          <w:b/>
          <w:bCs/>
          <w:color w:val="000000" w:themeColor="text1"/>
          <w:sz w:val="24"/>
          <w:szCs w:val="24"/>
          <w:lang w:val="en-IN"/>
        </w:rPr>
        <w:tab/>
      </w:r>
      <w:r w:rsidRPr="00A93F1D">
        <w:rPr>
          <w:rFonts w:ascii="Times New Roman" w:hAnsi="Times New Roman" w:cs="Times New Roman"/>
          <w:sz w:val="24"/>
          <w:szCs w:val="24"/>
          <w:lang w:val="en-IN"/>
        </w:rPr>
        <w:t>Source: Primary Data</w:t>
      </w:r>
      <w:r w:rsidRPr="00A93F1D">
        <w:rPr>
          <w:rFonts w:ascii="Times New Roman" w:hAnsi="Times New Roman" w:cs="Times New Roman"/>
          <w:b/>
          <w:bCs/>
          <w:color w:val="000000" w:themeColor="text1"/>
          <w:sz w:val="24"/>
          <w:szCs w:val="24"/>
          <w:lang w:val="en-IN"/>
        </w:rPr>
        <w:tab/>
      </w:r>
      <w:r w:rsidR="004F3B3E" w:rsidRPr="00A93F1D">
        <w:rPr>
          <w:rFonts w:ascii="Times New Roman" w:hAnsi="Times New Roman" w:cs="Times New Roman"/>
          <w:sz w:val="28"/>
          <w:szCs w:val="28"/>
          <w:lang w:val="en-IN"/>
        </w:rPr>
        <w:t xml:space="preserve">  </w:t>
      </w:r>
    </w:p>
    <w:p w14:paraId="18431E06" w14:textId="77777777" w:rsidR="00A81EAF" w:rsidRPr="00A93F1D" w:rsidRDefault="004F3B3E" w:rsidP="00A81EAF">
      <w:pPr>
        <w:tabs>
          <w:tab w:val="left" w:pos="2082"/>
        </w:tabs>
        <w:spacing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INTERPRETATION</w:t>
      </w:r>
    </w:p>
    <w:p w14:paraId="0072AB38" w14:textId="7A473181" w:rsidR="004F3B3E" w:rsidRPr="00A93F1D" w:rsidRDefault="004F3B3E" w:rsidP="00A81EAF">
      <w:pPr>
        <w:tabs>
          <w:tab w:val="left" w:pos="2082"/>
        </w:tabs>
        <w:spacing w:line="480" w:lineRule="auto"/>
        <w:jc w:val="both"/>
        <w:rPr>
          <w:rFonts w:ascii="Times New Roman" w:hAnsi="Times New Roman" w:cs="Times New Roman"/>
          <w:sz w:val="28"/>
          <w:szCs w:val="28"/>
          <w:lang w:val="en-IN"/>
        </w:rPr>
      </w:pPr>
      <w:r w:rsidRPr="00A93F1D">
        <w:rPr>
          <w:rFonts w:ascii="Times New Roman" w:hAnsi="Times New Roman" w:cs="Times New Roman"/>
        </w:rPr>
        <w:t>From the above table shows that 40% of respondents are working at ABRFL since 1</w:t>
      </w:r>
      <w:r w:rsidRPr="00A93F1D">
        <w:rPr>
          <w:rFonts w:ascii="Times New Roman" w:hAnsi="Times New Roman" w:cs="Times New Roman"/>
          <w:spacing w:val="1"/>
        </w:rPr>
        <w:t xml:space="preserve"> </w:t>
      </w:r>
      <w:r w:rsidRPr="00A93F1D">
        <w:rPr>
          <w:rFonts w:ascii="Times New Roman" w:hAnsi="Times New Roman" w:cs="Times New Roman"/>
        </w:rPr>
        <w:t>year, 25% of respondents</w:t>
      </w:r>
      <w:r w:rsidRPr="00A93F1D">
        <w:rPr>
          <w:rFonts w:ascii="Times New Roman" w:hAnsi="Times New Roman" w:cs="Times New Roman"/>
          <w:spacing w:val="1"/>
        </w:rPr>
        <w:t xml:space="preserve"> </w:t>
      </w:r>
      <w:r w:rsidRPr="00A93F1D">
        <w:rPr>
          <w:rFonts w:ascii="Times New Roman" w:hAnsi="Times New Roman" w:cs="Times New Roman"/>
        </w:rPr>
        <w:t>have experience of 1-5 months. 20% of respondents</w:t>
      </w:r>
      <w:r w:rsidRPr="00A93F1D">
        <w:rPr>
          <w:rFonts w:ascii="Times New Roman" w:hAnsi="Times New Roman" w:cs="Times New Roman"/>
          <w:spacing w:val="1"/>
        </w:rPr>
        <w:t xml:space="preserve"> </w:t>
      </w:r>
      <w:r w:rsidRPr="00A93F1D">
        <w:rPr>
          <w:rFonts w:ascii="Times New Roman" w:hAnsi="Times New Roman" w:cs="Times New Roman"/>
        </w:rPr>
        <w:t>have</w:t>
      </w:r>
      <w:r w:rsidRPr="00A93F1D">
        <w:rPr>
          <w:rFonts w:ascii="Times New Roman" w:hAnsi="Times New Roman" w:cs="Times New Roman"/>
          <w:spacing w:val="1"/>
        </w:rPr>
        <w:t xml:space="preserve"> </w:t>
      </w:r>
      <w:r w:rsidRPr="00A93F1D">
        <w:rPr>
          <w:rFonts w:ascii="Times New Roman" w:hAnsi="Times New Roman" w:cs="Times New Roman"/>
        </w:rPr>
        <w:t>experience</w:t>
      </w:r>
      <w:r w:rsidRPr="00A93F1D">
        <w:rPr>
          <w:rFonts w:ascii="Times New Roman" w:hAnsi="Times New Roman" w:cs="Times New Roman"/>
          <w:spacing w:val="-2"/>
        </w:rPr>
        <w:t xml:space="preserve"> </w:t>
      </w:r>
      <w:r w:rsidRPr="00A93F1D">
        <w:rPr>
          <w:rFonts w:ascii="Times New Roman" w:hAnsi="Times New Roman" w:cs="Times New Roman"/>
        </w:rPr>
        <w:t>of</w:t>
      </w:r>
      <w:r w:rsidRPr="00A93F1D">
        <w:rPr>
          <w:rFonts w:ascii="Times New Roman" w:hAnsi="Times New Roman" w:cs="Times New Roman"/>
          <w:spacing w:val="-1"/>
        </w:rPr>
        <w:t xml:space="preserve"> </w:t>
      </w:r>
      <w:r w:rsidRPr="00A93F1D">
        <w:rPr>
          <w:rFonts w:ascii="Times New Roman" w:hAnsi="Times New Roman" w:cs="Times New Roman"/>
        </w:rPr>
        <w:t>more</w:t>
      </w:r>
      <w:r w:rsidRPr="00A93F1D">
        <w:rPr>
          <w:rFonts w:ascii="Times New Roman" w:hAnsi="Times New Roman" w:cs="Times New Roman"/>
          <w:spacing w:val="-1"/>
        </w:rPr>
        <w:t xml:space="preserve"> </w:t>
      </w:r>
      <w:r w:rsidRPr="00A93F1D">
        <w:rPr>
          <w:rFonts w:ascii="Times New Roman" w:hAnsi="Times New Roman" w:cs="Times New Roman"/>
        </w:rPr>
        <w:t>than</w:t>
      </w:r>
      <w:r w:rsidRPr="00A93F1D">
        <w:rPr>
          <w:rFonts w:ascii="Times New Roman" w:hAnsi="Times New Roman" w:cs="Times New Roman"/>
          <w:spacing w:val="1"/>
        </w:rPr>
        <w:t xml:space="preserve"> </w:t>
      </w:r>
      <w:r w:rsidRPr="00A93F1D">
        <w:rPr>
          <w:rFonts w:ascii="Times New Roman" w:hAnsi="Times New Roman" w:cs="Times New Roman"/>
        </w:rPr>
        <w:t>1</w:t>
      </w:r>
      <w:r w:rsidRPr="00A93F1D">
        <w:rPr>
          <w:rFonts w:ascii="Times New Roman" w:hAnsi="Times New Roman" w:cs="Times New Roman"/>
          <w:spacing w:val="2"/>
        </w:rPr>
        <w:t xml:space="preserve"> </w:t>
      </w:r>
      <w:r w:rsidRPr="00A93F1D">
        <w:rPr>
          <w:rFonts w:ascii="Times New Roman" w:hAnsi="Times New Roman" w:cs="Times New Roman"/>
        </w:rPr>
        <w:t>year while</w:t>
      </w:r>
      <w:r w:rsidRPr="00A93F1D">
        <w:rPr>
          <w:rFonts w:ascii="Times New Roman" w:hAnsi="Times New Roman" w:cs="Times New Roman"/>
          <w:spacing w:val="-1"/>
        </w:rPr>
        <w:t xml:space="preserve"> </w:t>
      </w:r>
      <w:r w:rsidRPr="00A93F1D">
        <w:rPr>
          <w:rFonts w:ascii="Times New Roman" w:hAnsi="Times New Roman" w:cs="Times New Roman"/>
        </w:rPr>
        <w:t>15</w:t>
      </w:r>
      <w:r w:rsidRPr="00A93F1D">
        <w:rPr>
          <w:rFonts w:ascii="Times New Roman" w:hAnsi="Times New Roman" w:cs="Times New Roman"/>
          <w:spacing w:val="2"/>
        </w:rPr>
        <w:t xml:space="preserve"> </w:t>
      </w:r>
      <w:r w:rsidRPr="00A93F1D">
        <w:rPr>
          <w:rFonts w:ascii="Times New Roman" w:hAnsi="Times New Roman" w:cs="Times New Roman"/>
        </w:rPr>
        <w:t>%</w:t>
      </w:r>
      <w:r w:rsidRPr="00A93F1D">
        <w:rPr>
          <w:rFonts w:ascii="Times New Roman" w:hAnsi="Times New Roman" w:cs="Times New Roman"/>
          <w:spacing w:val="-1"/>
        </w:rPr>
        <w:t xml:space="preserve"> </w:t>
      </w:r>
      <w:r w:rsidRPr="00A93F1D">
        <w:rPr>
          <w:rFonts w:ascii="Times New Roman" w:hAnsi="Times New Roman" w:cs="Times New Roman"/>
        </w:rPr>
        <w:t>of</w:t>
      </w:r>
      <w:r w:rsidRPr="00A93F1D">
        <w:rPr>
          <w:rFonts w:ascii="Times New Roman" w:hAnsi="Times New Roman" w:cs="Times New Roman"/>
          <w:spacing w:val="-2"/>
        </w:rPr>
        <w:t xml:space="preserve"> </w:t>
      </w:r>
      <w:r w:rsidRPr="00A93F1D">
        <w:rPr>
          <w:rFonts w:ascii="Times New Roman" w:hAnsi="Times New Roman" w:cs="Times New Roman"/>
        </w:rPr>
        <w:t>respondents are</w:t>
      </w:r>
      <w:r w:rsidRPr="00A93F1D">
        <w:rPr>
          <w:rFonts w:ascii="Times New Roman" w:hAnsi="Times New Roman" w:cs="Times New Roman"/>
          <w:spacing w:val="-1"/>
        </w:rPr>
        <w:t xml:space="preserve"> </w:t>
      </w:r>
      <w:r w:rsidRPr="00A93F1D">
        <w:rPr>
          <w:rFonts w:ascii="Times New Roman" w:hAnsi="Times New Roman" w:cs="Times New Roman"/>
        </w:rPr>
        <w:t>new joinees.Hence, , it can be concluded that at ABRFL majority of the workers are freshers with</w:t>
      </w:r>
      <w:r w:rsidRPr="00A93F1D">
        <w:rPr>
          <w:rFonts w:ascii="Times New Roman" w:hAnsi="Times New Roman" w:cs="Times New Roman"/>
          <w:spacing w:val="1"/>
        </w:rPr>
        <w:t xml:space="preserve"> </w:t>
      </w:r>
      <w:r w:rsidRPr="00A93F1D">
        <w:rPr>
          <w:rFonts w:ascii="Times New Roman" w:hAnsi="Times New Roman" w:cs="Times New Roman"/>
        </w:rPr>
        <w:t>work</w:t>
      </w:r>
      <w:r w:rsidRPr="00A93F1D">
        <w:rPr>
          <w:rFonts w:ascii="Times New Roman" w:hAnsi="Times New Roman" w:cs="Times New Roman"/>
          <w:spacing w:val="-2"/>
        </w:rPr>
        <w:t xml:space="preserve"> </w:t>
      </w:r>
      <w:r w:rsidRPr="00A93F1D">
        <w:rPr>
          <w:rFonts w:ascii="Times New Roman" w:hAnsi="Times New Roman" w:cs="Times New Roman"/>
        </w:rPr>
        <w:t>experience</w:t>
      </w:r>
      <w:r w:rsidRPr="00A93F1D">
        <w:rPr>
          <w:rFonts w:ascii="Times New Roman" w:hAnsi="Times New Roman" w:cs="Times New Roman"/>
          <w:spacing w:val="-1"/>
        </w:rPr>
        <w:t xml:space="preserve"> </w:t>
      </w:r>
      <w:r w:rsidRPr="00A93F1D">
        <w:rPr>
          <w:rFonts w:ascii="Times New Roman" w:hAnsi="Times New Roman" w:cs="Times New Roman"/>
        </w:rPr>
        <w:t>of 1</w:t>
      </w:r>
      <w:r w:rsidRPr="00A93F1D">
        <w:rPr>
          <w:rFonts w:ascii="Times New Roman" w:hAnsi="Times New Roman" w:cs="Times New Roman"/>
          <w:spacing w:val="5"/>
        </w:rPr>
        <w:t xml:space="preserve"> </w:t>
      </w:r>
      <w:r w:rsidRPr="00A93F1D">
        <w:rPr>
          <w:rFonts w:ascii="Times New Roman" w:hAnsi="Times New Roman" w:cs="Times New Roman"/>
        </w:rPr>
        <w:t>year.</w:t>
      </w:r>
    </w:p>
    <w:p w14:paraId="094A5858" w14:textId="5224351B" w:rsidR="004F3B3E" w:rsidRPr="00A93F1D" w:rsidRDefault="004F3B3E" w:rsidP="00A81EAF">
      <w:pPr>
        <w:spacing w:line="480" w:lineRule="auto"/>
        <w:jc w:val="center"/>
        <w:rPr>
          <w:rFonts w:ascii="Times New Roman" w:hAnsi="Times New Roman" w:cs="Times New Roman"/>
        </w:rPr>
      </w:pPr>
      <w:r w:rsidRPr="00A93F1D">
        <w:rPr>
          <w:rFonts w:ascii="Times New Roman" w:hAnsi="Times New Roman" w:cs="Times New Roman"/>
        </w:rPr>
        <w:br w:type="page"/>
      </w:r>
      <w:r w:rsidRPr="00A93F1D">
        <w:rPr>
          <w:rFonts w:ascii="Times New Roman" w:hAnsi="Times New Roman" w:cs="Times New Roman"/>
        </w:rPr>
        <w:lastRenderedPageBreak/>
        <w:t>Table No. 4.3</w:t>
      </w:r>
    </w:p>
    <w:tbl>
      <w:tblPr>
        <w:tblpPr w:leftFromText="180" w:rightFromText="180" w:vertAnchor="text" w:horzAnchor="margin" w:tblpXSpec="center" w:tblpY="324"/>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2842"/>
        <w:gridCol w:w="2126"/>
      </w:tblGrid>
      <w:tr w:rsidR="00B4200F" w:rsidRPr="00A93F1D" w14:paraId="202A8B1B" w14:textId="77777777" w:rsidTr="00A81EAF">
        <w:trPr>
          <w:trHeight w:val="844"/>
        </w:trPr>
        <w:tc>
          <w:tcPr>
            <w:tcW w:w="3397" w:type="dxa"/>
          </w:tcPr>
          <w:p w14:paraId="55585AEB" w14:textId="77777777" w:rsidR="00B4200F" w:rsidRPr="00A93F1D" w:rsidRDefault="00B4200F" w:rsidP="00A81EAF">
            <w:pPr>
              <w:pStyle w:val="TableParagraph"/>
              <w:spacing w:line="360" w:lineRule="auto"/>
              <w:ind w:left="204" w:right="197"/>
              <w:rPr>
                <w:b/>
                <w:sz w:val="24"/>
              </w:rPr>
            </w:pPr>
            <w:r w:rsidRPr="00A93F1D">
              <w:rPr>
                <w:b/>
                <w:sz w:val="24"/>
              </w:rPr>
              <w:t>PARTICULARS</w:t>
            </w:r>
          </w:p>
        </w:tc>
        <w:tc>
          <w:tcPr>
            <w:tcW w:w="2842" w:type="dxa"/>
          </w:tcPr>
          <w:p w14:paraId="39A4D4BE" w14:textId="77777777" w:rsidR="00B4200F" w:rsidRPr="00A93F1D" w:rsidRDefault="00B4200F" w:rsidP="00A81EAF">
            <w:pPr>
              <w:pStyle w:val="TableParagraph"/>
              <w:spacing w:line="360" w:lineRule="auto"/>
              <w:ind w:left="350" w:right="340"/>
              <w:rPr>
                <w:b/>
                <w:sz w:val="24"/>
              </w:rPr>
            </w:pPr>
            <w:r w:rsidRPr="00A93F1D">
              <w:rPr>
                <w:b/>
                <w:sz w:val="24"/>
              </w:rPr>
              <w:t>No.</w:t>
            </w:r>
            <w:r w:rsidRPr="00A93F1D">
              <w:rPr>
                <w:b/>
                <w:spacing w:val="-1"/>
                <w:sz w:val="24"/>
              </w:rPr>
              <w:t xml:space="preserve"> </w:t>
            </w:r>
            <w:r w:rsidRPr="00A93F1D">
              <w:rPr>
                <w:b/>
                <w:sz w:val="24"/>
              </w:rPr>
              <w:t>OF</w:t>
            </w:r>
          </w:p>
          <w:p w14:paraId="03826208" w14:textId="77777777" w:rsidR="00B4200F" w:rsidRPr="00A93F1D" w:rsidRDefault="00B4200F" w:rsidP="00A81EAF">
            <w:pPr>
              <w:pStyle w:val="TableParagraph"/>
              <w:spacing w:before="139" w:line="360" w:lineRule="auto"/>
              <w:ind w:left="349" w:right="346"/>
              <w:rPr>
                <w:b/>
                <w:sz w:val="24"/>
              </w:rPr>
            </w:pPr>
            <w:r w:rsidRPr="00A93F1D">
              <w:rPr>
                <w:b/>
                <w:sz w:val="24"/>
              </w:rPr>
              <w:t>RESPONDENTS</w:t>
            </w:r>
          </w:p>
        </w:tc>
        <w:tc>
          <w:tcPr>
            <w:tcW w:w="2126" w:type="dxa"/>
          </w:tcPr>
          <w:p w14:paraId="3BF77AB0" w14:textId="77777777" w:rsidR="00B4200F" w:rsidRPr="00A93F1D" w:rsidRDefault="00B4200F" w:rsidP="00A81EAF">
            <w:pPr>
              <w:pStyle w:val="TableParagraph"/>
              <w:spacing w:line="360" w:lineRule="auto"/>
              <w:ind w:left="186" w:right="184"/>
              <w:rPr>
                <w:b/>
                <w:sz w:val="24"/>
              </w:rPr>
            </w:pPr>
            <w:r w:rsidRPr="00A93F1D">
              <w:rPr>
                <w:b/>
                <w:sz w:val="24"/>
              </w:rPr>
              <w:t>PERCENTAGE</w:t>
            </w:r>
          </w:p>
        </w:tc>
      </w:tr>
      <w:tr w:rsidR="00B4200F" w:rsidRPr="00A93F1D" w14:paraId="4A05EAD7" w14:textId="77777777" w:rsidTr="00A81EAF">
        <w:trPr>
          <w:trHeight w:val="422"/>
        </w:trPr>
        <w:tc>
          <w:tcPr>
            <w:tcW w:w="3397" w:type="dxa"/>
          </w:tcPr>
          <w:p w14:paraId="1B274422" w14:textId="77777777" w:rsidR="00B4200F" w:rsidRPr="00A93F1D" w:rsidRDefault="00B4200F" w:rsidP="00A81EAF">
            <w:pPr>
              <w:pStyle w:val="TableParagraph"/>
              <w:spacing w:line="360" w:lineRule="auto"/>
              <w:ind w:left="204" w:right="196"/>
              <w:rPr>
                <w:sz w:val="24"/>
              </w:rPr>
            </w:pPr>
            <w:r w:rsidRPr="00A93F1D">
              <w:rPr>
                <w:sz w:val="24"/>
              </w:rPr>
              <w:t>Salary</w:t>
            </w:r>
          </w:p>
        </w:tc>
        <w:tc>
          <w:tcPr>
            <w:tcW w:w="2842" w:type="dxa"/>
          </w:tcPr>
          <w:p w14:paraId="4C6D7E1B" w14:textId="77777777" w:rsidR="00B4200F" w:rsidRPr="00A93F1D" w:rsidRDefault="00B4200F" w:rsidP="00A81EAF">
            <w:pPr>
              <w:pStyle w:val="TableParagraph"/>
              <w:spacing w:line="360" w:lineRule="auto"/>
              <w:ind w:left="8"/>
              <w:rPr>
                <w:sz w:val="24"/>
              </w:rPr>
            </w:pPr>
            <w:r w:rsidRPr="00A93F1D">
              <w:rPr>
                <w:sz w:val="24"/>
              </w:rPr>
              <w:t>5</w:t>
            </w:r>
          </w:p>
        </w:tc>
        <w:tc>
          <w:tcPr>
            <w:tcW w:w="2126" w:type="dxa"/>
          </w:tcPr>
          <w:p w14:paraId="1F8B9CAA" w14:textId="77777777" w:rsidR="00B4200F" w:rsidRPr="00A93F1D" w:rsidRDefault="00B4200F" w:rsidP="00A81EAF">
            <w:pPr>
              <w:pStyle w:val="TableParagraph"/>
              <w:spacing w:line="360" w:lineRule="auto"/>
              <w:ind w:left="5"/>
              <w:rPr>
                <w:sz w:val="24"/>
              </w:rPr>
            </w:pPr>
            <w:r w:rsidRPr="00A93F1D">
              <w:rPr>
                <w:sz w:val="24"/>
              </w:rPr>
              <w:t>5</w:t>
            </w:r>
          </w:p>
        </w:tc>
      </w:tr>
      <w:tr w:rsidR="00B4200F" w:rsidRPr="00A93F1D" w14:paraId="64A78065" w14:textId="77777777" w:rsidTr="00A81EAF">
        <w:trPr>
          <w:trHeight w:val="467"/>
        </w:trPr>
        <w:tc>
          <w:tcPr>
            <w:tcW w:w="3397" w:type="dxa"/>
          </w:tcPr>
          <w:p w14:paraId="600F2613" w14:textId="77777777" w:rsidR="00B4200F" w:rsidRPr="00A93F1D" w:rsidRDefault="00B4200F" w:rsidP="00A81EAF">
            <w:pPr>
              <w:pStyle w:val="TableParagraph"/>
              <w:spacing w:line="360" w:lineRule="auto"/>
              <w:ind w:left="202" w:right="198"/>
              <w:rPr>
                <w:sz w:val="24"/>
              </w:rPr>
            </w:pPr>
            <w:r w:rsidRPr="00A93F1D">
              <w:rPr>
                <w:sz w:val="24"/>
              </w:rPr>
              <w:t>Location</w:t>
            </w:r>
            <w:r w:rsidRPr="00A93F1D">
              <w:rPr>
                <w:spacing w:val="-2"/>
                <w:sz w:val="24"/>
              </w:rPr>
              <w:t xml:space="preserve"> </w:t>
            </w:r>
            <w:r w:rsidRPr="00A93F1D">
              <w:rPr>
                <w:sz w:val="24"/>
              </w:rPr>
              <w:t>of</w:t>
            </w:r>
            <w:r w:rsidRPr="00A93F1D">
              <w:rPr>
                <w:spacing w:val="-2"/>
                <w:sz w:val="24"/>
              </w:rPr>
              <w:t xml:space="preserve"> </w:t>
            </w:r>
            <w:r w:rsidRPr="00A93F1D">
              <w:rPr>
                <w:sz w:val="24"/>
              </w:rPr>
              <w:t>workplace</w:t>
            </w:r>
          </w:p>
        </w:tc>
        <w:tc>
          <w:tcPr>
            <w:tcW w:w="2842" w:type="dxa"/>
          </w:tcPr>
          <w:p w14:paraId="40349D4A" w14:textId="77777777" w:rsidR="00B4200F" w:rsidRPr="00A93F1D" w:rsidRDefault="00B4200F" w:rsidP="00A81EAF">
            <w:pPr>
              <w:pStyle w:val="TableParagraph"/>
              <w:spacing w:line="360" w:lineRule="auto"/>
              <w:ind w:left="350" w:right="342"/>
              <w:rPr>
                <w:sz w:val="24"/>
              </w:rPr>
            </w:pPr>
            <w:r w:rsidRPr="00A93F1D">
              <w:rPr>
                <w:sz w:val="24"/>
              </w:rPr>
              <w:t>10</w:t>
            </w:r>
          </w:p>
        </w:tc>
        <w:tc>
          <w:tcPr>
            <w:tcW w:w="2126" w:type="dxa"/>
          </w:tcPr>
          <w:p w14:paraId="3D82F96C" w14:textId="77777777" w:rsidR="00B4200F" w:rsidRPr="00A93F1D" w:rsidRDefault="00B4200F" w:rsidP="00A81EAF">
            <w:pPr>
              <w:pStyle w:val="TableParagraph"/>
              <w:spacing w:line="360" w:lineRule="auto"/>
              <w:ind w:left="186" w:right="181"/>
              <w:rPr>
                <w:sz w:val="24"/>
              </w:rPr>
            </w:pPr>
            <w:r w:rsidRPr="00A93F1D">
              <w:rPr>
                <w:sz w:val="24"/>
              </w:rPr>
              <w:t>10</w:t>
            </w:r>
          </w:p>
        </w:tc>
      </w:tr>
      <w:tr w:rsidR="00B4200F" w:rsidRPr="00A93F1D" w14:paraId="1225F5A7" w14:textId="77777777" w:rsidTr="00A81EAF">
        <w:trPr>
          <w:trHeight w:val="422"/>
        </w:trPr>
        <w:tc>
          <w:tcPr>
            <w:tcW w:w="3397" w:type="dxa"/>
          </w:tcPr>
          <w:p w14:paraId="08F58C92" w14:textId="77777777" w:rsidR="00B4200F" w:rsidRPr="00A93F1D" w:rsidRDefault="00B4200F" w:rsidP="00A81EAF">
            <w:pPr>
              <w:pStyle w:val="TableParagraph"/>
              <w:spacing w:line="360" w:lineRule="auto"/>
              <w:ind w:left="201" w:right="198"/>
              <w:rPr>
                <w:sz w:val="24"/>
              </w:rPr>
            </w:pPr>
            <w:r w:rsidRPr="00A93F1D">
              <w:rPr>
                <w:sz w:val="24"/>
              </w:rPr>
              <w:t>Holidays</w:t>
            </w:r>
          </w:p>
        </w:tc>
        <w:tc>
          <w:tcPr>
            <w:tcW w:w="2842" w:type="dxa"/>
          </w:tcPr>
          <w:p w14:paraId="4F1E6367" w14:textId="77777777" w:rsidR="00B4200F" w:rsidRPr="00A93F1D" w:rsidRDefault="00B4200F" w:rsidP="00A81EAF">
            <w:pPr>
              <w:pStyle w:val="TableParagraph"/>
              <w:spacing w:line="360" w:lineRule="auto"/>
              <w:ind w:left="8"/>
              <w:rPr>
                <w:sz w:val="24"/>
              </w:rPr>
            </w:pPr>
            <w:r w:rsidRPr="00A93F1D">
              <w:rPr>
                <w:sz w:val="24"/>
              </w:rPr>
              <w:t>5</w:t>
            </w:r>
          </w:p>
        </w:tc>
        <w:tc>
          <w:tcPr>
            <w:tcW w:w="2126" w:type="dxa"/>
          </w:tcPr>
          <w:p w14:paraId="5BD84041" w14:textId="77777777" w:rsidR="00B4200F" w:rsidRPr="00A93F1D" w:rsidRDefault="00B4200F" w:rsidP="00A81EAF">
            <w:pPr>
              <w:pStyle w:val="TableParagraph"/>
              <w:spacing w:line="360" w:lineRule="auto"/>
              <w:ind w:left="5"/>
              <w:rPr>
                <w:sz w:val="24"/>
              </w:rPr>
            </w:pPr>
            <w:r w:rsidRPr="00A93F1D">
              <w:rPr>
                <w:sz w:val="24"/>
              </w:rPr>
              <w:t>5</w:t>
            </w:r>
          </w:p>
        </w:tc>
      </w:tr>
      <w:tr w:rsidR="00B4200F" w:rsidRPr="00A93F1D" w14:paraId="229BEA1C" w14:textId="77777777" w:rsidTr="00A81EAF">
        <w:trPr>
          <w:trHeight w:val="421"/>
        </w:trPr>
        <w:tc>
          <w:tcPr>
            <w:tcW w:w="3397" w:type="dxa"/>
          </w:tcPr>
          <w:p w14:paraId="554DBAB1" w14:textId="77777777" w:rsidR="00B4200F" w:rsidRPr="00A93F1D" w:rsidRDefault="00B4200F" w:rsidP="00A81EAF">
            <w:pPr>
              <w:pStyle w:val="TableParagraph"/>
              <w:spacing w:line="360" w:lineRule="auto"/>
              <w:ind w:left="202" w:right="198"/>
              <w:rPr>
                <w:sz w:val="24"/>
              </w:rPr>
            </w:pPr>
            <w:r w:rsidRPr="00A93F1D">
              <w:rPr>
                <w:sz w:val="24"/>
              </w:rPr>
              <w:t>Friendly</w:t>
            </w:r>
            <w:r w:rsidRPr="00A93F1D">
              <w:rPr>
                <w:spacing w:val="-6"/>
                <w:sz w:val="24"/>
              </w:rPr>
              <w:t xml:space="preserve"> </w:t>
            </w:r>
            <w:r w:rsidRPr="00A93F1D">
              <w:rPr>
                <w:sz w:val="24"/>
              </w:rPr>
              <w:t>people</w:t>
            </w:r>
          </w:p>
        </w:tc>
        <w:tc>
          <w:tcPr>
            <w:tcW w:w="2842" w:type="dxa"/>
          </w:tcPr>
          <w:p w14:paraId="22000CE4" w14:textId="77777777" w:rsidR="00B4200F" w:rsidRPr="00A93F1D" w:rsidRDefault="00B4200F" w:rsidP="00A81EAF">
            <w:pPr>
              <w:pStyle w:val="TableParagraph"/>
              <w:spacing w:line="360" w:lineRule="auto"/>
              <w:ind w:left="8"/>
              <w:rPr>
                <w:sz w:val="24"/>
              </w:rPr>
            </w:pPr>
            <w:r w:rsidRPr="00A93F1D">
              <w:rPr>
                <w:sz w:val="24"/>
              </w:rPr>
              <w:t>5</w:t>
            </w:r>
          </w:p>
        </w:tc>
        <w:tc>
          <w:tcPr>
            <w:tcW w:w="2126" w:type="dxa"/>
          </w:tcPr>
          <w:p w14:paraId="76FB5294" w14:textId="77777777" w:rsidR="00B4200F" w:rsidRPr="00A93F1D" w:rsidRDefault="00B4200F" w:rsidP="00A81EAF">
            <w:pPr>
              <w:pStyle w:val="TableParagraph"/>
              <w:spacing w:line="360" w:lineRule="auto"/>
              <w:ind w:left="5"/>
              <w:rPr>
                <w:sz w:val="24"/>
              </w:rPr>
            </w:pPr>
            <w:r w:rsidRPr="00A93F1D">
              <w:rPr>
                <w:sz w:val="24"/>
              </w:rPr>
              <w:t>5</w:t>
            </w:r>
          </w:p>
        </w:tc>
      </w:tr>
      <w:tr w:rsidR="00B4200F" w:rsidRPr="00A93F1D" w14:paraId="2FC5FAA5" w14:textId="77777777" w:rsidTr="00A81EAF">
        <w:trPr>
          <w:trHeight w:val="782"/>
        </w:trPr>
        <w:tc>
          <w:tcPr>
            <w:tcW w:w="3397" w:type="dxa"/>
          </w:tcPr>
          <w:p w14:paraId="5187908F" w14:textId="7CB9821D" w:rsidR="00B4200F" w:rsidRPr="00A93F1D" w:rsidRDefault="00B4200F" w:rsidP="00A81EAF">
            <w:pPr>
              <w:pStyle w:val="TableParagraph"/>
              <w:spacing w:line="360" w:lineRule="auto"/>
              <w:ind w:left="204" w:right="198"/>
              <w:rPr>
                <w:sz w:val="24"/>
              </w:rPr>
            </w:pPr>
            <w:r w:rsidRPr="00A93F1D">
              <w:rPr>
                <w:sz w:val="24"/>
              </w:rPr>
              <w:t>Leave</w:t>
            </w:r>
            <w:r w:rsidRPr="00A93F1D">
              <w:rPr>
                <w:spacing w:val="-1"/>
                <w:sz w:val="24"/>
              </w:rPr>
              <w:t xml:space="preserve"> </w:t>
            </w:r>
            <w:r w:rsidRPr="00A93F1D">
              <w:rPr>
                <w:sz w:val="24"/>
              </w:rPr>
              <w:t>arrangement</w:t>
            </w:r>
            <w:r w:rsidRPr="00A93F1D">
              <w:rPr>
                <w:spacing w:val="-1"/>
                <w:sz w:val="24"/>
              </w:rPr>
              <w:t xml:space="preserve"> </w:t>
            </w:r>
            <w:r w:rsidRPr="00A93F1D">
              <w:rPr>
                <w:sz w:val="24"/>
              </w:rPr>
              <w:t>(casual,</w:t>
            </w:r>
            <w:r w:rsidRPr="00A93F1D">
              <w:rPr>
                <w:spacing w:val="-2"/>
                <w:sz w:val="24"/>
              </w:rPr>
              <w:t xml:space="preserve"> </w:t>
            </w:r>
            <w:r w:rsidRPr="00A93F1D">
              <w:rPr>
                <w:sz w:val="24"/>
              </w:rPr>
              <w:t>sick,</w:t>
            </w:r>
            <w:r w:rsidR="00A81EAF" w:rsidRPr="00A93F1D">
              <w:rPr>
                <w:sz w:val="24"/>
              </w:rPr>
              <w:t xml:space="preserve"> </w:t>
            </w:r>
            <w:r w:rsidRPr="00A93F1D">
              <w:rPr>
                <w:sz w:val="24"/>
              </w:rPr>
              <w:t>etc.)</w:t>
            </w:r>
          </w:p>
        </w:tc>
        <w:tc>
          <w:tcPr>
            <w:tcW w:w="2842" w:type="dxa"/>
          </w:tcPr>
          <w:p w14:paraId="58C1B1B6" w14:textId="77777777" w:rsidR="00B4200F" w:rsidRPr="00A93F1D" w:rsidRDefault="00B4200F" w:rsidP="00A81EAF">
            <w:pPr>
              <w:pStyle w:val="TableParagraph"/>
              <w:spacing w:line="360" w:lineRule="auto"/>
              <w:ind w:left="350" w:right="342"/>
              <w:rPr>
                <w:sz w:val="24"/>
              </w:rPr>
            </w:pPr>
            <w:r w:rsidRPr="00A93F1D">
              <w:rPr>
                <w:sz w:val="24"/>
              </w:rPr>
              <w:t>10</w:t>
            </w:r>
          </w:p>
        </w:tc>
        <w:tc>
          <w:tcPr>
            <w:tcW w:w="2126" w:type="dxa"/>
          </w:tcPr>
          <w:p w14:paraId="19CB8550" w14:textId="77777777" w:rsidR="00B4200F" w:rsidRPr="00A93F1D" w:rsidRDefault="00B4200F" w:rsidP="00A81EAF">
            <w:pPr>
              <w:pStyle w:val="TableParagraph"/>
              <w:spacing w:line="360" w:lineRule="auto"/>
              <w:ind w:left="186" w:right="181"/>
              <w:rPr>
                <w:sz w:val="24"/>
              </w:rPr>
            </w:pPr>
            <w:r w:rsidRPr="00A93F1D">
              <w:rPr>
                <w:sz w:val="24"/>
              </w:rPr>
              <w:t>10</w:t>
            </w:r>
          </w:p>
        </w:tc>
      </w:tr>
      <w:tr w:rsidR="00B4200F" w:rsidRPr="00A93F1D" w14:paraId="500CB06A" w14:textId="77777777" w:rsidTr="00A81EAF">
        <w:trPr>
          <w:trHeight w:val="420"/>
        </w:trPr>
        <w:tc>
          <w:tcPr>
            <w:tcW w:w="3397" w:type="dxa"/>
          </w:tcPr>
          <w:p w14:paraId="592D68B4" w14:textId="77777777" w:rsidR="00B4200F" w:rsidRPr="00A93F1D" w:rsidRDefault="00B4200F" w:rsidP="00A81EAF">
            <w:pPr>
              <w:pStyle w:val="TableParagraph"/>
              <w:spacing w:line="360" w:lineRule="auto"/>
              <w:ind w:left="204" w:right="196"/>
              <w:rPr>
                <w:sz w:val="24"/>
              </w:rPr>
            </w:pPr>
            <w:r w:rsidRPr="00A93F1D">
              <w:rPr>
                <w:sz w:val="24"/>
              </w:rPr>
              <w:t>Job security</w:t>
            </w:r>
          </w:p>
        </w:tc>
        <w:tc>
          <w:tcPr>
            <w:tcW w:w="2842" w:type="dxa"/>
          </w:tcPr>
          <w:p w14:paraId="3E169649" w14:textId="77777777" w:rsidR="00B4200F" w:rsidRPr="00A93F1D" w:rsidRDefault="00B4200F" w:rsidP="00A81EAF">
            <w:pPr>
              <w:pStyle w:val="TableParagraph"/>
              <w:spacing w:line="360" w:lineRule="auto"/>
              <w:ind w:left="8"/>
              <w:rPr>
                <w:sz w:val="24"/>
              </w:rPr>
            </w:pPr>
            <w:r w:rsidRPr="00A93F1D">
              <w:rPr>
                <w:sz w:val="24"/>
              </w:rPr>
              <w:t>5</w:t>
            </w:r>
          </w:p>
        </w:tc>
        <w:tc>
          <w:tcPr>
            <w:tcW w:w="2126" w:type="dxa"/>
          </w:tcPr>
          <w:p w14:paraId="039040A5" w14:textId="77777777" w:rsidR="00B4200F" w:rsidRPr="00A93F1D" w:rsidRDefault="00B4200F" w:rsidP="00A81EAF">
            <w:pPr>
              <w:pStyle w:val="TableParagraph"/>
              <w:spacing w:line="360" w:lineRule="auto"/>
              <w:ind w:left="5"/>
              <w:rPr>
                <w:sz w:val="24"/>
              </w:rPr>
            </w:pPr>
            <w:r w:rsidRPr="00A93F1D">
              <w:rPr>
                <w:sz w:val="24"/>
              </w:rPr>
              <w:t>5</w:t>
            </w:r>
          </w:p>
        </w:tc>
      </w:tr>
      <w:tr w:rsidR="00B4200F" w:rsidRPr="00A93F1D" w14:paraId="087596D1" w14:textId="77777777" w:rsidTr="00A81EAF">
        <w:trPr>
          <w:trHeight w:val="422"/>
        </w:trPr>
        <w:tc>
          <w:tcPr>
            <w:tcW w:w="3397" w:type="dxa"/>
          </w:tcPr>
          <w:p w14:paraId="11D8AE5F" w14:textId="77777777" w:rsidR="00B4200F" w:rsidRPr="00A93F1D" w:rsidRDefault="00B4200F" w:rsidP="00A81EAF">
            <w:pPr>
              <w:pStyle w:val="TableParagraph"/>
              <w:spacing w:line="360" w:lineRule="auto"/>
              <w:ind w:left="200" w:right="198"/>
              <w:rPr>
                <w:sz w:val="24"/>
              </w:rPr>
            </w:pPr>
            <w:r w:rsidRPr="00A93F1D">
              <w:rPr>
                <w:sz w:val="24"/>
              </w:rPr>
              <w:t>Flexible</w:t>
            </w:r>
            <w:r w:rsidRPr="00A93F1D">
              <w:rPr>
                <w:spacing w:val="-3"/>
                <w:sz w:val="24"/>
              </w:rPr>
              <w:t xml:space="preserve"> </w:t>
            </w:r>
            <w:r w:rsidRPr="00A93F1D">
              <w:rPr>
                <w:sz w:val="24"/>
              </w:rPr>
              <w:t>working</w:t>
            </w:r>
            <w:r w:rsidRPr="00A93F1D">
              <w:rPr>
                <w:spacing w:val="-3"/>
                <w:sz w:val="24"/>
              </w:rPr>
              <w:t xml:space="preserve"> </w:t>
            </w:r>
            <w:r w:rsidRPr="00A93F1D">
              <w:rPr>
                <w:sz w:val="24"/>
              </w:rPr>
              <w:t>hours</w:t>
            </w:r>
          </w:p>
        </w:tc>
        <w:tc>
          <w:tcPr>
            <w:tcW w:w="2842" w:type="dxa"/>
          </w:tcPr>
          <w:p w14:paraId="40A64083" w14:textId="77777777" w:rsidR="00B4200F" w:rsidRPr="00A93F1D" w:rsidRDefault="00B4200F" w:rsidP="00A81EAF">
            <w:pPr>
              <w:pStyle w:val="TableParagraph"/>
              <w:spacing w:line="360" w:lineRule="auto"/>
              <w:ind w:left="350" w:right="342"/>
              <w:rPr>
                <w:sz w:val="24"/>
              </w:rPr>
            </w:pPr>
            <w:r w:rsidRPr="00A93F1D">
              <w:rPr>
                <w:sz w:val="24"/>
              </w:rPr>
              <w:t>10</w:t>
            </w:r>
          </w:p>
        </w:tc>
        <w:tc>
          <w:tcPr>
            <w:tcW w:w="2126" w:type="dxa"/>
          </w:tcPr>
          <w:p w14:paraId="4505BECD" w14:textId="77777777" w:rsidR="00B4200F" w:rsidRPr="00A93F1D" w:rsidRDefault="00B4200F" w:rsidP="00A81EAF">
            <w:pPr>
              <w:pStyle w:val="TableParagraph"/>
              <w:spacing w:line="360" w:lineRule="auto"/>
              <w:ind w:left="186" w:right="181"/>
              <w:rPr>
                <w:sz w:val="24"/>
              </w:rPr>
            </w:pPr>
            <w:r w:rsidRPr="00A93F1D">
              <w:rPr>
                <w:sz w:val="24"/>
              </w:rPr>
              <w:t>10</w:t>
            </w:r>
          </w:p>
        </w:tc>
      </w:tr>
      <w:tr w:rsidR="00B4200F" w:rsidRPr="00A93F1D" w14:paraId="060D04A2" w14:textId="77777777" w:rsidTr="00A81EAF">
        <w:trPr>
          <w:trHeight w:val="420"/>
        </w:trPr>
        <w:tc>
          <w:tcPr>
            <w:tcW w:w="3397" w:type="dxa"/>
          </w:tcPr>
          <w:p w14:paraId="22278953" w14:textId="77777777" w:rsidR="00B4200F" w:rsidRPr="00A93F1D" w:rsidRDefault="00B4200F" w:rsidP="00A81EAF">
            <w:pPr>
              <w:pStyle w:val="TableParagraph"/>
              <w:spacing w:line="360" w:lineRule="auto"/>
              <w:ind w:left="204" w:right="198"/>
              <w:rPr>
                <w:sz w:val="24"/>
              </w:rPr>
            </w:pPr>
            <w:r w:rsidRPr="00A93F1D">
              <w:rPr>
                <w:sz w:val="24"/>
              </w:rPr>
              <w:t>Career</w:t>
            </w:r>
            <w:r w:rsidRPr="00A93F1D">
              <w:rPr>
                <w:spacing w:val="-3"/>
                <w:sz w:val="24"/>
              </w:rPr>
              <w:t xml:space="preserve"> </w:t>
            </w:r>
            <w:r w:rsidRPr="00A93F1D">
              <w:rPr>
                <w:sz w:val="24"/>
              </w:rPr>
              <w:t xml:space="preserve">development </w:t>
            </w:r>
          </w:p>
        </w:tc>
        <w:tc>
          <w:tcPr>
            <w:tcW w:w="2842" w:type="dxa"/>
          </w:tcPr>
          <w:p w14:paraId="61CBEDDF" w14:textId="77777777" w:rsidR="00B4200F" w:rsidRPr="00A93F1D" w:rsidRDefault="00B4200F" w:rsidP="00A81EAF">
            <w:pPr>
              <w:pStyle w:val="TableParagraph"/>
              <w:spacing w:line="360" w:lineRule="auto"/>
              <w:ind w:left="350" w:right="342"/>
              <w:rPr>
                <w:sz w:val="24"/>
              </w:rPr>
            </w:pPr>
            <w:r w:rsidRPr="00A93F1D">
              <w:rPr>
                <w:sz w:val="24"/>
              </w:rPr>
              <w:t>50</w:t>
            </w:r>
          </w:p>
        </w:tc>
        <w:tc>
          <w:tcPr>
            <w:tcW w:w="2126" w:type="dxa"/>
          </w:tcPr>
          <w:p w14:paraId="6771711B" w14:textId="77777777" w:rsidR="00B4200F" w:rsidRPr="00A93F1D" w:rsidRDefault="00B4200F" w:rsidP="00A81EAF">
            <w:pPr>
              <w:pStyle w:val="TableParagraph"/>
              <w:spacing w:line="360" w:lineRule="auto"/>
              <w:ind w:left="186" w:right="181"/>
              <w:rPr>
                <w:sz w:val="24"/>
              </w:rPr>
            </w:pPr>
            <w:r w:rsidRPr="00A93F1D">
              <w:rPr>
                <w:sz w:val="24"/>
              </w:rPr>
              <w:t>50</w:t>
            </w:r>
          </w:p>
        </w:tc>
      </w:tr>
      <w:tr w:rsidR="00B4200F" w:rsidRPr="00A93F1D" w14:paraId="35111AC8" w14:textId="77777777" w:rsidTr="00A81EAF">
        <w:trPr>
          <w:trHeight w:val="422"/>
        </w:trPr>
        <w:tc>
          <w:tcPr>
            <w:tcW w:w="3397" w:type="dxa"/>
          </w:tcPr>
          <w:p w14:paraId="3C777CF0" w14:textId="77777777" w:rsidR="00B4200F" w:rsidRPr="00A93F1D" w:rsidRDefault="00B4200F" w:rsidP="00A81EAF">
            <w:pPr>
              <w:pStyle w:val="TableParagraph"/>
              <w:spacing w:line="360" w:lineRule="auto"/>
              <w:ind w:left="203" w:right="198"/>
              <w:rPr>
                <w:sz w:val="24"/>
              </w:rPr>
            </w:pPr>
            <w:r w:rsidRPr="00A93F1D">
              <w:rPr>
                <w:sz w:val="24"/>
              </w:rPr>
              <w:t>Total</w:t>
            </w:r>
          </w:p>
        </w:tc>
        <w:tc>
          <w:tcPr>
            <w:tcW w:w="2842" w:type="dxa"/>
          </w:tcPr>
          <w:p w14:paraId="4F00E4F8" w14:textId="77777777" w:rsidR="00B4200F" w:rsidRPr="00A93F1D" w:rsidRDefault="00B4200F" w:rsidP="00A81EAF">
            <w:pPr>
              <w:pStyle w:val="TableParagraph"/>
              <w:spacing w:line="360" w:lineRule="auto"/>
              <w:ind w:left="350" w:right="342"/>
              <w:rPr>
                <w:sz w:val="24"/>
              </w:rPr>
            </w:pPr>
            <w:r w:rsidRPr="00A93F1D">
              <w:rPr>
                <w:sz w:val="24"/>
              </w:rPr>
              <w:t>100</w:t>
            </w:r>
          </w:p>
        </w:tc>
        <w:tc>
          <w:tcPr>
            <w:tcW w:w="2126" w:type="dxa"/>
          </w:tcPr>
          <w:p w14:paraId="705CD981" w14:textId="77777777" w:rsidR="00B4200F" w:rsidRPr="00A93F1D" w:rsidRDefault="00B4200F" w:rsidP="00A81EAF">
            <w:pPr>
              <w:pStyle w:val="TableParagraph"/>
              <w:spacing w:line="360" w:lineRule="auto"/>
              <w:ind w:left="186" w:right="181"/>
              <w:rPr>
                <w:sz w:val="24"/>
              </w:rPr>
            </w:pPr>
            <w:r w:rsidRPr="00A93F1D">
              <w:rPr>
                <w:sz w:val="24"/>
              </w:rPr>
              <w:t>100</w:t>
            </w:r>
          </w:p>
        </w:tc>
      </w:tr>
    </w:tbl>
    <w:p w14:paraId="72F4C40E" w14:textId="071E67CF" w:rsidR="004F3B3E" w:rsidRPr="00A93F1D" w:rsidRDefault="004F3B3E" w:rsidP="00A81EAF">
      <w:pPr>
        <w:pStyle w:val="BodyText"/>
        <w:spacing w:line="480" w:lineRule="auto"/>
        <w:ind w:right="-58"/>
        <w:jc w:val="center"/>
        <w:rPr>
          <w:b/>
          <w:bCs/>
        </w:rPr>
      </w:pPr>
      <w:r w:rsidRPr="00A93F1D">
        <w:rPr>
          <w:b/>
          <w:bCs/>
        </w:rPr>
        <w:t>CURRENT</w:t>
      </w:r>
      <w:r w:rsidRPr="00A93F1D">
        <w:rPr>
          <w:b/>
          <w:bCs/>
          <w:spacing w:val="-13"/>
        </w:rPr>
        <w:t xml:space="preserve"> </w:t>
      </w:r>
      <w:r w:rsidRPr="00A93F1D">
        <w:rPr>
          <w:b/>
          <w:bCs/>
        </w:rPr>
        <w:t>JOB</w:t>
      </w:r>
    </w:p>
    <w:p w14:paraId="6223847D" w14:textId="6FBB86EE" w:rsidR="005871E1" w:rsidRPr="00A93F1D" w:rsidRDefault="002B5FAD" w:rsidP="00A81EAF">
      <w:pPr>
        <w:pStyle w:val="BodyText"/>
        <w:tabs>
          <w:tab w:val="left" w:pos="870"/>
        </w:tabs>
        <w:spacing w:line="480" w:lineRule="auto"/>
        <w:ind w:left="580" w:right="1316"/>
        <w:rPr>
          <w:b/>
          <w:bCs/>
        </w:rPr>
      </w:pPr>
      <w:r w:rsidRPr="00A93F1D">
        <w:rPr>
          <w:b/>
          <w:bCs/>
        </w:rPr>
        <w:tab/>
      </w:r>
      <w:r w:rsidRPr="00A93F1D">
        <w:rPr>
          <w:lang w:val="en-IN"/>
        </w:rPr>
        <w:t>Source: Primary Data</w:t>
      </w:r>
    </w:p>
    <w:p w14:paraId="39A592F3" w14:textId="5292BB2D" w:rsidR="004F3B3E" w:rsidRPr="00A93F1D" w:rsidRDefault="00DD7E68" w:rsidP="00D9552E">
      <w:pPr>
        <w:pStyle w:val="BodyText"/>
        <w:spacing w:line="480" w:lineRule="auto"/>
        <w:ind w:left="580" w:right="1316"/>
        <w:jc w:val="center"/>
        <w:rPr>
          <w:b/>
          <w:bCs/>
        </w:rPr>
      </w:pPr>
      <w:r w:rsidRPr="00A93F1D">
        <w:rPr>
          <w:b/>
          <w:bCs/>
        </w:rPr>
        <w:t>Chart No. 4.3</w:t>
      </w:r>
    </w:p>
    <w:p w14:paraId="4A1CA3D1" w14:textId="57C1CC09" w:rsidR="00DD7E68" w:rsidRPr="00A93F1D" w:rsidRDefault="009B7961" w:rsidP="00D9552E">
      <w:pPr>
        <w:pStyle w:val="BodyText"/>
        <w:spacing w:line="480" w:lineRule="auto"/>
        <w:ind w:left="580" w:right="1316"/>
        <w:jc w:val="center"/>
        <w:rPr>
          <w:b/>
          <w:bCs/>
        </w:rPr>
      </w:pPr>
      <w:r w:rsidRPr="00A93F1D">
        <w:rPr>
          <w:noProof/>
          <w:lang w:val="en-IN" w:eastAsia="en-IN"/>
        </w:rPr>
        <w:drawing>
          <wp:inline distT="0" distB="0" distL="0" distR="0" wp14:anchorId="40BD6C7B" wp14:editId="3DF78426">
            <wp:extent cx="4572000" cy="2743200"/>
            <wp:effectExtent l="0" t="0" r="0" b="0"/>
            <wp:docPr id="2061845259" name="Chart 1">
              <a:extLst xmlns:a="http://schemas.openxmlformats.org/drawingml/2006/main">
                <a:ext uri="{FF2B5EF4-FFF2-40B4-BE49-F238E27FC236}">
                  <a16:creationId xmlns:a16="http://schemas.microsoft.com/office/drawing/2014/main" id="{FD4A9732-9A3B-D18B-7EED-2EE964158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01DBC6C" w14:textId="7FA8A4E6" w:rsidR="00DD7E68" w:rsidRPr="00A93F1D" w:rsidRDefault="002B5FAD" w:rsidP="00D9552E">
      <w:pPr>
        <w:spacing w:line="480" w:lineRule="auto"/>
        <w:rPr>
          <w:rFonts w:ascii="Times New Roman" w:eastAsia="Times New Roman" w:hAnsi="Times New Roman" w:cs="Times New Roman"/>
          <w:b/>
          <w:bCs/>
          <w:sz w:val="24"/>
          <w:szCs w:val="24"/>
        </w:rPr>
      </w:pPr>
      <w:r w:rsidRPr="00A93F1D">
        <w:rPr>
          <w:rFonts w:ascii="Times New Roman" w:hAnsi="Times New Roman" w:cs="Times New Roman"/>
          <w:sz w:val="24"/>
          <w:szCs w:val="24"/>
          <w:lang w:val="en-IN"/>
        </w:rPr>
        <w:t xml:space="preserve">             Source: Primary Data</w:t>
      </w:r>
    </w:p>
    <w:p w14:paraId="20C94617" w14:textId="664C8367" w:rsidR="00DD7E68" w:rsidRPr="00A93F1D" w:rsidRDefault="00DD7E68" w:rsidP="00D9552E">
      <w:pPr>
        <w:pStyle w:val="BodyText"/>
        <w:spacing w:line="480" w:lineRule="auto"/>
        <w:ind w:left="580" w:right="1316"/>
        <w:rPr>
          <w:b/>
          <w:bCs/>
        </w:rPr>
      </w:pPr>
    </w:p>
    <w:p w14:paraId="690CDA1C" w14:textId="07402FE6" w:rsidR="002B5FAD" w:rsidRPr="00A93F1D" w:rsidRDefault="00DD7E68" w:rsidP="00D9552E">
      <w:pPr>
        <w:tabs>
          <w:tab w:val="left" w:pos="2082"/>
        </w:tabs>
        <w:spacing w:line="480" w:lineRule="auto"/>
        <w:jc w:val="both"/>
        <w:rPr>
          <w:rFonts w:ascii="Times New Roman" w:hAnsi="Times New Roman" w:cs="Times New Roman"/>
          <w:sz w:val="28"/>
          <w:szCs w:val="28"/>
          <w:lang w:val="en-IN"/>
        </w:rPr>
      </w:pPr>
      <w:r w:rsidRPr="00A93F1D">
        <w:rPr>
          <w:rFonts w:ascii="Times New Roman" w:hAnsi="Times New Roman" w:cs="Times New Roman"/>
          <w:sz w:val="28"/>
          <w:szCs w:val="28"/>
          <w:lang w:val="en-IN"/>
        </w:rPr>
        <w:t xml:space="preserve">      </w:t>
      </w:r>
    </w:p>
    <w:p w14:paraId="4649B21E" w14:textId="3077058D" w:rsidR="00DD7E68" w:rsidRPr="00FE4126" w:rsidRDefault="00DD7E68" w:rsidP="00D9552E">
      <w:pPr>
        <w:tabs>
          <w:tab w:val="left" w:pos="2082"/>
        </w:tabs>
        <w:spacing w:line="480" w:lineRule="auto"/>
        <w:jc w:val="both"/>
        <w:rPr>
          <w:rFonts w:ascii="Times New Roman" w:hAnsi="Times New Roman" w:cs="Times New Roman"/>
          <w:b/>
          <w:bCs/>
          <w:sz w:val="28"/>
          <w:szCs w:val="28"/>
          <w:lang w:val="en-IN"/>
        </w:rPr>
      </w:pPr>
      <w:r w:rsidRPr="00FE4126">
        <w:rPr>
          <w:rFonts w:ascii="Times New Roman" w:hAnsi="Times New Roman" w:cs="Times New Roman"/>
          <w:b/>
          <w:bCs/>
          <w:sz w:val="28"/>
          <w:szCs w:val="28"/>
          <w:lang w:val="en-IN"/>
        </w:rPr>
        <w:lastRenderedPageBreak/>
        <w:t>INTERPRETATION</w:t>
      </w:r>
    </w:p>
    <w:p w14:paraId="01299349" w14:textId="77777777" w:rsidR="00DD7E68" w:rsidRPr="00A93F1D" w:rsidRDefault="00DD7E68" w:rsidP="00A81EAF">
      <w:pPr>
        <w:pStyle w:val="BodyText"/>
        <w:spacing w:line="480" w:lineRule="auto"/>
        <w:ind w:right="84"/>
        <w:jc w:val="both"/>
      </w:pPr>
      <w:r w:rsidRPr="00A93F1D">
        <w:t>The above table and chart shows that 50% of respondents are highly satisfied due to career development opportunity at ABRFL.  5% of respondents were satisfied for salary, holidays,</w:t>
      </w:r>
      <w:r w:rsidRPr="00A93F1D">
        <w:rPr>
          <w:spacing w:val="1"/>
        </w:rPr>
        <w:t xml:space="preserve"> </w:t>
      </w:r>
      <w:r w:rsidRPr="00A93F1D">
        <w:t>friendly colleagues,</w:t>
      </w:r>
      <w:r w:rsidRPr="00A93F1D">
        <w:rPr>
          <w:spacing w:val="1"/>
        </w:rPr>
        <w:t xml:space="preserve"> </w:t>
      </w:r>
      <w:r w:rsidRPr="00A93F1D">
        <w:t>job</w:t>
      </w:r>
      <w:r w:rsidRPr="00A93F1D">
        <w:rPr>
          <w:spacing w:val="1"/>
        </w:rPr>
        <w:t xml:space="preserve"> </w:t>
      </w:r>
      <w:r w:rsidRPr="00A93F1D">
        <w:t>security</w:t>
      </w:r>
      <w:r w:rsidRPr="00A93F1D">
        <w:rPr>
          <w:spacing w:val="1"/>
        </w:rPr>
        <w:t xml:space="preserve"> </w:t>
      </w:r>
      <w:r w:rsidRPr="00A93F1D">
        <w:t>each</w:t>
      </w:r>
      <w:r w:rsidRPr="00A93F1D">
        <w:rPr>
          <w:spacing w:val="1"/>
        </w:rPr>
        <w:t xml:space="preserve"> </w:t>
      </w:r>
      <w:r w:rsidRPr="00A93F1D">
        <w:t>and</w:t>
      </w:r>
      <w:r w:rsidRPr="00A93F1D">
        <w:rPr>
          <w:spacing w:val="1"/>
        </w:rPr>
        <w:t xml:space="preserve"> </w:t>
      </w:r>
      <w:r w:rsidRPr="00A93F1D">
        <w:t>10%</w:t>
      </w:r>
      <w:r w:rsidRPr="00A93F1D">
        <w:rPr>
          <w:spacing w:val="1"/>
        </w:rPr>
        <w:t xml:space="preserve"> </w:t>
      </w:r>
      <w:r w:rsidRPr="00A93F1D">
        <w:t>of</w:t>
      </w:r>
      <w:r w:rsidRPr="00A93F1D">
        <w:rPr>
          <w:spacing w:val="1"/>
        </w:rPr>
        <w:t xml:space="preserve"> </w:t>
      </w:r>
      <w:r w:rsidRPr="00A93F1D">
        <w:t>respondents</w:t>
      </w:r>
      <w:r w:rsidRPr="00A93F1D">
        <w:rPr>
          <w:spacing w:val="1"/>
        </w:rPr>
        <w:t xml:space="preserve"> </w:t>
      </w:r>
      <w:r w:rsidRPr="00A93F1D">
        <w:t>were</w:t>
      </w:r>
      <w:r w:rsidRPr="00A93F1D">
        <w:rPr>
          <w:spacing w:val="1"/>
        </w:rPr>
        <w:t xml:space="preserve"> </w:t>
      </w:r>
      <w:r w:rsidRPr="00A93F1D">
        <w:t>satisfied</w:t>
      </w:r>
      <w:r w:rsidRPr="00A93F1D">
        <w:rPr>
          <w:spacing w:val="60"/>
        </w:rPr>
        <w:t xml:space="preserve"> </w:t>
      </w:r>
      <w:r w:rsidRPr="00A93F1D">
        <w:t>with</w:t>
      </w:r>
      <w:r w:rsidRPr="00A93F1D">
        <w:rPr>
          <w:spacing w:val="1"/>
        </w:rPr>
        <w:t xml:space="preserve"> </w:t>
      </w:r>
      <w:r w:rsidRPr="00A93F1D">
        <w:t>location</w:t>
      </w:r>
      <w:r w:rsidRPr="00A93F1D">
        <w:rPr>
          <w:spacing w:val="-1"/>
        </w:rPr>
        <w:t xml:space="preserve"> </w:t>
      </w:r>
      <w:r w:rsidRPr="00A93F1D">
        <w:t>of</w:t>
      </w:r>
      <w:r w:rsidRPr="00A93F1D">
        <w:rPr>
          <w:spacing w:val="-1"/>
        </w:rPr>
        <w:t xml:space="preserve"> </w:t>
      </w:r>
      <w:r w:rsidRPr="00A93F1D">
        <w:t>work place, leave</w:t>
      </w:r>
      <w:r w:rsidRPr="00A93F1D">
        <w:rPr>
          <w:spacing w:val="-1"/>
        </w:rPr>
        <w:t xml:space="preserve"> </w:t>
      </w:r>
      <w:r w:rsidRPr="00A93F1D">
        <w:t>arrangement, flexible</w:t>
      </w:r>
      <w:r w:rsidRPr="00A93F1D">
        <w:rPr>
          <w:spacing w:val="-1"/>
        </w:rPr>
        <w:t xml:space="preserve"> </w:t>
      </w:r>
      <w:r w:rsidRPr="00A93F1D">
        <w:t>working</w:t>
      </w:r>
      <w:r w:rsidRPr="00A93F1D">
        <w:rPr>
          <w:spacing w:val="-3"/>
        </w:rPr>
        <w:t xml:space="preserve"> </w:t>
      </w:r>
      <w:r w:rsidRPr="00A93F1D">
        <w:t>hours.</w:t>
      </w:r>
    </w:p>
    <w:p w14:paraId="33040706" w14:textId="29750C07" w:rsidR="00DD7E68" w:rsidRPr="00A93F1D" w:rsidRDefault="00DD7E68" w:rsidP="00A81EAF">
      <w:pPr>
        <w:pStyle w:val="BodyText"/>
        <w:spacing w:before="161" w:line="480" w:lineRule="auto"/>
        <w:ind w:right="84"/>
        <w:jc w:val="both"/>
      </w:pPr>
      <w:r w:rsidRPr="00A93F1D">
        <w:t xml:space="preserve">Hence, can be concluded that majority of </w:t>
      </w:r>
      <w:r w:rsidR="00FE4126" w:rsidRPr="00A93F1D">
        <w:t>worker’s</w:t>
      </w:r>
      <w:r w:rsidRPr="00A93F1D">
        <w:t xml:space="preserve"> value growth and advancement opportunity over other work place benefits.</w:t>
      </w:r>
    </w:p>
    <w:p w14:paraId="5611BA6C" w14:textId="45010409" w:rsidR="00DD7E68" w:rsidRPr="00A93F1D" w:rsidRDefault="00DD7E68" w:rsidP="00D9552E">
      <w:pPr>
        <w:tabs>
          <w:tab w:val="left" w:pos="2082"/>
        </w:tabs>
        <w:spacing w:line="480" w:lineRule="auto"/>
        <w:jc w:val="both"/>
        <w:rPr>
          <w:rFonts w:ascii="Times New Roman" w:hAnsi="Times New Roman" w:cs="Times New Roman"/>
          <w:sz w:val="28"/>
          <w:szCs w:val="28"/>
          <w:lang w:val="en-IN"/>
        </w:rPr>
      </w:pPr>
    </w:p>
    <w:p w14:paraId="5304A9E1" w14:textId="77777777" w:rsidR="00DD7E68" w:rsidRPr="00A93F1D" w:rsidRDefault="00DD7E68" w:rsidP="00D9552E">
      <w:pPr>
        <w:spacing w:line="480" w:lineRule="auto"/>
        <w:rPr>
          <w:rFonts w:ascii="Times New Roman" w:hAnsi="Times New Roman" w:cs="Times New Roman"/>
          <w:sz w:val="28"/>
          <w:szCs w:val="28"/>
          <w:lang w:val="en-IN"/>
        </w:rPr>
      </w:pPr>
      <w:r w:rsidRPr="00A93F1D">
        <w:rPr>
          <w:rFonts w:ascii="Times New Roman" w:hAnsi="Times New Roman" w:cs="Times New Roman"/>
          <w:sz w:val="28"/>
          <w:szCs w:val="28"/>
          <w:lang w:val="en-IN"/>
        </w:rPr>
        <w:br w:type="page"/>
      </w:r>
    </w:p>
    <w:p w14:paraId="1DECBBD1" w14:textId="105EE29B" w:rsidR="00DD7E68" w:rsidRPr="00A93F1D" w:rsidRDefault="00DD7E68" w:rsidP="00F46BC9">
      <w:pPr>
        <w:spacing w:line="36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lastRenderedPageBreak/>
        <w:t>Table No. 4.4</w:t>
      </w:r>
    </w:p>
    <w:p w14:paraId="5EFDA2D5" w14:textId="0DE69C24" w:rsidR="003B4502" w:rsidRPr="00A93F1D" w:rsidRDefault="003B4502" w:rsidP="00F46BC9">
      <w:pPr>
        <w:spacing w:line="360" w:lineRule="auto"/>
        <w:ind w:left="676" w:right="84"/>
        <w:jc w:val="center"/>
        <w:rPr>
          <w:rFonts w:ascii="Times New Roman" w:hAnsi="Times New Roman" w:cs="Times New Roman"/>
          <w:b/>
          <w:sz w:val="24"/>
        </w:rPr>
      </w:pPr>
      <w:r w:rsidRPr="00A93F1D">
        <w:rPr>
          <w:rFonts w:ascii="Times New Roman" w:hAnsi="Times New Roman" w:cs="Times New Roman"/>
          <w:b/>
          <w:sz w:val="24"/>
        </w:rPr>
        <w:t>SYNC</w:t>
      </w:r>
      <w:r w:rsidRPr="00A93F1D">
        <w:rPr>
          <w:rFonts w:ascii="Times New Roman" w:hAnsi="Times New Roman" w:cs="Times New Roman"/>
          <w:b/>
          <w:spacing w:val="-2"/>
          <w:sz w:val="24"/>
        </w:rPr>
        <w:t xml:space="preserve"> </w:t>
      </w:r>
      <w:r w:rsidRPr="00A93F1D">
        <w:rPr>
          <w:rFonts w:ascii="Times New Roman" w:hAnsi="Times New Roman" w:cs="Times New Roman"/>
          <w:b/>
          <w:sz w:val="24"/>
        </w:rPr>
        <w:t>BETWEEN</w:t>
      </w:r>
      <w:r w:rsidRPr="00A93F1D">
        <w:rPr>
          <w:rFonts w:ascii="Times New Roman" w:hAnsi="Times New Roman" w:cs="Times New Roman"/>
          <w:b/>
          <w:spacing w:val="-1"/>
          <w:sz w:val="24"/>
        </w:rPr>
        <w:t xml:space="preserve"> </w:t>
      </w:r>
      <w:r w:rsidRPr="00A93F1D">
        <w:rPr>
          <w:rFonts w:ascii="Times New Roman" w:hAnsi="Times New Roman" w:cs="Times New Roman"/>
          <w:b/>
          <w:sz w:val="24"/>
        </w:rPr>
        <w:t>EMPLOYEE AND</w:t>
      </w:r>
      <w:r w:rsidRPr="00A93F1D">
        <w:rPr>
          <w:rFonts w:ascii="Times New Roman" w:hAnsi="Times New Roman" w:cs="Times New Roman"/>
          <w:b/>
          <w:spacing w:val="-2"/>
          <w:sz w:val="24"/>
        </w:rPr>
        <w:t xml:space="preserve"> </w:t>
      </w:r>
      <w:r w:rsidRPr="00A93F1D">
        <w:rPr>
          <w:rFonts w:ascii="Times New Roman" w:hAnsi="Times New Roman" w:cs="Times New Roman"/>
          <w:b/>
          <w:sz w:val="24"/>
        </w:rPr>
        <w:t>ORGANISATION GOALS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2624"/>
        <w:gridCol w:w="2528"/>
      </w:tblGrid>
      <w:tr w:rsidR="003B4502" w:rsidRPr="00A93F1D" w14:paraId="27F0BDE9" w14:textId="77777777" w:rsidTr="00B4200F">
        <w:trPr>
          <w:trHeight w:val="827"/>
          <w:jc w:val="center"/>
        </w:trPr>
        <w:tc>
          <w:tcPr>
            <w:tcW w:w="2624" w:type="dxa"/>
          </w:tcPr>
          <w:p w14:paraId="29F8EB87" w14:textId="77777777" w:rsidR="003B4502" w:rsidRPr="00A93F1D" w:rsidRDefault="003B4502" w:rsidP="00F46BC9">
            <w:pPr>
              <w:pStyle w:val="TableParagraph"/>
              <w:spacing w:line="360" w:lineRule="auto"/>
              <w:ind w:left="402" w:right="397"/>
              <w:rPr>
                <w:b/>
                <w:sz w:val="24"/>
              </w:rPr>
            </w:pPr>
            <w:r w:rsidRPr="00A93F1D">
              <w:rPr>
                <w:b/>
                <w:sz w:val="24"/>
              </w:rPr>
              <w:t>PARTICULARS</w:t>
            </w:r>
          </w:p>
        </w:tc>
        <w:tc>
          <w:tcPr>
            <w:tcW w:w="2624" w:type="dxa"/>
          </w:tcPr>
          <w:p w14:paraId="4D7055E9" w14:textId="77777777" w:rsidR="003B4502" w:rsidRPr="00A93F1D" w:rsidRDefault="003B4502" w:rsidP="00F46BC9">
            <w:pPr>
              <w:pStyle w:val="TableParagraph"/>
              <w:spacing w:line="360" w:lineRule="auto"/>
              <w:ind w:left="403" w:right="395"/>
              <w:rPr>
                <w:b/>
                <w:sz w:val="24"/>
              </w:rPr>
            </w:pPr>
            <w:r w:rsidRPr="00A93F1D">
              <w:rPr>
                <w:b/>
                <w:sz w:val="24"/>
              </w:rPr>
              <w:t>No.</w:t>
            </w:r>
            <w:r w:rsidRPr="00A93F1D">
              <w:rPr>
                <w:b/>
                <w:spacing w:val="-1"/>
                <w:sz w:val="24"/>
              </w:rPr>
              <w:t xml:space="preserve"> </w:t>
            </w:r>
            <w:r w:rsidRPr="00A93F1D">
              <w:rPr>
                <w:b/>
                <w:sz w:val="24"/>
              </w:rPr>
              <w:t>OF</w:t>
            </w:r>
          </w:p>
          <w:p w14:paraId="699CAA80" w14:textId="77777777" w:rsidR="003B4502" w:rsidRPr="00A93F1D" w:rsidRDefault="003B4502" w:rsidP="00F46BC9">
            <w:pPr>
              <w:pStyle w:val="TableParagraph"/>
              <w:spacing w:before="139" w:line="360" w:lineRule="auto"/>
              <w:ind w:left="403" w:right="397"/>
              <w:rPr>
                <w:b/>
                <w:sz w:val="24"/>
              </w:rPr>
            </w:pPr>
            <w:r w:rsidRPr="00A93F1D">
              <w:rPr>
                <w:b/>
                <w:sz w:val="24"/>
              </w:rPr>
              <w:t>RESPONDENTS</w:t>
            </w:r>
          </w:p>
        </w:tc>
        <w:tc>
          <w:tcPr>
            <w:tcW w:w="2528" w:type="dxa"/>
          </w:tcPr>
          <w:p w14:paraId="3A45EF0E" w14:textId="77777777" w:rsidR="003B4502" w:rsidRPr="00A93F1D" w:rsidRDefault="003B4502" w:rsidP="00F46BC9">
            <w:pPr>
              <w:pStyle w:val="TableParagraph"/>
              <w:spacing w:line="360" w:lineRule="auto"/>
              <w:ind w:left="407" w:right="404"/>
              <w:rPr>
                <w:b/>
                <w:sz w:val="24"/>
              </w:rPr>
            </w:pPr>
            <w:r w:rsidRPr="00A93F1D">
              <w:rPr>
                <w:b/>
                <w:sz w:val="24"/>
              </w:rPr>
              <w:t>PERCENTAGE</w:t>
            </w:r>
          </w:p>
        </w:tc>
      </w:tr>
      <w:tr w:rsidR="003B4502" w:rsidRPr="00A93F1D" w14:paraId="426E3BB4" w14:textId="77777777" w:rsidTr="00B4200F">
        <w:trPr>
          <w:trHeight w:val="421"/>
          <w:jc w:val="center"/>
        </w:trPr>
        <w:tc>
          <w:tcPr>
            <w:tcW w:w="2624" w:type="dxa"/>
          </w:tcPr>
          <w:p w14:paraId="59B2549B" w14:textId="77777777" w:rsidR="003B4502" w:rsidRPr="00A93F1D" w:rsidRDefault="003B4502" w:rsidP="00F46BC9">
            <w:pPr>
              <w:pStyle w:val="TableParagraph"/>
              <w:spacing w:line="360" w:lineRule="auto"/>
              <w:ind w:left="400" w:right="397"/>
              <w:rPr>
                <w:sz w:val="24"/>
              </w:rPr>
            </w:pPr>
            <w:r w:rsidRPr="00A93F1D">
              <w:rPr>
                <w:sz w:val="24"/>
              </w:rPr>
              <w:t>Strongly</w:t>
            </w:r>
            <w:r w:rsidRPr="00A93F1D">
              <w:rPr>
                <w:spacing w:val="-6"/>
                <w:sz w:val="24"/>
              </w:rPr>
              <w:t xml:space="preserve"> </w:t>
            </w:r>
            <w:r w:rsidRPr="00A93F1D">
              <w:rPr>
                <w:sz w:val="24"/>
              </w:rPr>
              <w:t>agree</w:t>
            </w:r>
          </w:p>
        </w:tc>
        <w:tc>
          <w:tcPr>
            <w:tcW w:w="2624" w:type="dxa"/>
          </w:tcPr>
          <w:p w14:paraId="2964AAA8" w14:textId="77777777" w:rsidR="003B4502" w:rsidRPr="00A93F1D" w:rsidRDefault="003B4502" w:rsidP="00F46BC9">
            <w:pPr>
              <w:pStyle w:val="TableParagraph"/>
              <w:spacing w:line="360" w:lineRule="auto"/>
              <w:ind w:left="403" w:right="397"/>
              <w:rPr>
                <w:sz w:val="24"/>
              </w:rPr>
            </w:pPr>
            <w:r w:rsidRPr="00A93F1D">
              <w:rPr>
                <w:sz w:val="24"/>
              </w:rPr>
              <w:t>50</w:t>
            </w:r>
          </w:p>
        </w:tc>
        <w:tc>
          <w:tcPr>
            <w:tcW w:w="2528" w:type="dxa"/>
          </w:tcPr>
          <w:p w14:paraId="15F3BB89" w14:textId="77777777" w:rsidR="003B4502" w:rsidRPr="00A93F1D" w:rsidRDefault="003B4502" w:rsidP="00F46BC9">
            <w:pPr>
              <w:pStyle w:val="TableParagraph"/>
              <w:spacing w:line="360" w:lineRule="auto"/>
              <w:ind w:left="407" w:right="402"/>
              <w:rPr>
                <w:sz w:val="24"/>
              </w:rPr>
            </w:pPr>
            <w:r w:rsidRPr="00A93F1D">
              <w:rPr>
                <w:sz w:val="24"/>
              </w:rPr>
              <w:t>50</w:t>
            </w:r>
          </w:p>
        </w:tc>
      </w:tr>
      <w:tr w:rsidR="003B4502" w:rsidRPr="00A93F1D" w14:paraId="07082A30" w14:textId="77777777" w:rsidTr="00B4200F">
        <w:trPr>
          <w:trHeight w:val="412"/>
          <w:jc w:val="center"/>
        </w:trPr>
        <w:tc>
          <w:tcPr>
            <w:tcW w:w="2624" w:type="dxa"/>
          </w:tcPr>
          <w:p w14:paraId="19F5466E" w14:textId="77777777" w:rsidR="003B4502" w:rsidRPr="00A93F1D" w:rsidRDefault="003B4502" w:rsidP="00F46BC9">
            <w:pPr>
              <w:pStyle w:val="TableParagraph"/>
              <w:spacing w:line="360" w:lineRule="auto"/>
              <w:ind w:left="401" w:right="397"/>
              <w:rPr>
                <w:sz w:val="24"/>
              </w:rPr>
            </w:pPr>
            <w:r w:rsidRPr="00A93F1D">
              <w:rPr>
                <w:sz w:val="24"/>
              </w:rPr>
              <w:t>Agree</w:t>
            </w:r>
          </w:p>
        </w:tc>
        <w:tc>
          <w:tcPr>
            <w:tcW w:w="2624" w:type="dxa"/>
          </w:tcPr>
          <w:p w14:paraId="719B9BDC" w14:textId="77777777" w:rsidR="003B4502" w:rsidRPr="00A93F1D" w:rsidRDefault="003B4502" w:rsidP="00F46BC9">
            <w:pPr>
              <w:pStyle w:val="TableParagraph"/>
              <w:spacing w:line="360" w:lineRule="auto"/>
              <w:ind w:left="403" w:right="397"/>
              <w:rPr>
                <w:sz w:val="24"/>
              </w:rPr>
            </w:pPr>
            <w:r w:rsidRPr="00A93F1D">
              <w:rPr>
                <w:sz w:val="24"/>
              </w:rPr>
              <w:t>25</w:t>
            </w:r>
          </w:p>
        </w:tc>
        <w:tc>
          <w:tcPr>
            <w:tcW w:w="2528" w:type="dxa"/>
          </w:tcPr>
          <w:p w14:paraId="79B74612" w14:textId="77777777" w:rsidR="003B4502" w:rsidRPr="00A93F1D" w:rsidRDefault="003B4502" w:rsidP="00F46BC9">
            <w:pPr>
              <w:pStyle w:val="TableParagraph"/>
              <w:spacing w:line="360" w:lineRule="auto"/>
              <w:ind w:left="407" w:right="402"/>
              <w:rPr>
                <w:sz w:val="24"/>
              </w:rPr>
            </w:pPr>
            <w:r w:rsidRPr="00A93F1D">
              <w:rPr>
                <w:sz w:val="24"/>
              </w:rPr>
              <w:t>25</w:t>
            </w:r>
          </w:p>
        </w:tc>
      </w:tr>
      <w:tr w:rsidR="003B4502" w:rsidRPr="00A93F1D" w14:paraId="3059CC83" w14:textId="77777777" w:rsidTr="00B4200F">
        <w:trPr>
          <w:trHeight w:val="414"/>
          <w:jc w:val="center"/>
        </w:trPr>
        <w:tc>
          <w:tcPr>
            <w:tcW w:w="2624" w:type="dxa"/>
          </w:tcPr>
          <w:p w14:paraId="5F471A79" w14:textId="77777777" w:rsidR="003B4502" w:rsidRPr="00A93F1D" w:rsidRDefault="003B4502" w:rsidP="00F46BC9">
            <w:pPr>
              <w:pStyle w:val="TableParagraph"/>
              <w:spacing w:line="360" w:lineRule="auto"/>
              <w:ind w:left="400" w:right="397"/>
              <w:rPr>
                <w:sz w:val="24"/>
              </w:rPr>
            </w:pPr>
            <w:r w:rsidRPr="00A93F1D">
              <w:rPr>
                <w:sz w:val="24"/>
              </w:rPr>
              <w:t>Neutral</w:t>
            </w:r>
          </w:p>
        </w:tc>
        <w:tc>
          <w:tcPr>
            <w:tcW w:w="2624" w:type="dxa"/>
          </w:tcPr>
          <w:p w14:paraId="45CF8626" w14:textId="77777777" w:rsidR="003B4502" w:rsidRPr="00A93F1D" w:rsidRDefault="003B4502" w:rsidP="00F46BC9">
            <w:pPr>
              <w:pStyle w:val="TableParagraph"/>
              <w:spacing w:line="360" w:lineRule="auto"/>
              <w:ind w:left="403" w:right="397"/>
              <w:rPr>
                <w:sz w:val="24"/>
              </w:rPr>
            </w:pPr>
            <w:r w:rsidRPr="00A93F1D">
              <w:rPr>
                <w:sz w:val="24"/>
              </w:rPr>
              <w:t>25</w:t>
            </w:r>
          </w:p>
        </w:tc>
        <w:tc>
          <w:tcPr>
            <w:tcW w:w="2528" w:type="dxa"/>
          </w:tcPr>
          <w:p w14:paraId="455A32C0" w14:textId="77777777" w:rsidR="003B4502" w:rsidRPr="00A93F1D" w:rsidRDefault="003B4502" w:rsidP="00F46BC9">
            <w:pPr>
              <w:pStyle w:val="TableParagraph"/>
              <w:spacing w:line="360" w:lineRule="auto"/>
              <w:ind w:left="407" w:right="402"/>
              <w:rPr>
                <w:sz w:val="24"/>
              </w:rPr>
            </w:pPr>
            <w:r w:rsidRPr="00A93F1D">
              <w:rPr>
                <w:sz w:val="24"/>
              </w:rPr>
              <w:t>25</w:t>
            </w:r>
          </w:p>
        </w:tc>
      </w:tr>
      <w:tr w:rsidR="003B4502" w:rsidRPr="00A93F1D" w14:paraId="629E8100" w14:textId="77777777" w:rsidTr="00B4200F">
        <w:trPr>
          <w:trHeight w:val="415"/>
          <w:jc w:val="center"/>
        </w:trPr>
        <w:tc>
          <w:tcPr>
            <w:tcW w:w="2624" w:type="dxa"/>
          </w:tcPr>
          <w:p w14:paraId="0007927D" w14:textId="77777777" w:rsidR="003B4502" w:rsidRPr="00A93F1D" w:rsidRDefault="003B4502" w:rsidP="00F46BC9">
            <w:pPr>
              <w:pStyle w:val="TableParagraph"/>
              <w:spacing w:line="360" w:lineRule="auto"/>
              <w:ind w:left="403" w:right="397"/>
              <w:rPr>
                <w:sz w:val="24"/>
              </w:rPr>
            </w:pPr>
            <w:r w:rsidRPr="00A93F1D">
              <w:rPr>
                <w:sz w:val="24"/>
              </w:rPr>
              <w:t>Strongly</w:t>
            </w:r>
            <w:r w:rsidRPr="00A93F1D">
              <w:rPr>
                <w:spacing w:val="-6"/>
                <w:sz w:val="24"/>
              </w:rPr>
              <w:t xml:space="preserve"> </w:t>
            </w:r>
            <w:r w:rsidRPr="00A93F1D">
              <w:rPr>
                <w:sz w:val="24"/>
              </w:rPr>
              <w:t>disagree</w:t>
            </w:r>
          </w:p>
        </w:tc>
        <w:tc>
          <w:tcPr>
            <w:tcW w:w="2624" w:type="dxa"/>
          </w:tcPr>
          <w:p w14:paraId="3D8B712B" w14:textId="77777777" w:rsidR="003B4502" w:rsidRPr="00A93F1D" w:rsidRDefault="003B4502" w:rsidP="00F46BC9">
            <w:pPr>
              <w:pStyle w:val="TableParagraph"/>
              <w:spacing w:line="360" w:lineRule="auto"/>
              <w:ind w:left="9"/>
              <w:rPr>
                <w:sz w:val="24"/>
              </w:rPr>
            </w:pPr>
            <w:r w:rsidRPr="00A93F1D">
              <w:rPr>
                <w:w w:val="99"/>
                <w:sz w:val="24"/>
              </w:rPr>
              <w:t>-</w:t>
            </w:r>
          </w:p>
        </w:tc>
        <w:tc>
          <w:tcPr>
            <w:tcW w:w="2528" w:type="dxa"/>
          </w:tcPr>
          <w:p w14:paraId="29815B76" w14:textId="77777777" w:rsidR="003B4502" w:rsidRPr="00A93F1D" w:rsidRDefault="003B4502" w:rsidP="00F46BC9">
            <w:pPr>
              <w:pStyle w:val="TableParagraph"/>
              <w:spacing w:line="360" w:lineRule="auto"/>
              <w:ind w:left="8"/>
              <w:rPr>
                <w:sz w:val="24"/>
              </w:rPr>
            </w:pPr>
            <w:r w:rsidRPr="00A93F1D">
              <w:rPr>
                <w:w w:val="99"/>
                <w:sz w:val="24"/>
              </w:rPr>
              <w:t>-</w:t>
            </w:r>
          </w:p>
        </w:tc>
      </w:tr>
      <w:tr w:rsidR="003B4502" w:rsidRPr="00A93F1D" w14:paraId="639ED367" w14:textId="77777777" w:rsidTr="00B4200F">
        <w:trPr>
          <w:trHeight w:val="419"/>
          <w:jc w:val="center"/>
        </w:trPr>
        <w:tc>
          <w:tcPr>
            <w:tcW w:w="2624" w:type="dxa"/>
          </w:tcPr>
          <w:p w14:paraId="75C7D39C" w14:textId="77777777" w:rsidR="003B4502" w:rsidRPr="00A93F1D" w:rsidRDefault="003B4502" w:rsidP="00F46BC9">
            <w:pPr>
              <w:pStyle w:val="TableParagraph"/>
              <w:spacing w:line="360" w:lineRule="auto"/>
              <w:ind w:left="403" w:right="396"/>
              <w:rPr>
                <w:sz w:val="24"/>
              </w:rPr>
            </w:pPr>
            <w:r w:rsidRPr="00A93F1D">
              <w:rPr>
                <w:sz w:val="24"/>
              </w:rPr>
              <w:t>Disagree</w:t>
            </w:r>
          </w:p>
        </w:tc>
        <w:tc>
          <w:tcPr>
            <w:tcW w:w="2624" w:type="dxa"/>
          </w:tcPr>
          <w:p w14:paraId="0E0DF61F" w14:textId="77777777" w:rsidR="003B4502" w:rsidRPr="00A93F1D" w:rsidRDefault="003B4502" w:rsidP="00F46BC9">
            <w:pPr>
              <w:pStyle w:val="TableParagraph"/>
              <w:spacing w:line="360" w:lineRule="auto"/>
              <w:ind w:left="9"/>
              <w:rPr>
                <w:sz w:val="24"/>
              </w:rPr>
            </w:pPr>
            <w:r w:rsidRPr="00A93F1D">
              <w:rPr>
                <w:w w:val="99"/>
                <w:sz w:val="24"/>
              </w:rPr>
              <w:t>-</w:t>
            </w:r>
          </w:p>
        </w:tc>
        <w:tc>
          <w:tcPr>
            <w:tcW w:w="2528" w:type="dxa"/>
          </w:tcPr>
          <w:p w14:paraId="48A7ACD9" w14:textId="77777777" w:rsidR="003B4502" w:rsidRPr="00A93F1D" w:rsidRDefault="003B4502" w:rsidP="00F46BC9">
            <w:pPr>
              <w:pStyle w:val="TableParagraph"/>
              <w:spacing w:line="360" w:lineRule="auto"/>
              <w:ind w:left="8"/>
              <w:rPr>
                <w:sz w:val="24"/>
              </w:rPr>
            </w:pPr>
            <w:r w:rsidRPr="00A93F1D">
              <w:rPr>
                <w:w w:val="99"/>
                <w:sz w:val="24"/>
              </w:rPr>
              <w:t>-</w:t>
            </w:r>
          </w:p>
        </w:tc>
      </w:tr>
      <w:tr w:rsidR="003B4502" w:rsidRPr="00A93F1D" w14:paraId="278E6E54" w14:textId="77777777" w:rsidTr="00B4200F">
        <w:trPr>
          <w:trHeight w:val="419"/>
          <w:jc w:val="center"/>
        </w:trPr>
        <w:tc>
          <w:tcPr>
            <w:tcW w:w="2624" w:type="dxa"/>
          </w:tcPr>
          <w:p w14:paraId="5F20F6B3" w14:textId="77777777" w:rsidR="003B4502" w:rsidRPr="00A93F1D" w:rsidRDefault="003B4502" w:rsidP="00F46BC9">
            <w:pPr>
              <w:pStyle w:val="TableParagraph"/>
              <w:spacing w:line="360" w:lineRule="auto"/>
              <w:ind w:left="403" w:right="395"/>
              <w:rPr>
                <w:sz w:val="24"/>
              </w:rPr>
            </w:pPr>
            <w:r w:rsidRPr="00A93F1D">
              <w:rPr>
                <w:sz w:val="24"/>
              </w:rPr>
              <w:t>Total</w:t>
            </w:r>
          </w:p>
        </w:tc>
        <w:tc>
          <w:tcPr>
            <w:tcW w:w="2624" w:type="dxa"/>
          </w:tcPr>
          <w:p w14:paraId="0EA51A88" w14:textId="77777777" w:rsidR="003B4502" w:rsidRPr="00A93F1D" w:rsidRDefault="003B4502" w:rsidP="00F46BC9">
            <w:pPr>
              <w:pStyle w:val="TableParagraph"/>
              <w:spacing w:line="360" w:lineRule="auto"/>
              <w:ind w:left="403" w:right="397"/>
              <w:rPr>
                <w:sz w:val="24"/>
              </w:rPr>
            </w:pPr>
            <w:r w:rsidRPr="00A93F1D">
              <w:rPr>
                <w:sz w:val="24"/>
              </w:rPr>
              <w:t>100</w:t>
            </w:r>
          </w:p>
        </w:tc>
        <w:tc>
          <w:tcPr>
            <w:tcW w:w="2528" w:type="dxa"/>
          </w:tcPr>
          <w:p w14:paraId="6EF77D4A" w14:textId="77777777" w:rsidR="003B4502" w:rsidRPr="00A93F1D" w:rsidRDefault="003B4502" w:rsidP="00F46BC9">
            <w:pPr>
              <w:pStyle w:val="TableParagraph"/>
              <w:spacing w:line="360" w:lineRule="auto"/>
              <w:ind w:left="407" w:right="402"/>
              <w:rPr>
                <w:sz w:val="24"/>
              </w:rPr>
            </w:pPr>
            <w:r w:rsidRPr="00A93F1D">
              <w:rPr>
                <w:sz w:val="24"/>
              </w:rPr>
              <w:t>100</w:t>
            </w:r>
          </w:p>
        </w:tc>
      </w:tr>
    </w:tbl>
    <w:p w14:paraId="6FE11BEB" w14:textId="50BFA733" w:rsidR="003B4502" w:rsidRPr="00A93F1D" w:rsidRDefault="00407755" w:rsidP="00D9552E">
      <w:pPr>
        <w:tabs>
          <w:tab w:val="left" w:pos="1098"/>
        </w:tabs>
        <w:spacing w:line="480" w:lineRule="auto"/>
        <w:ind w:left="676" w:right="1412"/>
        <w:rPr>
          <w:rFonts w:ascii="Times New Roman" w:hAnsi="Times New Roman" w:cs="Times New Roman"/>
          <w:b/>
          <w:sz w:val="24"/>
        </w:rPr>
      </w:pPr>
      <w:r w:rsidRPr="00A93F1D">
        <w:rPr>
          <w:rFonts w:ascii="Times New Roman" w:hAnsi="Times New Roman" w:cs="Times New Roman"/>
          <w:b/>
          <w:sz w:val="24"/>
        </w:rPr>
        <w:tab/>
      </w:r>
      <w:r w:rsidRPr="00A93F1D">
        <w:rPr>
          <w:rFonts w:ascii="Times New Roman" w:hAnsi="Times New Roman" w:cs="Times New Roman"/>
          <w:sz w:val="24"/>
          <w:szCs w:val="24"/>
          <w:lang w:val="en-IN"/>
        </w:rPr>
        <w:t>Source: Primary Data</w:t>
      </w:r>
    </w:p>
    <w:p w14:paraId="443069F4" w14:textId="68BA5B2F" w:rsidR="003B4502" w:rsidRPr="00A93F1D" w:rsidRDefault="003B4502" w:rsidP="00D9552E">
      <w:pPr>
        <w:spacing w:line="480" w:lineRule="auto"/>
        <w:ind w:left="676" w:right="1412"/>
        <w:jc w:val="center"/>
        <w:rPr>
          <w:rFonts w:ascii="Times New Roman" w:hAnsi="Times New Roman" w:cs="Times New Roman"/>
          <w:b/>
          <w:sz w:val="24"/>
        </w:rPr>
      </w:pPr>
      <w:r w:rsidRPr="00A93F1D">
        <w:rPr>
          <w:rFonts w:ascii="Times New Roman" w:hAnsi="Times New Roman" w:cs="Times New Roman"/>
          <w:b/>
          <w:noProof/>
          <w:sz w:val="24"/>
          <w:lang w:val="en-IN" w:eastAsia="en-IN"/>
        </w:rPr>
        <mc:AlternateContent>
          <mc:Choice Requires="wpg">
            <w:drawing>
              <wp:anchor distT="0" distB="0" distL="0" distR="0" simplePos="0" relativeHeight="251795456" behindDoc="1" locked="0" layoutInCell="1" allowOverlap="1" wp14:anchorId="6030993F" wp14:editId="64B1DB33">
                <wp:simplePos x="0" y="0"/>
                <wp:positionH relativeFrom="page">
                  <wp:posOffset>1637665</wp:posOffset>
                </wp:positionH>
                <wp:positionV relativeFrom="paragraph">
                  <wp:posOffset>309880</wp:posOffset>
                </wp:positionV>
                <wp:extent cx="4967605" cy="1963420"/>
                <wp:effectExtent l="0" t="0" r="23495" b="17780"/>
                <wp:wrapTopAndBottom/>
                <wp:docPr id="121543236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7605" cy="1963420"/>
                          <a:chOff x="2061" y="291"/>
                          <a:chExt cx="8130" cy="3795"/>
                        </a:xfrm>
                      </wpg:grpSpPr>
                      <wps:wsp>
                        <wps:cNvPr id="836342270" name="AutoShape 101"/>
                        <wps:cNvSpPr>
                          <a:spLocks/>
                        </wps:cNvSpPr>
                        <wps:spPr bwMode="auto">
                          <a:xfrm>
                            <a:off x="4536" y="1682"/>
                            <a:ext cx="4217" cy="1474"/>
                          </a:xfrm>
                          <a:custGeom>
                            <a:avLst/>
                            <a:gdLst>
                              <a:gd name="T0" fmla="+- 0 4536 4536"/>
                              <a:gd name="T1" fmla="*/ T0 w 4217"/>
                              <a:gd name="T2" fmla="+- 0 1683 1683"/>
                              <a:gd name="T3" fmla="*/ 1683 h 1474"/>
                              <a:gd name="T4" fmla="+- 0 4536 4536"/>
                              <a:gd name="T5" fmla="*/ T4 w 4217"/>
                              <a:gd name="T6" fmla="+- 0 3156 1683"/>
                              <a:gd name="T7" fmla="*/ 3156 h 1474"/>
                              <a:gd name="T8" fmla="+- 0 5590 4536"/>
                              <a:gd name="T9" fmla="*/ T8 w 4217"/>
                              <a:gd name="T10" fmla="+- 0 1683 1683"/>
                              <a:gd name="T11" fmla="*/ 1683 h 1474"/>
                              <a:gd name="T12" fmla="+- 0 5590 4536"/>
                              <a:gd name="T13" fmla="*/ T12 w 4217"/>
                              <a:gd name="T14" fmla="+- 0 3156 1683"/>
                              <a:gd name="T15" fmla="*/ 3156 h 1474"/>
                              <a:gd name="T16" fmla="+- 0 6646 4536"/>
                              <a:gd name="T17" fmla="*/ T16 w 4217"/>
                              <a:gd name="T18" fmla="+- 0 1683 1683"/>
                              <a:gd name="T19" fmla="*/ 1683 h 1474"/>
                              <a:gd name="T20" fmla="+- 0 6646 4536"/>
                              <a:gd name="T21" fmla="*/ T20 w 4217"/>
                              <a:gd name="T22" fmla="+- 0 3156 1683"/>
                              <a:gd name="T23" fmla="*/ 3156 h 1474"/>
                              <a:gd name="T24" fmla="+- 0 7699 4536"/>
                              <a:gd name="T25" fmla="*/ T24 w 4217"/>
                              <a:gd name="T26" fmla="+- 0 1683 1683"/>
                              <a:gd name="T27" fmla="*/ 1683 h 1474"/>
                              <a:gd name="T28" fmla="+- 0 7699 4536"/>
                              <a:gd name="T29" fmla="*/ T28 w 4217"/>
                              <a:gd name="T30" fmla="+- 0 3156 1683"/>
                              <a:gd name="T31" fmla="*/ 3156 h 1474"/>
                              <a:gd name="T32" fmla="+- 0 8753 4536"/>
                              <a:gd name="T33" fmla="*/ T32 w 4217"/>
                              <a:gd name="T34" fmla="+- 0 1683 1683"/>
                              <a:gd name="T35" fmla="*/ 1683 h 1474"/>
                              <a:gd name="T36" fmla="+- 0 8753 4536"/>
                              <a:gd name="T37" fmla="*/ T36 w 4217"/>
                              <a:gd name="T38" fmla="+- 0 3156 1683"/>
                              <a:gd name="T39" fmla="*/ 3156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17" h="1474">
                                <a:moveTo>
                                  <a:pt x="0" y="0"/>
                                </a:moveTo>
                                <a:lnTo>
                                  <a:pt x="0" y="1473"/>
                                </a:lnTo>
                                <a:moveTo>
                                  <a:pt x="1054" y="0"/>
                                </a:moveTo>
                                <a:lnTo>
                                  <a:pt x="1054" y="1473"/>
                                </a:lnTo>
                                <a:moveTo>
                                  <a:pt x="2110" y="0"/>
                                </a:moveTo>
                                <a:lnTo>
                                  <a:pt x="2110" y="1473"/>
                                </a:lnTo>
                                <a:moveTo>
                                  <a:pt x="3163" y="0"/>
                                </a:moveTo>
                                <a:lnTo>
                                  <a:pt x="3163" y="1473"/>
                                </a:lnTo>
                                <a:moveTo>
                                  <a:pt x="4217" y="0"/>
                                </a:moveTo>
                                <a:lnTo>
                                  <a:pt x="4217" y="1473"/>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6184387" name="AutoShape 102"/>
                        <wps:cNvSpPr>
                          <a:spLocks/>
                        </wps:cNvSpPr>
                        <wps:spPr bwMode="auto">
                          <a:xfrm>
                            <a:off x="3480" y="2450"/>
                            <a:ext cx="5273" cy="651"/>
                          </a:xfrm>
                          <a:custGeom>
                            <a:avLst/>
                            <a:gdLst>
                              <a:gd name="T0" fmla="+- 0 6118 3480"/>
                              <a:gd name="T1" fmla="*/ T0 w 5273"/>
                              <a:gd name="T2" fmla="+- 0 2746 2451"/>
                              <a:gd name="T3" fmla="*/ 2746 h 651"/>
                              <a:gd name="T4" fmla="+- 0 3480 3480"/>
                              <a:gd name="T5" fmla="*/ T4 w 5273"/>
                              <a:gd name="T6" fmla="+- 0 2746 2451"/>
                              <a:gd name="T7" fmla="*/ 2746 h 651"/>
                              <a:gd name="T8" fmla="+- 0 3480 3480"/>
                              <a:gd name="T9" fmla="*/ T8 w 5273"/>
                              <a:gd name="T10" fmla="+- 0 2806 2451"/>
                              <a:gd name="T11" fmla="*/ 2806 h 651"/>
                              <a:gd name="T12" fmla="+- 0 6118 3480"/>
                              <a:gd name="T13" fmla="*/ T12 w 5273"/>
                              <a:gd name="T14" fmla="+- 0 2806 2451"/>
                              <a:gd name="T15" fmla="*/ 2806 h 651"/>
                              <a:gd name="T16" fmla="+- 0 6118 3480"/>
                              <a:gd name="T17" fmla="*/ T16 w 5273"/>
                              <a:gd name="T18" fmla="+- 0 2746 2451"/>
                              <a:gd name="T19" fmla="*/ 2746 h 651"/>
                              <a:gd name="T20" fmla="+- 0 6118 3480"/>
                              <a:gd name="T21" fmla="*/ T20 w 5273"/>
                              <a:gd name="T22" fmla="+- 0 2451 2451"/>
                              <a:gd name="T23" fmla="*/ 2451 h 651"/>
                              <a:gd name="T24" fmla="+- 0 3480 3480"/>
                              <a:gd name="T25" fmla="*/ T24 w 5273"/>
                              <a:gd name="T26" fmla="+- 0 2451 2451"/>
                              <a:gd name="T27" fmla="*/ 2451 h 651"/>
                              <a:gd name="T28" fmla="+- 0 3480 3480"/>
                              <a:gd name="T29" fmla="*/ T28 w 5273"/>
                              <a:gd name="T30" fmla="+- 0 2511 2451"/>
                              <a:gd name="T31" fmla="*/ 2511 h 651"/>
                              <a:gd name="T32" fmla="+- 0 6118 3480"/>
                              <a:gd name="T33" fmla="*/ T32 w 5273"/>
                              <a:gd name="T34" fmla="+- 0 2511 2451"/>
                              <a:gd name="T35" fmla="*/ 2511 h 651"/>
                              <a:gd name="T36" fmla="+- 0 6118 3480"/>
                              <a:gd name="T37" fmla="*/ T36 w 5273"/>
                              <a:gd name="T38" fmla="+- 0 2451 2451"/>
                              <a:gd name="T39" fmla="*/ 2451 h 651"/>
                              <a:gd name="T40" fmla="+- 0 8753 3480"/>
                              <a:gd name="T41" fmla="*/ T40 w 5273"/>
                              <a:gd name="T42" fmla="+- 0 3039 2451"/>
                              <a:gd name="T43" fmla="*/ 3039 h 651"/>
                              <a:gd name="T44" fmla="+- 0 3480 3480"/>
                              <a:gd name="T45" fmla="*/ T44 w 5273"/>
                              <a:gd name="T46" fmla="+- 0 3039 2451"/>
                              <a:gd name="T47" fmla="*/ 3039 h 651"/>
                              <a:gd name="T48" fmla="+- 0 3480 3480"/>
                              <a:gd name="T49" fmla="*/ T48 w 5273"/>
                              <a:gd name="T50" fmla="+- 0 3101 2451"/>
                              <a:gd name="T51" fmla="*/ 3101 h 651"/>
                              <a:gd name="T52" fmla="+- 0 8753 3480"/>
                              <a:gd name="T53" fmla="*/ T52 w 5273"/>
                              <a:gd name="T54" fmla="+- 0 3101 2451"/>
                              <a:gd name="T55" fmla="*/ 3101 h 651"/>
                              <a:gd name="T56" fmla="+- 0 8753 3480"/>
                              <a:gd name="T57" fmla="*/ T56 w 5273"/>
                              <a:gd name="T58" fmla="+- 0 3039 2451"/>
                              <a:gd name="T59" fmla="*/ 3039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273" h="651">
                                <a:moveTo>
                                  <a:pt x="2638" y="295"/>
                                </a:moveTo>
                                <a:lnTo>
                                  <a:pt x="0" y="295"/>
                                </a:lnTo>
                                <a:lnTo>
                                  <a:pt x="0" y="355"/>
                                </a:lnTo>
                                <a:lnTo>
                                  <a:pt x="2638" y="355"/>
                                </a:lnTo>
                                <a:lnTo>
                                  <a:pt x="2638" y="295"/>
                                </a:lnTo>
                                <a:close/>
                                <a:moveTo>
                                  <a:pt x="2638" y="0"/>
                                </a:moveTo>
                                <a:lnTo>
                                  <a:pt x="0" y="0"/>
                                </a:lnTo>
                                <a:lnTo>
                                  <a:pt x="0" y="60"/>
                                </a:lnTo>
                                <a:lnTo>
                                  <a:pt x="2638" y="60"/>
                                </a:lnTo>
                                <a:lnTo>
                                  <a:pt x="2638" y="0"/>
                                </a:lnTo>
                                <a:close/>
                                <a:moveTo>
                                  <a:pt x="5273" y="588"/>
                                </a:moveTo>
                                <a:lnTo>
                                  <a:pt x="0" y="588"/>
                                </a:lnTo>
                                <a:lnTo>
                                  <a:pt x="0" y="650"/>
                                </a:lnTo>
                                <a:lnTo>
                                  <a:pt x="5273" y="650"/>
                                </a:lnTo>
                                <a:lnTo>
                                  <a:pt x="5273" y="588"/>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567848" name="AutoShape 103"/>
                        <wps:cNvSpPr>
                          <a:spLocks/>
                        </wps:cNvSpPr>
                        <wps:spPr bwMode="auto">
                          <a:xfrm>
                            <a:off x="3480" y="1682"/>
                            <a:ext cx="6329" cy="1474"/>
                          </a:xfrm>
                          <a:custGeom>
                            <a:avLst/>
                            <a:gdLst>
                              <a:gd name="T0" fmla="+- 0 3480 3480"/>
                              <a:gd name="T1" fmla="*/ T0 w 6329"/>
                              <a:gd name="T2" fmla="+- 0 3156 1683"/>
                              <a:gd name="T3" fmla="*/ 3156 h 1474"/>
                              <a:gd name="T4" fmla="+- 0 3480 3480"/>
                              <a:gd name="T5" fmla="*/ T4 w 6329"/>
                              <a:gd name="T6" fmla="+- 0 1683 1683"/>
                              <a:gd name="T7" fmla="*/ 1683 h 1474"/>
                              <a:gd name="T8" fmla="+- 0 9809 3480"/>
                              <a:gd name="T9" fmla="*/ T8 w 6329"/>
                              <a:gd name="T10" fmla="+- 0 1683 1683"/>
                              <a:gd name="T11" fmla="*/ 1683 h 1474"/>
                              <a:gd name="T12" fmla="+- 0 9809 3480"/>
                              <a:gd name="T13" fmla="*/ T12 w 6329"/>
                              <a:gd name="T14" fmla="+- 0 3156 1683"/>
                              <a:gd name="T15" fmla="*/ 3156 h 1474"/>
                            </a:gdLst>
                            <a:ahLst/>
                            <a:cxnLst>
                              <a:cxn ang="0">
                                <a:pos x="T1" y="T3"/>
                              </a:cxn>
                              <a:cxn ang="0">
                                <a:pos x="T5" y="T7"/>
                              </a:cxn>
                              <a:cxn ang="0">
                                <a:pos x="T9" y="T11"/>
                              </a:cxn>
                              <a:cxn ang="0">
                                <a:pos x="T13" y="T15"/>
                              </a:cxn>
                            </a:cxnLst>
                            <a:rect l="0" t="0" r="r" b="b"/>
                            <a:pathLst>
                              <a:path w="6329" h="1474">
                                <a:moveTo>
                                  <a:pt x="0" y="1473"/>
                                </a:moveTo>
                                <a:lnTo>
                                  <a:pt x="0" y="0"/>
                                </a:lnTo>
                                <a:moveTo>
                                  <a:pt x="6329" y="0"/>
                                </a:moveTo>
                                <a:lnTo>
                                  <a:pt x="6329" y="1473"/>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9345279" name="Rectangle 104"/>
                        <wps:cNvSpPr>
                          <a:spLocks noChangeArrowheads="1"/>
                        </wps:cNvSpPr>
                        <wps:spPr bwMode="auto">
                          <a:xfrm>
                            <a:off x="5678" y="3739"/>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643838" name="Rectangle 105"/>
                        <wps:cNvSpPr>
                          <a:spLocks noChangeArrowheads="1"/>
                        </wps:cNvSpPr>
                        <wps:spPr bwMode="auto">
                          <a:xfrm>
                            <a:off x="2068" y="298"/>
                            <a:ext cx="8115" cy="378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8561320" name="Text Box 106"/>
                        <wps:cNvSpPr txBox="1">
                          <a:spLocks noChangeArrowheads="1"/>
                        </wps:cNvSpPr>
                        <wps:spPr bwMode="auto">
                          <a:xfrm>
                            <a:off x="3836" y="461"/>
                            <a:ext cx="4603"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B7AA8" w14:textId="77777777" w:rsidR="00F46BC9" w:rsidRDefault="00F46BC9" w:rsidP="003B4502">
                              <w:pPr>
                                <w:ind w:left="662" w:hanging="663"/>
                                <w:rPr>
                                  <w:b/>
                                  <w:sz w:val="28"/>
                                </w:rPr>
                              </w:pPr>
                              <w:r>
                                <w:rPr>
                                  <w:b/>
                                  <w:color w:val="585858"/>
                                  <w:spacing w:val="-1"/>
                                  <w:sz w:val="28"/>
                                </w:rPr>
                                <w:t>SYNC</w:t>
                              </w:r>
                              <w:r>
                                <w:rPr>
                                  <w:b/>
                                  <w:color w:val="585858"/>
                                  <w:spacing w:val="-3"/>
                                  <w:sz w:val="28"/>
                                </w:rPr>
                                <w:t xml:space="preserve"> </w:t>
                              </w:r>
                              <w:r>
                                <w:rPr>
                                  <w:b/>
                                  <w:color w:val="585858"/>
                                  <w:sz w:val="28"/>
                                </w:rPr>
                                <w:t>BETWEEN</w:t>
                              </w:r>
                              <w:r>
                                <w:rPr>
                                  <w:b/>
                                  <w:color w:val="585858"/>
                                  <w:spacing w:val="-8"/>
                                  <w:sz w:val="28"/>
                                </w:rPr>
                                <w:t xml:space="preserve"> </w:t>
                              </w:r>
                              <w:r>
                                <w:rPr>
                                  <w:b/>
                                  <w:color w:val="585858"/>
                                  <w:sz w:val="28"/>
                                </w:rPr>
                                <w:t>EMPLOYEE</w:t>
                              </w:r>
                              <w:r>
                                <w:rPr>
                                  <w:b/>
                                  <w:color w:val="585858"/>
                                  <w:spacing w:val="-17"/>
                                  <w:sz w:val="28"/>
                                </w:rPr>
                                <w:t xml:space="preserve"> </w:t>
                              </w:r>
                              <w:r>
                                <w:rPr>
                                  <w:b/>
                                  <w:color w:val="585858"/>
                                  <w:sz w:val="28"/>
                                </w:rPr>
                                <w:t>AND</w:t>
                              </w:r>
                              <w:r>
                                <w:rPr>
                                  <w:b/>
                                  <w:color w:val="585858"/>
                                  <w:spacing w:val="-67"/>
                                  <w:sz w:val="28"/>
                                </w:rPr>
                                <w:t xml:space="preserve"> </w:t>
                              </w:r>
                              <w:r>
                                <w:rPr>
                                  <w:b/>
                                  <w:color w:val="585858"/>
                                  <w:sz w:val="28"/>
                                </w:rPr>
                                <w:t>ORGANISATION</w:t>
                              </w:r>
                              <w:r>
                                <w:rPr>
                                  <w:b/>
                                  <w:color w:val="585858"/>
                                  <w:spacing w:val="-4"/>
                                  <w:sz w:val="28"/>
                                </w:rPr>
                                <w:t xml:space="preserve"> </w:t>
                              </w:r>
                              <w:r>
                                <w:rPr>
                                  <w:b/>
                                  <w:color w:val="585858"/>
                                  <w:sz w:val="28"/>
                                </w:rPr>
                                <w:t>GOALS</w:t>
                              </w:r>
                            </w:p>
                          </w:txbxContent>
                        </wps:txbx>
                        <wps:bodyPr rot="0" vert="horz" wrap="square" lIns="0" tIns="0" rIns="0" bIns="0" anchor="t" anchorCtr="0" upright="1">
                          <a:noAutofit/>
                        </wps:bodyPr>
                      </wps:wsp>
                      <wps:wsp>
                        <wps:cNvPr id="1994052087" name="Text Box 107"/>
                        <wps:cNvSpPr txBox="1">
                          <a:spLocks noChangeArrowheads="1"/>
                        </wps:cNvSpPr>
                        <wps:spPr bwMode="auto">
                          <a:xfrm>
                            <a:off x="2198" y="1748"/>
                            <a:ext cx="1135"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3D60" w14:textId="77777777" w:rsidR="00F46BC9" w:rsidRDefault="00F46BC9" w:rsidP="003B4502">
                              <w:pPr>
                                <w:spacing w:line="183" w:lineRule="exact"/>
                                <w:ind w:right="18"/>
                                <w:jc w:val="right"/>
                                <w:rPr>
                                  <w:rFonts w:ascii="Calibri"/>
                                  <w:sz w:val="18"/>
                                </w:rPr>
                              </w:pPr>
                              <w:r>
                                <w:rPr>
                                  <w:rFonts w:ascii="Calibri"/>
                                  <w:color w:val="585858"/>
                                  <w:sz w:val="18"/>
                                </w:rPr>
                                <w:t>Disagree</w:t>
                              </w:r>
                            </w:p>
                            <w:p w14:paraId="12C84426" w14:textId="77777777" w:rsidR="00F46BC9" w:rsidRDefault="00F46BC9" w:rsidP="003B4502">
                              <w:pPr>
                                <w:spacing w:before="75"/>
                                <w:ind w:right="18"/>
                                <w:jc w:val="right"/>
                                <w:rPr>
                                  <w:rFonts w:ascii="Calibri"/>
                                  <w:sz w:val="18"/>
                                </w:rPr>
                              </w:pPr>
                              <w:r>
                                <w:rPr>
                                  <w:rFonts w:ascii="Calibri"/>
                                  <w:color w:val="585858"/>
                                  <w:spacing w:val="-1"/>
                                  <w:sz w:val="18"/>
                                </w:rPr>
                                <w:t>Highly</w:t>
                              </w:r>
                              <w:r>
                                <w:rPr>
                                  <w:rFonts w:ascii="Calibri"/>
                                  <w:color w:val="585858"/>
                                  <w:spacing w:val="-5"/>
                                  <w:sz w:val="18"/>
                                </w:rPr>
                                <w:t xml:space="preserve"> </w:t>
                              </w:r>
                              <w:r>
                                <w:rPr>
                                  <w:rFonts w:ascii="Calibri"/>
                                  <w:color w:val="585858"/>
                                  <w:spacing w:val="-1"/>
                                  <w:sz w:val="18"/>
                                </w:rPr>
                                <w:t>disagree</w:t>
                              </w:r>
                            </w:p>
                            <w:p w14:paraId="27EB2918" w14:textId="77777777" w:rsidR="00F46BC9" w:rsidRDefault="00F46BC9" w:rsidP="003B4502">
                              <w:pPr>
                                <w:spacing w:line="294" w:lineRule="exact"/>
                                <w:ind w:left="206" w:right="18" w:firstLine="358"/>
                                <w:jc w:val="right"/>
                                <w:rPr>
                                  <w:rFonts w:ascii="Calibri"/>
                                  <w:sz w:val="18"/>
                                </w:rPr>
                              </w:pPr>
                              <w:r>
                                <w:rPr>
                                  <w:rFonts w:ascii="Calibri"/>
                                  <w:color w:val="585858"/>
                                  <w:sz w:val="18"/>
                                </w:rPr>
                                <w:t>Neutral</w:t>
                              </w:r>
                              <w:r>
                                <w:rPr>
                                  <w:rFonts w:ascii="Calibri"/>
                                  <w:color w:val="585858"/>
                                  <w:spacing w:val="-39"/>
                                  <w:sz w:val="18"/>
                                </w:rPr>
                                <w:t xml:space="preserve"> </w:t>
                              </w:r>
                              <w:r>
                                <w:rPr>
                                  <w:rFonts w:ascii="Calibri"/>
                                  <w:color w:val="585858"/>
                                  <w:sz w:val="18"/>
                                </w:rPr>
                                <w:t>Agree</w:t>
                              </w:r>
                              <w:r>
                                <w:rPr>
                                  <w:rFonts w:ascii="Calibri"/>
                                  <w:color w:val="585858"/>
                                  <w:spacing w:val="1"/>
                                  <w:sz w:val="18"/>
                                </w:rPr>
                                <w:t xml:space="preserve"> </w:t>
                              </w:r>
                              <w:r>
                                <w:rPr>
                                  <w:rFonts w:ascii="Calibri"/>
                                  <w:color w:val="585858"/>
                                  <w:spacing w:val="-1"/>
                                  <w:sz w:val="18"/>
                                </w:rPr>
                                <w:t>Highly</w:t>
                              </w:r>
                              <w:r>
                                <w:rPr>
                                  <w:rFonts w:ascii="Calibri"/>
                                  <w:color w:val="585858"/>
                                  <w:spacing w:val="-8"/>
                                  <w:sz w:val="18"/>
                                </w:rPr>
                                <w:t xml:space="preserve"> </w:t>
                              </w:r>
                              <w:r>
                                <w:rPr>
                                  <w:rFonts w:ascii="Calibri"/>
                                  <w:color w:val="585858"/>
                                  <w:spacing w:val="-1"/>
                                  <w:sz w:val="18"/>
                                </w:rPr>
                                <w:t>agree</w:t>
                              </w:r>
                            </w:p>
                          </w:txbxContent>
                        </wps:txbx>
                        <wps:bodyPr rot="0" vert="horz" wrap="square" lIns="0" tIns="0" rIns="0" bIns="0" anchor="t" anchorCtr="0" upright="1">
                          <a:noAutofit/>
                        </wps:bodyPr>
                      </wps:wsp>
                      <wps:wsp>
                        <wps:cNvPr id="1696195818" name="Text Box 108"/>
                        <wps:cNvSpPr txBox="1">
                          <a:spLocks noChangeArrowheads="1"/>
                        </wps:cNvSpPr>
                        <wps:spPr bwMode="auto">
                          <a:xfrm>
                            <a:off x="3371" y="3308"/>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4358B" w14:textId="77777777" w:rsidR="00F46BC9" w:rsidRDefault="00F46BC9" w:rsidP="003B4502">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405595434" name="Text Box 109"/>
                        <wps:cNvSpPr txBox="1">
                          <a:spLocks noChangeArrowheads="1"/>
                        </wps:cNvSpPr>
                        <wps:spPr bwMode="auto">
                          <a:xfrm>
                            <a:off x="4380" y="330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6D555" w14:textId="77777777" w:rsidR="00F46BC9" w:rsidRDefault="00F46BC9" w:rsidP="003B4502">
                              <w:pPr>
                                <w:spacing w:line="180" w:lineRule="exact"/>
                                <w:rPr>
                                  <w:rFonts w:ascii="Calibri"/>
                                  <w:sz w:val="18"/>
                                </w:rPr>
                              </w:pPr>
                              <w:r>
                                <w:rPr>
                                  <w:rFonts w:ascii="Calibri"/>
                                  <w:color w:val="585858"/>
                                  <w:sz w:val="18"/>
                                </w:rPr>
                                <w:t>10%</w:t>
                              </w:r>
                            </w:p>
                          </w:txbxContent>
                        </wps:txbx>
                        <wps:bodyPr rot="0" vert="horz" wrap="square" lIns="0" tIns="0" rIns="0" bIns="0" anchor="t" anchorCtr="0" upright="1">
                          <a:noAutofit/>
                        </wps:bodyPr>
                      </wps:wsp>
                      <wps:wsp>
                        <wps:cNvPr id="1371254867" name="Text Box 110"/>
                        <wps:cNvSpPr txBox="1">
                          <a:spLocks noChangeArrowheads="1"/>
                        </wps:cNvSpPr>
                        <wps:spPr bwMode="auto">
                          <a:xfrm>
                            <a:off x="5435" y="330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14CA" w14:textId="77777777" w:rsidR="00F46BC9" w:rsidRDefault="00F46BC9" w:rsidP="003B4502">
                              <w:pPr>
                                <w:spacing w:line="180" w:lineRule="exact"/>
                                <w:rPr>
                                  <w:rFonts w:ascii="Calibri"/>
                                  <w:sz w:val="18"/>
                                </w:rPr>
                              </w:pPr>
                              <w:r>
                                <w:rPr>
                                  <w:rFonts w:ascii="Calibri"/>
                                  <w:color w:val="585858"/>
                                  <w:sz w:val="18"/>
                                </w:rPr>
                                <w:t>20%</w:t>
                              </w:r>
                            </w:p>
                          </w:txbxContent>
                        </wps:txbx>
                        <wps:bodyPr rot="0" vert="horz" wrap="square" lIns="0" tIns="0" rIns="0" bIns="0" anchor="t" anchorCtr="0" upright="1">
                          <a:noAutofit/>
                        </wps:bodyPr>
                      </wps:wsp>
                      <wps:wsp>
                        <wps:cNvPr id="1772881031" name="Text Box 111"/>
                        <wps:cNvSpPr txBox="1">
                          <a:spLocks noChangeArrowheads="1"/>
                        </wps:cNvSpPr>
                        <wps:spPr bwMode="auto">
                          <a:xfrm>
                            <a:off x="6490" y="330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16D56" w14:textId="77777777" w:rsidR="00F46BC9" w:rsidRDefault="00F46BC9" w:rsidP="003B4502">
                              <w:pPr>
                                <w:spacing w:line="180" w:lineRule="exact"/>
                                <w:rPr>
                                  <w:rFonts w:ascii="Calibri"/>
                                  <w:sz w:val="18"/>
                                </w:rPr>
                              </w:pPr>
                              <w:r>
                                <w:rPr>
                                  <w:rFonts w:ascii="Calibri"/>
                                  <w:color w:val="585858"/>
                                  <w:sz w:val="18"/>
                                </w:rPr>
                                <w:t>30%</w:t>
                              </w:r>
                            </w:p>
                          </w:txbxContent>
                        </wps:txbx>
                        <wps:bodyPr rot="0" vert="horz" wrap="square" lIns="0" tIns="0" rIns="0" bIns="0" anchor="t" anchorCtr="0" upright="1">
                          <a:noAutofit/>
                        </wps:bodyPr>
                      </wps:wsp>
                      <wps:wsp>
                        <wps:cNvPr id="725790158" name="Text Box 112"/>
                        <wps:cNvSpPr txBox="1">
                          <a:spLocks noChangeArrowheads="1"/>
                        </wps:cNvSpPr>
                        <wps:spPr bwMode="auto">
                          <a:xfrm>
                            <a:off x="7544" y="330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C61EC" w14:textId="77777777" w:rsidR="00F46BC9" w:rsidRDefault="00F46BC9" w:rsidP="003B4502">
                              <w:pPr>
                                <w:spacing w:line="180" w:lineRule="exact"/>
                                <w:rPr>
                                  <w:rFonts w:ascii="Calibri"/>
                                  <w:sz w:val="18"/>
                                </w:rPr>
                              </w:pPr>
                              <w:r>
                                <w:rPr>
                                  <w:rFonts w:ascii="Calibri"/>
                                  <w:color w:val="585858"/>
                                  <w:sz w:val="18"/>
                                </w:rPr>
                                <w:t>40%</w:t>
                              </w:r>
                            </w:p>
                          </w:txbxContent>
                        </wps:txbx>
                        <wps:bodyPr rot="0" vert="horz" wrap="square" lIns="0" tIns="0" rIns="0" bIns="0" anchor="t" anchorCtr="0" upright="1">
                          <a:noAutofit/>
                        </wps:bodyPr>
                      </wps:wsp>
                      <wps:wsp>
                        <wps:cNvPr id="1453836980" name="Text Box 113"/>
                        <wps:cNvSpPr txBox="1">
                          <a:spLocks noChangeArrowheads="1"/>
                        </wps:cNvSpPr>
                        <wps:spPr bwMode="auto">
                          <a:xfrm>
                            <a:off x="8599" y="330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560DF" w14:textId="77777777" w:rsidR="00F46BC9" w:rsidRDefault="00F46BC9" w:rsidP="003B4502">
                              <w:pPr>
                                <w:spacing w:line="180" w:lineRule="exact"/>
                                <w:rPr>
                                  <w:rFonts w:ascii="Calibri"/>
                                  <w:sz w:val="18"/>
                                </w:rPr>
                              </w:pPr>
                              <w:r>
                                <w:rPr>
                                  <w:rFonts w:ascii="Calibri"/>
                                  <w:color w:val="585858"/>
                                  <w:sz w:val="18"/>
                                </w:rPr>
                                <w:t>50%</w:t>
                              </w:r>
                            </w:p>
                          </w:txbxContent>
                        </wps:txbx>
                        <wps:bodyPr rot="0" vert="horz" wrap="square" lIns="0" tIns="0" rIns="0" bIns="0" anchor="t" anchorCtr="0" upright="1">
                          <a:noAutofit/>
                        </wps:bodyPr>
                      </wps:wsp>
                      <wps:wsp>
                        <wps:cNvPr id="1192520119" name="Text Box 114"/>
                        <wps:cNvSpPr txBox="1">
                          <a:spLocks noChangeArrowheads="1"/>
                        </wps:cNvSpPr>
                        <wps:spPr bwMode="auto">
                          <a:xfrm>
                            <a:off x="9654" y="330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1FF16" w14:textId="77777777" w:rsidR="00F46BC9" w:rsidRDefault="00F46BC9" w:rsidP="003B4502">
                              <w:pPr>
                                <w:spacing w:line="180" w:lineRule="exact"/>
                                <w:rPr>
                                  <w:rFonts w:ascii="Calibri"/>
                                  <w:sz w:val="18"/>
                                </w:rPr>
                              </w:pPr>
                              <w:r>
                                <w:rPr>
                                  <w:rFonts w:ascii="Calibri"/>
                                  <w:color w:val="585858"/>
                                  <w:sz w:val="18"/>
                                </w:rPr>
                                <w:t>60%</w:t>
                              </w:r>
                            </w:p>
                          </w:txbxContent>
                        </wps:txbx>
                        <wps:bodyPr rot="0" vert="horz" wrap="square" lIns="0" tIns="0" rIns="0" bIns="0" anchor="t" anchorCtr="0" upright="1">
                          <a:noAutofit/>
                        </wps:bodyPr>
                      </wps:wsp>
                      <wps:wsp>
                        <wps:cNvPr id="1098329524" name="Text Box 115"/>
                        <wps:cNvSpPr txBox="1">
                          <a:spLocks noChangeArrowheads="1"/>
                        </wps:cNvSpPr>
                        <wps:spPr bwMode="auto">
                          <a:xfrm>
                            <a:off x="5819" y="3707"/>
                            <a:ext cx="8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D20B" w14:textId="77777777" w:rsidR="00F46BC9" w:rsidRDefault="00F46BC9" w:rsidP="003B4502">
                              <w:pPr>
                                <w:spacing w:line="180" w:lineRule="exact"/>
                                <w:rPr>
                                  <w:rFonts w:ascii="Calibri"/>
                                  <w:sz w:val="18"/>
                                </w:rPr>
                              </w:pPr>
                              <w:r>
                                <w:rPr>
                                  <w:rFonts w:ascii="Calibri"/>
                                  <w:color w:val="585858"/>
                                  <w:sz w:val="18"/>
                                </w:rPr>
                                <w:t>percentage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0993F" id="Group 5" o:spid="_x0000_s1043" style="position:absolute;left:0;text-align:left;margin-left:128.95pt;margin-top:24.4pt;width:391.15pt;height:154.6pt;z-index:-251521024;mso-wrap-distance-left:0;mso-wrap-distance-right:0;mso-position-horizontal-relative:page" coordorigin="2061,291" coordsize="8130,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">
                <v:shape id="AutoShape 101" o:spid="_x0000_s1044" style="position:absolute;left:4536;top:1682;width:4217;height:1474;visibility:visible;mso-wrap-style:square;v-text-anchor:top" coordsize="4217,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" path="m,l,1473m1054,r,1473m2110,r,1473m3163,r,1473m4217,r,1473e" filled="f" strokecolor="#d9d9d9" strokeweight=".72pt">
                  <v:path arrowok="t" o:connecttype="custom" o:connectlocs="0,1683;0,3156;1054,1683;1054,3156;2110,1683;2110,3156;3163,1683;3163,3156;4217,1683;4217,3156" o:connectangles="0,0,0,0,0,0,0,0,0,0"/>
                </v:shape>
                <v:shape id="AutoShape 102" o:spid="_x0000_s1045" style="position:absolute;left:3480;top:2450;width:5273;height:651;visibility:visible;mso-wrap-style:square;v-text-anchor:top" coordsize="527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" path="m2638,295l,295r,60l2638,355r,-60xm2638,l,,,60r2638,l2638,xm5273,588l,588r,62l5273,650r,-62xe" fillcolor="#4471c4" stroked="f">
                  <v:path arrowok="t" o:connecttype="custom" o:connectlocs="2638,2746;0,2746;0,2806;2638,2806;2638,2746;2638,2451;0,2451;0,2511;2638,2511;2638,2451;5273,3039;0,3039;0,3101;5273,3101;5273,3039" o:connectangles="0,0,0,0,0,0,0,0,0,0,0,0,0,0,0"/>
                </v:shape>
                <v:shape id="AutoShape 103" o:spid="_x0000_s1046" style="position:absolute;left:3480;top:1682;width:6329;height:1474;visibility:visible;mso-wrap-style:square;v-text-anchor:top" coordsize="6329,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" path="m,1473l,m6329,r,1473e" filled="f" strokecolor="#d9d9d9" strokeweight=".72pt">
                  <v:path arrowok="t" o:connecttype="custom" o:connectlocs="0,3156;0,1683;6329,1683;6329,3156" o:connectangles="0,0,0,0"/>
                </v:shape>
                <v:rect id="Rectangle 104" o:spid="_x0000_s1047" style="position:absolute;left:5678;top:373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" fillcolor="#4471c4" stroked="f"/>
                <v:rect id="Rectangle 105" o:spid="_x0000_s1048" style="position:absolute;left:2068;top:298;width:8115;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" filled="f" strokecolor="#d9d9d9"/>
                <v:shape id="Text Box 106" o:spid="_x0000_s1049" type="#_x0000_t202" style="position:absolute;left:3836;top:461;width:4603;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" filled="f" stroked="f">
                  <v:textbox inset="0,0,0,0">
                    <w:txbxContent>
                      <w:p w14:paraId="1A7B7AA8" w14:textId="77777777" w:rsidR="00F46BC9" w:rsidRDefault="00F46BC9" w:rsidP="003B4502">
                        <w:pPr>
                          <w:ind w:left="662" w:hanging="663"/>
                          <w:rPr>
                            <w:b/>
                            <w:sz w:val="28"/>
                          </w:rPr>
                        </w:pPr>
                        <w:r>
                          <w:rPr>
                            <w:b/>
                            <w:color w:val="585858"/>
                            <w:spacing w:val="-1"/>
                            <w:sz w:val="28"/>
                          </w:rPr>
                          <w:t>SYNC</w:t>
                        </w:r>
                        <w:r>
                          <w:rPr>
                            <w:b/>
                            <w:color w:val="585858"/>
                            <w:spacing w:val="-3"/>
                            <w:sz w:val="28"/>
                          </w:rPr>
                          <w:t xml:space="preserve"> </w:t>
                        </w:r>
                        <w:r>
                          <w:rPr>
                            <w:b/>
                            <w:color w:val="585858"/>
                            <w:sz w:val="28"/>
                          </w:rPr>
                          <w:t>BETWEEN</w:t>
                        </w:r>
                        <w:r>
                          <w:rPr>
                            <w:b/>
                            <w:color w:val="585858"/>
                            <w:spacing w:val="-8"/>
                            <w:sz w:val="28"/>
                          </w:rPr>
                          <w:t xml:space="preserve"> </w:t>
                        </w:r>
                        <w:r>
                          <w:rPr>
                            <w:b/>
                            <w:color w:val="585858"/>
                            <w:sz w:val="28"/>
                          </w:rPr>
                          <w:t>EMPLOYEE</w:t>
                        </w:r>
                        <w:r>
                          <w:rPr>
                            <w:b/>
                            <w:color w:val="585858"/>
                            <w:spacing w:val="-17"/>
                            <w:sz w:val="28"/>
                          </w:rPr>
                          <w:t xml:space="preserve"> </w:t>
                        </w:r>
                        <w:r>
                          <w:rPr>
                            <w:b/>
                            <w:color w:val="585858"/>
                            <w:sz w:val="28"/>
                          </w:rPr>
                          <w:t>AND</w:t>
                        </w:r>
                        <w:r>
                          <w:rPr>
                            <w:b/>
                            <w:color w:val="585858"/>
                            <w:spacing w:val="-67"/>
                            <w:sz w:val="28"/>
                          </w:rPr>
                          <w:t xml:space="preserve"> </w:t>
                        </w:r>
                        <w:r>
                          <w:rPr>
                            <w:b/>
                            <w:color w:val="585858"/>
                            <w:sz w:val="28"/>
                          </w:rPr>
                          <w:t>ORGANISATION</w:t>
                        </w:r>
                        <w:r>
                          <w:rPr>
                            <w:b/>
                            <w:color w:val="585858"/>
                            <w:spacing w:val="-4"/>
                            <w:sz w:val="28"/>
                          </w:rPr>
                          <w:t xml:space="preserve"> </w:t>
                        </w:r>
                        <w:r>
                          <w:rPr>
                            <w:b/>
                            <w:color w:val="585858"/>
                            <w:sz w:val="28"/>
                          </w:rPr>
                          <w:t>GOALS</w:t>
                        </w:r>
                      </w:p>
                    </w:txbxContent>
                  </v:textbox>
                </v:shape>
                <v:shape id="Text Box 107" o:spid="_x0000_s1050" type="#_x0000_t202" style="position:absolute;left:2198;top:1748;width:1135;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" filled="f" stroked="f">
                  <v:textbox inset="0,0,0,0">
                    <w:txbxContent>
                      <w:p w14:paraId="0E1D3D60" w14:textId="77777777" w:rsidR="00F46BC9" w:rsidRDefault="00F46BC9" w:rsidP="003B4502">
                        <w:pPr>
                          <w:spacing w:line="183" w:lineRule="exact"/>
                          <w:ind w:right="18"/>
                          <w:jc w:val="right"/>
                          <w:rPr>
                            <w:rFonts w:ascii="Calibri"/>
                            <w:sz w:val="18"/>
                          </w:rPr>
                        </w:pPr>
                        <w:r>
                          <w:rPr>
                            <w:rFonts w:ascii="Calibri"/>
                            <w:color w:val="585858"/>
                            <w:sz w:val="18"/>
                          </w:rPr>
                          <w:t>Disagree</w:t>
                        </w:r>
                      </w:p>
                      <w:p w14:paraId="12C84426" w14:textId="77777777" w:rsidR="00F46BC9" w:rsidRDefault="00F46BC9" w:rsidP="003B4502">
                        <w:pPr>
                          <w:spacing w:before="75"/>
                          <w:ind w:right="18"/>
                          <w:jc w:val="right"/>
                          <w:rPr>
                            <w:rFonts w:ascii="Calibri"/>
                            <w:sz w:val="18"/>
                          </w:rPr>
                        </w:pPr>
                        <w:r>
                          <w:rPr>
                            <w:rFonts w:ascii="Calibri"/>
                            <w:color w:val="585858"/>
                            <w:spacing w:val="-1"/>
                            <w:sz w:val="18"/>
                          </w:rPr>
                          <w:t>Highly</w:t>
                        </w:r>
                        <w:r>
                          <w:rPr>
                            <w:rFonts w:ascii="Calibri"/>
                            <w:color w:val="585858"/>
                            <w:spacing w:val="-5"/>
                            <w:sz w:val="18"/>
                          </w:rPr>
                          <w:t xml:space="preserve"> </w:t>
                        </w:r>
                        <w:r>
                          <w:rPr>
                            <w:rFonts w:ascii="Calibri"/>
                            <w:color w:val="585858"/>
                            <w:spacing w:val="-1"/>
                            <w:sz w:val="18"/>
                          </w:rPr>
                          <w:t>disagree</w:t>
                        </w:r>
                      </w:p>
                      <w:p w14:paraId="27EB2918" w14:textId="77777777" w:rsidR="00F46BC9" w:rsidRDefault="00F46BC9" w:rsidP="003B4502">
                        <w:pPr>
                          <w:spacing w:line="294" w:lineRule="exact"/>
                          <w:ind w:left="206" w:right="18" w:firstLine="358"/>
                          <w:jc w:val="right"/>
                          <w:rPr>
                            <w:rFonts w:ascii="Calibri"/>
                            <w:sz w:val="18"/>
                          </w:rPr>
                        </w:pPr>
                        <w:r>
                          <w:rPr>
                            <w:rFonts w:ascii="Calibri"/>
                            <w:color w:val="585858"/>
                            <w:sz w:val="18"/>
                          </w:rPr>
                          <w:t>Neutral</w:t>
                        </w:r>
                        <w:r>
                          <w:rPr>
                            <w:rFonts w:ascii="Calibri"/>
                            <w:color w:val="585858"/>
                            <w:spacing w:val="-39"/>
                            <w:sz w:val="18"/>
                          </w:rPr>
                          <w:t xml:space="preserve"> </w:t>
                        </w:r>
                        <w:r>
                          <w:rPr>
                            <w:rFonts w:ascii="Calibri"/>
                            <w:color w:val="585858"/>
                            <w:sz w:val="18"/>
                          </w:rPr>
                          <w:t>Agree</w:t>
                        </w:r>
                        <w:r>
                          <w:rPr>
                            <w:rFonts w:ascii="Calibri"/>
                            <w:color w:val="585858"/>
                            <w:spacing w:val="1"/>
                            <w:sz w:val="18"/>
                          </w:rPr>
                          <w:t xml:space="preserve"> </w:t>
                        </w:r>
                        <w:r>
                          <w:rPr>
                            <w:rFonts w:ascii="Calibri"/>
                            <w:color w:val="585858"/>
                            <w:spacing w:val="-1"/>
                            <w:sz w:val="18"/>
                          </w:rPr>
                          <w:t>Highly</w:t>
                        </w:r>
                        <w:r>
                          <w:rPr>
                            <w:rFonts w:ascii="Calibri"/>
                            <w:color w:val="585858"/>
                            <w:spacing w:val="-8"/>
                            <w:sz w:val="18"/>
                          </w:rPr>
                          <w:t xml:space="preserve"> </w:t>
                        </w:r>
                        <w:r>
                          <w:rPr>
                            <w:rFonts w:ascii="Calibri"/>
                            <w:color w:val="585858"/>
                            <w:spacing w:val="-1"/>
                            <w:sz w:val="18"/>
                          </w:rPr>
                          <w:t>agree</w:t>
                        </w:r>
                      </w:p>
                    </w:txbxContent>
                  </v:textbox>
                </v:shape>
                <v:shape id="Text Box 108" o:spid="_x0000_s1051" type="#_x0000_t202" style="position:absolute;left:3371;top:3308;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" filled="f" stroked="f">
                  <v:textbox inset="0,0,0,0">
                    <w:txbxContent>
                      <w:p w14:paraId="0394358B" w14:textId="77777777" w:rsidR="00F46BC9" w:rsidRDefault="00F46BC9" w:rsidP="003B4502">
                        <w:pPr>
                          <w:spacing w:line="180" w:lineRule="exact"/>
                          <w:rPr>
                            <w:rFonts w:ascii="Calibri"/>
                            <w:sz w:val="18"/>
                          </w:rPr>
                        </w:pPr>
                        <w:r>
                          <w:rPr>
                            <w:rFonts w:ascii="Calibri"/>
                            <w:color w:val="585858"/>
                            <w:sz w:val="18"/>
                          </w:rPr>
                          <w:t>0%</w:t>
                        </w:r>
                      </w:p>
                    </w:txbxContent>
                  </v:textbox>
                </v:shape>
                <v:shape id="Text Box 109" o:spid="_x0000_s1052" type="#_x0000_t202" style="position:absolute;left:4380;top:330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" filled="f" stroked="f">
                  <v:textbox inset="0,0,0,0">
                    <w:txbxContent>
                      <w:p w14:paraId="67D6D555" w14:textId="77777777" w:rsidR="00F46BC9" w:rsidRDefault="00F46BC9" w:rsidP="003B4502">
                        <w:pPr>
                          <w:spacing w:line="180" w:lineRule="exact"/>
                          <w:rPr>
                            <w:rFonts w:ascii="Calibri"/>
                            <w:sz w:val="18"/>
                          </w:rPr>
                        </w:pPr>
                        <w:r>
                          <w:rPr>
                            <w:rFonts w:ascii="Calibri"/>
                            <w:color w:val="585858"/>
                            <w:sz w:val="18"/>
                          </w:rPr>
                          <w:t>10%</w:t>
                        </w:r>
                      </w:p>
                    </w:txbxContent>
                  </v:textbox>
                </v:shape>
                <v:shape id="Text Box 110" o:spid="_x0000_s1053" type="#_x0000_t202" style="position:absolute;left:5435;top:330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" filled="f" stroked="f">
                  <v:textbox inset="0,0,0,0">
                    <w:txbxContent>
                      <w:p w14:paraId="37C314CA" w14:textId="77777777" w:rsidR="00F46BC9" w:rsidRDefault="00F46BC9" w:rsidP="003B4502">
                        <w:pPr>
                          <w:spacing w:line="180" w:lineRule="exact"/>
                          <w:rPr>
                            <w:rFonts w:ascii="Calibri"/>
                            <w:sz w:val="18"/>
                          </w:rPr>
                        </w:pPr>
                        <w:r>
                          <w:rPr>
                            <w:rFonts w:ascii="Calibri"/>
                            <w:color w:val="585858"/>
                            <w:sz w:val="18"/>
                          </w:rPr>
                          <w:t>20%</w:t>
                        </w:r>
                      </w:p>
                    </w:txbxContent>
                  </v:textbox>
                </v:shape>
                <v:shape id="Text Box 111" o:spid="_x0000_s1054" type="#_x0000_t202" style="position:absolute;left:6490;top:330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" filled="f" stroked="f">
                  <v:textbox inset="0,0,0,0">
                    <w:txbxContent>
                      <w:p w14:paraId="52016D56" w14:textId="77777777" w:rsidR="00F46BC9" w:rsidRDefault="00F46BC9" w:rsidP="003B4502">
                        <w:pPr>
                          <w:spacing w:line="180" w:lineRule="exact"/>
                          <w:rPr>
                            <w:rFonts w:ascii="Calibri"/>
                            <w:sz w:val="18"/>
                          </w:rPr>
                        </w:pPr>
                        <w:r>
                          <w:rPr>
                            <w:rFonts w:ascii="Calibri"/>
                            <w:color w:val="585858"/>
                            <w:sz w:val="18"/>
                          </w:rPr>
                          <w:t>30%</w:t>
                        </w:r>
                      </w:p>
                    </w:txbxContent>
                  </v:textbox>
                </v:shape>
                <v:shape id="Text Box 112" o:spid="_x0000_s1055" type="#_x0000_t202" style="position:absolute;left:7544;top:330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" filled="f" stroked="f">
                  <v:textbox inset="0,0,0,0">
                    <w:txbxContent>
                      <w:p w14:paraId="1BCC61EC" w14:textId="77777777" w:rsidR="00F46BC9" w:rsidRDefault="00F46BC9" w:rsidP="003B4502">
                        <w:pPr>
                          <w:spacing w:line="180" w:lineRule="exact"/>
                          <w:rPr>
                            <w:rFonts w:ascii="Calibri"/>
                            <w:sz w:val="18"/>
                          </w:rPr>
                        </w:pPr>
                        <w:r>
                          <w:rPr>
                            <w:rFonts w:ascii="Calibri"/>
                            <w:color w:val="585858"/>
                            <w:sz w:val="18"/>
                          </w:rPr>
                          <w:t>40%</w:t>
                        </w:r>
                      </w:p>
                    </w:txbxContent>
                  </v:textbox>
                </v:shape>
                <v:shape id="Text Box 113" o:spid="_x0000_s1056" type="#_x0000_t202" style="position:absolute;left:8599;top:330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" filled="f" stroked="f">
                  <v:textbox inset="0,0,0,0">
                    <w:txbxContent>
                      <w:p w14:paraId="0AD560DF" w14:textId="77777777" w:rsidR="00F46BC9" w:rsidRDefault="00F46BC9" w:rsidP="003B4502">
                        <w:pPr>
                          <w:spacing w:line="180" w:lineRule="exact"/>
                          <w:rPr>
                            <w:rFonts w:ascii="Calibri"/>
                            <w:sz w:val="18"/>
                          </w:rPr>
                        </w:pPr>
                        <w:r>
                          <w:rPr>
                            <w:rFonts w:ascii="Calibri"/>
                            <w:color w:val="585858"/>
                            <w:sz w:val="18"/>
                          </w:rPr>
                          <w:t>50%</w:t>
                        </w:r>
                      </w:p>
                    </w:txbxContent>
                  </v:textbox>
                </v:shape>
                <v:shape id="Text Box 114" o:spid="_x0000_s1057" type="#_x0000_t202" style="position:absolute;left:9654;top:330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" filled="f" stroked="f">
                  <v:textbox inset="0,0,0,0">
                    <w:txbxContent>
                      <w:p w14:paraId="36F1FF16" w14:textId="77777777" w:rsidR="00F46BC9" w:rsidRDefault="00F46BC9" w:rsidP="003B4502">
                        <w:pPr>
                          <w:spacing w:line="180" w:lineRule="exact"/>
                          <w:rPr>
                            <w:rFonts w:ascii="Calibri"/>
                            <w:sz w:val="18"/>
                          </w:rPr>
                        </w:pPr>
                        <w:r>
                          <w:rPr>
                            <w:rFonts w:ascii="Calibri"/>
                            <w:color w:val="585858"/>
                            <w:sz w:val="18"/>
                          </w:rPr>
                          <w:t>60%</w:t>
                        </w:r>
                      </w:p>
                    </w:txbxContent>
                  </v:textbox>
                </v:shape>
                <v:shape id="Text Box 115" o:spid="_x0000_s1058" type="#_x0000_t202" style="position:absolute;left:5819;top:3707;width:8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" filled="f" stroked="f">
                  <v:textbox inset="0,0,0,0">
                    <w:txbxContent>
                      <w:p w14:paraId="7CD3D20B" w14:textId="77777777" w:rsidR="00F46BC9" w:rsidRDefault="00F46BC9" w:rsidP="003B4502">
                        <w:pPr>
                          <w:spacing w:line="180" w:lineRule="exact"/>
                          <w:rPr>
                            <w:rFonts w:ascii="Calibri"/>
                            <w:sz w:val="18"/>
                          </w:rPr>
                        </w:pPr>
                        <w:r>
                          <w:rPr>
                            <w:rFonts w:ascii="Calibri"/>
                            <w:color w:val="585858"/>
                            <w:sz w:val="18"/>
                          </w:rPr>
                          <w:t>percentage</w:t>
                        </w:r>
                      </w:p>
                    </w:txbxContent>
                  </v:textbox>
                </v:shape>
                <w10:wrap type="topAndBottom" anchorx="page"/>
              </v:group>
            </w:pict>
          </mc:Fallback>
        </mc:AlternateContent>
      </w:r>
      <w:r w:rsidRPr="00A93F1D">
        <w:rPr>
          <w:rFonts w:ascii="Times New Roman" w:hAnsi="Times New Roman" w:cs="Times New Roman"/>
          <w:b/>
          <w:sz w:val="24"/>
        </w:rPr>
        <w:t>Chart No. 4.4</w:t>
      </w:r>
    </w:p>
    <w:p w14:paraId="3ECDF015" w14:textId="77777777" w:rsidR="0052128E" w:rsidRPr="00A93F1D" w:rsidRDefault="003B4502" w:rsidP="00D9552E">
      <w:pPr>
        <w:tabs>
          <w:tab w:val="left" w:pos="2082"/>
        </w:tabs>
        <w:spacing w:line="480" w:lineRule="auto"/>
        <w:jc w:val="both"/>
        <w:rPr>
          <w:rFonts w:ascii="Times New Roman" w:hAnsi="Times New Roman" w:cs="Times New Roman"/>
          <w:sz w:val="24"/>
          <w:szCs w:val="24"/>
          <w:lang w:val="en-IN"/>
        </w:rPr>
      </w:pPr>
      <w:r w:rsidRPr="00A93F1D">
        <w:rPr>
          <w:rFonts w:ascii="Times New Roman" w:hAnsi="Times New Roman" w:cs="Times New Roman"/>
          <w:b/>
          <w:sz w:val="24"/>
        </w:rPr>
        <w:t xml:space="preserve">        </w:t>
      </w:r>
      <w:r w:rsidRPr="00A93F1D">
        <w:rPr>
          <w:rFonts w:ascii="Times New Roman" w:hAnsi="Times New Roman" w:cs="Times New Roman"/>
          <w:sz w:val="28"/>
          <w:szCs w:val="28"/>
          <w:lang w:val="en-IN"/>
        </w:rPr>
        <w:t xml:space="preserve"> </w:t>
      </w:r>
      <w:r w:rsidR="0052128E" w:rsidRPr="00A93F1D">
        <w:rPr>
          <w:rFonts w:ascii="Times New Roman" w:hAnsi="Times New Roman" w:cs="Times New Roman"/>
          <w:sz w:val="24"/>
          <w:szCs w:val="24"/>
          <w:lang w:val="en-IN"/>
        </w:rPr>
        <w:t>Source: Primary Data</w:t>
      </w:r>
    </w:p>
    <w:p w14:paraId="0B6531C8" w14:textId="6A55C479" w:rsidR="003B4502" w:rsidRPr="00A93F1D" w:rsidRDefault="00F46BC9" w:rsidP="00D9552E">
      <w:pPr>
        <w:tabs>
          <w:tab w:val="left" w:pos="2082"/>
        </w:tabs>
        <w:spacing w:line="480" w:lineRule="auto"/>
        <w:jc w:val="both"/>
        <w:rPr>
          <w:rFonts w:ascii="Times New Roman" w:hAnsi="Times New Roman" w:cs="Times New Roman"/>
          <w:b/>
          <w:bCs/>
          <w:sz w:val="24"/>
        </w:rPr>
      </w:pPr>
      <w:r w:rsidRPr="00A93F1D">
        <w:rPr>
          <w:rFonts w:ascii="Times New Roman" w:hAnsi="Times New Roman" w:cs="Times New Roman"/>
          <w:b/>
          <w:bCs/>
          <w:sz w:val="28"/>
          <w:szCs w:val="28"/>
          <w:lang w:val="en-IN"/>
        </w:rPr>
        <w:t xml:space="preserve"> </w:t>
      </w:r>
      <w:r w:rsidR="003B4502" w:rsidRPr="00A93F1D">
        <w:rPr>
          <w:rFonts w:ascii="Times New Roman" w:hAnsi="Times New Roman" w:cs="Times New Roman"/>
          <w:b/>
          <w:bCs/>
          <w:sz w:val="28"/>
          <w:szCs w:val="28"/>
          <w:lang w:val="en-IN"/>
        </w:rPr>
        <w:t>INTERPRETATION</w:t>
      </w:r>
    </w:p>
    <w:p w14:paraId="2C472B5F" w14:textId="790AEE3E" w:rsidR="003B4502" w:rsidRPr="00A93F1D" w:rsidRDefault="003B4502" w:rsidP="00F46BC9">
      <w:pPr>
        <w:pStyle w:val="BodyText"/>
        <w:spacing w:line="480" w:lineRule="auto"/>
        <w:ind w:right="84"/>
        <w:jc w:val="both"/>
      </w:pPr>
      <w:r w:rsidRPr="00A93F1D">
        <w:t>The above table and chart state that 50% of the respondents highly agreed</w:t>
      </w:r>
      <w:r w:rsidRPr="00A93F1D">
        <w:rPr>
          <w:spacing w:val="60"/>
        </w:rPr>
        <w:t xml:space="preserve"> </w:t>
      </w:r>
      <w:r w:rsidRPr="00A93F1D">
        <w:t>that the goals</w:t>
      </w:r>
      <w:r w:rsidRPr="00A93F1D">
        <w:rPr>
          <w:spacing w:val="1"/>
        </w:rPr>
        <w:t xml:space="preserve"> </w:t>
      </w:r>
      <w:r w:rsidRPr="00A93F1D">
        <w:t>of employee sync towards achieving organizational goals. 25% of respondents agreed the</w:t>
      </w:r>
      <w:r w:rsidRPr="00A93F1D">
        <w:rPr>
          <w:spacing w:val="1"/>
        </w:rPr>
        <w:t xml:space="preserve"> </w:t>
      </w:r>
      <w:r w:rsidRPr="00A93F1D">
        <w:t>statement and 25% of respondent’s have a neutral opinion about this statement. None of</w:t>
      </w:r>
      <w:r w:rsidRPr="00A93F1D">
        <w:rPr>
          <w:spacing w:val="1"/>
        </w:rPr>
        <w:t xml:space="preserve"> </w:t>
      </w:r>
      <w:r w:rsidRPr="00A93F1D">
        <w:t>the</w:t>
      </w:r>
      <w:r w:rsidRPr="00A93F1D">
        <w:rPr>
          <w:spacing w:val="-2"/>
        </w:rPr>
        <w:t xml:space="preserve"> </w:t>
      </w:r>
      <w:r w:rsidRPr="00A93F1D">
        <w:t>respondents disagree</w:t>
      </w:r>
      <w:r w:rsidRPr="00A93F1D">
        <w:rPr>
          <w:spacing w:val="3"/>
        </w:rPr>
        <w:t xml:space="preserve"> </w:t>
      </w:r>
      <w:r w:rsidRPr="00A93F1D">
        <w:t>and strongly</w:t>
      </w:r>
      <w:r w:rsidRPr="00A93F1D">
        <w:rPr>
          <w:spacing w:val="-5"/>
        </w:rPr>
        <w:t xml:space="preserve"> </w:t>
      </w:r>
      <w:r w:rsidRPr="00A93F1D">
        <w:t>disagree</w:t>
      </w:r>
      <w:r w:rsidRPr="00A93F1D">
        <w:rPr>
          <w:spacing w:val="1"/>
        </w:rPr>
        <w:t xml:space="preserve"> </w:t>
      </w:r>
      <w:r w:rsidRPr="00A93F1D">
        <w:t>with the statement.</w:t>
      </w:r>
      <w:r w:rsidR="00B4200F" w:rsidRPr="00A93F1D">
        <w:t xml:space="preserve"> </w:t>
      </w:r>
      <w:r w:rsidRPr="00A93F1D">
        <w:t>Hence it can be concluded that there is good sync between the goals of the employees and</w:t>
      </w:r>
      <w:r w:rsidRPr="00A93F1D">
        <w:rPr>
          <w:spacing w:val="-57"/>
        </w:rPr>
        <w:t xml:space="preserve"> </w:t>
      </w:r>
      <w:r w:rsidRPr="00A93F1D">
        <w:t>organizational goals</w:t>
      </w:r>
      <w:r w:rsidRPr="00A93F1D">
        <w:rPr>
          <w:spacing w:val="2"/>
        </w:rPr>
        <w:t xml:space="preserve"> </w:t>
      </w:r>
      <w:r w:rsidRPr="00A93F1D">
        <w:t>at ABRFL.</w:t>
      </w:r>
    </w:p>
    <w:p w14:paraId="085E7534" w14:textId="55D74900" w:rsidR="00DD7E68" w:rsidRPr="00A93F1D" w:rsidRDefault="003B4502" w:rsidP="00F46BC9">
      <w:pPr>
        <w:tabs>
          <w:tab w:val="left" w:pos="2082"/>
        </w:tabs>
        <w:spacing w:line="36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lastRenderedPageBreak/>
        <w:t>Table No. 4.5</w:t>
      </w:r>
    </w:p>
    <w:p w14:paraId="5CFB08FB" w14:textId="77777777" w:rsidR="003B4502" w:rsidRPr="00A93F1D" w:rsidRDefault="003B4502" w:rsidP="00F46BC9">
      <w:pPr>
        <w:spacing w:line="360" w:lineRule="auto"/>
        <w:ind w:left="675" w:right="1412"/>
        <w:jc w:val="center"/>
        <w:rPr>
          <w:rFonts w:ascii="Times New Roman" w:hAnsi="Times New Roman" w:cs="Times New Roman"/>
          <w:b/>
          <w:sz w:val="24"/>
        </w:rPr>
      </w:pPr>
      <w:r w:rsidRPr="00A93F1D">
        <w:rPr>
          <w:rFonts w:ascii="Times New Roman" w:hAnsi="Times New Roman" w:cs="Times New Roman"/>
          <w:b/>
          <w:sz w:val="24"/>
        </w:rPr>
        <w:t>INDIVIDUAL PERFORMANCE</w:t>
      </w:r>
      <w:r w:rsidRPr="00A93F1D">
        <w:rPr>
          <w:rFonts w:ascii="Times New Roman" w:hAnsi="Times New Roman" w:cs="Times New Roman"/>
          <w:b/>
          <w:spacing w:val="-3"/>
          <w:sz w:val="24"/>
        </w:rPr>
        <w:t xml:space="preserve"> </w:t>
      </w:r>
      <w:r w:rsidRPr="00A93F1D">
        <w:rPr>
          <w:rFonts w:ascii="Times New Roman" w:hAnsi="Times New Roman" w:cs="Times New Roman"/>
          <w:b/>
          <w:sz w:val="24"/>
        </w:rPr>
        <w:t>OBJECTIVES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2883"/>
        <w:gridCol w:w="2660"/>
      </w:tblGrid>
      <w:tr w:rsidR="003B4502" w:rsidRPr="00A93F1D" w14:paraId="67FD13D1" w14:textId="77777777" w:rsidTr="00B4200F">
        <w:trPr>
          <w:trHeight w:val="861"/>
          <w:jc w:val="center"/>
        </w:trPr>
        <w:tc>
          <w:tcPr>
            <w:tcW w:w="2631" w:type="dxa"/>
          </w:tcPr>
          <w:p w14:paraId="195FA3E5" w14:textId="77777777" w:rsidR="003B4502" w:rsidRPr="00A93F1D" w:rsidRDefault="003B4502" w:rsidP="00F46BC9">
            <w:pPr>
              <w:pStyle w:val="TableParagraph"/>
              <w:spacing w:line="360" w:lineRule="auto"/>
              <w:ind w:left="466" w:right="459"/>
              <w:rPr>
                <w:b/>
                <w:sz w:val="24"/>
              </w:rPr>
            </w:pPr>
            <w:r w:rsidRPr="00A93F1D">
              <w:rPr>
                <w:b/>
                <w:sz w:val="24"/>
              </w:rPr>
              <w:t>PARTICULAR</w:t>
            </w:r>
          </w:p>
        </w:tc>
        <w:tc>
          <w:tcPr>
            <w:tcW w:w="2883" w:type="dxa"/>
          </w:tcPr>
          <w:p w14:paraId="051F3DD8" w14:textId="77777777" w:rsidR="003B4502" w:rsidRPr="00A93F1D" w:rsidRDefault="003B4502" w:rsidP="00F46BC9">
            <w:pPr>
              <w:pStyle w:val="TableParagraph"/>
              <w:spacing w:line="360" w:lineRule="auto"/>
              <w:ind w:left="473" w:right="463"/>
              <w:rPr>
                <w:b/>
                <w:sz w:val="24"/>
              </w:rPr>
            </w:pPr>
            <w:r w:rsidRPr="00A93F1D">
              <w:rPr>
                <w:b/>
                <w:sz w:val="24"/>
              </w:rPr>
              <w:t>No.</w:t>
            </w:r>
            <w:r w:rsidRPr="00A93F1D">
              <w:rPr>
                <w:b/>
                <w:spacing w:val="-1"/>
                <w:sz w:val="24"/>
              </w:rPr>
              <w:t xml:space="preserve"> </w:t>
            </w:r>
            <w:r w:rsidRPr="00A93F1D">
              <w:rPr>
                <w:b/>
                <w:sz w:val="24"/>
              </w:rPr>
              <w:t>OF</w:t>
            </w:r>
          </w:p>
          <w:p w14:paraId="1A943D0C" w14:textId="77777777" w:rsidR="003B4502" w:rsidRPr="00A93F1D" w:rsidRDefault="003B4502" w:rsidP="00F46BC9">
            <w:pPr>
              <w:pStyle w:val="TableParagraph"/>
              <w:spacing w:before="139" w:line="360" w:lineRule="auto"/>
              <w:ind w:left="473" w:right="464"/>
              <w:rPr>
                <w:b/>
                <w:sz w:val="24"/>
              </w:rPr>
            </w:pPr>
            <w:r w:rsidRPr="00A93F1D">
              <w:rPr>
                <w:b/>
                <w:sz w:val="24"/>
              </w:rPr>
              <w:t>RESPONDENTS</w:t>
            </w:r>
          </w:p>
        </w:tc>
        <w:tc>
          <w:tcPr>
            <w:tcW w:w="2660" w:type="dxa"/>
          </w:tcPr>
          <w:p w14:paraId="43F6A3F7" w14:textId="77777777" w:rsidR="003B4502" w:rsidRPr="00A93F1D" w:rsidRDefault="003B4502" w:rsidP="00F46BC9">
            <w:pPr>
              <w:pStyle w:val="TableParagraph"/>
              <w:spacing w:line="360" w:lineRule="auto"/>
              <w:ind w:left="418" w:right="413"/>
              <w:rPr>
                <w:b/>
                <w:sz w:val="24"/>
              </w:rPr>
            </w:pPr>
            <w:r w:rsidRPr="00A93F1D">
              <w:rPr>
                <w:b/>
                <w:sz w:val="24"/>
              </w:rPr>
              <w:t>PERCENTAGE</w:t>
            </w:r>
          </w:p>
        </w:tc>
      </w:tr>
      <w:tr w:rsidR="003B4502" w:rsidRPr="00A93F1D" w14:paraId="22334E13" w14:textId="77777777" w:rsidTr="00B4200F">
        <w:trPr>
          <w:trHeight w:val="431"/>
          <w:jc w:val="center"/>
        </w:trPr>
        <w:tc>
          <w:tcPr>
            <w:tcW w:w="2631" w:type="dxa"/>
          </w:tcPr>
          <w:p w14:paraId="72EE3800" w14:textId="77777777" w:rsidR="003B4502" w:rsidRPr="00A93F1D" w:rsidRDefault="003B4502" w:rsidP="00F46BC9">
            <w:pPr>
              <w:pStyle w:val="TableParagraph"/>
              <w:spacing w:line="360" w:lineRule="auto"/>
              <w:ind w:left="464" w:right="460"/>
              <w:rPr>
                <w:sz w:val="24"/>
              </w:rPr>
            </w:pPr>
            <w:r w:rsidRPr="00A93F1D">
              <w:rPr>
                <w:sz w:val="24"/>
              </w:rPr>
              <w:t>Strongly</w:t>
            </w:r>
            <w:r w:rsidRPr="00A93F1D">
              <w:rPr>
                <w:spacing w:val="-6"/>
                <w:sz w:val="24"/>
              </w:rPr>
              <w:t xml:space="preserve"> </w:t>
            </w:r>
            <w:r w:rsidRPr="00A93F1D">
              <w:rPr>
                <w:sz w:val="24"/>
              </w:rPr>
              <w:t>agree</w:t>
            </w:r>
          </w:p>
        </w:tc>
        <w:tc>
          <w:tcPr>
            <w:tcW w:w="2883" w:type="dxa"/>
          </w:tcPr>
          <w:p w14:paraId="37E75A9A" w14:textId="77777777" w:rsidR="003B4502" w:rsidRPr="00A93F1D" w:rsidRDefault="003B4502" w:rsidP="00F46BC9">
            <w:pPr>
              <w:pStyle w:val="TableParagraph"/>
              <w:spacing w:line="360" w:lineRule="auto"/>
              <w:ind w:left="472" w:right="464"/>
              <w:rPr>
                <w:sz w:val="24"/>
              </w:rPr>
            </w:pPr>
            <w:r w:rsidRPr="00A93F1D">
              <w:rPr>
                <w:sz w:val="24"/>
              </w:rPr>
              <w:t>80</w:t>
            </w:r>
          </w:p>
        </w:tc>
        <w:tc>
          <w:tcPr>
            <w:tcW w:w="2660" w:type="dxa"/>
          </w:tcPr>
          <w:p w14:paraId="418B9080" w14:textId="77777777" w:rsidR="003B4502" w:rsidRPr="00A93F1D" w:rsidRDefault="003B4502" w:rsidP="00F46BC9">
            <w:pPr>
              <w:pStyle w:val="TableParagraph"/>
              <w:spacing w:line="360" w:lineRule="auto"/>
              <w:ind w:left="418" w:right="407"/>
              <w:rPr>
                <w:sz w:val="24"/>
              </w:rPr>
            </w:pPr>
            <w:r w:rsidRPr="00A93F1D">
              <w:rPr>
                <w:sz w:val="24"/>
              </w:rPr>
              <w:t>80</w:t>
            </w:r>
          </w:p>
        </w:tc>
      </w:tr>
      <w:tr w:rsidR="003B4502" w:rsidRPr="00A93F1D" w14:paraId="07172D2D" w14:textId="77777777" w:rsidTr="00B4200F">
        <w:trPr>
          <w:trHeight w:val="431"/>
          <w:jc w:val="center"/>
        </w:trPr>
        <w:tc>
          <w:tcPr>
            <w:tcW w:w="2631" w:type="dxa"/>
          </w:tcPr>
          <w:p w14:paraId="254704FF" w14:textId="77777777" w:rsidR="003B4502" w:rsidRPr="00A93F1D" w:rsidRDefault="003B4502" w:rsidP="00F46BC9">
            <w:pPr>
              <w:pStyle w:val="TableParagraph"/>
              <w:spacing w:line="360" w:lineRule="auto"/>
              <w:ind w:left="465" w:right="460"/>
              <w:rPr>
                <w:sz w:val="24"/>
              </w:rPr>
            </w:pPr>
            <w:r w:rsidRPr="00A93F1D">
              <w:rPr>
                <w:sz w:val="24"/>
              </w:rPr>
              <w:t>Agree</w:t>
            </w:r>
          </w:p>
        </w:tc>
        <w:tc>
          <w:tcPr>
            <w:tcW w:w="2883" w:type="dxa"/>
          </w:tcPr>
          <w:p w14:paraId="3097792A" w14:textId="77777777" w:rsidR="003B4502" w:rsidRPr="00A93F1D" w:rsidRDefault="003B4502" w:rsidP="00F46BC9">
            <w:pPr>
              <w:pStyle w:val="TableParagraph"/>
              <w:spacing w:line="360" w:lineRule="auto"/>
              <w:ind w:left="472" w:right="464"/>
              <w:rPr>
                <w:sz w:val="24"/>
              </w:rPr>
            </w:pPr>
            <w:r w:rsidRPr="00A93F1D">
              <w:rPr>
                <w:sz w:val="24"/>
              </w:rPr>
              <w:t>10</w:t>
            </w:r>
          </w:p>
        </w:tc>
        <w:tc>
          <w:tcPr>
            <w:tcW w:w="2660" w:type="dxa"/>
          </w:tcPr>
          <w:p w14:paraId="3E100185" w14:textId="77777777" w:rsidR="003B4502" w:rsidRPr="00A93F1D" w:rsidRDefault="003B4502" w:rsidP="00F46BC9">
            <w:pPr>
              <w:pStyle w:val="TableParagraph"/>
              <w:spacing w:line="360" w:lineRule="auto"/>
              <w:ind w:left="418" w:right="407"/>
              <w:rPr>
                <w:sz w:val="24"/>
              </w:rPr>
            </w:pPr>
            <w:r w:rsidRPr="00A93F1D">
              <w:rPr>
                <w:sz w:val="24"/>
              </w:rPr>
              <w:t>10</w:t>
            </w:r>
          </w:p>
        </w:tc>
      </w:tr>
      <w:tr w:rsidR="003B4502" w:rsidRPr="00A93F1D" w14:paraId="7866C0D5" w14:textId="77777777" w:rsidTr="00B4200F">
        <w:trPr>
          <w:trHeight w:val="429"/>
          <w:jc w:val="center"/>
        </w:trPr>
        <w:tc>
          <w:tcPr>
            <w:tcW w:w="2631" w:type="dxa"/>
          </w:tcPr>
          <w:p w14:paraId="1F2CD35E" w14:textId="77777777" w:rsidR="003B4502" w:rsidRPr="00A93F1D" w:rsidRDefault="003B4502" w:rsidP="00F46BC9">
            <w:pPr>
              <w:pStyle w:val="TableParagraph"/>
              <w:spacing w:line="360" w:lineRule="auto"/>
              <w:ind w:left="463" w:right="460"/>
              <w:rPr>
                <w:sz w:val="24"/>
              </w:rPr>
            </w:pPr>
            <w:r w:rsidRPr="00A93F1D">
              <w:rPr>
                <w:sz w:val="24"/>
              </w:rPr>
              <w:t>Neutral</w:t>
            </w:r>
          </w:p>
        </w:tc>
        <w:tc>
          <w:tcPr>
            <w:tcW w:w="2883" w:type="dxa"/>
          </w:tcPr>
          <w:p w14:paraId="15B58395" w14:textId="77777777" w:rsidR="003B4502" w:rsidRPr="00A93F1D" w:rsidRDefault="003B4502" w:rsidP="00F46BC9">
            <w:pPr>
              <w:pStyle w:val="TableParagraph"/>
              <w:spacing w:line="360" w:lineRule="auto"/>
              <w:ind w:left="8"/>
              <w:rPr>
                <w:sz w:val="24"/>
              </w:rPr>
            </w:pPr>
            <w:r w:rsidRPr="00A93F1D">
              <w:rPr>
                <w:sz w:val="24"/>
              </w:rPr>
              <w:t>5</w:t>
            </w:r>
          </w:p>
        </w:tc>
        <w:tc>
          <w:tcPr>
            <w:tcW w:w="2660" w:type="dxa"/>
          </w:tcPr>
          <w:p w14:paraId="6F85BB13" w14:textId="77777777" w:rsidR="003B4502" w:rsidRPr="00A93F1D" w:rsidRDefault="003B4502" w:rsidP="00F46BC9">
            <w:pPr>
              <w:pStyle w:val="TableParagraph"/>
              <w:spacing w:line="360" w:lineRule="auto"/>
              <w:ind w:left="11"/>
              <w:rPr>
                <w:sz w:val="24"/>
              </w:rPr>
            </w:pPr>
            <w:r w:rsidRPr="00A93F1D">
              <w:rPr>
                <w:sz w:val="24"/>
              </w:rPr>
              <w:t>5</w:t>
            </w:r>
          </w:p>
        </w:tc>
      </w:tr>
      <w:tr w:rsidR="003B4502" w:rsidRPr="00A93F1D" w14:paraId="518DF93E" w14:textId="77777777" w:rsidTr="00B4200F">
        <w:trPr>
          <w:trHeight w:val="432"/>
          <w:jc w:val="center"/>
        </w:trPr>
        <w:tc>
          <w:tcPr>
            <w:tcW w:w="2631" w:type="dxa"/>
          </w:tcPr>
          <w:p w14:paraId="1900B22D" w14:textId="77777777" w:rsidR="003B4502" w:rsidRPr="00A93F1D" w:rsidRDefault="003B4502" w:rsidP="00F46BC9">
            <w:pPr>
              <w:pStyle w:val="TableParagraph"/>
              <w:spacing w:line="360" w:lineRule="auto"/>
              <w:ind w:left="466" w:right="460"/>
              <w:rPr>
                <w:sz w:val="24"/>
              </w:rPr>
            </w:pPr>
            <w:r w:rsidRPr="00A93F1D">
              <w:rPr>
                <w:sz w:val="24"/>
              </w:rPr>
              <w:t>Strongly</w:t>
            </w:r>
            <w:r w:rsidRPr="00A93F1D">
              <w:rPr>
                <w:spacing w:val="-6"/>
                <w:sz w:val="24"/>
              </w:rPr>
              <w:t xml:space="preserve"> </w:t>
            </w:r>
            <w:r w:rsidRPr="00A93F1D">
              <w:rPr>
                <w:sz w:val="24"/>
              </w:rPr>
              <w:t>disagree</w:t>
            </w:r>
          </w:p>
        </w:tc>
        <w:tc>
          <w:tcPr>
            <w:tcW w:w="2883" w:type="dxa"/>
          </w:tcPr>
          <w:p w14:paraId="4AC0397F" w14:textId="77777777" w:rsidR="003B4502" w:rsidRPr="00A93F1D" w:rsidRDefault="003B4502" w:rsidP="00F46BC9">
            <w:pPr>
              <w:pStyle w:val="TableParagraph"/>
              <w:spacing w:line="360" w:lineRule="auto"/>
              <w:ind w:left="8"/>
              <w:rPr>
                <w:sz w:val="24"/>
              </w:rPr>
            </w:pPr>
            <w:r w:rsidRPr="00A93F1D">
              <w:rPr>
                <w:sz w:val="24"/>
              </w:rPr>
              <w:t>5</w:t>
            </w:r>
          </w:p>
        </w:tc>
        <w:tc>
          <w:tcPr>
            <w:tcW w:w="2660" w:type="dxa"/>
          </w:tcPr>
          <w:p w14:paraId="4B6A8C1C" w14:textId="77777777" w:rsidR="003B4502" w:rsidRPr="00A93F1D" w:rsidRDefault="003B4502" w:rsidP="00F46BC9">
            <w:pPr>
              <w:pStyle w:val="TableParagraph"/>
              <w:spacing w:line="360" w:lineRule="auto"/>
              <w:ind w:left="11"/>
              <w:rPr>
                <w:sz w:val="24"/>
              </w:rPr>
            </w:pPr>
            <w:r w:rsidRPr="00A93F1D">
              <w:rPr>
                <w:sz w:val="24"/>
              </w:rPr>
              <w:t>5</w:t>
            </w:r>
          </w:p>
        </w:tc>
      </w:tr>
      <w:tr w:rsidR="003B4502" w:rsidRPr="00A93F1D" w14:paraId="0BE96D05" w14:textId="77777777" w:rsidTr="00B4200F">
        <w:trPr>
          <w:trHeight w:val="431"/>
          <w:jc w:val="center"/>
        </w:trPr>
        <w:tc>
          <w:tcPr>
            <w:tcW w:w="2631" w:type="dxa"/>
          </w:tcPr>
          <w:p w14:paraId="4E9FAF04" w14:textId="77777777" w:rsidR="003B4502" w:rsidRPr="00A93F1D" w:rsidRDefault="003B4502" w:rsidP="00F46BC9">
            <w:pPr>
              <w:pStyle w:val="TableParagraph"/>
              <w:spacing w:line="360" w:lineRule="auto"/>
              <w:ind w:left="466" w:right="459"/>
              <w:rPr>
                <w:sz w:val="24"/>
              </w:rPr>
            </w:pPr>
            <w:r w:rsidRPr="00A93F1D">
              <w:rPr>
                <w:sz w:val="24"/>
              </w:rPr>
              <w:t>Disagree</w:t>
            </w:r>
          </w:p>
        </w:tc>
        <w:tc>
          <w:tcPr>
            <w:tcW w:w="2883" w:type="dxa"/>
          </w:tcPr>
          <w:p w14:paraId="5F0A1115" w14:textId="77777777" w:rsidR="003B4502" w:rsidRPr="00A93F1D" w:rsidRDefault="003B4502" w:rsidP="00F46BC9">
            <w:pPr>
              <w:pStyle w:val="TableParagraph"/>
              <w:spacing w:line="360" w:lineRule="auto"/>
              <w:ind w:left="11"/>
              <w:rPr>
                <w:sz w:val="24"/>
              </w:rPr>
            </w:pPr>
            <w:r w:rsidRPr="00A93F1D">
              <w:rPr>
                <w:w w:val="99"/>
                <w:sz w:val="24"/>
              </w:rPr>
              <w:t>-</w:t>
            </w:r>
          </w:p>
        </w:tc>
        <w:tc>
          <w:tcPr>
            <w:tcW w:w="2660" w:type="dxa"/>
          </w:tcPr>
          <w:p w14:paraId="203E2A4C" w14:textId="77777777" w:rsidR="003B4502" w:rsidRPr="00A93F1D" w:rsidRDefault="003B4502" w:rsidP="00F46BC9">
            <w:pPr>
              <w:pStyle w:val="TableParagraph"/>
              <w:spacing w:line="360" w:lineRule="auto"/>
              <w:ind w:left="10"/>
              <w:rPr>
                <w:sz w:val="24"/>
              </w:rPr>
            </w:pPr>
            <w:r w:rsidRPr="00A93F1D">
              <w:rPr>
                <w:w w:val="99"/>
                <w:sz w:val="24"/>
              </w:rPr>
              <w:t>-</w:t>
            </w:r>
          </w:p>
        </w:tc>
      </w:tr>
      <w:tr w:rsidR="003B4502" w:rsidRPr="00A93F1D" w14:paraId="5D8DABF6" w14:textId="77777777" w:rsidTr="00B4200F">
        <w:trPr>
          <w:trHeight w:val="431"/>
          <w:jc w:val="center"/>
        </w:trPr>
        <w:tc>
          <w:tcPr>
            <w:tcW w:w="2631" w:type="dxa"/>
          </w:tcPr>
          <w:p w14:paraId="15081044" w14:textId="77777777" w:rsidR="003B4502" w:rsidRPr="00A93F1D" w:rsidRDefault="003B4502" w:rsidP="00F46BC9">
            <w:pPr>
              <w:pStyle w:val="TableParagraph"/>
              <w:spacing w:line="360" w:lineRule="auto"/>
              <w:ind w:left="466" w:right="458"/>
              <w:rPr>
                <w:sz w:val="24"/>
              </w:rPr>
            </w:pPr>
            <w:r w:rsidRPr="00A93F1D">
              <w:rPr>
                <w:sz w:val="24"/>
              </w:rPr>
              <w:t>Total</w:t>
            </w:r>
          </w:p>
        </w:tc>
        <w:tc>
          <w:tcPr>
            <w:tcW w:w="2883" w:type="dxa"/>
          </w:tcPr>
          <w:p w14:paraId="7164C410" w14:textId="77777777" w:rsidR="003B4502" w:rsidRPr="00A93F1D" w:rsidRDefault="003B4502" w:rsidP="00F46BC9">
            <w:pPr>
              <w:pStyle w:val="TableParagraph"/>
              <w:spacing w:line="360" w:lineRule="auto"/>
              <w:ind w:left="472" w:right="464"/>
              <w:rPr>
                <w:sz w:val="24"/>
              </w:rPr>
            </w:pPr>
            <w:r w:rsidRPr="00A93F1D">
              <w:rPr>
                <w:sz w:val="24"/>
              </w:rPr>
              <w:t>100</w:t>
            </w:r>
          </w:p>
        </w:tc>
        <w:tc>
          <w:tcPr>
            <w:tcW w:w="2660" w:type="dxa"/>
          </w:tcPr>
          <w:p w14:paraId="41C27EF7" w14:textId="77777777" w:rsidR="003B4502" w:rsidRPr="00A93F1D" w:rsidRDefault="003B4502" w:rsidP="00F46BC9">
            <w:pPr>
              <w:pStyle w:val="TableParagraph"/>
              <w:spacing w:line="360" w:lineRule="auto"/>
              <w:ind w:left="418" w:right="407"/>
              <w:rPr>
                <w:sz w:val="24"/>
              </w:rPr>
            </w:pPr>
            <w:r w:rsidRPr="00A93F1D">
              <w:rPr>
                <w:sz w:val="24"/>
              </w:rPr>
              <w:t>100</w:t>
            </w:r>
          </w:p>
        </w:tc>
      </w:tr>
    </w:tbl>
    <w:p w14:paraId="611A7DD7" w14:textId="3CA6AB01" w:rsidR="00407755" w:rsidRPr="00A93F1D" w:rsidRDefault="00407755" w:rsidP="00D9552E">
      <w:pPr>
        <w:tabs>
          <w:tab w:val="left" w:pos="1027"/>
        </w:tabs>
        <w:spacing w:line="480" w:lineRule="auto"/>
        <w:ind w:left="675" w:right="1412"/>
        <w:rPr>
          <w:rFonts w:ascii="Times New Roman" w:hAnsi="Times New Roman" w:cs="Times New Roman"/>
          <w:bCs/>
        </w:rPr>
      </w:pPr>
      <w:r w:rsidRPr="00A93F1D">
        <w:rPr>
          <w:rFonts w:ascii="Times New Roman" w:hAnsi="Times New Roman" w:cs="Times New Roman"/>
          <w:bCs/>
        </w:rPr>
        <w:tab/>
      </w:r>
      <w:r w:rsidRPr="00A93F1D">
        <w:rPr>
          <w:rFonts w:ascii="Times New Roman" w:hAnsi="Times New Roman" w:cs="Times New Roman"/>
          <w:sz w:val="24"/>
          <w:szCs w:val="24"/>
          <w:lang w:val="en-IN"/>
        </w:rPr>
        <w:t>Source: Primary Data</w:t>
      </w:r>
    </w:p>
    <w:p w14:paraId="2CF5F2F4" w14:textId="49B2880F" w:rsidR="003B4502" w:rsidRPr="00A93F1D" w:rsidRDefault="003B4502" w:rsidP="00D9552E">
      <w:pPr>
        <w:spacing w:line="480" w:lineRule="auto"/>
        <w:ind w:left="675" w:right="1412"/>
        <w:jc w:val="center"/>
        <w:rPr>
          <w:rFonts w:ascii="Times New Roman" w:hAnsi="Times New Roman" w:cs="Times New Roman"/>
          <w:b/>
          <w:sz w:val="24"/>
        </w:rPr>
      </w:pPr>
      <w:r w:rsidRPr="00A93F1D">
        <w:rPr>
          <w:rFonts w:ascii="Times New Roman" w:hAnsi="Times New Roman" w:cs="Times New Roman"/>
          <w:b/>
          <w:noProof/>
          <w:sz w:val="24"/>
          <w:lang w:val="en-IN" w:eastAsia="en-IN"/>
        </w:rPr>
        <mc:AlternateContent>
          <mc:Choice Requires="wpg">
            <w:drawing>
              <wp:anchor distT="0" distB="0" distL="0" distR="0" simplePos="0" relativeHeight="251796480" behindDoc="1" locked="0" layoutInCell="1" allowOverlap="1" wp14:anchorId="4373E485" wp14:editId="79ED4BFB">
                <wp:simplePos x="0" y="0"/>
                <wp:positionH relativeFrom="margin">
                  <wp:posOffset>661670</wp:posOffset>
                </wp:positionH>
                <wp:positionV relativeFrom="paragraph">
                  <wp:posOffset>273050</wp:posOffset>
                </wp:positionV>
                <wp:extent cx="4410710" cy="1951355"/>
                <wp:effectExtent l="0" t="0" r="27940" b="10795"/>
                <wp:wrapTopAndBottom/>
                <wp:docPr id="967182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0710" cy="1951355"/>
                          <a:chOff x="2323" y="297"/>
                          <a:chExt cx="7590" cy="4155"/>
                        </a:xfrm>
                      </wpg:grpSpPr>
                      <pic:pic xmlns:pic="http://schemas.openxmlformats.org/drawingml/2006/picture">
                        <pic:nvPicPr>
                          <pic:cNvPr id="532570201" name="Picture 1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3820" y="1130"/>
                            <a:ext cx="5540" cy="2772"/>
                          </a:xfrm>
                          <a:prstGeom prst="rect">
                            <a:avLst/>
                          </a:prstGeom>
                          <a:noFill/>
                          <a:extLst>
                            <a:ext uri="{909E8E84-426E-40DD-AFC4-6F175D3DCCD1}">
                              <a14:hiddenFill xmlns:a14="http://schemas.microsoft.com/office/drawing/2010/main">
                                <a:solidFill>
                                  <a:srgbClr val="FFFFFF"/>
                                </a:solidFill>
                              </a14:hiddenFill>
                            </a:ext>
                          </a:extLst>
                        </pic:spPr>
                      </pic:pic>
                      <wps:wsp>
                        <wps:cNvPr id="754364574" name="Rectangle 118"/>
                        <wps:cNvSpPr>
                          <a:spLocks noChangeArrowheads="1"/>
                        </wps:cNvSpPr>
                        <wps:spPr bwMode="auto">
                          <a:xfrm>
                            <a:off x="2323" y="297"/>
                            <a:ext cx="7590" cy="415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2108845" name="Text Box 119"/>
                        <wps:cNvSpPr txBox="1">
                          <a:spLocks noChangeArrowheads="1"/>
                        </wps:cNvSpPr>
                        <wps:spPr bwMode="auto">
                          <a:xfrm>
                            <a:off x="3359" y="504"/>
                            <a:ext cx="550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7216" w14:textId="77777777" w:rsidR="00F46BC9" w:rsidRDefault="00F46BC9" w:rsidP="00B4200F">
                              <w:pPr>
                                <w:spacing w:line="281" w:lineRule="exact"/>
                                <w:jc w:val="center"/>
                                <w:rPr>
                                  <w:rFonts w:ascii="Calibri"/>
                                  <w:b/>
                                  <w:sz w:val="28"/>
                                </w:rPr>
                              </w:pPr>
                              <w:r>
                                <w:rPr>
                                  <w:rFonts w:ascii="Calibri"/>
                                  <w:b/>
                                  <w:color w:val="7E7E7E"/>
                                  <w:spacing w:val="25"/>
                                  <w:sz w:val="28"/>
                                </w:rPr>
                                <w:t>INDIVIDUAL</w:t>
                              </w:r>
                              <w:r>
                                <w:rPr>
                                  <w:rFonts w:ascii="Calibri"/>
                                  <w:b/>
                                  <w:color w:val="7E7E7E"/>
                                  <w:spacing w:val="63"/>
                                  <w:sz w:val="28"/>
                                </w:rPr>
                                <w:t xml:space="preserve"> </w:t>
                              </w:r>
                              <w:r>
                                <w:rPr>
                                  <w:rFonts w:ascii="Calibri"/>
                                  <w:b/>
                                  <w:color w:val="7E7E7E"/>
                                  <w:spacing w:val="26"/>
                                  <w:sz w:val="28"/>
                                </w:rPr>
                                <w:t>PERFORMANCE</w:t>
                              </w:r>
                              <w:r>
                                <w:rPr>
                                  <w:rFonts w:ascii="Calibri"/>
                                  <w:b/>
                                  <w:color w:val="7E7E7E"/>
                                  <w:spacing w:val="65"/>
                                  <w:sz w:val="28"/>
                                </w:rPr>
                                <w:t xml:space="preserve"> </w:t>
                              </w:r>
                              <w:r>
                                <w:rPr>
                                  <w:rFonts w:ascii="Calibri"/>
                                  <w:b/>
                                  <w:color w:val="7E7E7E"/>
                                  <w:spacing w:val="26"/>
                                  <w:sz w:val="28"/>
                                </w:rPr>
                                <w:t>OBJECTIVE</w:t>
                              </w:r>
                            </w:p>
                          </w:txbxContent>
                        </wps:txbx>
                        <wps:bodyPr rot="0" vert="horz" wrap="square" lIns="0" tIns="0" rIns="0" bIns="0" anchor="t" anchorCtr="0" upright="1">
                          <a:noAutofit/>
                        </wps:bodyPr>
                      </wps:wsp>
                      <wps:wsp>
                        <wps:cNvPr id="466159138" name="Text Box 120"/>
                        <wps:cNvSpPr txBox="1">
                          <a:spLocks noChangeArrowheads="1"/>
                        </wps:cNvSpPr>
                        <wps:spPr bwMode="auto">
                          <a:xfrm>
                            <a:off x="2594" y="1420"/>
                            <a:ext cx="1205" cy="2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B96DF" w14:textId="77777777" w:rsidR="00F46BC9" w:rsidRDefault="00F46BC9" w:rsidP="003B4502">
                              <w:pPr>
                                <w:spacing w:line="183" w:lineRule="exact"/>
                                <w:ind w:left="455"/>
                                <w:rPr>
                                  <w:rFonts w:ascii="Calibri"/>
                                  <w:sz w:val="18"/>
                                </w:rPr>
                              </w:pPr>
                              <w:r>
                                <w:rPr>
                                  <w:rFonts w:ascii="Calibri"/>
                                  <w:color w:val="585858"/>
                                  <w:sz w:val="18"/>
                                </w:rPr>
                                <w:t>Disagree</w:t>
                              </w:r>
                            </w:p>
                            <w:p w14:paraId="2CD7E3E5" w14:textId="77777777" w:rsidR="00F46BC9" w:rsidRDefault="00F46BC9" w:rsidP="003B4502">
                              <w:pPr>
                                <w:rPr>
                                  <w:rFonts w:ascii="Calibri"/>
                                  <w:sz w:val="18"/>
                                </w:rPr>
                              </w:pPr>
                            </w:p>
                            <w:p w14:paraId="714E9DD5" w14:textId="77777777" w:rsidR="00F46BC9" w:rsidRDefault="00F46BC9" w:rsidP="003B4502">
                              <w:pPr>
                                <w:spacing w:before="127"/>
                                <w:ind w:right="88"/>
                                <w:jc w:val="right"/>
                                <w:rPr>
                                  <w:rFonts w:ascii="Calibri"/>
                                  <w:sz w:val="18"/>
                                </w:rPr>
                              </w:pPr>
                              <w:r>
                                <w:rPr>
                                  <w:rFonts w:ascii="Calibri"/>
                                  <w:color w:val="585858"/>
                                  <w:spacing w:val="-1"/>
                                  <w:sz w:val="18"/>
                                </w:rPr>
                                <w:t>Highly</w:t>
                              </w:r>
                              <w:r>
                                <w:rPr>
                                  <w:rFonts w:ascii="Calibri"/>
                                  <w:color w:val="585858"/>
                                  <w:spacing w:val="-5"/>
                                  <w:sz w:val="18"/>
                                </w:rPr>
                                <w:t xml:space="preserve"> </w:t>
                              </w:r>
                              <w:r>
                                <w:rPr>
                                  <w:rFonts w:ascii="Calibri"/>
                                  <w:color w:val="585858"/>
                                  <w:spacing w:val="-1"/>
                                  <w:sz w:val="18"/>
                                </w:rPr>
                                <w:t>disagree</w:t>
                              </w:r>
                            </w:p>
                            <w:p w14:paraId="7009E5D1" w14:textId="77777777" w:rsidR="00F46BC9" w:rsidRDefault="00F46BC9" w:rsidP="003B4502">
                              <w:pPr>
                                <w:rPr>
                                  <w:rFonts w:ascii="Calibri"/>
                                  <w:sz w:val="18"/>
                                </w:rPr>
                              </w:pPr>
                            </w:p>
                            <w:p w14:paraId="46C2836D" w14:textId="27BFDE87" w:rsidR="00F46BC9" w:rsidRDefault="00F46BC9" w:rsidP="003B4502">
                              <w:pPr>
                                <w:spacing w:before="118"/>
                                <w:ind w:right="40"/>
                                <w:jc w:val="right"/>
                                <w:rPr>
                                  <w:rFonts w:ascii="Calibri"/>
                                  <w:sz w:val="18"/>
                                </w:rPr>
                              </w:pPr>
                              <w:r>
                                <w:rPr>
                                  <w:rFonts w:ascii="Calibri"/>
                                  <w:color w:val="585858"/>
                                  <w:sz w:val="18"/>
                                </w:rPr>
                                <w:t>Neutral</w:t>
                              </w:r>
                            </w:p>
                            <w:p w14:paraId="2F38DA38" w14:textId="77777777" w:rsidR="00F46BC9" w:rsidRDefault="00F46BC9" w:rsidP="003B4502">
                              <w:pPr>
                                <w:spacing w:before="17" w:line="530" w:lineRule="atLeast"/>
                                <w:ind w:left="277" w:right="17" w:firstLine="455"/>
                                <w:rPr>
                                  <w:rFonts w:ascii="Calibri"/>
                                  <w:sz w:val="18"/>
                                </w:rPr>
                              </w:pPr>
                              <w:r>
                                <w:rPr>
                                  <w:rFonts w:ascii="Calibri"/>
                                  <w:color w:val="585858"/>
                                  <w:sz w:val="18"/>
                                </w:rPr>
                                <w:t>Agree</w:t>
                              </w:r>
                              <w:r>
                                <w:rPr>
                                  <w:rFonts w:ascii="Calibri"/>
                                  <w:color w:val="585858"/>
                                  <w:spacing w:val="-38"/>
                                  <w:sz w:val="18"/>
                                </w:rPr>
                                <w:t xml:space="preserve"> </w:t>
                              </w:r>
                              <w:r>
                                <w:rPr>
                                  <w:rFonts w:ascii="Calibri"/>
                                  <w:color w:val="585858"/>
                                  <w:spacing w:val="-1"/>
                                  <w:sz w:val="18"/>
                                </w:rPr>
                                <w:t>Highly</w:t>
                              </w:r>
                              <w:r>
                                <w:rPr>
                                  <w:rFonts w:ascii="Calibri"/>
                                  <w:color w:val="585858"/>
                                  <w:spacing w:val="-8"/>
                                  <w:sz w:val="18"/>
                                </w:rPr>
                                <w:t xml:space="preserve"> </w:t>
                              </w:r>
                              <w:r>
                                <w:rPr>
                                  <w:rFonts w:ascii="Calibri"/>
                                  <w:color w:val="585858"/>
                                  <w:spacing w:val="-1"/>
                                  <w:sz w:val="18"/>
                                </w:rPr>
                                <w:t>agree</w:t>
                              </w:r>
                            </w:p>
                          </w:txbxContent>
                        </wps:txbx>
                        <wps:bodyPr rot="0" vert="horz" wrap="square" lIns="0" tIns="0" rIns="0" bIns="0" anchor="t" anchorCtr="0" upright="1">
                          <a:noAutofit/>
                        </wps:bodyPr>
                      </wps:wsp>
                      <wps:wsp>
                        <wps:cNvPr id="1336873151" name="Text Box 121"/>
                        <wps:cNvSpPr txBox="1">
                          <a:spLocks noChangeArrowheads="1"/>
                        </wps:cNvSpPr>
                        <wps:spPr bwMode="auto">
                          <a:xfrm>
                            <a:off x="3828" y="4050"/>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6638" w14:textId="77777777" w:rsidR="00F46BC9" w:rsidRDefault="00F46BC9" w:rsidP="003B4502">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960413306" name="Text Box 122"/>
                        <wps:cNvSpPr txBox="1">
                          <a:spLocks noChangeArrowheads="1"/>
                        </wps:cNvSpPr>
                        <wps:spPr bwMode="auto">
                          <a:xfrm>
                            <a:off x="4458" y="4050"/>
                            <a:ext cx="505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63DF2" w14:textId="77777777" w:rsidR="00F46BC9" w:rsidRDefault="00F46BC9" w:rsidP="003B4502">
                              <w:pPr>
                                <w:tabs>
                                  <w:tab w:val="left" w:pos="674"/>
                                  <w:tab w:val="left" w:pos="1349"/>
                                  <w:tab w:val="left" w:pos="2024"/>
                                  <w:tab w:val="left" w:pos="2699"/>
                                  <w:tab w:val="left" w:pos="3374"/>
                                  <w:tab w:val="left" w:pos="4049"/>
                                  <w:tab w:val="left" w:pos="4724"/>
                                </w:tabs>
                                <w:spacing w:line="180" w:lineRule="exact"/>
                                <w:rPr>
                                  <w:rFonts w:ascii="Calibri"/>
                                  <w:sz w:val="18"/>
                                </w:rPr>
                              </w:pPr>
                              <w:r>
                                <w:rPr>
                                  <w:rFonts w:ascii="Calibri"/>
                                  <w:color w:val="585858"/>
                                  <w:sz w:val="18"/>
                                </w:rPr>
                                <w:t>10%</w:t>
                              </w:r>
                              <w:r>
                                <w:rPr>
                                  <w:rFonts w:ascii="Calibri"/>
                                  <w:color w:val="585858"/>
                                  <w:sz w:val="18"/>
                                </w:rPr>
                                <w:tab/>
                                <w:t>20%</w:t>
                              </w:r>
                              <w:r>
                                <w:rPr>
                                  <w:rFonts w:ascii="Calibri"/>
                                  <w:color w:val="585858"/>
                                  <w:sz w:val="18"/>
                                </w:rPr>
                                <w:tab/>
                                <w:t>30%</w:t>
                              </w:r>
                              <w:r>
                                <w:rPr>
                                  <w:rFonts w:ascii="Calibri"/>
                                  <w:color w:val="585858"/>
                                  <w:sz w:val="18"/>
                                </w:rPr>
                                <w:tab/>
                                <w:t>40%</w:t>
                              </w:r>
                              <w:r>
                                <w:rPr>
                                  <w:rFonts w:ascii="Calibri"/>
                                  <w:color w:val="585858"/>
                                  <w:sz w:val="18"/>
                                </w:rPr>
                                <w:tab/>
                                <w:t>50%</w:t>
                              </w:r>
                              <w:r>
                                <w:rPr>
                                  <w:rFonts w:ascii="Calibri"/>
                                  <w:color w:val="585858"/>
                                  <w:sz w:val="18"/>
                                </w:rPr>
                                <w:tab/>
                                <w:t>60%</w:t>
                              </w:r>
                              <w:r>
                                <w:rPr>
                                  <w:rFonts w:ascii="Calibri"/>
                                  <w:color w:val="585858"/>
                                  <w:sz w:val="18"/>
                                </w:rPr>
                                <w:tab/>
                                <w:t>70%</w:t>
                              </w:r>
                              <w:r>
                                <w:rPr>
                                  <w:rFonts w:ascii="Calibri"/>
                                  <w:color w:val="585858"/>
                                  <w:sz w:val="18"/>
                                </w:rPr>
                                <w:tab/>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3E485" id="Group 6" o:spid="_x0000_s1059" style="position:absolute;left:0;text-align:left;margin-left:52.1pt;margin-top:21.5pt;width:347.3pt;height:153.65pt;z-index:-251520000;mso-wrap-distance-left:0;mso-wrap-distance-right:0;mso-position-horizontal-relative:margin" coordorigin="2323,297" coordsize="7590,4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">
                <v:shape id="Picture 117" o:spid="_x0000_s1060" type="#_x0000_t75" style="position:absolute;left:3820;top:1130;width:5540;height:2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">
                  <v:imagedata r:id="rId48" o:title=""/>
                </v:shape>
                <v:rect id="Rectangle 118" o:spid="_x0000_s1061" style="position:absolute;left:2323;top:297;width:7590;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" filled="f" strokecolor="#d9d9d9"/>
                <v:shape id="Text Box 119" o:spid="_x0000_s1062" type="#_x0000_t202" style="position:absolute;left:3359;top:504;width:550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" filled="f" stroked="f">
                  <v:textbox inset="0,0,0,0">
                    <w:txbxContent>
                      <w:p w14:paraId="5CCE7216" w14:textId="77777777" w:rsidR="00F46BC9" w:rsidRDefault="00F46BC9" w:rsidP="00B4200F">
                        <w:pPr>
                          <w:spacing w:line="281" w:lineRule="exact"/>
                          <w:jc w:val="center"/>
                          <w:rPr>
                            <w:rFonts w:ascii="Calibri"/>
                            <w:b/>
                            <w:sz w:val="28"/>
                          </w:rPr>
                        </w:pPr>
                        <w:r>
                          <w:rPr>
                            <w:rFonts w:ascii="Calibri"/>
                            <w:b/>
                            <w:color w:val="7E7E7E"/>
                            <w:spacing w:val="25"/>
                            <w:sz w:val="28"/>
                          </w:rPr>
                          <w:t>INDIVIDUAL</w:t>
                        </w:r>
                        <w:r>
                          <w:rPr>
                            <w:rFonts w:ascii="Calibri"/>
                            <w:b/>
                            <w:color w:val="7E7E7E"/>
                            <w:spacing w:val="63"/>
                            <w:sz w:val="28"/>
                          </w:rPr>
                          <w:t xml:space="preserve"> </w:t>
                        </w:r>
                        <w:r>
                          <w:rPr>
                            <w:rFonts w:ascii="Calibri"/>
                            <w:b/>
                            <w:color w:val="7E7E7E"/>
                            <w:spacing w:val="26"/>
                            <w:sz w:val="28"/>
                          </w:rPr>
                          <w:t>PERFORMANCE</w:t>
                        </w:r>
                        <w:r>
                          <w:rPr>
                            <w:rFonts w:ascii="Calibri"/>
                            <w:b/>
                            <w:color w:val="7E7E7E"/>
                            <w:spacing w:val="65"/>
                            <w:sz w:val="28"/>
                          </w:rPr>
                          <w:t xml:space="preserve"> </w:t>
                        </w:r>
                        <w:r>
                          <w:rPr>
                            <w:rFonts w:ascii="Calibri"/>
                            <w:b/>
                            <w:color w:val="7E7E7E"/>
                            <w:spacing w:val="26"/>
                            <w:sz w:val="28"/>
                          </w:rPr>
                          <w:t>OBJECTIVE</w:t>
                        </w:r>
                      </w:p>
                    </w:txbxContent>
                  </v:textbox>
                </v:shape>
                <v:shape id="Text Box 120" o:spid="_x0000_s1063" type="#_x0000_t202" style="position:absolute;left:2594;top:1420;width:1205;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" filled="f" stroked="f">
                  <v:textbox inset="0,0,0,0">
                    <w:txbxContent>
                      <w:p w14:paraId="76FB96DF" w14:textId="77777777" w:rsidR="00F46BC9" w:rsidRDefault="00F46BC9" w:rsidP="003B4502">
                        <w:pPr>
                          <w:spacing w:line="183" w:lineRule="exact"/>
                          <w:ind w:left="455"/>
                          <w:rPr>
                            <w:rFonts w:ascii="Calibri"/>
                            <w:sz w:val="18"/>
                          </w:rPr>
                        </w:pPr>
                        <w:r>
                          <w:rPr>
                            <w:rFonts w:ascii="Calibri"/>
                            <w:color w:val="585858"/>
                            <w:sz w:val="18"/>
                          </w:rPr>
                          <w:t>Disagree</w:t>
                        </w:r>
                      </w:p>
                      <w:p w14:paraId="2CD7E3E5" w14:textId="77777777" w:rsidR="00F46BC9" w:rsidRDefault="00F46BC9" w:rsidP="003B4502">
                        <w:pPr>
                          <w:rPr>
                            <w:rFonts w:ascii="Calibri"/>
                            <w:sz w:val="18"/>
                          </w:rPr>
                        </w:pPr>
                      </w:p>
                      <w:p w14:paraId="714E9DD5" w14:textId="77777777" w:rsidR="00F46BC9" w:rsidRDefault="00F46BC9" w:rsidP="003B4502">
                        <w:pPr>
                          <w:spacing w:before="127"/>
                          <w:ind w:right="88"/>
                          <w:jc w:val="right"/>
                          <w:rPr>
                            <w:rFonts w:ascii="Calibri"/>
                            <w:sz w:val="18"/>
                          </w:rPr>
                        </w:pPr>
                        <w:r>
                          <w:rPr>
                            <w:rFonts w:ascii="Calibri"/>
                            <w:color w:val="585858"/>
                            <w:spacing w:val="-1"/>
                            <w:sz w:val="18"/>
                          </w:rPr>
                          <w:t>Highly</w:t>
                        </w:r>
                        <w:r>
                          <w:rPr>
                            <w:rFonts w:ascii="Calibri"/>
                            <w:color w:val="585858"/>
                            <w:spacing w:val="-5"/>
                            <w:sz w:val="18"/>
                          </w:rPr>
                          <w:t xml:space="preserve"> </w:t>
                        </w:r>
                        <w:r>
                          <w:rPr>
                            <w:rFonts w:ascii="Calibri"/>
                            <w:color w:val="585858"/>
                            <w:spacing w:val="-1"/>
                            <w:sz w:val="18"/>
                          </w:rPr>
                          <w:t>disagree</w:t>
                        </w:r>
                      </w:p>
                      <w:p w14:paraId="7009E5D1" w14:textId="77777777" w:rsidR="00F46BC9" w:rsidRDefault="00F46BC9" w:rsidP="003B4502">
                        <w:pPr>
                          <w:rPr>
                            <w:rFonts w:ascii="Calibri"/>
                            <w:sz w:val="18"/>
                          </w:rPr>
                        </w:pPr>
                      </w:p>
                      <w:p w14:paraId="46C2836D" w14:textId="27BFDE87" w:rsidR="00F46BC9" w:rsidRDefault="00F46BC9" w:rsidP="003B4502">
                        <w:pPr>
                          <w:spacing w:before="118"/>
                          <w:ind w:right="40"/>
                          <w:jc w:val="right"/>
                          <w:rPr>
                            <w:rFonts w:ascii="Calibri"/>
                            <w:sz w:val="18"/>
                          </w:rPr>
                        </w:pPr>
                        <w:r>
                          <w:rPr>
                            <w:rFonts w:ascii="Calibri"/>
                            <w:color w:val="585858"/>
                            <w:sz w:val="18"/>
                          </w:rPr>
                          <w:t>Neutral</w:t>
                        </w:r>
                      </w:p>
                      <w:p w14:paraId="2F38DA38" w14:textId="77777777" w:rsidR="00F46BC9" w:rsidRDefault="00F46BC9" w:rsidP="003B4502">
                        <w:pPr>
                          <w:spacing w:before="17" w:line="530" w:lineRule="atLeast"/>
                          <w:ind w:left="277" w:right="17" w:firstLine="455"/>
                          <w:rPr>
                            <w:rFonts w:ascii="Calibri"/>
                            <w:sz w:val="18"/>
                          </w:rPr>
                        </w:pPr>
                        <w:r>
                          <w:rPr>
                            <w:rFonts w:ascii="Calibri"/>
                            <w:color w:val="585858"/>
                            <w:sz w:val="18"/>
                          </w:rPr>
                          <w:t>Agree</w:t>
                        </w:r>
                        <w:r>
                          <w:rPr>
                            <w:rFonts w:ascii="Calibri"/>
                            <w:color w:val="585858"/>
                            <w:spacing w:val="-38"/>
                            <w:sz w:val="18"/>
                          </w:rPr>
                          <w:t xml:space="preserve"> </w:t>
                        </w:r>
                        <w:r>
                          <w:rPr>
                            <w:rFonts w:ascii="Calibri"/>
                            <w:color w:val="585858"/>
                            <w:spacing w:val="-1"/>
                            <w:sz w:val="18"/>
                          </w:rPr>
                          <w:t>Highly</w:t>
                        </w:r>
                        <w:r>
                          <w:rPr>
                            <w:rFonts w:ascii="Calibri"/>
                            <w:color w:val="585858"/>
                            <w:spacing w:val="-8"/>
                            <w:sz w:val="18"/>
                          </w:rPr>
                          <w:t xml:space="preserve"> </w:t>
                        </w:r>
                        <w:r>
                          <w:rPr>
                            <w:rFonts w:ascii="Calibri"/>
                            <w:color w:val="585858"/>
                            <w:spacing w:val="-1"/>
                            <w:sz w:val="18"/>
                          </w:rPr>
                          <w:t>agree</w:t>
                        </w:r>
                      </w:p>
                    </w:txbxContent>
                  </v:textbox>
                </v:shape>
                <v:shape id="Text Box 121" o:spid="_x0000_s1064" type="#_x0000_t202" style="position:absolute;left:3828;top:4050;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" filled="f" stroked="f">
                  <v:textbox inset="0,0,0,0">
                    <w:txbxContent>
                      <w:p w14:paraId="33186638" w14:textId="77777777" w:rsidR="00F46BC9" w:rsidRDefault="00F46BC9" w:rsidP="003B4502">
                        <w:pPr>
                          <w:spacing w:line="180" w:lineRule="exact"/>
                          <w:rPr>
                            <w:rFonts w:ascii="Calibri"/>
                            <w:sz w:val="18"/>
                          </w:rPr>
                        </w:pPr>
                        <w:r>
                          <w:rPr>
                            <w:rFonts w:ascii="Calibri"/>
                            <w:color w:val="585858"/>
                            <w:sz w:val="18"/>
                          </w:rPr>
                          <w:t>0%</w:t>
                        </w:r>
                      </w:p>
                    </w:txbxContent>
                  </v:textbox>
                </v:shape>
                <v:shape id="Text Box 122" o:spid="_x0000_s1065" type="#_x0000_t202" style="position:absolute;left:4458;top:4050;width:50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" filled="f" stroked="f">
                  <v:textbox inset="0,0,0,0">
                    <w:txbxContent>
                      <w:p w14:paraId="4A163DF2" w14:textId="77777777" w:rsidR="00F46BC9" w:rsidRDefault="00F46BC9" w:rsidP="003B4502">
                        <w:pPr>
                          <w:tabs>
                            <w:tab w:val="left" w:pos="674"/>
                            <w:tab w:val="left" w:pos="1349"/>
                            <w:tab w:val="left" w:pos="2024"/>
                            <w:tab w:val="left" w:pos="2699"/>
                            <w:tab w:val="left" w:pos="3374"/>
                            <w:tab w:val="left" w:pos="4049"/>
                            <w:tab w:val="left" w:pos="4724"/>
                          </w:tabs>
                          <w:spacing w:line="180" w:lineRule="exact"/>
                          <w:rPr>
                            <w:rFonts w:ascii="Calibri"/>
                            <w:sz w:val="18"/>
                          </w:rPr>
                        </w:pPr>
                        <w:r>
                          <w:rPr>
                            <w:rFonts w:ascii="Calibri"/>
                            <w:color w:val="585858"/>
                            <w:sz w:val="18"/>
                          </w:rPr>
                          <w:t>10%</w:t>
                        </w:r>
                        <w:r>
                          <w:rPr>
                            <w:rFonts w:ascii="Calibri"/>
                            <w:color w:val="585858"/>
                            <w:sz w:val="18"/>
                          </w:rPr>
                          <w:tab/>
                          <w:t>20%</w:t>
                        </w:r>
                        <w:r>
                          <w:rPr>
                            <w:rFonts w:ascii="Calibri"/>
                            <w:color w:val="585858"/>
                            <w:sz w:val="18"/>
                          </w:rPr>
                          <w:tab/>
                          <w:t>30%</w:t>
                        </w:r>
                        <w:r>
                          <w:rPr>
                            <w:rFonts w:ascii="Calibri"/>
                            <w:color w:val="585858"/>
                            <w:sz w:val="18"/>
                          </w:rPr>
                          <w:tab/>
                          <w:t>40%</w:t>
                        </w:r>
                        <w:r>
                          <w:rPr>
                            <w:rFonts w:ascii="Calibri"/>
                            <w:color w:val="585858"/>
                            <w:sz w:val="18"/>
                          </w:rPr>
                          <w:tab/>
                          <w:t>50%</w:t>
                        </w:r>
                        <w:r>
                          <w:rPr>
                            <w:rFonts w:ascii="Calibri"/>
                            <w:color w:val="585858"/>
                            <w:sz w:val="18"/>
                          </w:rPr>
                          <w:tab/>
                          <w:t>60%</w:t>
                        </w:r>
                        <w:r>
                          <w:rPr>
                            <w:rFonts w:ascii="Calibri"/>
                            <w:color w:val="585858"/>
                            <w:sz w:val="18"/>
                          </w:rPr>
                          <w:tab/>
                          <w:t>70%</w:t>
                        </w:r>
                        <w:r>
                          <w:rPr>
                            <w:rFonts w:ascii="Calibri"/>
                            <w:color w:val="585858"/>
                            <w:sz w:val="18"/>
                          </w:rPr>
                          <w:tab/>
                          <w:t>80%</w:t>
                        </w:r>
                      </w:p>
                    </w:txbxContent>
                  </v:textbox>
                </v:shape>
                <w10:wrap type="topAndBottom" anchorx="margin"/>
              </v:group>
            </w:pict>
          </mc:Fallback>
        </mc:AlternateContent>
      </w:r>
      <w:r w:rsidRPr="00A93F1D">
        <w:rPr>
          <w:rFonts w:ascii="Times New Roman" w:hAnsi="Times New Roman" w:cs="Times New Roman"/>
          <w:b/>
          <w:sz w:val="24"/>
        </w:rPr>
        <w:t>Chart No. 4.5</w:t>
      </w:r>
    </w:p>
    <w:p w14:paraId="5A9BCAB0" w14:textId="070173DA" w:rsidR="003B4502" w:rsidRPr="00A93F1D" w:rsidRDefault="00B63880" w:rsidP="00D9552E">
      <w:pPr>
        <w:spacing w:line="480" w:lineRule="auto"/>
        <w:ind w:left="675" w:right="1412"/>
        <w:rPr>
          <w:rFonts w:ascii="Times New Roman" w:hAnsi="Times New Roman" w:cs="Times New Roman"/>
          <w:b/>
          <w:sz w:val="24"/>
        </w:rPr>
      </w:pPr>
      <w:r w:rsidRPr="00A93F1D">
        <w:rPr>
          <w:rFonts w:ascii="Times New Roman" w:hAnsi="Times New Roman" w:cs="Times New Roman"/>
          <w:sz w:val="24"/>
          <w:szCs w:val="24"/>
          <w:lang w:val="en-IN"/>
        </w:rPr>
        <w:t>Source: Primary Data</w:t>
      </w:r>
    </w:p>
    <w:p w14:paraId="24E76ADB" w14:textId="6C672E3B" w:rsidR="003B4502" w:rsidRPr="00A93F1D" w:rsidRDefault="001E0052" w:rsidP="00D9552E">
      <w:pPr>
        <w:tabs>
          <w:tab w:val="left" w:pos="2082"/>
        </w:tabs>
        <w:spacing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INTERPRETATION</w:t>
      </w:r>
    </w:p>
    <w:p w14:paraId="0A006F43" w14:textId="77777777" w:rsidR="001E0052" w:rsidRPr="00A93F1D" w:rsidRDefault="001E0052" w:rsidP="00F46BC9">
      <w:pPr>
        <w:pStyle w:val="BodyText"/>
        <w:spacing w:before="1" w:line="480" w:lineRule="auto"/>
        <w:ind w:right="84"/>
        <w:jc w:val="both"/>
      </w:pPr>
      <w:r w:rsidRPr="00A93F1D">
        <w:t>The above table and chart shows, 80% of respondents highly agreed that an individual</w:t>
      </w:r>
      <w:r w:rsidRPr="00A93F1D">
        <w:rPr>
          <w:spacing w:val="1"/>
        </w:rPr>
        <w:t xml:space="preserve"> </w:t>
      </w:r>
      <w:r w:rsidRPr="00A93F1D">
        <w:t>performance objective merge well into larger organizational goals. 10% of respondents</w:t>
      </w:r>
      <w:r w:rsidRPr="00A93F1D">
        <w:rPr>
          <w:spacing w:val="1"/>
        </w:rPr>
        <w:t xml:space="preserve"> </w:t>
      </w:r>
      <w:r w:rsidRPr="00A93F1D">
        <w:t>agreed the statement, 5% of respondents have neutral opinion, as 5% of respondents</w:t>
      </w:r>
      <w:r w:rsidRPr="00A93F1D">
        <w:rPr>
          <w:spacing w:val="1"/>
        </w:rPr>
        <w:t xml:space="preserve"> </w:t>
      </w:r>
      <w:r w:rsidRPr="00A93F1D">
        <w:t>highly</w:t>
      </w:r>
      <w:r w:rsidRPr="00A93F1D">
        <w:rPr>
          <w:spacing w:val="-5"/>
        </w:rPr>
        <w:t xml:space="preserve"> </w:t>
      </w:r>
      <w:r w:rsidRPr="00A93F1D">
        <w:t>disagree</w:t>
      </w:r>
      <w:r w:rsidRPr="00A93F1D">
        <w:rPr>
          <w:spacing w:val="-1"/>
        </w:rPr>
        <w:t xml:space="preserve"> </w:t>
      </w:r>
      <w:r w:rsidRPr="00A93F1D">
        <w:t>with this statement.</w:t>
      </w:r>
    </w:p>
    <w:p w14:paraId="145E8AD3" w14:textId="72172E73" w:rsidR="001E0052" w:rsidRPr="00A93F1D" w:rsidRDefault="001E0052" w:rsidP="00F46BC9">
      <w:pPr>
        <w:tabs>
          <w:tab w:val="left" w:pos="2082"/>
        </w:tabs>
        <w:spacing w:line="480" w:lineRule="auto"/>
        <w:ind w:right="84"/>
        <w:jc w:val="both"/>
        <w:rPr>
          <w:rFonts w:ascii="Times New Roman" w:hAnsi="Times New Roman" w:cs="Times New Roman"/>
          <w:spacing w:val="-1"/>
          <w:sz w:val="24"/>
          <w:szCs w:val="24"/>
        </w:rPr>
      </w:pPr>
      <w:r w:rsidRPr="00A93F1D">
        <w:rPr>
          <w:rFonts w:ascii="Times New Roman" w:hAnsi="Times New Roman" w:cs="Times New Roman"/>
          <w:sz w:val="24"/>
          <w:szCs w:val="24"/>
        </w:rPr>
        <w:t>Hence,</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it</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can</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be</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concluded</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that</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at ABRFL individual</w:t>
      </w:r>
      <w:r w:rsidRPr="00A93F1D">
        <w:rPr>
          <w:rFonts w:ascii="Times New Roman" w:hAnsi="Times New Roman" w:cs="Times New Roman"/>
          <w:spacing w:val="60"/>
          <w:sz w:val="24"/>
          <w:szCs w:val="24"/>
        </w:rPr>
        <w:t xml:space="preserve"> </w:t>
      </w:r>
      <w:r w:rsidRPr="00A93F1D">
        <w:rPr>
          <w:rFonts w:ascii="Times New Roman" w:hAnsi="Times New Roman" w:cs="Times New Roman"/>
          <w:sz w:val="24"/>
          <w:szCs w:val="24"/>
        </w:rPr>
        <w:t>performance</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objectives</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merge</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well into larger organizational</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goals.</w:t>
      </w:r>
    </w:p>
    <w:p w14:paraId="7E70DEE1" w14:textId="5B54A80D" w:rsidR="001E0052" w:rsidRPr="00A93F1D" w:rsidRDefault="001E0052" w:rsidP="00F46BC9">
      <w:pPr>
        <w:spacing w:line="360" w:lineRule="auto"/>
        <w:jc w:val="center"/>
        <w:rPr>
          <w:rFonts w:ascii="Times New Roman" w:hAnsi="Times New Roman" w:cs="Times New Roman"/>
          <w:sz w:val="24"/>
          <w:szCs w:val="24"/>
          <w:lang w:val="en-IN"/>
        </w:rPr>
      </w:pPr>
      <w:r w:rsidRPr="00A93F1D">
        <w:rPr>
          <w:rFonts w:ascii="Times New Roman" w:hAnsi="Times New Roman" w:cs="Times New Roman"/>
          <w:sz w:val="24"/>
          <w:szCs w:val="24"/>
        </w:rPr>
        <w:br w:type="page"/>
      </w:r>
      <w:r w:rsidRPr="00A93F1D">
        <w:rPr>
          <w:rFonts w:ascii="Times New Roman" w:hAnsi="Times New Roman" w:cs="Times New Roman"/>
          <w:sz w:val="24"/>
          <w:szCs w:val="24"/>
          <w:lang w:val="en-IN"/>
        </w:rPr>
        <w:lastRenderedPageBreak/>
        <w:t>Table No. 4.6</w:t>
      </w:r>
    </w:p>
    <w:tbl>
      <w:tblPr>
        <w:tblpPr w:leftFromText="180" w:rightFromText="180" w:vertAnchor="text" w:horzAnchor="margin" w:tblpXSpec="center" w:tblpY="4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720"/>
        <w:gridCol w:w="2875"/>
      </w:tblGrid>
      <w:tr w:rsidR="00B4200F" w:rsidRPr="00A93F1D" w14:paraId="228D8299" w14:textId="77777777" w:rsidTr="00B4200F">
        <w:trPr>
          <w:trHeight w:val="699"/>
        </w:trPr>
        <w:tc>
          <w:tcPr>
            <w:tcW w:w="2480" w:type="dxa"/>
          </w:tcPr>
          <w:p w14:paraId="2909FE86" w14:textId="1F4399AC" w:rsidR="00B4200F" w:rsidRPr="00A93F1D" w:rsidRDefault="00B4200F" w:rsidP="00F46BC9">
            <w:pPr>
              <w:pStyle w:val="TableParagraph"/>
              <w:spacing w:line="360" w:lineRule="auto"/>
              <w:ind w:right="413"/>
              <w:jc w:val="left"/>
              <w:rPr>
                <w:b/>
                <w:sz w:val="24"/>
              </w:rPr>
            </w:pPr>
            <w:r w:rsidRPr="00A93F1D">
              <w:rPr>
                <w:b/>
                <w:sz w:val="24"/>
              </w:rPr>
              <w:t xml:space="preserve">     PARTICULARS</w:t>
            </w:r>
          </w:p>
        </w:tc>
        <w:tc>
          <w:tcPr>
            <w:tcW w:w="2720" w:type="dxa"/>
          </w:tcPr>
          <w:p w14:paraId="7F761D10" w14:textId="77777777" w:rsidR="00B4200F" w:rsidRPr="00A93F1D" w:rsidRDefault="00B4200F" w:rsidP="00F46BC9">
            <w:pPr>
              <w:pStyle w:val="TableParagraph"/>
              <w:spacing w:line="360" w:lineRule="auto"/>
              <w:ind w:left="472" w:right="455" w:firstLine="513"/>
              <w:jc w:val="left"/>
              <w:rPr>
                <w:b/>
                <w:sz w:val="24"/>
              </w:rPr>
            </w:pPr>
            <w:r w:rsidRPr="00A93F1D">
              <w:rPr>
                <w:b/>
                <w:sz w:val="24"/>
              </w:rPr>
              <w:t>No. OF</w:t>
            </w:r>
            <w:r w:rsidRPr="00A93F1D">
              <w:rPr>
                <w:b/>
                <w:spacing w:val="1"/>
                <w:sz w:val="24"/>
              </w:rPr>
              <w:t xml:space="preserve"> </w:t>
            </w:r>
            <w:r w:rsidRPr="00A93F1D">
              <w:rPr>
                <w:b/>
                <w:spacing w:val="-1"/>
                <w:sz w:val="24"/>
              </w:rPr>
              <w:t>RESPONDENTS</w:t>
            </w:r>
          </w:p>
        </w:tc>
        <w:tc>
          <w:tcPr>
            <w:tcW w:w="2875" w:type="dxa"/>
          </w:tcPr>
          <w:p w14:paraId="7145EC77" w14:textId="051A93EA" w:rsidR="00B4200F" w:rsidRPr="00A93F1D" w:rsidRDefault="00B4200F" w:rsidP="00F46BC9">
            <w:pPr>
              <w:pStyle w:val="TableParagraph"/>
              <w:spacing w:line="360" w:lineRule="auto"/>
              <w:ind w:right="643"/>
              <w:jc w:val="left"/>
              <w:rPr>
                <w:b/>
                <w:sz w:val="24"/>
              </w:rPr>
            </w:pPr>
            <w:r w:rsidRPr="00A93F1D">
              <w:rPr>
                <w:b/>
                <w:sz w:val="24"/>
              </w:rPr>
              <w:t xml:space="preserve">         PERCENTAGE</w:t>
            </w:r>
          </w:p>
        </w:tc>
      </w:tr>
      <w:tr w:rsidR="00B4200F" w:rsidRPr="00A93F1D" w14:paraId="7BB17075" w14:textId="77777777" w:rsidTr="00B4200F">
        <w:trPr>
          <w:trHeight w:val="443"/>
        </w:trPr>
        <w:tc>
          <w:tcPr>
            <w:tcW w:w="2480" w:type="dxa"/>
          </w:tcPr>
          <w:p w14:paraId="29D7FAAE" w14:textId="77777777" w:rsidR="00B4200F" w:rsidRPr="00A93F1D" w:rsidRDefault="00B4200F" w:rsidP="00F46BC9">
            <w:pPr>
              <w:pStyle w:val="TableParagraph"/>
              <w:spacing w:line="360" w:lineRule="auto"/>
              <w:ind w:left="419" w:right="413"/>
              <w:rPr>
                <w:sz w:val="24"/>
              </w:rPr>
            </w:pPr>
            <w:r w:rsidRPr="00A93F1D">
              <w:rPr>
                <w:sz w:val="24"/>
              </w:rPr>
              <w:t>Strongly</w:t>
            </w:r>
            <w:r w:rsidRPr="00A93F1D">
              <w:rPr>
                <w:spacing w:val="-6"/>
                <w:sz w:val="24"/>
              </w:rPr>
              <w:t xml:space="preserve"> </w:t>
            </w:r>
            <w:r w:rsidRPr="00A93F1D">
              <w:rPr>
                <w:sz w:val="24"/>
              </w:rPr>
              <w:t>agree</w:t>
            </w:r>
          </w:p>
        </w:tc>
        <w:tc>
          <w:tcPr>
            <w:tcW w:w="2720" w:type="dxa"/>
          </w:tcPr>
          <w:p w14:paraId="5DB8A98B" w14:textId="77777777" w:rsidR="00B4200F" w:rsidRPr="00A93F1D" w:rsidRDefault="00B4200F" w:rsidP="00F46BC9">
            <w:pPr>
              <w:pStyle w:val="TableParagraph"/>
              <w:spacing w:line="360" w:lineRule="auto"/>
              <w:ind w:left="1157" w:right="1152"/>
              <w:rPr>
                <w:sz w:val="24"/>
              </w:rPr>
            </w:pPr>
            <w:r w:rsidRPr="00A93F1D">
              <w:rPr>
                <w:sz w:val="24"/>
              </w:rPr>
              <w:t>60</w:t>
            </w:r>
          </w:p>
        </w:tc>
        <w:tc>
          <w:tcPr>
            <w:tcW w:w="2875" w:type="dxa"/>
          </w:tcPr>
          <w:p w14:paraId="104D2C84" w14:textId="77777777" w:rsidR="00B4200F" w:rsidRPr="00A93F1D" w:rsidRDefault="00B4200F" w:rsidP="00F46BC9">
            <w:pPr>
              <w:pStyle w:val="TableParagraph"/>
              <w:spacing w:line="360" w:lineRule="auto"/>
              <w:ind w:left="646" w:right="639"/>
              <w:rPr>
                <w:sz w:val="24"/>
              </w:rPr>
            </w:pPr>
            <w:r w:rsidRPr="00A93F1D">
              <w:rPr>
                <w:sz w:val="24"/>
              </w:rPr>
              <w:t>60</w:t>
            </w:r>
          </w:p>
        </w:tc>
      </w:tr>
      <w:tr w:rsidR="00B4200F" w:rsidRPr="00A93F1D" w14:paraId="7DDC3E13" w14:textId="77777777" w:rsidTr="00B4200F">
        <w:trPr>
          <w:trHeight w:val="426"/>
        </w:trPr>
        <w:tc>
          <w:tcPr>
            <w:tcW w:w="2480" w:type="dxa"/>
          </w:tcPr>
          <w:p w14:paraId="613434A9" w14:textId="77777777" w:rsidR="00B4200F" w:rsidRPr="00A93F1D" w:rsidRDefault="00B4200F" w:rsidP="00F46BC9">
            <w:pPr>
              <w:pStyle w:val="TableParagraph"/>
              <w:spacing w:line="360" w:lineRule="auto"/>
              <w:ind w:left="419" w:right="413"/>
              <w:rPr>
                <w:sz w:val="24"/>
              </w:rPr>
            </w:pPr>
            <w:r w:rsidRPr="00A93F1D">
              <w:rPr>
                <w:sz w:val="24"/>
              </w:rPr>
              <w:t>Agree</w:t>
            </w:r>
          </w:p>
        </w:tc>
        <w:tc>
          <w:tcPr>
            <w:tcW w:w="2720" w:type="dxa"/>
          </w:tcPr>
          <w:p w14:paraId="2AD5107C" w14:textId="77777777" w:rsidR="00B4200F" w:rsidRPr="00A93F1D" w:rsidRDefault="00B4200F" w:rsidP="00F46BC9">
            <w:pPr>
              <w:pStyle w:val="TableParagraph"/>
              <w:spacing w:line="360" w:lineRule="auto"/>
              <w:ind w:left="1157" w:right="1152"/>
              <w:rPr>
                <w:sz w:val="24"/>
              </w:rPr>
            </w:pPr>
            <w:r w:rsidRPr="00A93F1D">
              <w:rPr>
                <w:sz w:val="24"/>
              </w:rPr>
              <w:t>24</w:t>
            </w:r>
          </w:p>
        </w:tc>
        <w:tc>
          <w:tcPr>
            <w:tcW w:w="2875" w:type="dxa"/>
          </w:tcPr>
          <w:p w14:paraId="4AE63DC3" w14:textId="77777777" w:rsidR="00B4200F" w:rsidRPr="00A93F1D" w:rsidRDefault="00B4200F" w:rsidP="00F46BC9">
            <w:pPr>
              <w:pStyle w:val="TableParagraph"/>
              <w:spacing w:line="360" w:lineRule="auto"/>
              <w:ind w:left="646" w:right="639"/>
              <w:rPr>
                <w:sz w:val="24"/>
              </w:rPr>
            </w:pPr>
            <w:r w:rsidRPr="00A93F1D">
              <w:rPr>
                <w:sz w:val="24"/>
              </w:rPr>
              <w:t>24</w:t>
            </w:r>
          </w:p>
        </w:tc>
      </w:tr>
      <w:tr w:rsidR="00B4200F" w:rsidRPr="00A93F1D" w14:paraId="4A8BC97E" w14:textId="77777777" w:rsidTr="00B4200F">
        <w:trPr>
          <w:trHeight w:val="429"/>
        </w:trPr>
        <w:tc>
          <w:tcPr>
            <w:tcW w:w="2480" w:type="dxa"/>
          </w:tcPr>
          <w:p w14:paraId="05464FC0" w14:textId="77777777" w:rsidR="00B4200F" w:rsidRPr="00A93F1D" w:rsidRDefault="00B4200F" w:rsidP="00F46BC9">
            <w:pPr>
              <w:pStyle w:val="TableParagraph"/>
              <w:spacing w:line="360" w:lineRule="auto"/>
              <w:ind w:left="418" w:right="413"/>
              <w:rPr>
                <w:sz w:val="24"/>
              </w:rPr>
            </w:pPr>
            <w:r w:rsidRPr="00A93F1D">
              <w:rPr>
                <w:sz w:val="24"/>
              </w:rPr>
              <w:t>Neutral</w:t>
            </w:r>
          </w:p>
        </w:tc>
        <w:tc>
          <w:tcPr>
            <w:tcW w:w="2720" w:type="dxa"/>
          </w:tcPr>
          <w:p w14:paraId="756E1B24" w14:textId="77777777" w:rsidR="00B4200F" w:rsidRPr="00A93F1D" w:rsidRDefault="00B4200F" w:rsidP="00F46BC9">
            <w:pPr>
              <w:pStyle w:val="TableParagraph"/>
              <w:spacing w:line="360" w:lineRule="auto"/>
              <w:ind w:left="1157" w:right="1152"/>
              <w:rPr>
                <w:sz w:val="24"/>
              </w:rPr>
            </w:pPr>
            <w:r w:rsidRPr="00A93F1D">
              <w:rPr>
                <w:sz w:val="24"/>
              </w:rPr>
              <w:t>10</w:t>
            </w:r>
          </w:p>
        </w:tc>
        <w:tc>
          <w:tcPr>
            <w:tcW w:w="2875" w:type="dxa"/>
          </w:tcPr>
          <w:p w14:paraId="1C141C3B" w14:textId="77777777" w:rsidR="00B4200F" w:rsidRPr="00A93F1D" w:rsidRDefault="00B4200F" w:rsidP="00F46BC9">
            <w:pPr>
              <w:pStyle w:val="TableParagraph"/>
              <w:spacing w:line="360" w:lineRule="auto"/>
              <w:ind w:left="646" w:right="639"/>
              <w:rPr>
                <w:sz w:val="24"/>
              </w:rPr>
            </w:pPr>
            <w:r w:rsidRPr="00A93F1D">
              <w:rPr>
                <w:sz w:val="24"/>
              </w:rPr>
              <w:t>10</w:t>
            </w:r>
          </w:p>
        </w:tc>
      </w:tr>
      <w:tr w:rsidR="00B4200F" w:rsidRPr="00A93F1D" w14:paraId="486FE54D" w14:textId="77777777" w:rsidTr="00B4200F">
        <w:trPr>
          <w:trHeight w:val="427"/>
        </w:trPr>
        <w:tc>
          <w:tcPr>
            <w:tcW w:w="2480" w:type="dxa"/>
          </w:tcPr>
          <w:p w14:paraId="6FBDBA3E" w14:textId="77777777" w:rsidR="00B4200F" w:rsidRPr="00A93F1D" w:rsidRDefault="00B4200F" w:rsidP="00F46BC9">
            <w:pPr>
              <w:pStyle w:val="TableParagraph"/>
              <w:spacing w:line="360" w:lineRule="auto"/>
              <w:ind w:right="412"/>
              <w:rPr>
                <w:sz w:val="24"/>
              </w:rPr>
            </w:pPr>
            <w:r w:rsidRPr="00A93F1D">
              <w:rPr>
                <w:sz w:val="24"/>
              </w:rPr>
              <w:t>Strongly</w:t>
            </w:r>
            <w:r w:rsidRPr="00A93F1D">
              <w:rPr>
                <w:spacing w:val="-6"/>
                <w:sz w:val="24"/>
              </w:rPr>
              <w:t xml:space="preserve"> </w:t>
            </w:r>
            <w:r w:rsidRPr="00A93F1D">
              <w:rPr>
                <w:sz w:val="24"/>
              </w:rPr>
              <w:t>disagree</w:t>
            </w:r>
          </w:p>
        </w:tc>
        <w:tc>
          <w:tcPr>
            <w:tcW w:w="2720" w:type="dxa"/>
          </w:tcPr>
          <w:p w14:paraId="5C9EC3B3" w14:textId="77777777" w:rsidR="00B4200F" w:rsidRPr="00A93F1D" w:rsidRDefault="00B4200F" w:rsidP="00F46BC9">
            <w:pPr>
              <w:pStyle w:val="TableParagraph"/>
              <w:spacing w:line="360" w:lineRule="auto"/>
              <w:ind w:left="8"/>
              <w:rPr>
                <w:sz w:val="24"/>
              </w:rPr>
            </w:pPr>
            <w:r w:rsidRPr="00A93F1D">
              <w:rPr>
                <w:w w:val="99"/>
                <w:sz w:val="24"/>
              </w:rPr>
              <w:t>-</w:t>
            </w:r>
          </w:p>
        </w:tc>
        <w:tc>
          <w:tcPr>
            <w:tcW w:w="2875" w:type="dxa"/>
          </w:tcPr>
          <w:p w14:paraId="51C68883" w14:textId="77777777" w:rsidR="00B4200F" w:rsidRPr="00A93F1D" w:rsidRDefault="00B4200F" w:rsidP="00F46BC9">
            <w:pPr>
              <w:pStyle w:val="TableParagraph"/>
              <w:spacing w:line="360" w:lineRule="auto"/>
              <w:ind w:left="5"/>
              <w:rPr>
                <w:sz w:val="24"/>
              </w:rPr>
            </w:pPr>
            <w:r w:rsidRPr="00A93F1D">
              <w:rPr>
                <w:w w:val="99"/>
                <w:sz w:val="24"/>
              </w:rPr>
              <w:t>-</w:t>
            </w:r>
          </w:p>
        </w:tc>
      </w:tr>
      <w:tr w:rsidR="00B4200F" w:rsidRPr="00A93F1D" w14:paraId="62A345BA" w14:textId="77777777" w:rsidTr="00B4200F">
        <w:trPr>
          <w:trHeight w:val="443"/>
        </w:trPr>
        <w:tc>
          <w:tcPr>
            <w:tcW w:w="2480" w:type="dxa"/>
          </w:tcPr>
          <w:p w14:paraId="07BCA167" w14:textId="77777777" w:rsidR="00B4200F" w:rsidRPr="00A93F1D" w:rsidRDefault="00B4200F" w:rsidP="00F46BC9">
            <w:pPr>
              <w:pStyle w:val="TableParagraph"/>
              <w:spacing w:line="360" w:lineRule="auto"/>
              <w:ind w:left="420" w:right="411"/>
              <w:rPr>
                <w:sz w:val="24"/>
              </w:rPr>
            </w:pPr>
            <w:r w:rsidRPr="00A93F1D">
              <w:rPr>
                <w:sz w:val="24"/>
              </w:rPr>
              <w:t>Disagree</w:t>
            </w:r>
          </w:p>
        </w:tc>
        <w:tc>
          <w:tcPr>
            <w:tcW w:w="2720" w:type="dxa"/>
          </w:tcPr>
          <w:p w14:paraId="6A88AB81" w14:textId="77777777" w:rsidR="00B4200F" w:rsidRPr="00A93F1D" w:rsidRDefault="00B4200F" w:rsidP="00F46BC9">
            <w:pPr>
              <w:pStyle w:val="TableParagraph"/>
              <w:spacing w:line="360" w:lineRule="auto"/>
              <w:ind w:left="5"/>
              <w:rPr>
                <w:sz w:val="24"/>
              </w:rPr>
            </w:pPr>
            <w:r w:rsidRPr="00A93F1D">
              <w:rPr>
                <w:sz w:val="24"/>
              </w:rPr>
              <w:t>6</w:t>
            </w:r>
          </w:p>
        </w:tc>
        <w:tc>
          <w:tcPr>
            <w:tcW w:w="2875" w:type="dxa"/>
          </w:tcPr>
          <w:p w14:paraId="182871D2" w14:textId="77777777" w:rsidR="00B4200F" w:rsidRPr="00A93F1D" w:rsidRDefault="00B4200F" w:rsidP="00F46BC9">
            <w:pPr>
              <w:pStyle w:val="TableParagraph"/>
              <w:spacing w:line="360" w:lineRule="auto"/>
              <w:ind w:left="7"/>
              <w:rPr>
                <w:sz w:val="24"/>
              </w:rPr>
            </w:pPr>
            <w:r w:rsidRPr="00A93F1D">
              <w:rPr>
                <w:sz w:val="24"/>
              </w:rPr>
              <w:t>6</w:t>
            </w:r>
          </w:p>
        </w:tc>
      </w:tr>
      <w:tr w:rsidR="00B4200F" w:rsidRPr="00A93F1D" w14:paraId="289E0DA0" w14:textId="77777777" w:rsidTr="00B4200F">
        <w:trPr>
          <w:trHeight w:val="445"/>
        </w:trPr>
        <w:tc>
          <w:tcPr>
            <w:tcW w:w="2480" w:type="dxa"/>
          </w:tcPr>
          <w:p w14:paraId="2CB6D281" w14:textId="77777777" w:rsidR="00B4200F" w:rsidRPr="00A93F1D" w:rsidRDefault="00B4200F" w:rsidP="00F46BC9">
            <w:pPr>
              <w:pStyle w:val="TableParagraph"/>
              <w:spacing w:line="360" w:lineRule="auto"/>
              <w:ind w:left="420" w:right="410"/>
              <w:rPr>
                <w:sz w:val="24"/>
              </w:rPr>
            </w:pPr>
            <w:r w:rsidRPr="00A93F1D">
              <w:rPr>
                <w:sz w:val="24"/>
              </w:rPr>
              <w:t>Total</w:t>
            </w:r>
          </w:p>
        </w:tc>
        <w:tc>
          <w:tcPr>
            <w:tcW w:w="2720" w:type="dxa"/>
          </w:tcPr>
          <w:p w14:paraId="7CB661D9" w14:textId="77777777" w:rsidR="00B4200F" w:rsidRPr="00A93F1D" w:rsidRDefault="00B4200F" w:rsidP="00F46BC9">
            <w:pPr>
              <w:pStyle w:val="TableParagraph"/>
              <w:spacing w:line="360" w:lineRule="auto"/>
              <w:ind w:left="1157" w:right="1152"/>
              <w:rPr>
                <w:sz w:val="24"/>
              </w:rPr>
            </w:pPr>
            <w:r w:rsidRPr="00A93F1D">
              <w:rPr>
                <w:sz w:val="24"/>
              </w:rPr>
              <w:t>100</w:t>
            </w:r>
          </w:p>
        </w:tc>
        <w:tc>
          <w:tcPr>
            <w:tcW w:w="2875" w:type="dxa"/>
          </w:tcPr>
          <w:p w14:paraId="7BD4AA81" w14:textId="77777777" w:rsidR="00B4200F" w:rsidRPr="00A93F1D" w:rsidRDefault="00B4200F" w:rsidP="00F46BC9">
            <w:pPr>
              <w:pStyle w:val="TableParagraph"/>
              <w:spacing w:line="360" w:lineRule="auto"/>
              <w:ind w:left="646" w:right="639"/>
              <w:rPr>
                <w:sz w:val="24"/>
              </w:rPr>
            </w:pPr>
            <w:r w:rsidRPr="00A93F1D">
              <w:rPr>
                <w:sz w:val="24"/>
              </w:rPr>
              <w:t>100</w:t>
            </w:r>
          </w:p>
        </w:tc>
      </w:tr>
    </w:tbl>
    <w:p w14:paraId="798AE2E6" w14:textId="6A7BD8E8" w:rsidR="001E0052" w:rsidRPr="00A93F1D" w:rsidRDefault="001E0052" w:rsidP="00F46BC9">
      <w:pPr>
        <w:tabs>
          <w:tab w:val="left" w:pos="2082"/>
        </w:tabs>
        <w:spacing w:line="360" w:lineRule="auto"/>
        <w:jc w:val="center"/>
        <w:rPr>
          <w:rFonts w:ascii="Times New Roman" w:hAnsi="Times New Roman" w:cs="Times New Roman"/>
          <w:b/>
          <w:sz w:val="24"/>
        </w:rPr>
      </w:pPr>
      <w:r w:rsidRPr="00A93F1D">
        <w:rPr>
          <w:rFonts w:ascii="Times New Roman" w:hAnsi="Times New Roman" w:cs="Times New Roman"/>
          <w:b/>
          <w:sz w:val="24"/>
        </w:rPr>
        <w:t>EMPLOYEE</w:t>
      </w:r>
      <w:r w:rsidRPr="00A93F1D">
        <w:rPr>
          <w:rFonts w:ascii="Times New Roman" w:hAnsi="Times New Roman" w:cs="Times New Roman"/>
          <w:b/>
          <w:spacing w:val="-3"/>
          <w:sz w:val="24"/>
        </w:rPr>
        <w:t xml:space="preserve"> </w:t>
      </w:r>
      <w:r w:rsidR="00F46BC9" w:rsidRPr="00A93F1D">
        <w:rPr>
          <w:rFonts w:ascii="Times New Roman" w:hAnsi="Times New Roman" w:cs="Times New Roman"/>
          <w:b/>
          <w:sz w:val="24"/>
        </w:rPr>
        <w:t>AWARENESS</w:t>
      </w:r>
      <w:r w:rsidRPr="00A93F1D">
        <w:rPr>
          <w:rFonts w:ascii="Times New Roman" w:hAnsi="Times New Roman" w:cs="Times New Roman"/>
          <w:b/>
          <w:spacing w:val="-2"/>
          <w:sz w:val="24"/>
        </w:rPr>
        <w:t xml:space="preserve"> </w:t>
      </w:r>
      <w:r w:rsidRPr="00A93F1D">
        <w:rPr>
          <w:rFonts w:ascii="Times New Roman" w:hAnsi="Times New Roman" w:cs="Times New Roman"/>
          <w:b/>
          <w:sz w:val="24"/>
        </w:rPr>
        <w:t>AND</w:t>
      </w:r>
      <w:r w:rsidRPr="00A93F1D">
        <w:rPr>
          <w:rFonts w:ascii="Times New Roman" w:hAnsi="Times New Roman" w:cs="Times New Roman"/>
          <w:b/>
          <w:spacing w:val="-1"/>
          <w:sz w:val="24"/>
        </w:rPr>
        <w:t xml:space="preserve"> </w:t>
      </w:r>
      <w:r w:rsidRPr="00A93F1D">
        <w:rPr>
          <w:rFonts w:ascii="Times New Roman" w:hAnsi="Times New Roman" w:cs="Times New Roman"/>
          <w:b/>
          <w:sz w:val="24"/>
        </w:rPr>
        <w:t>PARTICIPATION</w:t>
      </w:r>
    </w:p>
    <w:p w14:paraId="66519F88" w14:textId="54A62EAE" w:rsidR="001E0052" w:rsidRPr="00A93F1D" w:rsidRDefault="00B63880" w:rsidP="00F46BC9">
      <w:pPr>
        <w:tabs>
          <w:tab w:val="left" w:pos="784"/>
          <w:tab w:val="left" w:pos="2082"/>
        </w:tabs>
        <w:spacing w:line="36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tab/>
        <w:t>Source: Primary Data</w:t>
      </w:r>
      <w:r w:rsidRPr="00A93F1D">
        <w:rPr>
          <w:rFonts w:ascii="Times New Roman" w:hAnsi="Times New Roman" w:cs="Times New Roman"/>
          <w:sz w:val="24"/>
          <w:szCs w:val="24"/>
          <w:lang w:val="en-IN"/>
        </w:rPr>
        <w:tab/>
      </w:r>
    </w:p>
    <w:p w14:paraId="7BF720A4" w14:textId="0FBD7091" w:rsidR="001E0052" w:rsidRPr="00A93F1D" w:rsidRDefault="001E0052" w:rsidP="00F46BC9">
      <w:pPr>
        <w:tabs>
          <w:tab w:val="left" w:pos="2082"/>
        </w:tabs>
        <w:spacing w:line="360" w:lineRule="auto"/>
        <w:jc w:val="center"/>
        <w:rPr>
          <w:rFonts w:ascii="Times New Roman" w:hAnsi="Times New Roman" w:cs="Times New Roman"/>
          <w:sz w:val="24"/>
          <w:szCs w:val="24"/>
          <w:lang w:val="en-IN"/>
        </w:rPr>
      </w:pPr>
      <w:r w:rsidRPr="00A93F1D">
        <w:rPr>
          <w:rFonts w:ascii="Times New Roman" w:hAnsi="Times New Roman" w:cs="Times New Roman"/>
          <w:noProof/>
          <w:sz w:val="24"/>
          <w:szCs w:val="24"/>
          <w:lang w:val="en-IN" w:eastAsia="en-IN"/>
        </w:rPr>
        <mc:AlternateContent>
          <mc:Choice Requires="wpg">
            <w:drawing>
              <wp:anchor distT="0" distB="0" distL="0" distR="0" simplePos="0" relativeHeight="251797504" behindDoc="1" locked="0" layoutInCell="1" allowOverlap="1" wp14:anchorId="5012ABF7" wp14:editId="0CF3F301">
                <wp:simplePos x="0" y="0"/>
                <wp:positionH relativeFrom="page">
                  <wp:posOffset>1541875</wp:posOffset>
                </wp:positionH>
                <wp:positionV relativeFrom="paragraph">
                  <wp:posOffset>369772</wp:posOffset>
                </wp:positionV>
                <wp:extent cx="4844415" cy="2077720"/>
                <wp:effectExtent l="0" t="0" r="13335" b="17780"/>
                <wp:wrapTopAndBottom/>
                <wp:docPr id="5911858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4415" cy="2077720"/>
                          <a:chOff x="2691" y="290"/>
                          <a:chExt cx="7350" cy="3870"/>
                        </a:xfrm>
                      </wpg:grpSpPr>
                      <wps:wsp>
                        <wps:cNvPr id="1139835830" name="AutoShape 124"/>
                        <wps:cNvSpPr>
                          <a:spLocks/>
                        </wps:cNvSpPr>
                        <wps:spPr bwMode="auto">
                          <a:xfrm>
                            <a:off x="3177" y="1665"/>
                            <a:ext cx="6636" cy="1253"/>
                          </a:xfrm>
                          <a:custGeom>
                            <a:avLst/>
                            <a:gdLst>
                              <a:gd name="T0" fmla="+- 0 3178 3178"/>
                              <a:gd name="T1" fmla="*/ T0 w 6636"/>
                              <a:gd name="T2" fmla="+- 0 2919 1666"/>
                              <a:gd name="T3" fmla="*/ 2919 h 1253"/>
                              <a:gd name="T4" fmla="+- 0 3725 3178"/>
                              <a:gd name="T5" fmla="*/ T4 w 6636"/>
                              <a:gd name="T6" fmla="+- 0 2919 1666"/>
                              <a:gd name="T7" fmla="*/ 2919 h 1253"/>
                              <a:gd name="T8" fmla="+- 0 3955 3178"/>
                              <a:gd name="T9" fmla="*/ T8 w 6636"/>
                              <a:gd name="T10" fmla="+- 0 2919 1666"/>
                              <a:gd name="T11" fmla="*/ 2919 h 1253"/>
                              <a:gd name="T12" fmla="+- 0 5052 3178"/>
                              <a:gd name="T13" fmla="*/ T12 w 6636"/>
                              <a:gd name="T14" fmla="+- 0 2919 1666"/>
                              <a:gd name="T15" fmla="*/ 2919 h 1253"/>
                              <a:gd name="T16" fmla="+- 0 3178 3178"/>
                              <a:gd name="T17" fmla="*/ T16 w 6636"/>
                              <a:gd name="T18" fmla="+- 0 2604 1666"/>
                              <a:gd name="T19" fmla="*/ 2604 h 1253"/>
                              <a:gd name="T20" fmla="+- 0 3725 3178"/>
                              <a:gd name="T21" fmla="*/ T20 w 6636"/>
                              <a:gd name="T22" fmla="+- 0 2604 1666"/>
                              <a:gd name="T23" fmla="*/ 2604 h 1253"/>
                              <a:gd name="T24" fmla="+- 0 3955 3178"/>
                              <a:gd name="T25" fmla="*/ T24 w 6636"/>
                              <a:gd name="T26" fmla="+- 0 2604 1666"/>
                              <a:gd name="T27" fmla="*/ 2604 h 1253"/>
                              <a:gd name="T28" fmla="+- 0 5052 3178"/>
                              <a:gd name="T29" fmla="*/ T28 w 6636"/>
                              <a:gd name="T30" fmla="+- 0 2604 1666"/>
                              <a:gd name="T31" fmla="*/ 2604 h 1253"/>
                              <a:gd name="T32" fmla="+- 0 3178 3178"/>
                              <a:gd name="T33" fmla="*/ T32 w 6636"/>
                              <a:gd name="T34" fmla="+- 0 2292 1666"/>
                              <a:gd name="T35" fmla="*/ 2292 h 1253"/>
                              <a:gd name="T36" fmla="+- 0 3725 3178"/>
                              <a:gd name="T37" fmla="*/ T36 w 6636"/>
                              <a:gd name="T38" fmla="+- 0 2292 1666"/>
                              <a:gd name="T39" fmla="*/ 2292 h 1253"/>
                              <a:gd name="T40" fmla="+- 0 3955 3178"/>
                              <a:gd name="T41" fmla="*/ T40 w 6636"/>
                              <a:gd name="T42" fmla="+- 0 2292 1666"/>
                              <a:gd name="T43" fmla="*/ 2292 h 1253"/>
                              <a:gd name="T44" fmla="+- 0 9814 3178"/>
                              <a:gd name="T45" fmla="*/ T44 w 6636"/>
                              <a:gd name="T46" fmla="+- 0 2292 1666"/>
                              <a:gd name="T47" fmla="*/ 2292 h 1253"/>
                              <a:gd name="T48" fmla="+- 0 3178 3178"/>
                              <a:gd name="T49" fmla="*/ T48 w 6636"/>
                              <a:gd name="T50" fmla="+- 0 1978 1666"/>
                              <a:gd name="T51" fmla="*/ 1978 h 1253"/>
                              <a:gd name="T52" fmla="+- 0 3725 3178"/>
                              <a:gd name="T53" fmla="*/ T52 w 6636"/>
                              <a:gd name="T54" fmla="+- 0 1978 1666"/>
                              <a:gd name="T55" fmla="*/ 1978 h 1253"/>
                              <a:gd name="T56" fmla="+- 0 3955 3178"/>
                              <a:gd name="T57" fmla="*/ T56 w 6636"/>
                              <a:gd name="T58" fmla="+- 0 1978 1666"/>
                              <a:gd name="T59" fmla="*/ 1978 h 1253"/>
                              <a:gd name="T60" fmla="+- 0 9814 3178"/>
                              <a:gd name="T61" fmla="*/ T60 w 6636"/>
                              <a:gd name="T62" fmla="+- 0 1978 1666"/>
                              <a:gd name="T63" fmla="*/ 1978 h 1253"/>
                              <a:gd name="T64" fmla="+- 0 3178 3178"/>
                              <a:gd name="T65" fmla="*/ T64 w 6636"/>
                              <a:gd name="T66" fmla="+- 0 1666 1666"/>
                              <a:gd name="T67" fmla="*/ 1666 h 1253"/>
                              <a:gd name="T68" fmla="+- 0 3725 3178"/>
                              <a:gd name="T69" fmla="*/ T68 w 6636"/>
                              <a:gd name="T70" fmla="+- 0 1666 1666"/>
                              <a:gd name="T71" fmla="*/ 1666 h 1253"/>
                              <a:gd name="T72" fmla="+- 0 3955 3178"/>
                              <a:gd name="T73" fmla="*/ T72 w 6636"/>
                              <a:gd name="T74" fmla="+- 0 1666 1666"/>
                              <a:gd name="T75" fmla="*/ 1666 h 1253"/>
                              <a:gd name="T76" fmla="+- 0 9814 3178"/>
                              <a:gd name="T77" fmla="*/ T76 w 6636"/>
                              <a:gd name="T78" fmla="+- 0 1666 1666"/>
                              <a:gd name="T79" fmla="*/ 1666 h 1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36" h="1253">
                                <a:moveTo>
                                  <a:pt x="0" y="1253"/>
                                </a:moveTo>
                                <a:lnTo>
                                  <a:pt x="547" y="1253"/>
                                </a:lnTo>
                                <a:moveTo>
                                  <a:pt x="777" y="1253"/>
                                </a:moveTo>
                                <a:lnTo>
                                  <a:pt x="1874" y="1253"/>
                                </a:lnTo>
                                <a:moveTo>
                                  <a:pt x="0" y="938"/>
                                </a:moveTo>
                                <a:lnTo>
                                  <a:pt x="547" y="938"/>
                                </a:lnTo>
                                <a:moveTo>
                                  <a:pt x="777" y="938"/>
                                </a:moveTo>
                                <a:lnTo>
                                  <a:pt x="1874" y="938"/>
                                </a:lnTo>
                                <a:moveTo>
                                  <a:pt x="0" y="626"/>
                                </a:moveTo>
                                <a:lnTo>
                                  <a:pt x="547" y="626"/>
                                </a:lnTo>
                                <a:moveTo>
                                  <a:pt x="777" y="626"/>
                                </a:moveTo>
                                <a:lnTo>
                                  <a:pt x="6636" y="626"/>
                                </a:lnTo>
                                <a:moveTo>
                                  <a:pt x="0" y="312"/>
                                </a:moveTo>
                                <a:lnTo>
                                  <a:pt x="547" y="312"/>
                                </a:lnTo>
                                <a:moveTo>
                                  <a:pt x="777" y="312"/>
                                </a:moveTo>
                                <a:lnTo>
                                  <a:pt x="6636" y="312"/>
                                </a:lnTo>
                                <a:moveTo>
                                  <a:pt x="0" y="0"/>
                                </a:moveTo>
                                <a:lnTo>
                                  <a:pt x="547" y="0"/>
                                </a:lnTo>
                                <a:moveTo>
                                  <a:pt x="777" y="0"/>
                                </a:moveTo>
                                <a:lnTo>
                                  <a:pt x="6636"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1293639" name="AutoShape 125"/>
                        <wps:cNvSpPr>
                          <a:spLocks/>
                        </wps:cNvSpPr>
                        <wps:spPr bwMode="auto">
                          <a:xfrm>
                            <a:off x="3177" y="1350"/>
                            <a:ext cx="6636" cy="8"/>
                          </a:xfrm>
                          <a:custGeom>
                            <a:avLst/>
                            <a:gdLst>
                              <a:gd name="T0" fmla="+- 0 3178 3178"/>
                              <a:gd name="T1" fmla="*/ T0 w 6636"/>
                              <a:gd name="T2" fmla="+- 0 1357 1350"/>
                              <a:gd name="T3" fmla="*/ 1357 h 8"/>
                              <a:gd name="T4" fmla="+- 0 9814 3178"/>
                              <a:gd name="T5" fmla="*/ T4 w 6636"/>
                              <a:gd name="T6" fmla="+- 0 1357 1350"/>
                              <a:gd name="T7" fmla="*/ 1357 h 8"/>
                              <a:gd name="T8" fmla="+- 0 3178 3178"/>
                              <a:gd name="T9" fmla="*/ T8 w 6636"/>
                              <a:gd name="T10" fmla="+- 0 1350 1350"/>
                              <a:gd name="T11" fmla="*/ 1350 h 8"/>
                              <a:gd name="T12" fmla="+- 0 9814 3178"/>
                              <a:gd name="T13" fmla="*/ T12 w 6636"/>
                              <a:gd name="T14" fmla="+- 0 1350 1350"/>
                              <a:gd name="T15" fmla="*/ 1350 h 8"/>
                            </a:gdLst>
                            <a:ahLst/>
                            <a:cxnLst>
                              <a:cxn ang="0">
                                <a:pos x="T1" y="T3"/>
                              </a:cxn>
                              <a:cxn ang="0">
                                <a:pos x="T5" y="T7"/>
                              </a:cxn>
                              <a:cxn ang="0">
                                <a:pos x="T9" y="T11"/>
                              </a:cxn>
                              <a:cxn ang="0">
                                <a:pos x="T13" y="T15"/>
                              </a:cxn>
                            </a:cxnLst>
                            <a:rect l="0" t="0" r="r" b="b"/>
                            <a:pathLst>
                              <a:path w="6636" h="8">
                                <a:moveTo>
                                  <a:pt x="0" y="7"/>
                                </a:moveTo>
                                <a:lnTo>
                                  <a:pt x="6636" y="7"/>
                                </a:lnTo>
                                <a:moveTo>
                                  <a:pt x="0" y="0"/>
                                </a:moveTo>
                                <a:lnTo>
                                  <a:pt x="6636" y="0"/>
                                </a:lnTo>
                              </a:path>
                            </a:pathLst>
                          </a:custGeom>
                          <a:noFill/>
                          <a:ln w="4572">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505540" name="Rectangle 126"/>
                        <wps:cNvSpPr>
                          <a:spLocks noChangeArrowheads="1"/>
                        </wps:cNvSpPr>
                        <wps:spPr bwMode="auto">
                          <a:xfrm>
                            <a:off x="3724" y="1353"/>
                            <a:ext cx="231" cy="1877"/>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094148" name="AutoShape 127"/>
                        <wps:cNvSpPr>
                          <a:spLocks/>
                        </wps:cNvSpPr>
                        <wps:spPr bwMode="auto">
                          <a:xfrm>
                            <a:off x="5282" y="2914"/>
                            <a:ext cx="4532" cy="8"/>
                          </a:xfrm>
                          <a:custGeom>
                            <a:avLst/>
                            <a:gdLst>
                              <a:gd name="T0" fmla="+- 0 5282 5282"/>
                              <a:gd name="T1" fmla="*/ T0 w 4532"/>
                              <a:gd name="T2" fmla="+- 0 2922 2915"/>
                              <a:gd name="T3" fmla="*/ 2922 h 8"/>
                              <a:gd name="T4" fmla="+- 0 9814 5282"/>
                              <a:gd name="T5" fmla="*/ T4 w 4532"/>
                              <a:gd name="T6" fmla="+- 0 2922 2915"/>
                              <a:gd name="T7" fmla="*/ 2922 h 8"/>
                              <a:gd name="T8" fmla="+- 0 5282 5282"/>
                              <a:gd name="T9" fmla="*/ T8 w 4532"/>
                              <a:gd name="T10" fmla="+- 0 2915 2915"/>
                              <a:gd name="T11" fmla="*/ 2915 h 8"/>
                              <a:gd name="T12" fmla="+- 0 9814 5282"/>
                              <a:gd name="T13" fmla="*/ T12 w 4532"/>
                              <a:gd name="T14" fmla="+- 0 2915 2915"/>
                              <a:gd name="T15" fmla="*/ 2915 h 8"/>
                            </a:gdLst>
                            <a:ahLst/>
                            <a:cxnLst>
                              <a:cxn ang="0">
                                <a:pos x="T1" y="T3"/>
                              </a:cxn>
                              <a:cxn ang="0">
                                <a:pos x="T5" y="T7"/>
                              </a:cxn>
                              <a:cxn ang="0">
                                <a:pos x="T9" y="T11"/>
                              </a:cxn>
                              <a:cxn ang="0">
                                <a:pos x="T13" y="T15"/>
                              </a:cxn>
                            </a:cxnLst>
                            <a:rect l="0" t="0" r="r" b="b"/>
                            <a:pathLst>
                              <a:path w="4532" h="8">
                                <a:moveTo>
                                  <a:pt x="0" y="7"/>
                                </a:moveTo>
                                <a:lnTo>
                                  <a:pt x="4532" y="7"/>
                                </a:lnTo>
                                <a:moveTo>
                                  <a:pt x="0" y="0"/>
                                </a:moveTo>
                                <a:lnTo>
                                  <a:pt x="4532" y="0"/>
                                </a:lnTo>
                              </a:path>
                            </a:pathLst>
                          </a:custGeom>
                          <a:noFill/>
                          <a:ln w="4572">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10013" name="Line 128"/>
                        <wps:cNvCnPr>
                          <a:cxnSpLocks noChangeShapeType="1"/>
                        </wps:cNvCnPr>
                        <wps:spPr bwMode="auto">
                          <a:xfrm>
                            <a:off x="5282" y="2604"/>
                            <a:ext cx="4532"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2025993218" name="AutoShape 129"/>
                        <wps:cNvSpPr>
                          <a:spLocks/>
                        </wps:cNvSpPr>
                        <wps:spPr bwMode="auto">
                          <a:xfrm>
                            <a:off x="5052" y="2479"/>
                            <a:ext cx="4212" cy="752"/>
                          </a:xfrm>
                          <a:custGeom>
                            <a:avLst/>
                            <a:gdLst>
                              <a:gd name="T0" fmla="+- 0 5282 5052"/>
                              <a:gd name="T1" fmla="*/ T0 w 4212"/>
                              <a:gd name="T2" fmla="+- 0 2479 2479"/>
                              <a:gd name="T3" fmla="*/ 2479 h 752"/>
                              <a:gd name="T4" fmla="+- 0 5052 5052"/>
                              <a:gd name="T5" fmla="*/ T4 w 4212"/>
                              <a:gd name="T6" fmla="+- 0 2479 2479"/>
                              <a:gd name="T7" fmla="*/ 2479 h 752"/>
                              <a:gd name="T8" fmla="+- 0 5052 5052"/>
                              <a:gd name="T9" fmla="*/ T8 w 4212"/>
                              <a:gd name="T10" fmla="+- 0 3231 2479"/>
                              <a:gd name="T11" fmla="*/ 3231 h 752"/>
                              <a:gd name="T12" fmla="+- 0 5282 5052"/>
                              <a:gd name="T13" fmla="*/ T12 w 4212"/>
                              <a:gd name="T14" fmla="+- 0 3231 2479"/>
                              <a:gd name="T15" fmla="*/ 3231 h 752"/>
                              <a:gd name="T16" fmla="+- 0 5282 5052"/>
                              <a:gd name="T17" fmla="*/ T16 w 4212"/>
                              <a:gd name="T18" fmla="+- 0 2479 2479"/>
                              <a:gd name="T19" fmla="*/ 2479 h 752"/>
                              <a:gd name="T20" fmla="+- 0 6610 5052"/>
                              <a:gd name="T21" fmla="*/ T20 w 4212"/>
                              <a:gd name="T22" fmla="+- 0 2919 2479"/>
                              <a:gd name="T23" fmla="*/ 2919 h 752"/>
                              <a:gd name="T24" fmla="+- 0 6379 5052"/>
                              <a:gd name="T25" fmla="*/ T24 w 4212"/>
                              <a:gd name="T26" fmla="+- 0 2919 2479"/>
                              <a:gd name="T27" fmla="*/ 2919 h 752"/>
                              <a:gd name="T28" fmla="+- 0 6379 5052"/>
                              <a:gd name="T29" fmla="*/ T28 w 4212"/>
                              <a:gd name="T30" fmla="+- 0 3231 2479"/>
                              <a:gd name="T31" fmla="*/ 3231 h 752"/>
                              <a:gd name="T32" fmla="+- 0 6610 5052"/>
                              <a:gd name="T33" fmla="*/ T32 w 4212"/>
                              <a:gd name="T34" fmla="+- 0 3231 2479"/>
                              <a:gd name="T35" fmla="*/ 3231 h 752"/>
                              <a:gd name="T36" fmla="+- 0 6610 5052"/>
                              <a:gd name="T37" fmla="*/ T36 w 4212"/>
                              <a:gd name="T38" fmla="+- 0 2919 2479"/>
                              <a:gd name="T39" fmla="*/ 2919 h 752"/>
                              <a:gd name="T40" fmla="+- 0 9264 5052"/>
                              <a:gd name="T41" fmla="*/ T40 w 4212"/>
                              <a:gd name="T42" fmla="+- 0 3043 2479"/>
                              <a:gd name="T43" fmla="*/ 3043 h 752"/>
                              <a:gd name="T44" fmla="+- 0 9034 5052"/>
                              <a:gd name="T45" fmla="*/ T44 w 4212"/>
                              <a:gd name="T46" fmla="+- 0 3043 2479"/>
                              <a:gd name="T47" fmla="*/ 3043 h 752"/>
                              <a:gd name="T48" fmla="+- 0 9034 5052"/>
                              <a:gd name="T49" fmla="*/ T48 w 4212"/>
                              <a:gd name="T50" fmla="+- 0 3231 2479"/>
                              <a:gd name="T51" fmla="*/ 3231 h 752"/>
                              <a:gd name="T52" fmla="+- 0 9264 5052"/>
                              <a:gd name="T53" fmla="*/ T52 w 4212"/>
                              <a:gd name="T54" fmla="+- 0 3231 2479"/>
                              <a:gd name="T55" fmla="*/ 3231 h 752"/>
                              <a:gd name="T56" fmla="+- 0 9264 5052"/>
                              <a:gd name="T57" fmla="*/ T56 w 4212"/>
                              <a:gd name="T58" fmla="+- 0 3043 2479"/>
                              <a:gd name="T59" fmla="*/ 3043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12" h="752">
                                <a:moveTo>
                                  <a:pt x="230" y="0"/>
                                </a:moveTo>
                                <a:lnTo>
                                  <a:pt x="0" y="0"/>
                                </a:lnTo>
                                <a:lnTo>
                                  <a:pt x="0" y="752"/>
                                </a:lnTo>
                                <a:lnTo>
                                  <a:pt x="230" y="752"/>
                                </a:lnTo>
                                <a:lnTo>
                                  <a:pt x="230" y="0"/>
                                </a:lnTo>
                                <a:close/>
                                <a:moveTo>
                                  <a:pt x="1558" y="440"/>
                                </a:moveTo>
                                <a:lnTo>
                                  <a:pt x="1327" y="440"/>
                                </a:lnTo>
                                <a:lnTo>
                                  <a:pt x="1327" y="752"/>
                                </a:lnTo>
                                <a:lnTo>
                                  <a:pt x="1558" y="752"/>
                                </a:lnTo>
                                <a:lnTo>
                                  <a:pt x="1558" y="440"/>
                                </a:lnTo>
                                <a:close/>
                                <a:moveTo>
                                  <a:pt x="4212" y="564"/>
                                </a:moveTo>
                                <a:lnTo>
                                  <a:pt x="3982" y="564"/>
                                </a:lnTo>
                                <a:lnTo>
                                  <a:pt x="3982" y="752"/>
                                </a:lnTo>
                                <a:lnTo>
                                  <a:pt x="4212" y="752"/>
                                </a:lnTo>
                                <a:lnTo>
                                  <a:pt x="4212" y="564"/>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992872" name="AutoShape 130"/>
                        <wps:cNvSpPr>
                          <a:spLocks/>
                        </wps:cNvSpPr>
                        <wps:spPr bwMode="auto">
                          <a:xfrm>
                            <a:off x="3177" y="1039"/>
                            <a:ext cx="6636" cy="2192"/>
                          </a:xfrm>
                          <a:custGeom>
                            <a:avLst/>
                            <a:gdLst>
                              <a:gd name="T0" fmla="+- 0 3178 3178"/>
                              <a:gd name="T1" fmla="*/ T0 w 6636"/>
                              <a:gd name="T2" fmla="+- 0 3231 1039"/>
                              <a:gd name="T3" fmla="*/ 3231 h 2192"/>
                              <a:gd name="T4" fmla="+- 0 9814 3178"/>
                              <a:gd name="T5" fmla="*/ T4 w 6636"/>
                              <a:gd name="T6" fmla="+- 0 3231 1039"/>
                              <a:gd name="T7" fmla="*/ 3231 h 2192"/>
                              <a:gd name="T8" fmla="+- 0 3178 3178"/>
                              <a:gd name="T9" fmla="*/ T8 w 6636"/>
                              <a:gd name="T10" fmla="+- 0 1039 1039"/>
                              <a:gd name="T11" fmla="*/ 1039 h 2192"/>
                              <a:gd name="T12" fmla="+- 0 9814 3178"/>
                              <a:gd name="T13" fmla="*/ T12 w 6636"/>
                              <a:gd name="T14" fmla="+- 0 1039 1039"/>
                              <a:gd name="T15" fmla="*/ 1039 h 2192"/>
                            </a:gdLst>
                            <a:ahLst/>
                            <a:cxnLst>
                              <a:cxn ang="0">
                                <a:pos x="T1" y="T3"/>
                              </a:cxn>
                              <a:cxn ang="0">
                                <a:pos x="T5" y="T7"/>
                              </a:cxn>
                              <a:cxn ang="0">
                                <a:pos x="T9" y="T11"/>
                              </a:cxn>
                              <a:cxn ang="0">
                                <a:pos x="T13" y="T15"/>
                              </a:cxn>
                            </a:cxnLst>
                            <a:rect l="0" t="0" r="r" b="b"/>
                            <a:pathLst>
                              <a:path w="6636" h="2192">
                                <a:moveTo>
                                  <a:pt x="0" y="2192"/>
                                </a:moveTo>
                                <a:lnTo>
                                  <a:pt x="6636" y="2192"/>
                                </a:lnTo>
                                <a:moveTo>
                                  <a:pt x="0" y="0"/>
                                </a:moveTo>
                                <a:lnTo>
                                  <a:pt x="6636"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423533" name="Rectangle 131"/>
                        <wps:cNvSpPr>
                          <a:spLocks noChangeArrowheads="1"/>
                        </wps:cNvSpPr>
                        <wps:spPr bwMode="auto">
                          <a:xfrm>
                            <a:off x="5918" y="3813"/>
                            <a:ext cx="99" cy="101"/>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998097" name="Rectangle 132"/>
                        <wps:cNvSpPr>
                          <a:spLocks noChangeArrowheads="1"/>
                        </wps:cNvSpPr>
                        <wps:spPr bwMode="auto">
                          <a:xfrm>
                            <a:off x="2698" y="297"/>
                            <a:ext cx="7335" cy="385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0925" name="Text Box 133"/>
                        <wps:cNvSpPr txBox="1">
                          <a:spLocks noChangeArrowheads="1"/>
                        </wps:cNvSpPr>
                        <wps:spPr bwMode="auto">
                          <a:xfrm>
                            <a:off x="3851" y="504"/>
                            <a:ext cx="505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91ED" w14:textId="2A024D25" w:rsidR="00F46BC9" w:rsidRDefault="00F46BC9" w:rsidP="001E0052">
                              <w:pPr>
                                <w:spacing w:line="281" w:lineRule="exact"/>
                                <w:rPr>
                                  <w:rFonts w:ascii="Calibri"/>
                                  <w:b/>
                                  <w:sz w:val="28"/>
                                </w:rPr>
                              </w:pPr>
                              <w:r>
                                <w:rPr>
                                  <w:rFonts w:ascii="Calibri"/>
                                  <w:b/>
                                  <w:color w:val="585858"/>
                                  <w:spacing w:val="-3"/>
                                  <w:sz w:val="28"/>
                                </w:rPr>
                                <w:t>EMPLOYEE</w:t>
                              </w:r>
                              <w:r>
                                <w:rPr>
                                  <w:rFonts w:ascii="Calibri"/>
                                  <w:b/>
                                  <w:color w:val="585858"/>
                                  <w:spacing w:val="-10"/>
                                  <w:sz w:val="28"/>
                                </w:rPr>
                                <w:t xml:space="preserve"> </w:t>
                              </w:r>
                              <w:r>
                                <w:rPr>
                                  <w:rFonts w:ascii="Calibri"/>
                                  <w:b/>
                                  <w:color w:val="585858"/>
                                  <w:spacing w:val="-2"/>
                                  <w:sz w:val="28"/>
                                </w:rPr>
                                <w:t>AWARENESS</w:t>
                              </w:r>
                              <w:r>
                                <w:rPr>
                                  <w:rFonts w:ascii="Calibri"/>
                                  <w:b/>
                                  <w:color w:val="585858"/>
                                  <w:spacing w:val="-13"/>
                                  <w:sz w:val="28"/>
                                </w:rPr>
                                <w:t xml:space="preserve"> </w:t>
                              </w:r>
                              <w:r>
                                <w:rPr>
                                  <w:rFonts w:ascii="Calibri"/>
                                  <w:b/>
                                  <w:color w:val="585858"/>
                                  <w:spacing w:val="-2"/>
                                  <w:sz w:val="28"/>
                                </w:rPr>
                                <w:t>AND</w:t>
                              </w:r>
                              <w:r>
                                <w:rPr>
                                  <w:rFonts w:ascii="Calibri"/>
                                  <w:b/>
                                  <w:color w:val="585858"/>
                                  <w:spacing w:val="-10"/>
                                  <w:sz w:val="28"/>
                                </w:rPr>
                                <w:t xml:space="preserve"> </w:t>
                              </w:r>
                              <w:r>
                                <w:rPr>
                                  <w:rFonts w:ascii="Calibri"/>
                                  <w:b/>
                                  <w:color w:val="585858"/>
                                  <w:spacing w:val="-2"/>
                                  <w:sz w:val="28"/>
                                </w:rPr>
                                <w:t>PARTICIPATION</w:t>
                              </w:r>
                            </w:p>
                          </w:txbxContent>
                        </wps:txbx>
                        <wps:bodyPr rot="0" vert="horz" wrap="square" lIns="0" tIns="0" rIns="0" bIns="0" anchor="t" anchorCtr="0" upright="1">
                          <a:noAutofit/>
                        </wps:bodyPr>
                      </wps:wsp>
                      <wps:wsp>
                        <wps:cNvPr id="803693243" name="Text Box 134"/>
                        <wps:cNvSpPr txBox="1">
                          <a:spLocks noChangeArrowheads="1"/>
                        </wps:cNvSpPr>
                        <wps:spPr bwMode="auto">
                          <a:xfrm>
                            <a:off x="2829" y="956"/>
                            <a:ext cx="203" cy="2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F476" w14:textId="77777777" w:rsidR="00F46BC9" w:rsidRDefault="00F46BC9" w:rsidP="001E0052">
                              <w:pPr>
                                <w:spacing w:line="183" w:lineRule="exact"/>
                                <w:rPr>
                                  <w:rFonts w:ascii="Calibri"/>
                                  <w:sz w:val="18"/>
                                </w:rPr>
                              </w:pPr>
                              <w:r>
                                <w:rPr>
                                  <w:rFonts w:ascii="Calibri"/>
                                  <w:color w:val="585858"/>
                                  <w:sz w:val="18"/>
                                </w:rPr>
                                <w:t>70</w:t>
                              </w:r>
                            </w:p>
                            <w:p w14:paraId="2BB811A9" w14:textId="77777777" w:rsidR="00F46BC9" w:rsidRDefault="00F46BC9" w:rsidP="001E0052">
                              <w:pPr>
                                <w:spacing w:before="93"/>
                                <w:rPr>
                                  <w:rFonts w:ascii="Calibri"/>
                                  <w:sz w:val="18"/>
                                </w:rPr>
                              </w:pPr>
                              <w:r>
                                <w:rPr>
                                  <w:rFonts w:ascii="Calibri"/>
                                  <w:color w:val="585858"/>
                                  <w:sz w:val="18"/>
                                </w:rPr>
                                <w:t>60</w:t>
                              </w:r>
                            </w:p>
                            <w:p w14:paraId="4F8A3C1D" w14:textId="77777777" w:rsidR="00F46BC9" w:rsidRDefault="00F46BC9" w:rsidP="001E0052">
                              <w:pPr>
                                <w:spacing w:before="94"/>
                                <w:rPr>
                                  <w:rFonts w:ascii="Calibri"/>
                                  <w:sz w:val="18"/>
                                </w:rPr>
                              </w:pPr>
                              <w:r>
                                <w:rPr>
                                  <w:rFonts w:ascii="Calibri"/>
                                  <w:color w:val="585858"/>
                                  <w:sz w:val="18"/>
                                </w:rPr>
                                <w:t>50</w:t>
                              </w:r>
                            </w:p>
                            <w:p w14:paraId="0530F576" w14:textId="77777777" w:rsidR="00F46BC9" w:rsidRDefault="00F46BC9" w:rsidP="001E0052">
                              <w:pPr>
                                <w:spacing w:before="93"/>
                                <w:rPr>
                                  <w:rFonts w:ascii="Calibri"/>
                                  <w:sz w:val="18"/>
                                </w:rPr>
                              </w:pPr>
                              <w:r>
                                <w:rPr>
                                  <w:rFonts w:ascii="Calibri"/>
                                  <w:color w:val="585858"/>
                                  <w:sz w:val="18"/>
                                </w:rPr>
                                <w:t>40</w:t>
                              </w:r>
                            </w:p>
                            <w:p w14:paraId="424569F0" w14:textId="77777777" w:rsidR="00F46BC9" w:rsidRDefault="00F46BC9" w:rsidP="001E0052">
                              <w:pPr>
                                <w:spacing w:before="94"/>
                                <w:rPr>
                                  <w:rFonts w:ascii="Calibri"/>
                                  <w:sz w:val="18"/>
                                </w:rPr>
                              </w:pPr>
                              <w:r>
                                <w:rPr>
                                  <w:rFonts w:ascii="Calibri"/>
                                  <w:color w:val="585858"/>
                                  <w:sz w:val="18"/>
                                </w:rPr>
                                <w:t>30</w:t>
                              </w:r>
                            </w:p>
                            <w:p w14:paraId="7BFDED42" w14:textId="77777777" w:rsidR="00F46BC9" w:rsidRDefault="00F46BC9" w:rsidP="001E0052">
                              <w:pPr>
                                <w:spacing w:before="93"/>
                                <w:rPr>
                                  <w:rFonts w:ascii="Calibri"/>
                                  <w:sz w:val="18"/>
                                </w:rPr>
                              </w:pPr>
                              <w:r>
                                <w:rPr>
                                  <w:rFonts w:ascii="Calibri"/>
                                  <w:color w:val="585858"/>
                                  <w:sz w:val="18"/>
                                </w:rPr>
                                <w:t>20</w:t>
                              </w:r>
                            </w:p>
                            <w:p w14:paraId="5783EB58" w14:textId="77777777" w:rsidR="00F46BC9" w:rsidRDefault="00F46BC9" w:rsidP="001E0052">
                              <w:pPr>
                                <w:spacing w:before="94"/>
                                <w:rPr>
                                  <w:rFonts w:ascii="Calibri"/>
                                  <w:sz w:val="18"/>
                                </w:rPr>
                              </w:pPr>
                              <w:r>
                                <w:rPr>
                                  <w:rFonts w:ascii="Calibri"/>
                                  <w:color w:val="585858"/>
                                  <w:sz w:val="18"/>
                                </w:rPr>
                                <w:t>10</w:t>
                              </w:r>
                            </w:p>
                            <w:p w14:paraId="7AE87E3C" w14:textId="77777777" w:rsidR="00F46BC9" w:rsidRDefault="00F46BC9" w:rsidP="001E0052">
                              <w:pPr>
                                <w:spacing w:before="93"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283975569" name="Text Box 135"/>
                        <wps:cNvSpPr txBox="1">
                          <a:spLocks noChangeArrowheads="1"/>
                        </wps:cNvSpPr>
                        <wps:spPr bwMode="auto">
                          <a:xfrm>
                            <a:off x="3314" y="3382"/>
                            <a:ext cx="107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B9E2" w14:textId="77777777" w:rsidR="00F46BC9" w:rsidRDefault="00F46BC9" w:rsidP="001E0052">
                              <w:pPr>
                                <w:spacing w:line="180" w:lineRule="exact"/>
                                <w:rPr>
                                  <w:rFonts w:ascii="Calibri"/>
                                  <w:sz w:val="18"/>
                                </w:rPr>
                              </w:pPr>
                              <w:r>
                                <w:rPr>
                                  <w:rFonts w:ascii="Calibri"/>
                                  <w:color w:val="585858"/>
                                  <w:sz w:val="18"/>
                                </w:rPr>
                                <w:t>Strongly</w:t>
                              </w:r>
                              <w:r>
                                <w:rPr>
                                  <w:rFonts w:ascii="Calibri"/>
                                  <w:color w:val="585858"/>
                                  <w:spacing w:val="-3"/>
                                  <w:sz w:val="18"/>
                                </w:rPr>
                                <w:t xml:space="preserve"> </w:t>
                              </w:r>
                              <w:r>
                                <w:rPr>
                                  <w:rFonts w:ascii="Calibri"/>
                                  <w:color w:val="585858"/>
                                  <w:sz w:val="18"/>
                                </w:rPr>
                                <w:t>agree</w:t>
                              </w:r>
                            </w:p>
                          </w:txbxContent>
                        </wps:txbx>
                        <wps:bodyPr rot="0" vert="horz" wrap="square" lIns="0" tIns="0" rIns="0" bIns="0" anchor="t" anchorCtr="0" upright="1">
                          <a:noAutofit/>
                        </wps:bodyPr>
                      </wps:wsp>
                      <wps:wsp>
                        <wps:cNvPr id="966130741" name="Text Box 136"/>
                        <wps:cNvSpPr txBox="1">
                          <a:spLocks noChangeArrowheads="1"/>
                        </wps:cNvSpPr>
                        <wps:spPr bwMode="auto">
                          <a:xfrm>
                            <a:off x="4954" y="3382"/>
                            <a:ext cx="4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F721" w14:textId="77777777" w:rsidR="00F46BC9" w:rsidRDefault="00F46BC9" w:rsidP="001E0052">
                              <w:pPr>
                                <w:spacing w:line="180" w:lineRule="exact"/>
                                <w:rPr>
                                  <w:rFonts w:ascii="Calibri"/>
                                  <w:sz w:val="18"/>
                                </w:rPr>
                              </w:pPr>
                              <w:r>
                                <w:rPr>
                                  <w:rFonts w:ascii="Calibri"/>
                                  <w:color w:val="585858"/>
                                  <w:sz w:val="18"/>
                                </w:rPr>
                                <w:t>Agree</w:t>
                              </w:r>
                            </w:p>
                          </w:txbxContent>
                        </wps:txbx>
                        <wps:bodyPr rot="0" vert="horz" wrap="square" lIns="0" tIns="0" rIns="0" bIns="0" anchor="t" anchorCtr="0" upright="1">
                          <a:noAutofit/>
                        </wps:bodyPr>
                      </wps:wsp>
                      <wps:wsp>
                        <wps:cNvPr id="46976404" name="Text Box 137"/>
                        <wps:cNvSpPr txBox="1">
                          <a:spLocks noChangeArrowheads="1"/>
                        </wps:cNvSpPr>
                        <wps:spPr bwMode="auto">
                          <a:xfrm>
                            <a:off x="6221" y="3382"/>
                            <a:ext cx="5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799A3" w14:textId="77777777" w:rsidR="00F46BC9" w:rsidRDefault="00F46BC9" w:rsidP="001E0052">
                              <w:pPr>
                                <w:spacing w:line="180" w:lineRule="exact"/>
                                <w:rPr>
                                  <w:rFonts w:ascii="Calibri"/>
                                  <w:sz w:val="18"/>
                                </w:rPr>
                              </w:pPr>
                              <w:r>
                                <w:rPr>
                                  <w:rFonts w:ascii="Calibri"/>
                                  <w:color w:val="585858"/>
                                  <w:sz w:val="18"/>
                                </w:rPr>
                                <w:t>Neutral</w:t>
                              </w:r>
                            </w:p>
                          </w:txbxContent>
                        </wps:txbx>
                        <wps:bodyPr rot="0" vert="horz" wrap="square" lIns="0" tIns="0" rIns="0" bIns="0" anchor="t" anchorCtr="0" upright="1">
                          <a:noAutofit/>
                        </wps:bodyPr>
                      </wps:wsp>
                      <wps:wsp>
                        <wps:cNvPr id="837154433" name="Text Box 138"/>
                        <wps:cNvSpPr txBox="1">
                          <a:spLocks noChangeArrowheads="1"/>
                        </wps:cNvSpPr>
                        <wps:spPr bwMode="auto">
                          <a:xfrm>
                            <a:off x="7192" y="3382"/>
                            <a:ext cx="229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DC43A" w14:textId="77777777" w:rsidR="00F46BC9" w:rsidRDefault="00F46BC9" w:rsidP="001E0052">
                              <w:pPr>
                                <w:tabs>
                                  <w:tab w:val="left" w:pos="1641"/>
                                </w:tabs>
                                <w:spacing w:line="180" w:lineRule="exact"/>
                                <w:rPr>
                                  <w:rFonts w:ascii="Calibri"/>
                                  <w:sz w:val="18"/>
                                </w:rPr>
                              </w:pPr>
                              <w:r>
                                <w:rPr>
                                  <w:rFonts w:ascii="Calibri"/>
                                  <w:color w:val="585858"/>
                                  <w:sz w:val="18"/>
                                </w:rPr>
                                <w:t>Strongly</w:t>
                              </w:r>
                              <w:r>
                                <w:rPr>
                                  <w:rFonts w:ascii="Calibri"/>
                                  <w:color w:val="585858"/>
                                  <w:spacing w:val="-2"/>
                                  <w:sz w:val="18"/>
                                </w:rPr>
                                <w:t xml:space="preserve"> </w:t>
                              </w:r>
                              <w:r>
                                <w:rPr>
                                  <w:rFonts w:ascii="Calibri"/>
                                  <w:color w:val="585858"/>
                                  <w:sz w:val="18"/>
                                </w:rPr>
                                <w:t>disagree</w:t>
                              </w:r>
                              <w:r>
                                <w:rPr>
                                  <w:rFonts w:ascii="Calibri"/>
                                  <w:color w:val="585858"/>
                                  <w:sz w:val="18"/>
                                </w:rPr>
                                <w:tab/>
                                <w:t>Disagree</w:t>
                              </w:r>
                            </w:p>
                          </w:txbxContent>
                        </wps:txbx>
                        <wps:bodyPr rot="0" vert="horz" wrap="square" lIns="0" tIns="0" rIns="0" bIns="0" anchor="t" anchorCtr="0" upright="1">
                          <a:noAutofit/>
                        </wps:bodyPr>
                      </wps:wsp>
                      <wps:wsp>
                        <wps:cNvPr id="1620126460" name="Text Box 139"/>
                        <wps:cNvSpPr txBox="1">
                          <a:spLocks noChangeArrowheads="1"/>
                        </wps:cNvSpPr>
                        <wps:spPr bwMode="auto">
                          <a:xfrm>
                            <a:off x="6060" y="3781"/>
                            <a:ext cx="8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DBFE3" w14:textId="77777777" w:rsidR="00F46BC9" w:rsidRDefault="00F46BC9" w:rsidP="001E0052">
                              <w:pPr>
                                <w:spacing w:line="180" w:lineRule="exact"/>
                                <w:rPr>
                                  <w:rFonts w:ascii="Calibri"/>
                                  <w:sz w:val="18"/>
                                </w:rPr>
                              </w:pPr>
                              <w:r>
                                <w:rPr>
                                  <w:rFonts w:ascii="Calibri"/>
                                  <w:color w:val="585858"/>
                                  <w:sz w:val="18"/>
                                </w:rPr>
                                <w:t>Percentage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2ABF7" id="Group 7" o:spid="_x0000_s1066" style="position:absolute;left:0;text-align:left;margin-left:121.4pt;margin-top:29.1pt;width:381.45pt;height:163.6pt;z-index:-251518976;mso-wrap-distance-left:0;mso-wrap-distance-right:0;mso-position-horizontal-relative:page" coordorigin="2691,290" coordsize="7350,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">
                <v:shape id="AutoShape 124" o:spid="_x0000_s1067" style="position:absolute;left:3177;top:1665;width:6636;height:1253;visibility:visible;mso-wrap-style:square;v-text-anchor:top" coordsize="6636,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" path="m,1253r547,m777,1253r1097,m,938r547,m777,938r1097,m,626r547,m777,626r5859,m,312r547,m777,312r5859,m,l547,m777,l6636,e" filled="f" strokecolor="#d9d9d9" strokeweight=".72pt">
                  <v:path arrowok="t" o:connecttype="custom" o:connectlocs="0,2919;547,2919;777,2919;1874,2919;0,2604;547,2604;777,2604;1874,2604;0,2292;547,2292;777,2292;6636,2292;0,1978;547,1978;777,1978;6636,1978;0,1666;547,1666;777,1666;6636,1666" o:connectangles="0,0,0,0,0,0,0,0,0,0,0,0,0,0,0,0,0,0,0,0"/>
                </v:shape>
                <v:shape id="AutoShape 125" o:spid="_x0000_s1068" style="position:absolute;left:3177;top:1350;width:6636;height:8;visibility:visible;mso-wrap-style:square;v-text-anchor:top" coordsize="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" path="m,7r6636,m,l6636,e" filled="f" strokecolor="#d9d9d9" strokeweight=".36pt">
                  <v:path arrowok="t" o:connecttype="custom" o:connectlocs="0,1357;6636,1357;0,1350;6636,1350" o:connectangles="0,0,0,0"/>
                </v:shape>
                <v:rect id="Rectangle 126" o:spid="_x0000_s1069" style="position:absolute;left:3724;top:1353;width:231;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" fillcolor="#1f4e79" stroked="f"/>
                <v:shape id="AutoShape 127" o:spid="_x0000_s1070" style="position:absolute;left:5282;top:2914;width:4532;height:8;visibility:visible;mso-wrap-style:square;v-text-anchor:top" coordsize="4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" path="m,7r4532,m,l4532,e" filled="f" strokecolor="#d9d9d9" strokeweight=".36pt">
                  <v:path arrowok="t" o:connecttype="custom" o:connectlocs="0,2922;4532,2922;0,2915;4532,2915" o:connectangles="0,0,0,0"/>
                </v:shape>
                <v:line id="Line 128" o:spid="_x0000_s1071" style="position:absolute;visibility:visible;mso-wrap-style:square" from="5282,2604" to="9814,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" strokecolor="#d9d9d9" strokeweight=".72pt"/>
                <v:shape id="AutoShape 129" o:spid="_x0000_s1072" style="position:absolute;left:5052;top:2479;width:4212;height:752;visibility:visible;mso-wrap-style:square;v-text-anchor:top" coordsize="42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" path="m230,l,,,752r230,l230,xm1558,440r-231,l1327,752r231,l1558,440xm4212,564r-230,l3982,752r230,l4212,564xe" fillcolor="#1f4e79" stroked="f">
                  <v:path arrowok="t" o:connecttype="custom" o:connectlocs="230,2479;0,2479;0,3231;230,3231;230,2479;1558,2919;1327,2919;1327,3231;1558,3231;1558,2919;4212,3043;3982,3043;3982,3231;4212,3231;4212,3043" o:connectangles="0,0,0,0,0,0,0,0,0,0,0,0,0,0,0"/>
                </v:shape>
                <v:shape id="AutoShape 130" o:spid="_x0000_s1073" style="position:absolute;left:3177;top:1039;width:6636;height:2192;visibility:visible;mso-wrap-style:square;v-text-anchor:top" coordsize="6636,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" path="m,2192r6636,m,l6636,e" filled="f" strokecolor="#d9d9d9" strokeweight=".72pt">
                  <v:path arrowok="t" o:connecttype="custom" o:connectlocs="0,3231;6636,3231;0,1039;6636,1039" o:connectangles="0,0,0,0"/>
                </v:shape>
                <v:rect id="Rectangle 131" o:spid="_x0000_s1074" style="position:absolute;left:5918;top:381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" fillcolor="#1f4e79" stroked="f"/>
                <v:rect id="Rectangle 132" o:spid="_x0000_s1075" style="position:absolute;left:2698;top:297;width:7335;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" filled="f" strokecolor="#d9d9d9"/>
                <v:shape id="Text Box 133" o:spid="_x0000_s1076" type="#_x0000_t202" style="position:absolute;left:3851;top:504;width:505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" filled="f" stroked="f">
                  <v:textbox inset="0,0,0,0">
                    <w:txbxContent>
                      <w:p w14:paraId="0A4F91ED" w14:textId="2A024D25" w:rsidR="00F46BC9" w:rsidRDefault="00F46BC9" w:rsidP="001E0052">
                        <w:pPr>
                          <w:spacing w:line="281" w:lineRule="exact"/>
                          <w:rPr>
                            <w:rFonts w:ascii="Calibri"/>
                            <w:b/>
                            <w:sz w:val="28"/>
                          </w:rPr>
                        </w:pPr>
                        <w:r>
                          <w:rPr>
                            <w:rFonts w:ascii="Calibri"/>
                            <w:b/>
                            <w:color w:val="585858"/>
                            <w:spacing w:val="-3"/>
                            <w:sz w:val="28"/>
                          </w:rPr>
                          <w:t>EMPLOYEE</w:t>
                        </w:r>
                        <w:r>
                          <w:rPr>
                            <w:rFonts w:ascii="Calibri"/>
                            <w:b/>
                            <w:color w:val="585858"/>
                            <w:spacing w:val="-10"/>
                            <w:sz w:val="28"/>
                          </w:rPr>
                          <w:t xml:space="preserve"> </w:t>
                        </w:r>
                        <w:r>
                          <w:rPr>
                            <w:rFonts w:ascii="Calibri"/>
                            <w:b/>
                            <w:color w:val="585858"/>
                            <w:spacing w:val="-2"/>
                            <w:sz w:val="28"/>
                          </w:rPr>
                          <w:t>AWARENESS</w:t>
                        </w:r>
                        <w:r>
                          <w:rPr>
                            <w:rFonts w:ascii="Calibri"/>
                            <w:b/>
                            <w:color w:val="585858"/>
                            <w:spacing w:val="-13"/>
                            <w:sz w:val="28"/>
                          </w:rPr>
                          <w:t xml:space="preserve"> </w:t>
                        </w:r>
                        <w:r>
                          <w:rPr>
                            <w:rFonts w:ascii="Calibri"/>
                            <w:b/>
                            <w:color w:val="585858"/>
                            <w:spacing w:val="-2"/>
                            <w:sz w:val="28"/>
                          </w:rPr>
                          <w:t>AND</w:t>
                        </w:r>
                        <w:r>
                          <w:rPr>
                            <w:rFonts w:ascii="Calibri"/>
                            <w:b/>
                            <w:color w:val="585858"/>
                            <w:spacing w:val="-10"/>
                            <w:sz w:val="28"/>
                          </w:rPr>
                          <w:t xml:space="preserve"> </w:t>
                        </w:r>
                        <w:r>
                          <w:rPr>
                            <w:rFonts w:ascii="Calibri"/>
                            <w:b/>
                            <w:color w:val="585858"/>
                            <w:spacing w:val="-2"/>
                            <w:sz w:val="28"/>
                          </w:rPr>
                          <w:t>PARTICIPATION</w:t>
                        </w:r>
                      </w:p>
                    </w:txbxContent>
                  </v:textbox>
                </v:shape>
                <v:shape id="Text Box 134" o:spid="_x0000_s1077" type="#_x0000_t202" style="position:absolute;left:2829;top:956;width:203;height:2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" filled="f" stroked="f">
                  <v:textbox inset="0,0,0,0">
                    <w:txbxContent>
                      <w:p w14:paraId="299DF476" w14:textId="77777777" w:rsidR="00F46BC9" w:rsidRDefault="00F46BC9" w:rsidP="001E0052">
                        <w:pPr>
                          <w:spacing w:line="183" w:lineRule="exact"/>
                          <w:rPr>
                            <w:rFonts w:ascii="Calibri"/>
                            <w:sz w:val="18"/>
                          </w:rPr>
                        </w:pPr>
                        <w:r>
                          <w:rPr>
                            <w:rFonts w:ascii="Calibri"/>
                            <w:color w:val="585858"/>
                            <w:sz w:val="18"/>
                          </w:rPr>
                          <w:t>70</w:t>
                        </w:r>
                      </w:p>
                      <w:p w14:paraId="2BB811A9" w14:textId="77777777" w:rsidR="00F46BC9" w:rsidRDefault="00F46BC9" w:rsidP="001E0052">
                        <w:pPr>
                          <w:spacing w:before="93"/>
                          <w:rPr>
                            <w:rFonts w:ascii="Calibri"/>
                            <w:sz w:val="18"/>
                          </w:rPr>
                        </w:pPr>
                        <w:r>
                          <w:rPr>
                            <w:rFonts w:ascii="Calibri"/>
                            <w:color w:val="585858"/>
                            <w:sz w:val="18"/>
                          </w:rPr>
                          <w:t>60</w:t>
                        </w:r>
                      </w:p>
                      <w:p w14:paraId="4F8A3C1D" w14:textId="77777777" w:rsidR="00F46BC9" w:rsidRDefault="00F46BC9" w:rsidP="001E0052">
                        <w:pPr>
                          <w:spacing w:before="94"/>
                          <w:rPr>
                            <w:rFonts w:ascii="Calibri"/>
                            <w:sz w:val="18"/>
                          </w:rPr>
                        </w:pPr>
                        <w:r>
                          <w:rPr>
                            <w:rFonts w:ascii="Calibri"/>
                            <w:color w:val="585858"/>
                            <w:sz w:val="18"/>
                          </w:rPr>
                          <w:t>50</w:t>
                        </w:r>
                      </w:p>
                      <w:p w14:paraId="0530F576" w14:textId="77777777" w:rsidR="00F46BC9" w:rsidRDefault="00F46BC9" w:rsidP="001E0052">
                        <w:pPr>
                          <w:spacing w:before="93"/>
                          <w:rPr>
                            <w:rFonts w:ascii="Calibri"/>
                            <w:sz w:val="18"/>
                          </w:rPr>
                        </w:pPr>
                        <w:r>
                          <w:rPr>
                            <w:rFonts w:ascii="Calibri"/>
                            <w:color w:val="585858"/>
                            <w:sz w:val="18"/>
                          </w:rPr>
                          <w:t>40</w:t>
                        </w:r>
                      </w:p>
                      <w:p w14:paraId="424569F0" w14:textId="77777777" w:rsidR="00F46BC9" w:rsidRDefault="00F46BC9" w:rsidP="001E0052">
                        <w:pPr>
                          <w:spacing w:before="94"/>
                          <w:rPr>
                            <w:rFonts w:ascii="Calibri"/>
                            <w:sz w:val="18"/>
                          </w:rPr>
                        </w:pPr>
                        <w:r>
                          <w:rPr>
                            <w:rFonts w:ascii="Calibri"/>
                            <w:color w:val="585858"/>
                            <w:sz w:val="18"/>
                          </w:rPr>
                          <w:t>30</w:t>
                        </w:r>
                      </w:p>
                      <w:p w14:paraId="7BFDED42" w14:textId="77777777" w:rsidR="00F46BC9" w:rsidRDefault="00F46BC9" w:rsidP="001E0052">
                        <w:pPr>
                          <w:spacing w:before="93"/>
                          <w:rPr>
                            <w:rFonts w:ascii="Calibri"/>
                            <w:sz w:val="18"/>
                          </w:rPr>
                        </w:pPr>
                        <w:r>
                          <w:rPr>
                            <w:rFonts w:ascii="Calibri"/>
                            <w:color w:val="585858"/>
                            <w:sz w:val="18"/>
                          </w:rPr>
                          <w:t>20</w:t>
                        </w:r>
                      </w:p>
                      <w:p w14:paraId="5783EB58" w14:textId="77777777" w:rsidR="00F46BC9" w:rsidRDefault="00F46BC9" w:rsidP="001E0052">
                        <w:pPr>
                          <w:spacing w:before="94"/>
                          <w:rPr>
                            <w:rFonts w:ascii="Calibri"/>
                            <w:sz w:val="18"/>
                          </w:rPr>
                        </w:pPr>
                        <w:r>
                          <w:rPr>
                            <w:rFonts w:ascii="Calibri"/>
                            <w:color w:val="585858"/>
                            <w:sz w:val="18"/>
                          </w:rPr>
                          <w:t>10</w:t>
                        </w:r>
                      </w:p>
                      <w:p w14:paraId="7AE87E3C" w14:textId="77777777" w:rsidR="00F46BC9" w:rsidRDefault="00F46BC9" w:rsidP="001E0052">
                        <w:pPr>
                          <w:spacing w:before="93" w:line="216" w:lineRule="exact"/>
                          <w:ind w:left="91"/>
                          <w:rPr>
                            <w:rFonts w:ascii="Calibri"/>
                            <w:sz w:val="18"/>
                          </w:rPr>
                        </w:pPr>
                        <w:r>
                          <w:rPr>
                            <w:rFonts w:ascii="Calibri"/>
                            <w:color w:val="585858"/>
                            <w:sz w:val="18"/>
                          </w:rPr>
                          <w:t>0</w:t>
                        </w:r>
                      </w:p>
                    </w:txbxContent>
                  </v:textbox>
                </v:shape>
                <v:shape id="Text Box 135" o:spid="_x0000_s1078" type="#_x0000_t202" style="position:absolute;left:3314;top:3382;width:107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" filled="f" stroked="f">
                  <v:textbox inset="0,0,0,0">
                    <w:txbxContent>
                      <w:p w14:paraId="443FB9E2" w14:textId="77777777" w:rsidR="00F46BC9" w:rsidRDefault="00F46BC9" w:rsidP="001E0052">
                        <w:pPr>
                          <w:spacing w:line="180" w:lineRule="exact"/>
                          <w:rPr>
                            <w:rFonts w:ascii="Calibri"/>
                            <w:sz w:val="18"/>
                          </w:rPr>
                        </w:pPr>
                        <w:r>
                          <w:rPr>
                            <w:rFonts w:ascii="Calibri"/>
                            <w:color w:val="585858"/>
                            <w:sz w:val="18"/>
                          </w:rPr>
                          <w:t>Strongly</w:t>
                        </w:r>
                        <w:r>
                          <w:rPr>
                            <w:rFonts w:ascii="Calibri"/>
                            <w:color w:val="585858"/>
                            <w:spacing w:val="-3"/>
                            <w:sz w:val="18"/>
                          </w:rPr>
                          <w:t xml:space="preserve"> </w:t>
                        </w:r>
                        <w:r>
                          <w:rPr>
                            <w:rFonts w:ascii="Calibri"/>
                            <w:color w:val="585858"/>
                            <w:sz w:val="18"/>
                          </w:rPr>
                          <w:t>agree</w:t>
                        </w:r>
                      </w:p>
                    </w:txbxContent>
                  </v:textbox>
                </v:shape>
                <v:shape id="Text Box 136" o:spid="_x0000_s1079" type="#_x0000_t202" style="position:absolute;left:4954;top:3382;width:45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" filled="f" stroked="f">
                  <v:textbox inset="0,0,0,0">
                    <w:txbxContent>
                      <w:p w14:paraId="5BCAF721" w14:textId="77777777" w:rsidR="00F46BC9" w:rsidRDefault="00F46BC9" w:rsidP="001E0052">
                        <w:pPr>
                          <w:spacing w:line="180" w:lineRule="exact"/>
                          <w:rPr>
                            <w:rFonts w:ascii="Calibri"/>
                            <w:sz w:val="18"/>
                          </w:rPr>
                        </w:pPr>
                        <w:r>
                          <w:rPr>
                            <w:rFonts w:ascii="Calibri"/>
                            <w:color w:val="585858"/>
                            <w:sz w:val="18"/>
                          </w:rPr>
                          <w:t>Agree</w:t>
                        </w:r>
                      </w:p>
                    </w:txbxContent>
                  </v:textbox>
                </v:shape>
                <v:shape id="Text Box 137" o:spid="_x0000_s1080" type="#_x0000_t202" style="position:absolute;left:6221;top:3382;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" filled="f" stroked="f">
                  <v:textbox inset="0,0,0,0">
                    <w:txbxContent>
                      <w:p w14:paraId="147799A3" w14:textId="77777777" w:rsidR="00F46BC9" w:rsidRDefault="00F46BC9" w:rsidP="001E0052">
                        <w:pPr>
                          <w:spacing w:line="180" w:lineRule="exact"/>
                          <w:rPr>
                            <w:rFonts w:ascii="Calibri"/>
                            <w:sz w:val="18"/>
                          </w:rPr>
                        </w:pPr>
                        <w:r>
                          <w:rPr>
                            <w:rFonts w:ascii="Calibri"/>
                            <w:color w:val="585858"/>
                            <w:sz w:val="18"/>
                          </w:rPr>
                          <w:t>Neutral</w:t>
                        </w:r>
                      </w:p>
                    </w:txbxContent>
                  </v:textbox>
                </v:shape>
                <v:shape id="Text Box 138" o:spid="_x0000_s1081" type="#_x0000_t202" style="position:absolute;left:7192;top:3382;width:229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" filled="f" stroked="f">
                  <v:textbox inset="0,0,0,0">
                    <w:txbxContent>
                      <w:p w14:paraId="4B4DC43A" w14:textId="77777777" w:rsidR="00F46BC9" w:rsidRDefault="00F46BC9" w:rsidP="001E0052">
                        <w:pPr>
                          <w:tabs>
                            <w:tab w:val="left" w:pos="1641"/>
                          </w:tabs>
                          <w:spacing w:line="180" w:lineRule="exact"/>
                          <w:rPr>
                            <w:rFonts w:ascii="Calibri"/>
                            <w:sz w:val="18"/>
                          </w:rPr>
                        </w:pPr>
                        <w:r>
                          <w:rPr>
                            <w:rFonts w:ascii="Calibri"/>
                            <w:color w:val="585858"/>
                            <w:sz w:val="18"/>
                          </w:rPr>
                          <w:t>Strongly</w:t>
                        </w:r>
                        <w:r>
                          <w:rPr>
                            <w:rFonts w:ascii="Calibri"/>
                            <w:color w:val="585858"/>
                            <w:spacing w:val="-2"/>
                            <w:sz w:val="18"/>
                          </w:rPr>
                          <w:t xml:space="preserve"> </w:t>
                        </w:r>
                        <w:r>
                          <w:rPr>
                            <w:rFonts w:ascii="Calibri"/>
                            <w:color w:val="585858"/>
                            <w:sz w:val="18"/>
                          </w:rPr>
                          <w:t>disagree</w:t>
                        </w:r>
                        <w:r>
                          <w:rPr>
                            <w:rFonts w:ascii="Calibri"/>
                            <w:color w:val="585858"/>
                            <w:sz w:val="18"/>
                          </w:rPr>
                          <w:tab/>
                        </w:r>
                        <w:proofErr w:type="spellStart"/>
                        <w:r>
                          <w:rPr>
                            <w:rFonts w:ascii="Calibri"/>
                            <w:color w:val="585858"/>
                            <w:sz w:val="18"/>
                          </w:rPr>
                          <w:t>Disagree</w:t>
                        </w:r>
                        <w:proofErr w:type="spellEnd"/>
                      </w:p>
                    </w:txbxContent>
                  </v:textbox>
                </v:shape>
                <v:shape id="Text Box 139" o:spid="_x0000_s1082" type="#_x0000_t202" style="position:absolute;left:6060;top:3781;width:8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" filled="f" stroked="f">
                  <v:textbox inset="0,0,0,0">
                    <w:txbxContent>
                      <w:p w14:paraId="016DBFE3" w14:textId="77777777" w:rsidR="00F46BC9" w:rsidRDefault="00F46BC9" w:rsidP="001E0052">
                        <w:pPr>
                          <w:spacing w:line="180" w:lineRule="exact"/>
                          <w:rPr>
                            <w:rFonts w:ascii="Calibri"/>
                            <w:sz w:val="18"/>
                          </w:rPr>
                        </w:pPr>
                        <w:r>
                          <w:rPr>
                            <w:rFonts w:ascii="Calibri"/>
                            <w:color w:val="585858"/>
                            <w:sz w:val="18"/>
                          </w:rPr>
                          <w:t>Percentage</w:t>
                        </w:r>
                      </w:p>
                    </w:txbxContent>
                  </v:textbox>
                </v:shape>
                <w10:wrap type="topAndBottom" anchorx="page"/>
              </v:group>
            </w:pict>
          </mc:Fallback>
        </mc:AlternateContent>
      </w:r>
      <w:r w:rsidRPr="00A93F1D">
        <w:rPr>
          <w:rFonts w:ascii="Times New Roman" w:hAnsi="Times New Roman" w:cs="Times New Roman"/>
          <w:sz w:val="24"/>
          <w:szCs w:val="24"/>
          <w:lang w:val="en-IN"/>
        </w:rPr>
        <w:t>Chart No. 4.6</w:t>
      </w:r>
    </w:p>
    <w:p w14:paraId="0F50F95E" w14:textId="7B6FB1B5" w:rsidR="001E0052" w:rsidRPr="00A93F1D" w:rsidRDefault="00B63880" w:rsidP="00D9552E">
      <w:pPr>
        <w:tabs>
          <w:tab w:val="left" w:pos="1283"/>
          <w:tab w:val="left" w:pos="2082"/>
        </w:tabs>
        <w:spacing w:line="48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tab/>
        <w:t>Source: Primary Data</w:t>
      </w:r>
      <w:r w:rsidRPr="00A93F1D">
        <w:rPr>
          <w:rFonts w:ascii="Times New Roman" w:hAnsi="Times New Roman" w:cs="Times New Roman"/>
          <w:sz w:val="24"/>
          <w:szCs w:val="24"/>
          <w:lang w:val="en-IN"/>
        </w:rPr>
        <w:tab/>
      </w:r>
    </w:p>
    <w:p w14:paraId="291B1FE8" w14:textId="3D4CA24B" w:rsidR="001E0052" w:rsidRPr="00A93F1D" w:rsidRDefault="001E0052" w:rsidP="00D9552E">
      <w:pPr>
        <w:pStyle w:val="BodyText"/>
        <w:spacing w:line="480" w:lineRule="auto"/>
        <w:ind w:right="1318"/>
        <w:jc w:val="both"/>
        <w:rPr>
          <w:b/>
          <w:bCs/>
        </w:rPr>
      </w:pPr>
      <w:r w:rsidRPr="00A93F1D">
        <w:rPr>
          <w:b/>
          <w:bCs/>
          <w:sz w:val="28"/>
          <w:szCs w:val="28"/>
          <w:lang w:val="en-IN"/>
        </w:rPr>
        <w:t>INTERPRETATION</w:t>
      </w:r>
    </w:p>
    <w:p w14:paraId="4D2065F7" w14:textId="77777777" w:rsidR="00F46BC9" w:rsidRPr="00A93F1D" w:rsidRDefault="001E0052" w:rsidP="00F46BC9">
      <w:pPr>
        <w:pStyle w:val="BodyText"/>
        <w:spacing w:line="480" w:lineRule="auto"/>
        <w:ind w:right="84"/>
        <w:jc w:val="both"/>
      </w:pPr>
      <w:r w:rsidRPr="00A93F1D">
        <w:t>The above</w:t>
      </w:r>
      <w:r w:rsidRPr="00A93F1D">
        <w:rPr>
          <w:spacing w:val="1"/>
        </w:rPr>
        <w:t xml:space="preserve"> </w:t>
      </w:r>
      <w:r w:rsidRPr="00A93F1D">
        <w:t>chart</w:t>
      </w:r>
      <w:r w:rsidRPr="00A93F1D">
        <w:rPr>
          <w:spacing w:val="1"/>
        </w:rPr>
        <w:t xml:space="preserve"> </w:t>
      </w:r>
      <w:r w:rsidRPr="00A93F1D">
        <w:t>and</w:t>
      </w:r>
      <w:r w:rsidRPr="00A93F1D">
        <w:rPr>
          <w:spacing w:val="1"/>
        </w:rPr>
        <w:t xml:space="preserve"> </w:t>
      </w:r>
      <w:r w:rsidRPr="00A93F1D">
        <w:t>table shows that</w:t>
      </w:r>
      <w:r w:rsidRPr="00A93F1D">
        <w:rPr>
          <w:spacing w:val="1"/>
        </w:rPr>
        <w:t xml:space="preserve"> </w:t>
      </w:r>
      <w:r w:rsidRPr="00A93F1D">
        <w:t>60%</w:t>
      </w:r>
      <w:r w:rsidRPr="00A93F1D">
        <w:rPr>
          <w:spacing w:val="1"/>
        </w:rPr>
        <w:t xml:space="preserve"> </w:t>
      </w:r>
      <w:r w:rsidRPr="00A93F1D">
        <w:t>of</w:t>
      </w:r>
      <w:r w:rsidRPr="00A93F1D">
        <w:rPr>
          <w:spacing w:val="1"/>
        </w:rPr>
        <w:t xml:space="preserve"> </w:t>
      </w:r>
      <w:r w:rsidRPr="00A93F1D">
        <w:t>respondents</w:t>
      </w:r>
      <w:r w:rsidRPr="00A93F1D">
        <w:rPr>
          <w:spacing w:val="1"/>
        </w:rPr>
        <w:t xml:space="preserve"> </w:t>
      </w:r>
      <w:r w:rsidRPr="00A93F1D">
        <w:t>were of the opinion that</w:t>
      </w:r>
      <w:r w:rsidRPr="00A93F1D">
        <w:rPr>
          <w:spacing w:val="1"/>
        </w:rPr>
        <w:t xml:space="preserve"> </w:t>
      </w:r>
      <w:r w:rsidRPr="00A93F1D">
        <w:t>employees awareness and participation is essential during the goal setting activity carried</w:t>
      </w:r>
      <w:r w:rsidRPr="00A93F1D">
        <w:rPr>
          <w:spacing w:val="1"/>
        </w:rPr>
        <w:t xml:space="preserve"> </w:t>
      </w:r>
      <w:r w:rsidRPr="00A93F1D">
        <w:t>out every year. This was seconded by another 24% of respondents. 10% of respondents</w:t>
      </w:r>
      <w:r w:rsidRPr="00A93F1D">
        <w:rPr>
          <w:spacing w:val="1"/>
        </w:rPr>
        <w:t xml:space="preserve"> </w:t>
      </w:r>
      <w:r w:rsidRPr="00A93F1D">
        <w:t>were</w:t>
      </w:r>
      <w:r w:rsidRPr="00A93F1D">
        <w:rPr>
          <w:spacing w:val="-3"/>
        </w:rPr>
        <w:t xml:space="preserve"> </w:t>
      </w:r>
      <w:r w:rsidRPr="00A93F1D">
        <w:t>neutral about this.</w:t>
      </w:r>
      <w:r w:rsidRPr="00A93F1D">
        <w:rPr>
          <w:spacing w:val="3"/>
        </w:rPr>
        <w:t xml:space="preserve"> </w:t>
      </w:r>
      <w:r w:rsidRPr="00A93F1D">
        <w:t>Only</w:t>
      </w:r>
      <w:r w:rsidRPr="00A93F1D">
        <w:rPr>
          <w:spacing w:val="-5"/>
        </w:rPr>
        <w:t xml:space="preserve"> </w:t>
      </w:r>
      <w:r w:rsidRPr="00A93F1D">
        <w:t>6% of</w:t>
      </w:r>
      <w:r w:rsidRPr="00A93F1D">
        <w:rPr>
          <w:spacing w:val="-1"/>
        </w:rPr>
        <w:t xml:space="preserve"> </w:t>
      </w:r>
      <w:r w:rsidRPr="00A93F1D">
        <w:t>respondents disagreed</w:t>
      </w:r>
      <w:r w:rsidRPr="00A93F1D">
        <w:rPr>
          <w:spacing w:val="1"/>
        </w:rPr>
        <w:t xml:space="preserve"> </w:t>
      </w:r>
      <w:r w:rsidRPr="00A93F1D">
        <w:t>to it.</w:t>
      </w:r>
    </w:p>
    <w:p w14:paraId="45273E8F" w14:textId="4ED499E3" w:rsidR="001E0052" w:rsidRPr="00A93F1D" w:rsidRDefault="001E0052" w:rsidP="00F46BC9">
      <w:pPr>
        <w:pStyle w:val="BodyText"/>
        <w:spacing w:line="480" w:lineRule="auto"/>
        <w:ind w:right="84"/>
        <w:jc w:val="both"/>
      </w:pPr>
      <w:r w:rsidRPr="00A93F1D">
        <w:t>Hence, it can be inferred, that during the goal setting activity carried out every year,</w:t>
      </w:r>
      <w:r w:rsidRPr="00A93F1D">
        <w:rPr>
          <w:spacing w:val="1"/>
        </w:rPr>
        <w:t xml:space="preserve"> </w:t>
      </w:r>
      <w:r w:rsidRPr="00A93F1D">
        <w:t>employee’s</w:t>
      </w:r>
      <w:r w:rsidRPr="00A93F1D">
        <w:rPr>
          <w:spacing w:val="-1"/>
        </w:rPr>
        <w:t xml:space="preserve"> </w:t>
      </w:r>
      <w:r w:rsidRPr="00A93F1D">
        <w:t>awareness</w:t>
      </w:r>
      <w:r w:rsidRPr="00A93F1D">
        <w:rPr>
          <w:spacing w:val="-1"/>
        </w:rPr>
        <w:t xml:space="preserve"> </w:t>
      </w:r>
      <w:r w:rsidRPr="00A93F1D">
        <w:t>and participation is essential.</w:t>
      </w:r>
    </w:p>
    <w:p w14:paraId="2FA0BF29" w14:textId="2490D490" w:rsidR="004F3B3E" w:rsidRPr="00A93F1D" w:rsidRDefault="001E0052" w:rsidP="00D9552E">
      <w:pPr>
        <w:tabs>
          <w:tab w:val="left" w:pos="2082"/>
        </w:tabs>
        <w:spacing w:line="48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lastRenderedPageBreak/>
        <w:t>Table No. 4.7</w:t>
      </w:r>
    </w:p>
    <w:tbl>
      <w:tblPr>
        <w:tblpPr w:leftFromText="180" w:rightFromText="180" w:vertAnchor="text" w:horzAnchor="margin" w:tblpXSpec="center" w:tblpY="4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2700"/>
        <w:gridCol w:w="2700"/>
      </w:tblGrid>
      <w:tr w:rsidR="00B4200F" w:rsidRPr="00A93F1D" w14:paraId="0EF87AC6" w14:textId="77777777" w:rsidTr="00B4200F">
        <w:trPr>
          <w:trHeight w:val="827"/>
        </w:trPr>
        <w:tc>
          <w:tcPr>
            <w:tcW w:w="2609" w:type="dxa"/>
          </w:tcPr>
          <w:p w14:paraId="26873D90" w14:textId="77777777" w:rsidR="00B4200F" w:rsidRPr="00A93F1D" w:rsidRDefault="00B4200F" w:rsidP="00F46BC9">
            <w:pPr>
              <w:pStyle w:val="TableParagraph"/>
              <w:spacing w:line="360" w:lineRule="auto"/>
              <w:ind w:left="442" w:right="435"/>
              <w:rPr>
                <w:b/>
                <w:sz w:val="24"/>
              </w:rPr>
            </w:pPr>
            <w:r w:rsidRPr="00A93F1D">
              <w:rPr>
                <w:b/>
                <w:sz w:val="24"/>
              </w:rPr>
              <w:t>PARTICULAR</w:t>
            </w:r>
          </w:p>
        </w:tc>
        <w:tc>
          <w:tcPr>
            <w:tcW w:w="2700" w:type="dxa"/>
          </w:tcPr>
          <w:p w14:paraId="2D518C97" w14:textId="77777777" w:rsidR="00B4200F" w:rsidRPr="00A93F1D" w:rsidRDefault="00B4200F" w:rsidP="00F46BC9">
            <w:pPr>
              <w:pStyle w:val="TableParagraph"/>
              <w:spacing w:line="360" w:lineRule="auto"/>
              <w:ind w:left="442" w:right="432"/>
              <w:rPr>
                <w:b/>
                <w:sz w:val="24"/>
              </w:rPr>
            </w:pPr>
            <w:r w:rsidRPr="00A93F1D">
              <w:rPr>
                <w:b/>
                <w:sz w:val="24"/>
              </w:rPr>
              <w:t>No.</w:t>
            </w:r>
            <w:r w:rsidRPr="00A93F1D">
              <w:rPr>
                <w:b/>
                <w:spacing w:val="-1"/>
                <w:sz w:val="24"/>
              </w:rPr>
              <w:t xml:space="preserve"> </w:t>
            </w:r>
            <w:r w:rsidRPr="00A93F1D">
              <w:rPr>
                <w:b/>
                <w:sz w:val="24"/>
              </w:rPr>
              <w:t>OF</w:t>
            </w:r>
          </w:p>
          <w:p w14:paraId="2C8B3714" w14:textId="77777777" w:rsidR="00B4200F" w:rsidRPr="00A93F1D" w:rsidRDefault="00B4200F" w:rsidP="00F46BC9">
            <w:pPr>
              <w:pStyle w:val="TableParagraph"/>
              <w:spacing w:before="139" w:line="360" w:lineRule="auto"/>
              <w:ind w:left="442" w:right="434"/>
              <w:rPr>
                <w:b/>
                <w:sz w:val="24"/>
              </w:rPr>
            </w:pPr>
            <w:r w:rsidRPr="00A93F1D">
              <w:rPr>
                <w:b/>
                <w:sz w:val="24"/>
              </w:rPr>
              <w:t>RESPONDENTS</w:t>
            </w:r>
          </w:p>
        </w:tc>
        <w:tc>
          <w:tcPr>
            <w:tcW w:w="2700" w:type="dxa"/>
          </w:tcPr>
          <w:p w14:paraId="73CCB2E9" w14:textId="77777777" w:rsidR="00B4200F" w:rsidRPr="00A93F1D" w:rsidRDefault="00B4200F" w:rsidP="00F46BC9">
            <w:pPr>
              <w:pStyle w:val="TableParagraph"/>
              <w:spacing w:line="360" w:lineRule="auto"/>
              <w:ind w:left="441" w:right="434"/>
              <w:rPr>
                <w:b/>
                <w:sz w:val="24"/>
              </w:rPr>
            </w:pPr>
            <w:r w:rsidRPr="00A93F1D">
              <w:rPr>
                <w:b/>
                <w:sz w:val="24"/>
              </w:rPr>
              <w:t>PERCENTAGE</w:t>
            </w:r>
          </w:p>
        </w:tc>
      </w:tr>
      <w:tr w:rsidR="00B4200F" w:rsidRPr="00A93F1D" w14:paraId="3D766E65" w14:textId="77777777" w:rsidTr="00B4200F">
        <w:trPr>
          <w:trHeight w:val="414"/>
        </w:trPr>
        <w:tc>
          <w:tcPr>
            <w:tcW w:w="2609" w:type="dxa"/>
          </w:tcPr>
          <w:p w14:paraId="6D8AC795" w14:textId="77777777" w:rsidR="00B4200F" w:rsidRPr="00A93F1D" w:rsidRDefault="00B4200F" w:rsidP="00F46BC9">
            <w:pPr>
              <w:pStyle w:val="TableParagraph"/>
              <w:spacing w:line="360" w:lineRule="auto"/>
              <w:ind w:left="440" w:right="435"/>
              <w:rPr>
                <w:sz w:val="24"/>
              </w:rPr>
            </w:pPr>
            <w:r w:rsidRPr="00A93F1D">
              <w:rPr>
                <w:sz w:val="24"/>
              </w:rPr>
              <w:t>Strongly</w:t>
            </w:r>
            <w:r w:rsidRPr="00A93F1D">
              <w:rPr>
                <w:spacing w:val="-6"/>
                <w:sz w:val="24"/>
              </w:rPr>
              <w:t xml:space="preserve"> </w:t>
            </w:r>
            <w:r w:rsidRPr="00A93F1D">
              <w:rPr>
                <w:sz w:val="24"/>
              </w:rPr>
              <w:t>agree</w:t>
            </w:r>
          </w:p>
        </w:tc>
        <w:tc>
          <w:tcPr>
            <w:tcW w:w="2700" w:type="dxa"/>
          </w:tcPr>
          <w:p w14:paraId="00178E2D" w14:textId="77777777" w:rsidR="00B4200F" w:rsidRPr="00A93F1D" w:rsidRDefault="00B4200F" w:rsidP="00F46BC9">
            <w:pPr>
              <w:pStyle w:val="TableParagraph"/>
              <w:spacing w:line="360" w:lineRule="auto"/>
              <w:ind w:left="442" w:right="434"/>
              <w:rPr>
                <w:sz w:val="24"/>
              </w:rPr>
            </w:pPr>
            <w:r w:rsidRPr="00A93F1D">
              <w:rPr>
                <w:sz w:val="24"/>
              </w:rPr>
              <w:t>30</w:t>
            </w:r>
          </w:p>
        </w:tc>
        <w:tc>
          <w:tcPr>
            <w:tcW w:w="2700" w:type="dxa"/>
          </w:tcPr>
          <w:p w14:paraId="22B60F51" w14:textId="77777777" w:rsidR="00B4200F" w:rsidRPr="00A93F1D" w:rsidRDefault="00B4200F" w:rsidP="00F46BC9">
            <w:pPr>
              <w:pStyle w:val="TableParagraph"/>
              <w:spacing w:line="360" w:lineRule="auto"/>
              <w:ind w:left="442" w:right="434"/>
              <w:rPr>
                <w:sz w:val="24"/>
              </w:rPr>
            </w:pPr>
            <w:r w:rsidRPr="00A93F1D">
              <w:rPr>
                <w:sz w:val="24"/>
              </w:rPr>
              <w:t>30</w:t>
            </w:r>
          </w:p>
        </w:tc>
      </w:tr>
      <w:tr w:rsidR="00B4200F" w:rsidRPr="00A93F1D" w14:paraId="323D4EE5" w14:textId="77777777" w:rsidTr="00B4200F">
        <w:trPr>
          <w:trHeight w:val="414"/>
        </w:trPr>
        <w:tc>
          <w:tcPr>
            <w:tcW w:w="2609" w:type="dxa"/>
          </w:tcPr>
          <w:p w14:paraId="0375E340" w14:textId="77777777" w:rsidR="00B4200F" w:rsidRPr="00A93F1D" w:rsidRDefault="00B4200F" w:rsidP="00F46BC9">
            <w:pPr>
              <w:pStyle w:val="TableParagraph"/>
              <w:spacing w:line="360" w:lineRule="auto"/>
              <w:ind w:left="440" w:right="435"/>
              <w:rPr>
                <w:sz w:val="24"/>
              </w:rPr>
            </w:pPr>
            <w:r w:rsidRPr="00A93F1D">
              <w:rPr>
                <w:sz w:val="24"/>
              </w:rPr>
              <w:t>Agree</w:t>
            </w:r>
          </w:p>
        </w:tc>
        <w:tc>
          <w:tcPr>
            <w:tcW w:w="2700" w:type="dxa"/>
          </w:tcPr>
          <w:p w14:paraId="5C9BB776" w14:textId="77777777" w:rsidR="00B4200F" w:rsidRPr="00A93F1D" w:rsidRDefault="00B4200F" w:rsidP="00F46BC9">
            <w:pPr>
              <w:pStyle w:val="TableParagraph"/>
              <w:spacing w:line="360" w:lineRule="auto"/>
              <w:ind w:left="442" w:right="434"/>
              <w:rPr>
                <w:sz w:val="24"/>
              </w:rPr>
            </w:pPr>
            <w:r w:rsidRPr="00A93F1D">
              <w:rPr>
                <w:sz w:val="24"/>
              </w:rPr>
              <w:t>61</w:t>
            </w:r>
          </w:p>
        </w:tc>
        <w:tc>
          <w:tcPr>
            <w:tcW w:w="2700" w:type="dxa"/>
          </w:tcPr>
          <w:p w14:paraId="5CD9FFF5" w14:textId="77777777" w:rsidR="00B4200F" w:rsidRPr="00A93F1D" w:rsidRDefault="00B4200F" w:rsidP="00F46BC9">
            <w:pPr>
              <w:pStyle w:val="TableParagraph"/>
              <w:spacing w:line="360" w:lineRule="auto"/>
              <w:ind w:left="442" w:right="434"/>
              <w:rPr>
                <w:sz w:val="24"/>
              </w:rPr>
            </w:pPr>
            <w:r w:rsidRPr="00A93F1D">
              <w:rPr>
                <w:sz w:val="24"/>
              </w:rPr>
              <w:t>61</w:t>
            </w:r>
          </w:p>
        </w:tc>
      </w:tr>
      <w:tr w:rsidR="00B4200F" w:rsidRPr="00A93F1D" w14:paraId="43FCFDFE" w14:textId="77777777" w:rsidTr="00B4200F">
        <w:trPr>
          <w:trHeight w:val="412"/>
        </w:trPr>
        <w:tc>
          <w:tcPr>
            <w:tcW w:w="2609" w:type="dxa"/>
          </w:tcPr>
          <w:p w14:paraId="75086873" w14:textId="77777777" w:rsidR="00B4200F" w:rsidRPr="00A93F1D" w:rsidRDefault="00B4200F" w:rsidP="00F46BC9">
            <w:pPr>
              <w:pStyle w:val="TableParagraph"/>
              <w:spacing w:line="360" w:lineRule="auto"/>
              <w:ind w:left="438" w:right="435"/>
              <w:rPr>
                <w:sz w:val="24"/>
              </w:rPr>
            </w:pPr>
            <w:r w:rsidRPr="00A93F1D">
              <w:rPr>
                <w:sz w:val="24"/>
              </w:rPr>
              <w:t>Neutral</w:t>
            </w:r>
          </w:p>
        </w:tc>
        <w:tc>
          <w:tcPr>
            <w:tcW w:w="2700" w:type="dxa"/>
          </w:tcPr>
          <w:p w14:paraId="5E9C0BFF" w14:textId="77777777" w:rsidR="00B4200F" w:rsidRPr="00A93F1D" w:rsidRDefault="00B4200F" w:rsidP="00F46BC9">
            <w:pPr>
              <w:pStyle w:val="TableParagraph"/>
              <w:spacing w:line="360" w:lineRule="auto"/>
              <w:ind w:left="8"/>
              <w:rPr>
                <w:sz w:val="24"/>
              </w:rPr>
            </w:pPr>
            <w:r w:rsidRPr="00A93F1D">
              <w:rPr>
                <w:sz w:val="24"/>
              </w:rPr>
              <w:t>9</w:t>
            </w:r>
          </w:p>
        </w:tc>
        <w:tc>
          <w:tcPr>
            <w:tcW w:w="2700" w:type="dxa"/>
          </w:tcPr>
          <w:p w14:paraId="2385182B" w14:textId="77777777" w:rsidR="00B4200F" w:rsidRPr="00A93F1D" w:rsidRDefault="00B4200F" w:rsidP="00F46BC9">
            <w:pPr>
              <w:pStyle w:val="TableParagraph"/>
              <w:spacing w:line="360" w:lineRule="auto"/>
              <w:ind w:left="8"/>
              <w:rPr>
                <w:sz w:val="24"/>
              </w:rPr>
            </w:pPr>
            <w:r w:rsidRPr="00A93F1D">
              <w:rPr>
                <w:sz w:val="24"/>
              </w:rPr>
              <w:t>9</w:t>
            </w:r>
          </w:p>
        </w:tc>
      </w:tr>
      <w:tr w:rsidR="00B4200F" w:rsidRPr="00A93F1D" w14:paraId="442B322C" w14:textId="77777777" w:rsidTr="00B4200F">
        <w:trPr>
          <w:trHeight w:val="415"/>
        </w:trPr>
        <w:tc>
          <w:tcPr>
            <w:tcW w:w="2609" w:type="dxa"/>
          </w:tcPr>
          <w:p w14:paraId="5BA8C0FA" w14:textId="77777777" w:rsidR="00B4200F" w:rsidRPr="00A93F1D" w:rsidRDefault="00B4200F" w:rsidP="00F46BC9">
            <w:pPr>
              <w:pStyle w:val="TableParagraph"/>
              <w:spacing w:line="360" w:lineRule="auto"/>
              <w:ind w:left="442" w:right="435"/>
              <w:rPr>
                <w:sz w:val="24"/>
              </w:rPr>
            </w:pPr>
            <w:r w:rsidRPr="00A93F1D">
              <w:rPr>
                <w:sz w:val="24"/>
              </w:rPr>
              <w:t>Strongly</w:t>
            </w:r>
            <w:r w:rsidRPr="00A93F1D">
              <w:rPr>
                <w:spacing w:val="-6"/>
                <w:sz w:val="24"/>
              </w:rPr>
              <w:t xml:space="preserve"> </w:t>
            </w:r>
            <w:r w:rsidRPr="00A93F1D">
              <w:rPr>
                <w:sz w:val="24"/>
              </w:rPr>
              <w:t>disagree</w:t>
            </w:r>
          </w:p>
        </w:tc>
        <w:tc>
          <w:tcPr>
            <w:tcW w:w="2700" w:type="dxa"/>
          </w:tcPr>
          <w:p w14:paraId="74003080" w14:textId="77777777" w:rsidR="00B4200F" w:rsidRPr="00A93F1D" w:rsidRDefault="00B4200F" w:rsidP="00F46BC9">
            <w:pPr>
              <w:pStyle w:val="TableParagraph"/>
              <w:spacing w:line="360" w:lineRule="auto"/>
              <w:ind w:left="11"/>
              <w:rPr>
                <w:sz w:val="24"/>
              </w:rPr>
            </w:pPr>
            <w:r w:rsidRPr="00A93F1D">
              <w:rPr>
                <w:w w:val="99"/>
                <w:sz w:val="24"/>
              </w:rPr>
              <w:t>-</w:t>
            </w:r>
          </w:p>
        </w:tc>
        <w:tc>
          <w:tcPr>
            <w:tcW w:w="2700" w:type="dxa"/>
          </w:tcPr>
          <w:p w14:paraId="46519E1A" w14:textId="77777777" w:rsidR="00B4200F" w:rsidRPr="00A93F1D" w:rsidRDefault="00B4200F" w:rsidP="00F46BC9">
            <w:pPr>
              <w:pStyle w:val="TableParagraph"/>
              <w:spacing w:line="360" w:lineRule="auto"/>
              <w:ind w:left="11"/>
              <w:rPr>
                <w:sz w:val="24"/>
              </w:rPr>
            </w:pPr>
            <w:r w:rsidRPr="00A93F1D">
              <w:rPr>
                <w:w w:val="99"/>
                <w:sz w:val="24"/>
              </w:rPr>
              <w:t>-</w:t>
            </w:r>
          </w:p>
        </w:tc>
      </w:tr>
      <w:tr w:rsidR="00B4200F" w:rsidRPr="00A93F1D" w14:paraId="3D3ED1C3" w14:textId="77777777" w:rsidTr="00B4200F">
        <w:trPr>
          <w:trHeight w:val="414"/>
        </w:trPr>
        <w:tc>
          <w:tcPr>
            <w:tcW w:w="2609" w:type="dxa"/>
          </w:tcPr>
          <w:p w14:paraId="48309CF2" w14:textId="77777777" w:rsidR="00B4200F" w:rsidRPr="00A93F1D" w:rsidRDefault="00B4200F" w:rsidP="00F46BC9">
            <w:pPr>
              <w:pStyle w:val="TableParagraph"/>
              <w:spacing w:line="360" w:lineRule="auto"/>
              <w:ind w:left="442" w:right="435"/>
              <w:rPr>
                <w:sz w:val="24"/>
              </w:rPr>
            </w:pPr>
            <w:r w:rsidRPr="00A93F1D">
              <w:rPr>
                <w:sz w:val="24"/>
              </w:rPr>
              <w:t>Disagree</w:t>
            </w:r>
          </w:p>
        </w:tc>
        <w:tc>
          <w:tcPr>
            <w:tcW w:w="2700" w:type="dxa"/>
          </w:tcPr>
          <w:p w14:paraId="0C01DD63" w14:textId="77777777" w:rsidR="00B4200F" w:rsidRPr="00A93F1D" w:rsidRDefault="00B4200F" w:rsidP="00F46BC9">
            <w:pPr>
              <w:pStyle w:val="TableParagraph"/>
              <w:spacing w:line="360" w:lineRule="auto"/>
              <w:ind w:left="11"/>
              <w:rPr>
                <w:sz w:val="24"/>
              </w:rPr>
            </w:pPr>
            <w:r w:rsidRPr="00A93F1D">
              <w:rPr>
                <w:w w:val="99"/>
                <w:sz w:val="24"/>
              </w:rPr>
              <w:t>-</w:t>
            </w:r>
          </w:p>
        </w:tc>
        <w:tc>
          <w:tcPr>
            <w:tcW w:w="2700" w:type="dxa"/>
          </w:tcPr>
          <w:p w14:paraId="3E96E0E7" w14:textId="77777777" w:rsidR="00B4200F" w:rsidRPr="00A93F1D" w:rsidRDefault="00B4200F" w:rsidP="00F46BC9">
            <w:pPr>
              <w:pStyle w:val="TableParagraph"/>
              <w:spacing w:line="360" w:lineRule="auto"/>
              <w:ind w:left="11"/>
              <w:rPr>
                <w:sz w:val="24"/>
              </w:rPr>
            </w:pPr>
            <w:r w:rsidRPr="00A93F1D">
              <w:rPr>
                <w:w w:val="99"/>
                <w:sz w:val="24"/>
              </w:rPr>
              <w:t>-</w:t>
            </w:r>
          </w:p>
        </w:tc>
      </w:tr>
      <w:tr w:rsidR="00B4200F" w:rsidRPr="00A93F1D" w14:paraId="606E348F" w14:textId="77777777" w:rsidTr="00B4200F">
        <w:trPr>
          <w:trHeight w:val="414"/>
        </w:trPr>
        <w:tc>
          <w:tcPr>
            <w:tcW w:w="2609" w:type="dxa"/>
          </w:tcPr>
          <w:p w14:paraId="2E02097F" w14:textId="77777777" w:rsidR="00B4200F" w:rsidRPr="00A93F1D" w:rsidRDefault="00B4200F" w:rsidP="00F46BC9">
            <w:pPr>
              <w:pStyle w:val="TableParagraph"/>
              <w:spacing w:line="360" w:lineRule="auto"/>
              <w:ind w:left="442" w:right="434"/>
              <w:rPr>
                <w:sz w:val="24"/>
              </w:rPr>
            </w:pPr>
            <w:r w:rsidRPr="00A93F1D">
              <w:rPr>
                <w:sz w:val="24"/>
              </w:rPr>
              <w:t>Total</w:t>
            </w:r>
          </w:p>
        </w:tc>
        <w:tc>
          <w:tcPr>
            <w:tcW w:w="2700" w:type="dxa"/>
          </w:tcPr>
          <w:p w14:paraId="1F3316F2" w14:textId="77777777" w:rsidR="00B4200F" w:rsidRPr="00A93F1D" w:rsidRDefault="00B4200F" w:rsidP="00F46BC9">
            <w:pPr>
              <w:pStyle w:val="TableParagraph"/>
              <w:spacing w:line="360" w:lineRule="auto"/>
              <w:ind w:left="442" w:right="434"/>
              <w:rPr>
                <w:sz w:val="24"/>
              </w:rPr>
            </w:pPr>
            <w:r w:rsidRPr="00A93F1D">
              <w:rPr>
                <w:sz w:val="24"/>
              </w:rPr>
              <w:t>100</w:t>
            </w:r>
          </w:p>
        </w:tc>
        <w:tc>
          <w:tcPr>
            <w:tcW w:w="2700" w:type="dxa"/>
          </w:tcPr>
          <w:p w14:paraId="0603F22C" w14:textId="77777777" w:rsidR="00B4200F" w:rsidRPr="00A93F1D" w:rsidRDefault="00B4200F" w:rsidP="00F46BC9">
            <w:pPr>
              <w:pStyle w:val="TableParagraph"/>
              <w:spacing w:line="360" w:lineRule="auto"/>
              <w:ind w:left="442" w:right="434"/>
              <w:rPr>
                <w:sz w:val="24"/>
              </w:rPr>
            </w:pPr>
            <w:r w:rsidRPr="00A93F1D">
              <w:rPr>
                <w:sz w:val="24"/>
              </w:rPr>
              <w:t>100</w:t>
            </w:r>
          </w:p>
        </w:tc>
      </w:tr>
    </w:tbl>
    <w:p w14:paraId="37FC25E1" w14:textId="556784A5" w:rsidR="001E0052" w:rsidRPr="00A93F1D" w:rsidRDefault="001E0052" w:rsidP="00D9552E">
      <w:pPr>
        <w:spacing w:line="480" w:lineRule="auto"/>
        <w:ind w:left="671" w:right="1412"/>
        <w:jc w:val="center"/>
        <w:rPr>
          <w:rFonts w:ascii="Times New Roman" w:hAnsi="Times New Roman" w:cs="Times New Roman"/>
          <w:b/>
          <w:sz w:val="24"/>
        </w:rPr>
      </w:pPr>
      <w:r w:rsidRPr="00A93F1D">
        <w:rPr>
          <w:rFonts w:ascii="Times New Roman" w:hAnsi="Times New Roman" w:cs="Times New Roman"/>
          <w:b/>
          <w:sz w:val="24"/>
        </w:rPr>
        <w:t>WELL</w:t>
      </w:r>
      <w:r w:rsidRPr="00A93F1D">
        <w:rPr>
          <w:rFonts w:ascii="Times New Roman" w:hAnsi="Times New Roman" w:cs="Times New Roman"/>
          <w:b/>
          <w:spacing w:val="-3"/>
          <w:sz w:val="24"/>
        </w:rPr>
        <w:t xml:space="preserve"> </w:t>
      </w:r>
      <w:r w:rsidRPr="00A93F1D">
        <w:rPr>
          <w:rFonts w:ascii="Times New Roman" w:hAnsi="Times New Roman" w:cs="Times New Roman"/>
          <w:b/>
          <w:sz w:val="24"/>
        </w:rPr>
        <w:t>DEFINED</w:t>
      </w:r>
      <w:r w:rsidRPr="00A93F1D">
        <w:rPr>
          <w:rFonts w:ascii="Times New Roman" w:hAnsi="Times New Roman" w:cs="Times New Roman"/>
          <w:b/>
          <w:spacing w:val="-1"/>
          <w:sz w:val="24"/>
        </w:rPr>
        <w:t xml:space="preserve"> </w:t>
      </w:r>
      <w:r w:rsidRPr="00A93F1D">
        <w:rPr>
          <w:rFonts w:ascii="Times New Roman" w:hAnsi="Times New Roman" w:cs="Times New Roman"/>
          <w:b/>
          <w:sz w:val="24"/>
        </w:rPr>
        <w:t>PERFORMANCE GOALS</w:t>
      </w:r>
    </w:p>
    <w:p w14:paraId="481C4944" w14:textId="0508E136" w:rsidR="001E0052" w:rsidRPr="00A93F1D" w:rsidRDefault="00E0102B" w:rsidP="00D9552E">
      <w:pPr>
        <w:tabs>
          <w:tab w:val="left" w:pos="941"/>
          <w:tab w:val="left" w:pos="2082"/>
        </w:tabs>
        <w:spacing w:line="48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tab/>
        <w:t>Source</w:t>
      </w:r>
      <w:r w:rsidR="00B63880" w:rsidRPr="00A93F1D">
        <w:rPr>
          <w:rFonts w:ascii="Times New Roman" w:hAnsi="Times New Roman" w:cs="Times New Roman"/>
          <w:sz w:val="24"/>
          <w:szCs w:val="24"/>
          <w:lang w:val="en-IN"/>
        </w:rPr>
        <w:t>: Primary Data</w:t>
      </w:r>
      <w:r w:rsidRPr="00A93F1D">
        <w:rPr>
          <w:rFonts w:ascii="Times New Roman" w:hAnsi="Times New Roman" w:cs="Times New Roman"/>
          <w:sz w:val="24"/>
          <w:szCs w:val="24"/>
          <w:lang w:val="en-IN"/>
        </w:rPr>
        <w:tab/>
      </w:r>
    </w:p>
    <w:p w14:paraId="36BBC506" w14:textId="4CC81520" w:rsidR="001E0052" w:rsidRPr="00A93F1D" w:rsidRDefault="00D84C8E" w:rsidP="00D9552E">
      <w:pPr>
        <w:tabs>
          <w:tab w:val="left" w:pos="2082"/>
        </w:tabs>
        <w:spacing w:line="480" w:lineRule="auto"/>
        <w:jc w:val="center"/>
        <w:rPr>
          <w:rFonts w:ascii="Times New Roman" w:hAnsi="Times New Roman" w:cs="Times New Roman"/>
          <w:sz w:val="24"/>
          <w:szCs w:val="24"/>
          <w:lang w:val="en-IN"/>
        </w:rPr>
      </w:pPr>
      <w:r w:rsidRPr="00A93F1D">
        <w:rPr>
          <w:rFonts w:ascii="Times New Roman" w:hAnsi="Times New Roman" w:cs="Times New Roman"/>
          <w:noProof/>
          <w:sz w:val="24"/>
          <w:szCs w:val="24"/>
          <w:lang w:val="en-IN" w:eastAsia="en-IN"/>
        </w:rPr>
        <mc:AlternateContent>
          <mc:Choice Requires="wpg">
            <w:drawing>
              <wp:anchor distT="0" distB="0" distL="0" distR="0" simplePos="0" relativeHeight="251798528" behindDoc="1" locked="0" layoutInCell="1" allowOverlap="1" wp14:anchorId="775C00EA" wp14:editId="55F6B24B">
                <wp:simplePos x="0" y="0"/>
                <wp:positionH relativeFrom="margin">
                  <wp:posOffset>88265</wp:posOffset>
                </wp:positionH>
                <wp:positionV relativeFrom="paragraph">
                  <wp:posOffset>388620</wp:posOffset>
                </wp:positionV>
                <wp:extent cx="5062220" cy="1937385"/>
                <wp:effectExtent l="0" t="0" r="5080" b="5715"/>
                <wp:wrapTopAndBottom/>
                <wp:docPr id="175864216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2220" cy="1937385"/>
                          <a:chOff x="2136" y="290"/>
                          <a:chExt cx="7980" cy="3990"/>
                        </a:xfrm>
                      </wpg:grpSpPr>
                      <pic:pic xmlns:pic="http://schemas.openxmlformats.org/drawingml/2006/picture">
                        <pic:nvPicPr>
                          <pic:cNvPr id="1148411788" name="Picture 1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535" y="1483"/>
                            <a:ext cx="5550" cy="2211"/>
                          </a:xfrm>
                          <a:prstGeom prst="rect">
                            <a:avLst/>
                          </a:prstGeom>
                          <a:noFill/>
                          <a:extLst>
                            <a:ext uri="{909E8E84-426E-40DD-AFC4-6F175D3DCCD1}">
                              <a14:hiddenFill xmlns:a14="http://schemas.microsoft.com/office/drawing/2010/main">
                                <a:solidFill>
                                  <a:srgbClr val="FFFFFF"/>
                                </a:solidFill>
                              </a14:hiddenFill>
                            </a:ext>
                          </a:extLst>
                        </pic:spPr>
                      </pic:pic>
                      <wps:wsp>
                        <wps:cNvPr id="1245251882" name="Rectangle 142"/>
                        <wps:cNvSpPr>
                          <a:spLocks noChangeArrowheads="1"/>
                        </wps:cNvSpPr>
                        <wps:spPr bwMode="auto">
                          <a:xfrm>
                            <a:off x="2143" y="297"/>
                            <a:ext cx="7965" cy="397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747973" name="Text Box 143"/>
                        <wps:cNvSpPr txBox="1">
                          <a:spLocks noChangeArrowheads="1"/>
                        </wps:cNvSpPr>
                        <wps:spPr bwMode="auto">
                          <a:xfrm>
                            <a:off x="3959" y="504"/>
                            <a:ext cx="434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6C9C" w14:textId="77777777" w:rsidR="00F46BC9" w:rsidRDefault="00F46BC9" w:rsidP="00D84C8E">
                              <w:pPr>
                                <w:spacing w:line="281" w:lineRule="exact"/>
                                <w:rPr>
                                  <w:rFonts w:ascii="Calibri"/>
                                  <w:sz w:val="28"/>
                                </w:rPr>
                              </w:pPr>
                              <w:r>
                                <w:rPr>
                                  <w:rFonts w:ascii="Calibri"/>
                                  <w:color w:val="7E7E7E"/>
                                  <w:sz w:val="28"/>
                                </w:rPr>
                                <w:t>WELL</w:t>
                              </w:r>
                              <w:r>
                                <w:rPr>
                                  <w:rFonts w:ascii="Calibri"/>
                                  <w:color w:val="7E7E7E"/>
                                  <w:spacing w:val="32"/>
                                  <w:sz w:val="28"/>
                                </w:rPr>
                                <w:t xml:space="preserve"> </w:t>
                              </w:r>
                              <w:r>
                                <w:rPr>
                                  <w:rFonts w:ascii="Calibri"/>
                                  <w:color w:val="7E7E7E"/>
                                  <w:sz w:val="28"/>
                                </w:rPr>
                                <w:t>DEFINED</w:t>
                              </w:r>
                              <w:r>
                                <w:rPr>
                                  <w:rFonts w:ascii="Calibri"/>
                                  <w:color w:val="7E7E7E"/>
                                  <w:spacing w:val="23"/>
                                  <w:sz w:val="28"/>
                                </w:rPr>
                                <w:t xml:space="preserve"> </w:t>
                              </w:r>
                              <w:r>
                                <w:rPr>
                                  <w:rFonts w:ascii="Calibri"/>
                                  <w:color w:val="7E7E7E"/>
                                  <w:sz w:val="28"/>
                                </w:rPr>
                                <w:t>PERFORMANCE</w:t>
                              </w:r>
                              <w:r>
                                <w:rPr>
                                  <w:rFonts w:ascii="Calibri"/>
                                  <w:color w:val="7E7E7E"/>
                                  <w:spacing w:val="25"/>
                                  <w:sz w:val="28"/>
                                </w:rPr>
                                <w:t xml:space="preserve"> </w:t>
                              </w:r>
                              <w:r>
                                <w:rPr>
                                  <w:rFonts w:ascii="Calibri"/>
                                  <w:color w:val="7E7E7E"/>
                                  <w:sz w:val="28"/>
                                </w:rPr>
                                <w:t>GOAL</w:t>
                              </w:r>
                            </w:p>
                          </w:txbxContent>
                        </wps:txbx>
                        <wps:bodyPr rot="0" vert="horz" wrap="square" lIns="0" tIns="0" rIns="0" bIns="0" anchor="t" anchorCtr="0" upright="1">
                          <a:noAutofit/>
                        </wps:bodyPr>
                      </wps:wsp>
                      <wps:wsp>
                        <wps:cNvPr id="1760304007" name="Text Box 144"/>
                        <wps:cNvSpPr txBox="1">
                          <a:spLocks noChangeArrowheads="1"/>
                        </wps:cNvSpPr>
                        <wps:spPr bwMode="auto">
                          <a:xfrm>
                            <a:off x="2573" y="1336"/>
                            <a:ext cx="332"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4847" w14:textId="77777777" w:rsidR="00F46BC9" w:rsidRDefault="00F46BC9" w:rsidP="00D84C8E">
                              <w:pPr>
                                <w:spacing w:line="183" w:lineRule="exact"/>
                                <w:rPr>
                                  <w:rFonts w:ascii="Calibri"/>
                                  <w:sz w:val="18"/>
                                </w:rPr>
                              </w:pPr>
                              <w:r>
                                <w:rPr>
                                  <w:rFonts w:ascii="Calibri"/>
                                  <w:color w:val="7E7E7E"/>
                                  <w:sz w:val="18"/>
                                </w:rPr>
                                <w:t>70%</w:t>
                              </w:r>
                            </w:p>
                            <w:p w14:paraId="3C39C10E" w14:textId="77777777" w:rsidR="00F46BC9" w:rsidRDefault="00F46BC9" w:rsidP="00D84C8E">
                              <w:pPr>
                                <w:spacing w:before="118"/>
                                <w:rPr>
                                  <w:rFonts w:ascii="Calibri"/>
                                  <w:sz w:val="18"/>
                                </w:rPr>
                              </w:pPr>
                              <w:r>
                                <w:rPr>
                                  <w:rFonts w:ascii="Calibri"/>
                                  <w:color w:val="7E7E7E"/>
                                  <w:sz w:val="18"/>
                                </w:rPr>
                                <w:t>60%</w:t>
                              </w:r>
                            </w:p>
                            <w:p w14:paraId="0EB01A32" w14:textId="77777777" w:rsidR="00F46BC9" w:rsidRDefault="00F46BC9" w:rsidP="00D84C8E">
                              <w:pPr>
                                <w:spacing w:before="118"/>
                                <w:rPr>
                                  <w:rFonts w:ascii="Calibri"/>
                                  <w:sz w:val="18"/>
                                </w:rPr>
                              </w:pPr>
                              <w:r>
                                <w:rPr>
                                  <w:rFonts w:ascii="Calibri"/>
                                  <w:color w:val="7E7E7E"/>
                                  <w:sz w:val="18"/>
                                </w:rPr>
                                <w:t>50%</w:t>
                              </w:r>
                            </w:p>
                            <w:p w14:paraId="14E9970E" w14:textId="77777777" w:rsidR="00F46BC9" w:rsidRDefault="00F46BC9" w:rsidP="00D84C8E">
                              <w:pPr>
                                <w:spacing w:before="118"/>
                                <w:rPr>
                                  <w:rFonts w:ascii="Calibri"/>
                                  <w:sz w:val="18"/>
                                </w:rPr>
                              </w:pPr>
                              <w:r>
                                <w:rPr>
                                  <w:rFonts w:ascii="Calibri"/>
                                  <w:color w:val="7E7E7E"/>
                                  <w:sz w:val="18"/>
                                </w:rPr>
                                <w:t>40%</w:t>
                              </w:r>
                            </w:p>
                            <w:p w14:paraId="6054B1FA" w14:textId="77777777" w:rsidR="00F46BC9" w:rsidRDefault="00F46BC9" w:rsidP="00D84C8E">
                              <w:pPr>
                                <w:spacing w:before="118"/>
                                <w:rPr>
                                  <w:rFonts w:ascii="Calibri"/>
                                  <w:sz w:val="18"/>
                                </w:rPr>
                              </w:pPr>
                              <w:r>
                                <w:rPr>
                                  <w:rFonts w:ascii="Calibri"/>
                                  <w:color w:val="7E7E7E"/>
                                  <w:sz w:val="18"/>
                                </w:rPr>
                                <w:t>30%</w:t>
                              </w:r>
                            </w:p>
                            <w:p w14:paraId="2C3C9F02" w14:textId="77777777" w:rsidR="00F46BC9" w:rsidRDefault="00F46BC9" w:rsidP="00D84C8E">
                              <w:pPr>
                                <w:spacing w:before="118"/>
                                <w:rPr>
                                  <w:rFonts w:ascii="Calibri"/>
                                  <w:sz w:val="18"/>
                                </w:rPr>
                              </w:pPr>
                              <w:r>
                                <w:rPr>
                                  <w:rFonts w:ascii="Calibri"/>
                                  <w:color w:val="7E7E7E"/>
                                  <w:sz w:val="18"/>
                                </w:rPr>
                                <w:t>20%</w:t>
                              </w:r>
                            </w:p>
                            <w:p w14:paraId="2CACEBBD" w14:textId="77777777" w:rsidR="00F46BC9" w:rsidRDefault="00F46BC9" w:rsidP="00D84C8E">
                              <w:pPr>
                                <w:spacing w:before="118"/>
                                <w:rPr>
                                  <w:rFonts w:ascii="Calibri"/>
                                  <w:sz w:val="18"/>
                                </w:rPr>
                              </w:pPr>
                              <w:r>
                                <w:rPr>
                                  <w:rFonts w:ascii="Calibri"/>
                                  <w:color w:val="7E7E7E"/>
                                  <w:sz w:val="18"/>
                                </w:rPr>
                                <w:t>10%</w:t>
                              </w:r>
                            </w:p>
                            <w:p w14:paraId="00DC8D9A" w14:textId="77777777" w:rsidR="00F46BC9" w:rsidRDefault="00F46BC9" w:rsidP="00D84C8E">
                              <w:pPr>
                                <w:spacing w:before="118" w:line="216" w:lineRule="exact"/>
                                <w:ind w:left="91"/>
                                <w:rPr>
                                  <w:rFonts w:ascii="Calibri"/>
                                  <w:sz w:val="18"/>
                                </w:rPr>
                              </w:pPr>
                              <w:r>
                                <w:rPr>
                                  <w:rFonts w:ascii="Calibri"/>
                                  <w:color w:val="7E7E7E"/>
                                  <w:sz w:val="18"/>
                                </w:rPr>
                                <w:t>0%</w:t>
                              </w:r>
                            </w:p>
                          </w:txbxContent>
                        </wps:txbx>
                        <wps:bodyPr rot="0" vert="horz" wrap="square" lIns="0" tIns="0" rIns="0" bIns="0" anchor="t" anchorCtr="0" upright="1">
                          <a:noAutofit/>
                        </wps:bodyPr>
                      </wps:wsp>
                      <wps:wsp>
                        <wps:cNvPr id="1087390560" name="Text Box 145"/>
                        <wps:cNvSpPr txBox="1">
                          <a:spLocks noChangeArrowheads="1"/>
                        </wps:cNvSpPr>
                        <wps:spPr bwMode="auto">
                          <a:xfrm>
                            <a:off x="3207" y="3925"/>
                            <a:ext cx="92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0FB8D" w14:textId="77777777" w:rsidR="00F46BC9" w:rsidRDefault="00F46BC9" w:rsidP="00D84C8E">
                              <w:pPr>
                                <w:spacing w:line="180" w:lineRule="exact"/>
                                <w:rPr>
                                  <w:rFonts w:ascii="Calibri"/>
                                  <w:sz w:val="18"/>
                                </w:rPr>
                              </w:pPr>
                              <w:r>
                                <w:rPr>
                                  <w:rFonts w:ascii="Calibri"/>
                                  <w:color w:val="7E7E7E"/>
                                  <w:sz w:val="18"/>
                                </w:rPr>
                                <w:t>Highly</w:t>
                              </w:r>
                              <w:r>
                                <w:rPr>
                                  <w:rFonts w:ascii="Calibri"/>
                                  <w:color w:val="7E7E7E"/>
                                  <w:spacing w:val="-3"/>
                                  <w:sz w:val="18"/>
                                </w:rPr>
                                <w:t xml:space="preserve"> </w:t>
                              </w:r>
                              <w:r>
                                <w:rPr>
                                  <w:rFonts w:ascii="Calibri"/>
                                  <w:color w:val="7E7E7E"/>
                                  <w:sz w:val="18"/>
                                </w:rPr>
                                <w:t>agree</w:t>
                              </w:r>
                            </w:p>
                          </w:txbxContent>
                        </wps:txbx>
                        <wps:bodyPr rot="0" vert="horz" wrap="square" lIns="0" tIns="0" rIns="0" bIns="0" anchor="t" anchorCtr="0" upright="1">
                          <a:noAutofit/>
                        </wps:bodyPr>
                      </wps:wsp>
                      <wps:wsp>
                        <wps:cNvPr id="1729030194" name="Text Box 146"/>
                        <wps:cNvSpPr txBox="1">
                          <a:spLocks noChangeArrowheads="1"/>
                        </wps:cNvSpPr>
                        <wps:spPr bwMode="auto">
                          <a:xfrm>
                            <a:off x="4665" y="3925"/>
                            <a:ext cx="4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294F" w14:textId="77777777" w:rsidR="00F46BC9" w:rsidRDefault="00F46BC9" w:rsidP="00D84C8E">
                              <w:pPr>
                                <w:spacing w:line="180" w:lineRule="exact"/>
                                <w:rPr>
                                  <w:rFonts w:ascii="Calibri"/>
                                  <w:sz w:val="18"/>
                                </w:rPr>
                              </w:pPr>
                              <w:r>
                                <w:rPr>
                                  <w:rFonts w:ascii="Calibri"/>
                                  <w:color w:val="7E7E7E"/>
                                  <w:sz w:val="18"/>
                                </w:rPr>
                                <w:t>Agree</w:t>
                              </w:r>
                            </w:p>
                          </w:txbxContent>
                        </wps:txbx>
                        <wps:bodyPr rot="0" vert="horz" wrap="square" lIns="0" tIns="0" rIns="0" bIns="0" anchor="t" anchorCtr="0" upright="1">
                          <a:noAutofit/>
                        </wps:bodyPr>
                      </wps:wsp>
                      <wps:wsp>
                        <wps:cNvPr id="1615921154" name="Text Box 147"/>
                        <wps:cNvSpPr txBox="1">
                          <a:spLocks noChangeArrowheads="1"/>
                        </wps:cNvSpPr>
                        <wps:spPr bwMode="auto">
                          <a:xfrm>
                            <a:off x="5823" y="3925"/>
                            <a:ext cx="304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C647" w14:textId="77777777" w:rsidR="00F46BC9" w:rsidRDefault="00F46BC9" w:rsidP="00D84C8E">
                              <w:pPr>
                                <w:tabs>
                                  <w:tab w:val="left" w:pos="936"/>
                                  <w:tab w:val="left" w:pos="2402"/>
                                </w:tabs>
                                <w:spacing w:line="180" w:lineRule="exact"/>
                                <w:rPr>
                                  <w:rFonts w:ascii="Calibri"/>
                                  <w:sz w:val="18"/>
                                </w:rPr>
                              </w:pPr>
                              <w:r>
                                <w:rPr>
                                  <w:rFonts w:ascii="Calibri"/>
                                  <w:color w:val="7E7E7E"/>
                                  <w:sz w:val="18"/>
                                </w:rPr>
                                <w:t>Nuetral</w:t>
                              </w:r>
                              <w:r>
                                <w:rPr>
                                  <w:rFonts w:ascii="Calibri"/>
                                  <w:color w:val="7E7E7E"/>
                                  <w:sz w:val="18"/>
                                </w:rPr>
                                <w:tab/>
                                <w:t>Highly</w:t>
                              </w:r>
                              <w:r>
                                <w:rPr>
                                  <w:rFonts w:ascii="Calibri"/>
                                  <w:color w:val="7E7E7E"/>
                                  <w:spacing w:val="-2"/>
                                  <w:sz w:val="18"/>
                                </w:rPr>
                                <w:t xml:space="preserve"> </w:t>
                              </w:r>
                              <w:r>
                                <w:rPr>
                                  <w:rFonts w:ascii="Calibri"/>
                                  <w:color w:val="7E7E7E"/>
                                  <w:sz w:val="18"/>
                                </w:rPr>
                                <w:t>disagree</w:t>
                              </w:r>
                              <w:r>
                                <w:rPr>
                                  <w:rFonts w:ascii="Calibri"/>
                                  <w:color w:val="7E7E7E"/>
                                  <w:sz w:val="18"/>
                                </w:rPr>
                                <w:tab/>
                                <w:t>disagree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C00EA" id="Group 8" o:spid="_x0000_s1083" style="position:absolute;left:0;text-align:left;margin-left:6.95pt;margin-top:30.6pt;width:398.6pt;height:152.55pt;z-index:-251517952;mso-wrap-distance-left:0;mso-wrap-distance-right:0;mso-position-horizontal-relative:margin" coordorigin="2136,290" coordsize="7980,3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">
                <v:shape id="Picture 141" o:spid="_x0000_s1084" type="#_x0000_t75" style="position:absolute;left:3535;top:1483;width:5550;height: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">
                  <v:imagedata r:id="rId50" o:title=""/>
                </v:shape>
                <v:rect id="Rectangle 142" o:spid="_x0000_s1085" style="position:absolute;left:2143;top:297;width:7965;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" filled="f" strokecolor="#d9d9d9"/>
                <v:shape id="Text Box 143" o:spid="_x0000_s1086" type="#_x0000_t202" style="position:absolute;left:3959;top:504;width:434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" filled="f" stroked="f">
                  <v:textbox inset="0,0,0,0">
                    <w:txbxContent>
                      <w:p w14:paraId="12296C9C" w14:textId="77777777" w:rsidR="00F46BC9" w:rsidRDefault="00F46BC9" w:rsidP="00D84C8E">
                        <w:pPr>
                          <w:spacing w:line="281" w:lineRule="exact"/>
                          <w:rPr>
                            <w:rFonts w:ascii="Calibri"/>
                            <w:sz w:val="28"/>
                          </w:rPr>
                        </w:pPr>
                        <w:r>
                          <w:rPr>
                            <w:rFonts w:ascii="Calibri"/>
                            <w:color w:val="7E7E7E"/>
                            <w:sz w:val="28"/>
                          </w:rPr>
                          <w:t>WELL</w:t>
                        </w:r>
                        <w:r>
                          <w:rPr>
                            <w:rFonts w:ascii="Calibri"/>
                            <w:color w:val="7E7E7E"/>
                            <w:spacing w:val="32"/>
                            <w:sz w:val="28"/>
                          </w:rPr>
                          <w:t xml:space="preserve"> </w:t>
                        </w:r>
                        <w:r>
                          <w:rPr>
                            <w:rFonts w:ascii="Calibri"/>
                            <w:color w:val="7E7E7E"/>
                            <w:sz w:val="28"/>
                          </w:rPr>
                          <w:t>DEFINED</w:t>
                        </w:r>
                        <w:r>
                          <w:rPr>
                            <w:rFonts w:ascii="Calibri"/>
                            <w:color w:val="7E7E7E"/>
                            <w:spacing w:val="23"/>
                            <w:sz w:val="28"/>
                          </w:rPr>
                          <w:t xml:space="preserve"> </w:t>
                        </w:r>
                        <w:r>
                          <w:rPr>
                            <w:rFonts w:ascii="Calibri"/>
                            <w:color w:val="7E7E7E"/>
                            <w:sz w:val="28"/>
                          </w:rPr>
                          <w:t>PERFORMANCE</w:t>
                        </w:r>
                        <w:r>
                          <w:rPr>
                            <w:rFonts w:ascii="Calibri"/>
                            <w:color w:val="7E7E7E"/>
                            <w:spacing w:val="25"/>
                            <w:sz w:val="28"/>
                          </w:rPr>
                          <w:t xml:space="preserve"> </w:t>
                        </w:r>
                        <w:r>
                          <w:rPr>
                            <w:rFonts w:ascii="Calibri"/>
                            <w:color w:val="7E7E7E"/>
                            <w:sz w:val="28"/>
                          </w:rPr>
                          <w:t>GOAL</w:t>
                        </w:r>
                      </w:p>
                    </w:txbxContent>
                  </v:textbox>
                </v:shape>
                <v:shape id="Text Box 144" o:spid="_x0000_s1087" type="#_x0000_t202" style="position:absolute;left:2573;top:1336;width:332;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" filled="f" stroked="f">
                  <v:textbox inset="0,0,0,0">
                    <w:txbxContent>
                      <w:p w14:paraId="5A384847" w14:textId="77777777" w:rsidR="00F46BC9" w:rsidRDefault="00F46BC9" w:rsidP="00D84C8E">
                        <w:pPr>
                          <w:spacing w:line="183" w:lineRule="exact"/>
                          <w:rPr>
                            <w:rFonts w:ascii="Calibri"/>
                            <w:sz w:val="18"/>
                          </w:rPr>
                        </w:pPr>
                        <w:r>
                          <w:rPr>
                            <w:rFonts w:ascii="Calibri"/>
                            <w:color w:val="7E7E7E"/>
                            <w:sz w:val="18"/>
                          </w:rPr>
                          <w:t>70%</w:t>
                        </w:r>
                      </w:p>
                      <w:p w14:paraId="3C39C10E" w14:textId="77777777" w:rsidR="00F46BC9" w:rsidRDefault="00F46BC9" w:rsidP="00D84C8E">
                        <w:pPr>
                          <w:spacing w:before="118"/>
                          <w:rPr>
                            <w:rFonts w:ascii="Calibri"/>
                            <w:sz w:val="18"/>
                          </w:rPr>
                        </w:pPr>
                        <w:r>
                          <w:rPr>
                            <w:rFonts w:ascii="Calibri"/>
                            <w:color w:val="7E7E7E"/>
                            <w:sz w:val="18"/>
                          </w:rPr>
                          <w:t>60%</w:t>
                        </w:r>
                      </w:p>
                      <w:p w14:paraId="0EB01A32" w14:textId="77777777" w:rsidR="00F46BC9" w:rsidRDefault="00F46BC9" w:rsidP="00D84C8E">
                        <w:pPr>
                          <w:spacing w:before="118"/>
                          <w:rPr>
                            <w:rFonts w:ascii="Calibri"/>
                            <w:sz w:val="18"/>
                          </w:rPr>
                        </w:pPr>
                        <w:r>
                          <w:rPr>
                            <w:rFonts w:ascii="Calibri"/>
                            <w:color w:val="7E7E7E"/>
                            <w:sz w:val="18"/>
                          </w:rPr>
                          <w:t>50%</w:t>
                        </w:r>
                      </w:p>
                      <w:p w14:paraId="14E9970E" w14:textId="77777777" w:rsidR="00F46BC9" w:rsidRDefault="00F46BC9" w:rsidP="00D84C8E">
                        <w:pPr>
                          <w:spacing w:before="118"/>
                          <w:rPr>
                            <w:rFonts w:ascii="Calibri"/>
                            <w:sz w:val="18"/>
                          </w:rPr>
                        </w:pPr>
                        <w:r>
                          <w:rPr>
                            <w:rFonts w:ascii="Calibri"/>
                            <w:color w:val="7E7E7E"/>
                            <w:sz w:val="18"/>
                          </w:rPr>
                          <w:t>40%</w:t>
                        </w:r>
                      </w:p>
                      <w:p w14:paraId="6054B1FA" w14:textId="77777777" w:rsidR="00F46BC9" w:rsidRDefault="00F46BC9" w:rsidP="00D84C8E">
                        <w:pPr>
                          <w:spacing w:before="118"/>
                          <w:rPr>
                            <w:rFonts w:ascii="Calibri"/>
                            <w:sz w:val="18"/>
                          </w:rPr>
                        </w:pPr>
                        <w:r>
                          <w:rPr>
                            <w:rFonts w:ascii="Calibri"/>
                            <w:color w:val="7E7E7E"/>
                            <w:sz w:val="18"/>
                          </w:rPr>
                          <w:t>30%</w:t>
                        </w:r>
                      </w:p>
                      <w:p w14:paraId="2C3C9F02" w14:textId="77777777" w:rsidR="00F46BC9" w:rsidRDefault="00F46BC9" w:rsidP="00D84C8E">
                        <w:pPr>
                          <w:spacing w:before="118"/>
                          <w:rPr>
                            <w:rFonts w:ascii="Calibri"/>
                            <w:sz w:val="18"/>
                          </w:rPr>
                        </w:pPr>
                        <w:r>
                          <w:rPr>
                            <w:rFonts w:ascii="Calibri"/>
                            <w:color w:val="7E7E7E"/>
                            <w:sz w:val="18"/>
                          </w:rPr>
                          <w:t>20%</w:t>
                        </w:r>
                      </w:p>
                      <w:p w14:paraId="2CACEBBD" w14:textId="77777777" w:rsidR="00F46BC9" w:rsidRDefault="00F46BC9" w:rsidP="00D84C8E">
                        <w:pPr>
                          <w:spacing w:before="118"/>
                          <w:rPr>
                            <w:rFonts w:ascii="Calibri"/>
                            <w:sz w:val="18"/>
                          </w:rPr>
                        </w:pPr>
                        <w:r>
                          <w:rPr>
                            <w:rFonts w:ascii="Calibri"/>
                            <w:color w:val="7E7E7E"/>
                            <w:sz w:val="18"/>
                          </w:rPr>
                          <w:t>10%</w:t>
                        </w:r>
                      </w:p>
                      <w:p w14:paraId="00DC8D9A" w14:textId="77777777" w:rsidR="00F46BC9" w:rsidRDefault="00F46BC9" w:rsidP="00D84C8E">
                        <w:pPr>
                          <w:spacing w:before="118" w:line="216" w:lineRule="exact"/>
                          <w:ind w:left="91"/>
                          <w:rPr>
                            <w:rFonts w:ascii="Calibri"/>
                            <w:sz w:val="18"/>
                          </w:rPr>
                        </w:pPr>
                        <w:r>
                          <w:rPr>
                            <w:rFonts w:ascii="Calibri"/>
                            <w:color w:val="7E7E7E"/>
                            <w:sz w:val="18"/>
                          </w:rPr>
                          <w:t>0%</w:t>
                        </w:r>
                      </w:p>
                    </w:txbxContent>
                  </v:textbox>
                </v:shape>
                <v:shape id="Text Box 145" o:spid="_x0000_s1088" type="#_x0000_t202" style="position:absolute;left:3207;top:3925;width:92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" filled="f" stroked="f">
                  <v:textbox inset="0,0,0,0">
                    <w:txbxContent>
                      <w:p w14:paraId="2830FB8D" w14:textId="77777777" w:rsidR="00F46BC9" w:rsidRDefault="00F46BC9" w:rsidP="00D84C8E">
                        <w:pPr>
                          <w:spacing w:line="180" w:lineRule="exact"/>
                          <w:rPr>
                            <w:rFonts w:ascii="Calibri"/>
                            <w:sz w:val="18"/>
                          </w:rPr>
                        </w:pPr>
                        <w:r>
                          <w:rPr>
                            <w:rFonts w:ascii="Calibri"/>
                            <w:color w:val="7E7E7E"/>
                            <w:sz w:val="18"/>
                          </w:rPr>
                          <w:t>Highly</w:t>
                        </w:r>
                        <w:r>
                          <w:rPr>
                            <w:rFonts w:ascii="Calibri"/>
                            <w:color w:val="7E7E7E"/>
                            <w:spacing w:val="-3"/>
                            <w:sz w:val="18"/>
                          </w:rPr>
                          <w:t xml:space="preserve"> </w:t>
                        </w:r>
                        <w:r>
                          <w:rPr>
                            <w:rFonts w:ascii="Calibri"/>
                            <w:color w:val="7E7E7E"/>
                            <w:sz w:val="18"/>
                          </w:rPr>
                          <w:t>agree</w:t>
                        </w:r>
                      </w:p>
                    </w:txbxContent>
                  </v:textbox>
                </v:shape>
                <v:shape id="Text Box 146" o:spid="_x0000_s1089" type="#_x0000_t202" style="position:absolute;left:4665;top:3925;width:45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" filled="f" stroked="f">
                  <v:textbox inset="0,0,0,0">
                    <w:txbxContent>
                      <w:p w14:paraId="7A2F294F" w14:textId="77777777" w:rsidR="00F46BC9" w:rsidRDefault="00F46BC9" w:rsidP="00D84C8E">
                        <w:pPr>
                          <w:spacing w:line="180" w:lineRule="exact"/>
                          <w:rPr>
                            <w:rFonts w:ascii="Calibri"/>
                            <w:sz w:val="18"/>
                          </w:rPr>
                        </w:pPr>
                        <w:r>
                          <w:rPr>
                            <w:rFonts w:ascii="Calibri"/>
                            <w:color w:val="7E7E7E"/>
                            <w:sz w:val="18"/>
                          </w:rPr>
                          <w:t>Agree</w:t>
                        </w:r>
                      </w:p>
                    </w:txbxContent>
                  </v:textbox>
                </v:shape>
                <v:shape id="Text Box 147" o:spid="_x0000_s1090" type="#_x0000_t202" style="position:absolute;left:5823;top:3925;width:304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" filled="f" stroked="f">
                  <v:textbox inset="0,0,0,0">
                    <w:txbxContent>
                      <w:p w14:paraId="7E50C647" w14:textId="77777777" w:rsidR="00F46BC9" w:rsidRDefault="00F46BC9" w:rsidP="00D84C8E">
                        <w:pPr>
                          <w:tabs>
                            <w:tab w:val="left" w:pos="936"/>
                            <w:tab w:val="left" w:pos="2402"/>
                          </w:tabs>
                          <w:spacing w:line="180" w:lineRule="exact"/>
                          <w:rPr>
                            <w:rFonts w:ascii="Calibri"/>
                            <w:sz w:val="18"/>
                          </w:rPr>
                        </w:pPr>
                        <w:proofErr w:type="spellStart"/>
                        <w:r>
                          <w:rPr>
                            <w:rFonts w:ascii="Calibri"/>
                            <w:color w:val="7E7E7E"/>
                            <w:sz w:val="18"/>
                          </w:rPr>
                          <w:t>Nuetral</w:t>
                        </w:r>
                        <w:proofErr w:type="spellEnd"/>
                        <w:r>
                          <w:rPr>
                            <w:rFonts w:ascii="Calibri"/>
                            <w:color w:val="7E7E7E"/>
                            <w:sz w:val="18"/>
                          </w:rPr>
                          <w:tab/>
                          <w:t>Highly</w:t>
                        </w:r>
                        <w:r>
                          <w:rPr>
                            <w:rFonts w:ascii="Calibri"/>
                            <w:color w:val="7E7E7E"/>
                            <w:spacing w:val="-2"/>
                            <w:sz w:val="18"/>
                          </w:rPr>
                          <w:t xml:space="preserve"> </w:t>
                        </w:r>
                        <w:r>
                          <w:rPr>
                            <w:rFonts w:ascii="Calibri"/>
                            <w:color w:val="7E7E7E"/>
                            <w:sz w:val="18"/>
                          </w:rPr>
                          <w:t>disagree</w:t>
                        </w:r>
                        <w:r>
                          <w:rPr>
                            <w:rFonts w:ascii="Calibri"/>
                            <w:color w:val="7E7E7E"/>
                            <w:sz w:val="18"/>
                          </w:rPr>
                          <w:tab/>
                        </w:r>
                        <w:proofErr w:type="spellStart"/>
                        <w:r>
                          <w:rPr>
                            <w:rFonts w:ascii="Calibri"/>
                            <w:color w:val="7E7E7E"/>
                            <w:sz w:val="18"/>
                          </w:rPr>
                          <w:t>disagree</w:t>
                        </w:r>
                        <w:proofErr w:type="spellEnd"/>
                      </w:p>
                    </w:txbxContent>
                  </v:textbox>
                </v:shape>
                <w10:wrap type="topAndBottom" anchorx="margin"/>
              </v:group>
            </w:pict>
          </mc:Fallback>
        </mc:AlternateContent>
      </w:r>
      <w:r w:rsidRPr="00A93F1D">
        <w:rPr>
          <w:rFonts w:ascii="Times New Roman" w:hAnsi="Times New Roman" w:cs="Times New Roman"/>
          <w:sz w:val="24"/>
          <w:szCs w:val="24"/>
          <w:lang w:val="en-IN"/>
        </w:rPr>
        <w:t>Chart No. 4.7</w:t>
      </w:r>
    </w:p>
    <w:p w14:paraId="61E2B77C" w14:textId="38D8EEE5" w:rsidR="00D84C8E" w:rsidRPr="00A93F1D" w:rsidRDefault="00E0102B" w:rsidP="00D9552E">
      <w:pPr>
        <w:pStyle w:val="BodyText"/>
        <w:spacing w:line="480" w:lineRule="auto"/>
        <w:ind w:left="580" w:right="1318"/>
        <w:jc w:val="both"/>
        <w:rPr>
          <w:lang w:val="en-IN"/>
        </w:rPr>
      </w:pPr>
      <w:r w:rsidRPr="00A93F1D">
        <w:rPr>
          <w:lang w:val="en-IN"/>
        </w:rPr>
        <w:t>Source: Primary Data</w:t>
      </w:r>
    </w:p>
    <w:p w14:paraId="56C297A0" w14:textId="3CEEAE4C" w:rsidR="00D84C8E" w:rsidRPr="00FE4126" w:rsidRDefault="00D84C8E" w:rsidP="00F46BC9">
      <w:pPr>
        <w:pStyle w:val="BodyText"/>
        <w:spacing w:line="480" w:lineRule="auto"/>
        <w:ind w:right="1318"/>
        <w:jc w:val="both"/>
        <w:rPr>
          <w:b/>
          <w:bCs/>
        </w:rPr>
      </w:pPr>
      <w:r w:rsidRPr="00FE4126">
        <w:rPr>
          <w:b/>
          <w:bCs/>
          <w:sz w:val="28"/>
          <w:szCs w:val="28"/>
          <w:lang w:val="en-IN"/>
        </w:rPr>
        <w:t>INTERPRETATION</w:t>
      </w:r>
    </w:p>
    <w:p w14:paraId="50CDF58D" w14:textId="2284ABE1" w:rsidR="00D84C8E" w:rsidRPr="00A93F1D" w:rsidRDefault="00D84C8E" w:rsidP="00F46BC9">
      <w:pPr>
        <w:pStyle w:val="BodyText"/>
        <w:spacing w:before="1" w:line="480" w:lineRule="auto"/>
        <w:ind w:right="84"/>
        <w:jc w:val="both"/>
      </w:pPr>
      <w:r w:rsidRPr="00A93F1D">
        <w:t>From the above table and chart it can be observed that 61% of respondents agreed that</w:t>
      </w:r>
      <w:r w:rsidRPr="00A93F1D">
        <w:rPr>
          <w:spacing w:val="1"/>
        </w:rPr>
        <w:t xml:space="preserve"> </w:t>
      </w:r>
      <w:r w:rsidRPr="00A93F1D">
        <w:t>performance goals are defined at the workplace. 30% of respondents highly agreed to the</w:t>
      </w:r>
      <w:r w:rsidRPr="00A93F1D">
        <w:rPr>
          <w:spacing w:val="1"/>
        </w:rPr>
        <w:t xml:space="preserve"> </w:t>
      </w:r>
      <w:r w:rsidRPr="00A93F1D">
        <w:t>statement, 9% of respondents</w:t>
      </w:r>
      <w:r w:rsidRPr="00A93F1D">
        <w:rPr>
          <w:spacing w:val="60"/>
        </w:rPr>
        <w:t xml:space="preserve"> </w:t>
      </w:r>
      <w:r w:rsidRPr="00A93F1D">
        <w:t>took a neutral stand. None of the respondents disagreed</w:t>
      </w:r>
      <w:r w:rsidRPr="00A93F1D">
        <w:rPr>
          <w:spacing w:val="1"/>
        </w:rPr>
        <w:t xml:space="preserve"> </w:t>
      </w:r>
      <w:r w:rsidRPr="00A93F1D">
        <w:t>with the</w:t>
      </w:r>
      <w:r w:rsidRPr="00A93F1D">
        <w:rPr>
          <w:spacing w:val="-2"/>
        </w:rPr>
        <w:t xml:space="preserve"> </w:t>
      </w:r>
      <w:r w:rsidRPr="00A93F1D">
        <w:t>statement.</w:t>
      </w:r>
    </w:p>
    <w:p w14:paraId="0851FE2A" w14:textId="4386078E" w:rsidR="00D84C8E" w:rsidRPr="00A93F1D" w:rsidRDefault="00D84C8E" w:rsidP="00F46BC9">
      <w:pPr>
        <w:pStyle w:val="BodyText"/>
        <w:spacing w:before="158" w:line="480" w:lineRule="auto"/>
        <w:ind w:right="84"/>
        <w:jc w:val="both"/>
      </w:pPr>
      <w:r w:rsidRPr="00A93F1D">
        <w:t xml:space="preserve">Hence it can be inferred that, the </w:t>
      </w:r>
      <w:r w:rsidR="00FE4126" w:rsidRPr="00A93F1D">
        <w:t>employee ‘</w:t>
      </w:r>
      <w:r w:rsidRPr="00A93F1D">
        <w:t>s performance goals are well defined at the</w:t>
      </w:r>
      <w:r w:rsidRPr="00A93F1D">
        <w:rPr>
          <w:spacing w:val="1"/>
        </w:rPr>
        <w:t xml:space="preserve"> </w:t>
      </w:r>
      <w:r w:rsidRPr="00A93F1D">
        <w:t>workplace.</w:t>
      </w:r>
    </w:p>
    <w:p w14:paraId="54F80D1B" w14:textId="32D5182F" w:rsidR="00D84C8E" w:rsidRPr="00A93F1D" w:rsidRDefault="00D84C8E" w:rsidP="00F46BC9">
      <w:pPr>
        <w:spacing w:line="36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lastRenderedPageBreak/>
        <w:t>Table No. 4.8</w:t>
      </w:r>
    </w:p>
    <w:p w14:paraId="60078D76" w14:textId="77777777" w:rsidR="00D84C8E" w:rsidRPr="00A93F1D" w:rsidRDefault="00D84C8E" w:rsidP="00F46BC9">
      <w:pPr>
        <w:spacing w:line="360" w:lineRule="auto"/>
        <w:ind w:left="674" w:right="1412"/>
        <w:jc w:val="center"/>
        <w:rPr>
          <w:rFonts w:ascii="Times New Roman" w:hAnsi="Times New Roman" w:cs="Times New Roman"/>
          <w:b/>
          <w:sz w:val="24"/>
        </w:rPr>
      </w:pPr>
      <w:r w:rsidRPr="00A93F1D">
        <w:rPr>
          <w:rFonts w:ascii="Times New Roman" w:hAnsi="Times New Roman" w:cs="Times New Roman"/>
          <w:b/>
          <w:sz w:val="24"/>
        </w:rPr>
        <w:t>FEEDBACK</w:t>
      </w:r>
      <w:r w:rsidRPr="00A93F1D">
        <w:rPr>
          <w:rFonts w:ascii="Times New Roman" w:hAnsi="Times New Roman" w:cs="Times New Roman"/>
          <w:b/>
          <w:spacing w:val="-4"/>
          <w:sz w:val="24"/>
        </w:rPr>
        <w:t xml:space="preserve"> </w:t>
      </w:r>
      <w:r w:rsidRPr="00A93F1D">
        <w:rPr>
          <w:rFonts w:ascii="Times New Roman" w:hAnsi="Times New Roman" w:cs="Times New Roman"/>
          <w:b/>
          <w:sz w:val="24"/>
        </w:rPr>
        <w:t>HELPS IN</w:t>
      </w:r>
      <w:r w:rsidRPr="00A93F1D">
        <w:rPr>
          <w:rFonts w:ascii="Times New Roman" w:hAnsi="Times New Roman" w:cs="Times New Roman"/>
          <w:b/>
          <w:spacing w:val="-3"/>
          <w:sz w:val="24"/>
        </w:rPr>
        <w:t xml:space="preserve"> </w:t>
      </w:r>
      <w:r w:rsidRPr="00A93F1D">
        <w:rPr>
          <w:rFonts w:ascii="Times New Roman" w:hAnsi="Times New Roman" w:cs="Times New Roman"/>
          <w:b/>
          <w:sz w:val="24"/>
        </w:rPr>
        <w:t>PERSONAL</w:t>
      </w:r>
      <w:r w:rsidRPr="00A93F1D">
        <w:rPr>
          <w:rFonts w:ascii="Times New Roman" w:hAnsi="Times New Roman" w:cs="Times New Roman"/>
          <w:b/>
          <w:spacing w:val="-2"/>
          <w:sz w:val="24"/>
        </w:rPr>
        <w:t xml:space="preserve"> </w:t>
      </w:r>
      <w:r w:rsidRPr="00A93F1D">
        <w:rPr>
          <w:rFonts w:ascii="Times New Roman" w:hAnsi="Times New Roman" w:cs="Times New Roman"/>
          <w:b/>
          <w:sz w:val="24"/>
        </w:rPr>
        <w:t>ENHANCEMENT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02"/>
        <w:gridCol w:w="2513"/>
      </w:tblGrid>
      <w:tr w:rsidR="00D84C8E" w:rsidRPr="00A93F1D" w14:paraId="4F4EF28C" w14:textId="77777777" w:rsidTr="00B4200F">
        <w:trPr>
          <w:trHeight w:val="827"/>
          <w:jc w:val="center"/>
        </w:trPr>
        <w:tc>
          <w:tcPr>
            <w:tcW w:w="2602" w:type="dxa"/>
          </w:tcPr>
          <w:p w14:paraId="774C6AD8" w14:textId="77777777" w:rsidR="00D84C8E" w:rsidRPr="00A93F1D" w:rsidRDefault="00D84C8E" w:rsidP="00F46BC9">
            <w:pPr>
              <w:pStyle w:val="TableParagraph"/>
              <w:spacing w:line="360" w:lineRule="auto"/>
              <w:ind w:left="384" w:right="384"/>
              <w:rPr>
                <w:b/>
                <w:sz w:val="24"/>
              </w:rPr>
            </w:pPr>
            <w:r w:rsidRPr="00A93F1D">
              <w:rPr>
                <w:b/>
                <w:sz w:val="24"/>
              </w:rPr>
              <w:t>PARTICULAR</w:t>
            </w:r>
          </w:p>
        </w:tc>
        <w:tc>
          <w:tcPr>
            <w:tcW w:w="2602" w:type="dxa"/>
          </w:tcPr>
          <w:p w14:paraId="49ABD86E" w14:textId="77777777" w:rsidR="00D84C8E" w:rsidRPr="00A93F1D" w:rsidRDefault="00D84C8E" w:rsidP="00F46BC9">
            <w:pPr>
              <w:pStyle w:val="TableParagraph"/>
              <w:spacing w:line="360" w:lineRule="auto"/>
              <w:ind w:left="394" w:right="383"/>
              <w:rPr>
                <w:b/>
                <w:sz w:val="24"/>
              </w:rPr>
            </w:pPr>
            <w:r w:rsidRPr="00A93F1D">
              <w:rPr>
                <w:b/>
                <w:sz w:val="24"/>
              </w:rPr>
              <w:t>No.</w:t>
            </w:r>
            <w:r w:rsidRPr="00A93F1D">
              <w:rPr>
                <w:b/>
                <w:spacing w:val="-1"/>
                <w:sz w:val="24"/>
              </w:rPr>
              <w:t xml:space="preserve"> </w:t>
            </w:r>
            <w:r w:rsidRPr="00A93F1D">
              <w:rPr>
                <w:b/>
                <w:sz w:val="24"/>
              </w:rPr>
              <w:t>OF</w:t>
            </w:r>
          </w:p>
          <w:p w14:paraId="609AC675" w14:textId="77777777" w:rsidR="00D84C8E" w:rsidRPr="00A93F1D" w:rsidRDefault="00D84C8E" w:rsidP="00F46BC9">
            <w:pPr>
              <w:pStyle w:val="TableParagraph"/>
              <w:spacing w:before="139" w:line="360" w:lineRule="auto"/>
              <w:ind w:left="394" w:right="384"/>
              <w:rPr>
                <w:b/>
                <w:sz w:val="24"/>
              </w:rPr>
            </w:pPr>
            <w:r w:rsidRPr="00A93F1D">
              <w:rPr>
                <w:b/>
                <w:sz w:val="24"/>
              </w:rPr>
              <w:t>RESPONDENTS</w:t>
            </w:r>
          </w:p>
        </w:tc>
        <w:tc>
          <w:tcPr>
            <w:tcW w:w="2513" w:type="dxa"/>
          </w:tcPr>
          <w:p w14:paraId="2CBC4FD2" w14:textId="77777777" w:rsidR="00D84C8E" w:rsidRPr="00A93F1D" w:rsidRDefault="00D84C8E" w:rsidP="00F46BC9">
            <w:pPr>
              <w:pStyle w:val="TableParagraph"/>
              <w:spacing w:line="360" w:lineRule="auto"/>
              <w:ind w:left="400" w:right="395"/>
              <w:rPr>
                <w:b/>
                <w:sz w:val="24"/>
              </w:rPr>
            </w:pPr>
            <w:r w:rsidRPr="00A93F1D">
              <w:rPr>
                <w:b/>
                <w:sz w:val="24"/>
              </w:rPr>
              <w:t>PERCENTAGE</w:t>
            </w:r>
          </w:p>
        </w:tc>
      </w:tr>
      <w:tr w:rsidR="00D84C8E" w:rsidRPr="00A93F1D" w14:paraId="0BB72222" w14:textId="77777777" w:rsidTr="00B4200F">
        <w:trPr>
          <w:trHeight w:val="414"/>
          <w:jc w:val="center"/>
        </w:trPr>
        <w:tc>
          <w:tcPr>
            <w:tcW w:w="2602" w:type="dxa"/>
          </w:tcPr>
          <w:p w14:paraId="22BBB4BC" w14:textId="77777777" w:rsidR="00D84C8E" w:rsidRPr="00A93F1D" w:rsidRDefault="00D84C8E" w:rsidP="00F46BC9">
            <w:pPr>
              <w:pStyle w:val="TableParagraph"/>
              <w:spacing w:line="360" w:lineRule="auto"/>
              <w:ind w:left="385" w:right="384"/>
              <w:rPr>
                <w:sz w:val="24"/>
              </w:rPr>
            </w:pPr>
            <w:r w:rsidRPr="00A93F1D">
              <w:rPr>
                <w:sz w:val="24"/>
              </w:rPr>
              <w:t>Strongly</w:t>
            </w:r>
            <w:r w:rsidRPr="00A93F1D">
              <w:rPr>
                <w:spacing w:val="-6"/>
                <w:sz w:val="24"/>
              </w:rPr>
              <w:t xml:space="preserve"> </w:t>
            </w:r>
            <w:r w:rsidRPr="00A93F1D">
              <w:rPr>
                <w:sz w:val="24"/>
              </w:rPr>
              <w:t>agree</w:t>
            </w:r>
          </w:p>
        </w:tc>
        <w:tc>
          <w:tcPr>
            <w:tcW w:w="2602" w:type="dxa"/>
          </w:tcPr>
          <w:p w14:paraId="16115BE7" w14:textId="77777777" w:rsidR="00D84C8E" w:rsidRPr="00A93F1D" w:rsidRDefault="00D84C8E" w:rsidP="00F46BC9">
            <w:pPr>
              <w:pStyle w:val="TableParagraph"/>
              <w:spacing w:line="360" w:lineRule="auto"/>
              <w:ind w:left="393" w:right="384"/>
              <w:rPr>
                <w:sz w:val="24"/>
              </w:rPr>
            </w:pPr>
            <w:r w:rsidRPr="00A93F1D">
              <w:rPr>
                <w:sz w:val="24"/>
              </w:rPr>
              <w:t>100</w:t>
            </w:r>
          </w:p>
        </w:tc>
        <w:tc>
          <w:tcPr>
            <w:tcW w:w="2513" w:type="dxa"/>
          </w:tcPr>
          <w:p w14:paraId="32FF6AF6" w14:textId="77777777" w:rsidR="00D84C8E" w:rsidRPr="00A93F1D" w:rsidRDefault="00D84C8E" w:rsidP="00F46BC9">
            <w:pPr>
              <w:pStyle w:val="TableParagraph"/>
              <w:spacing w:line="360" w:lineRule="auto"/>
              <w:ind w:left="400" w:right="393"/>
              <w:rPr>
                <w:sz w:val="24"/>
              </w:rPr>
            </w:pPr>
            <w:r w:rsidRPr="00A93F1D">
              <w:rPr>
                <w:sz w:val="24"/>
              </w:rPr>
              <w:t>100</w:t>
            </w:r>
          </w:p>
        </w:tc>
      </w:tr>
      <w:tr w:rsidR="00D84C8E" w:rsidRPr="00A93F1D" w14:paraId="288B3852" w14:textId="77777777" w:rsidTr="00B4200F">
        <w:trPr>
          <w:trHeight w:val="414"/>
          <w:jc w:val="center"/>
        </w:trPr>
        <w:tc>
          <w:tcPr>
            <w:tcW w:w="2602" w:type="dxa"/>
          </w:tcPr>
          <w:p w14:paraId="0BA51FC3" w14:textId="77777777" w:rsidR="00D84C8E" w:rsidRPr="00A93F1D" w:rsidRDefault="00D84C8E" w:rsidP="00F46BC9">
            <w:pPr>
              <w:pStyle w:val="TableParagraph"/>
              <w:spacing w:line="360" w:lineRule="auto"/>
              <w:ind w:left="386" w:right="384"/>
              <w:rPr>
                <w:sz w:val="24"/>
              </w:rPr>
            </w:pPr>
            <w:r w:rsidRPr="00A93F1D">
              <w:rPr>
                <w:sz w:val="24"/>
              </w:rPr>
              <w:t>Agree</w:t>
            </w:r>
          </w:p>
        </w:tc>
        <w:tc>
          <w:tcPr>
            <w:tcW w:w="2602" w:type="dxa"/>
          </w:tcPr>
          <w:p w14:paraId="58C03229" w14:textId="77777777" w:rsidR="00D84C8E" w:rsidRPr="00A93F1D" w:rsidRDefault="00D84C8E" w:rsidP="00F46BC9">
            <w:pPr>
              <w:pStyle w:val="TableParagraph"/>
              <w:spacing w:line="360" w:lineRule="auto"/>
              <w:ind w:left="12"/>
              <w:rPr>
                <w:sz w:val="24"/>
              </w:rPr>
            </w:pPr>
            <w:r w:rsidRPr="00A93F1D">
              <w:rPr>
                <w:w w:val="99"/>
                <w:sz w:val="24"/>
              </w:rPr>
              <w:t>-</w:t>
            </w:r>
          </w:p>
        </w:tc>
        <w:tc>
          <w:tcPr>
            <w:tcW w:w="2513" w:type="dxa"/>
          </w:tcPr>
          <w:p w14:paraId="6051432E" w14:textId="77777777" w:rsidR="00D84C8E" w:rsidRPr="00A93F1D" w:rsidRDefault="00D84C8E" w:rsidP="00F46BC9">
            <w:pPr>
              <w:pStyle w:val="TableParagraph"/>
              <w:spacing w:line="360" w:lineRule="auto"/>
              <w:ind w:left="10"/>
              <w:rPr>
                <w:sz w:val="24"/>
              </w:rPr>
            </w:pPr>
            <w:r w:rsidRPr="00A93F1D">
              <w:rPr>
                <w:w w:val="99"/>
                <w:sz w:val="24"/>
              </w:rPr>
              <w:t>-</w:t>
            </w:r>
          </w:p>
        </w:tc>
      </w:tr>
      <w:tr w:rsidR="00D84C8E" w:rsidRPr="00A93F1D" w14:paraId="6335DCE5" w14:textId="77777777" w:rsidTr="00B4200F">
        <w:trPr>
          <w:trHeight w:val="412"/>
          <w:jc w:val="center"/>
        </w:trPr>
        <w:tc>
          <w:tcPr>
            <w:tcW w:w="2602" w:type="dxa"/>
          </w:tcPr>
          <w:p w14:paraId="7FFC57E2" w14:textId="77777777" w:rsidR="00D84C8E" w:rsidRPr="00A93F1D" w:rsidRDefault="00D84C8E" w:rsidP="00F46BC9">
            <w:pPr>
              <w:pStyle w:val="TableParagraph"/>
              <w:spacing w:line="360" w:lineRule="auto"/>
              <w:ind w:left="385" w:right="384"/>
              <w:rPr>
                <w:sz w:val="24"/>
              </w:rPr>
            </w:pPr>
            <w:r w:rsidRPr="00A93F1D">
              <w:rPr>
                <w:sz w:val="24"/>
              </w:rPr>
              <w:t>Neutral</w:t>
            </w:r>
          </w:p>
        </w:tc>
        <w:tc>
          <w:tcPr>
            <w:tcW w:w="2602" w:type="dxa"/>
          </w:tcPr>
          <w:p w14:paraId="0EC47EDA" w14:textId="77777777" w:rsidR="00D84C8E" w:rsidRPr="00A93F1D" w:rsidRDefault="00D84C8E" w:rsidP="00F46BC9">
            <w:pPr>
              <w:pStyle w:val="TableParagraph"/>
              <w:spacing w:line="360" w:lineRule="auto"/>
              <w:ind w:left="12"/>
              <w:rPr>
                <w:sz w:val="24"/>
              </w:rPr>
            </w:pPr>
            <w:r w:rsidRPr="00A93F1D">
              <w:rPr>
                <w:w w:val="99"/>
                <w:sz w:val="24"/>
              </w:rPr>
              <w:t>-</w:t>
            </w:r>
          </w:p>
        </w:tc>
        <w:tc>
          <w:tcPr>
            <w:tcW w:w="2513" w:type="dxa"/>
          </w:tcPr>
          <w:p w14:paraId="23432D84" w14:textId="77777777" w:rsidR="00D84C8E" w:rsidRPr="00A93F1D" w:rsidRDefault="00D84C8E" w:rsidP="00F46BC9">
            <w:pPr>
              <w:pStyle w:val="TableParagraph"/>
              <w:spacing w:line="360" w:lineRule="auto"/>
              <w:ind w:left="10"/>
              <w:rPr>
                <w:sz w:val="24"/>
              </w:rPr>
            </w:pPr>
            <w:r w:rsidRPr="00A93F1D">
              <w:rPr>
                <w:w w:val="99"/>
                <w:sz w:val="24"/>
              </w:rPr>
              <w:t>-</w:t>
            </w:r>
          </w:p>
        </w:tc>
      </w:tr>
      <w:tr w:rsidR="00D84C8E" w:rsidRPr="00A93F1D" w14:paraId="497E0F33" w14:textId="77777777" w:rsidTr="00B4200F">
        <w:trPr>
          <w:trHeight w:val="415"/>
          <w:jc w:val="center"/>
        </w:trPr>
        <w:tc>
          <w:tcPr>
            <w:tcW w:w="2602" w:type="dxa"/>
          </w:tcPr>
          <w:p w14:paraId="24682305" w14:textId="77777777" w:rsidR="00D84C8E" w:rsidRPr="00A93F1D" w:rsidRDefault="00D84C8E" w:rsidP="00F46BC9">
            <w:pPr>
              <w:pStyle w:val="TableParagraph"/>
              <w:spacing w:line="360" w:lineRule="auto"/>
              <w:ind w:left="384" w:right="384"/>
              <w:rPr>
                <w:sz w:val="24"/>
              </w:rPr>
            </w:pPr>
            <w:r w:rsidRPr="00A93F1D">
              <w:rPr>
                <w:sz w:val="24"/>
              </w:rPr>
              <w:t>Strongly</w:t>
            </w:r>
            <w:r w:rsidRPr="00A93F1D">
              <w:rPr>
                <w:spacing w:val="-6"/>
                <w:sz w:val="24"/>
              </w:rPr>
              <w:t xml:space="preserve"> </w:t>
            </w:r>
            <w:r w:rsidRPr="00A93F1D">
              <w:rPr>
                <w:sz w:val="24"/>
              </w:rPr>
              <w:t>disagree</w:t>
            </w:r>
          </w:p>
        </w:tc>
        <w:tc>
          <w:tcPr>
            <w:tcW w:w="2602" w:type="dxa"/>
          </w:tcPr>
          <w:p w14:paraId="4A144AE3" w14:textId="77777777" w:rsidR="00D84C8E" w:rsidRPr="00A93F1D" w:rsidRDefault="00D84C8E" w:rsidP="00F46BC9">
            <w:pPr>
              <w:pStyle w:val="TableParagraph"/>
              <w:spacing w:line="360" w:lineRule="auto"/>
              <w:ind w:left="12"/>
              <w:rPr>
                <w:sz w:val="24"/>
              </w:rPr>
            </w:pPr>
            <w:r w:rsidRPr="00A93F1D">
              <w:rPr>
                <w:w w:val="99"/>
                <w:sz w:val="24"/>
              </w:rPr>
              <w:t>-</w:t>
            </w:r>
          </w:p>
        </w:tc>
        <w:tc>
          <w:tcPr>
            <w:tcW w:w="2513" w:type="dxa"/>
          </w:tcPr>
          <w:p w14:paraId="0789B8AA" w14:textId="77777777" w:rsidR="00D84C8E" w:rsidRPr="00A93F1D" w:rsidRDefault="00D84C8E" w:rsidP="00F46BC9">
            <w:pPr>
              <w:pStyle w:val="TableParagraph"/>
              <w:spacing w:line="360" w:lineRule="auto"/>
              <w:ind w:left="10"/>
              <w:rPr>
                <w:sz w:val="24"/>
              </w:rPr>
            </w:pPr>
            <w:r w:rsidRPr="00A93F1D">
              <w:rPr>
                <w:w w:val="99"/>
                <w:sz w:val="24"/>
              </w:rPr>
              <w:t>-</w:t>
            </w:r>
          </w:p>
        </w:tc>
      </w:tr>
      <w:tr w:rsidR="00D84C8E" w:rsidRPr="00A93F1D" w14:paraId="2B619CD6" w14:textId="77777777" w:rsidTr="00B4200F">
        <w:trPr>
          <w:trHeight w:val="414"/>
          <w:jc w:val="center"/>
        </w:trPr>
        <w:tc>
          <w:tcPr>
            <w:tcW w:w="2602" w:type="dxa"/>
          </w:tcPr>
          <w:p w14:paraId="0419EF46" w14:textId="77777777" w:rsidR="00D84C8E" w:rsidRPr="00A93F1D" w:rsidRDefault="00D84C8E" w:rsidP="00F46BC9">
            <w:pPr>
              <w:pStyle w:val="TableParagraph"/>
              <w:spacing w:line="360" w:lineRule="auto"/>
              <w:ind w:left="384" w:right="384"/>
              <w:rPr>
                <w:sz w:val="24"/>
              </w:rPr>
            </w:pPr>
            <w:r w:rsidRPr="00A93F1D">
              <w:rPr>
                <w:sz w:val="24"/>
              </w:rPr>
              <w:t>Disagree</w:t>
            </w:r>
          </w:p>
        </w:tc>
        <w:tc>
          <w:tcPr>
            <w:tcW w:w="2602" w:type="dxa"/>
          </w:tcPr>
          <w:p w14:paraId="71FCF870" w14:textId="77777777" w:rsidR="00D84C8E" w:rsidRPr="00A93F1D" w:rsidRDefault="00D84C8E" w:rsidP="00F46BC9">
            <w:pPr>
              <w:pStyle w:val="TableParagraph"/>
              <w:spacing w:line="360" w:lineRule="auto"/>
              <w:ind w:left="12"/>
              <w:rPr>
                <w:sz w:val="24"/>
              </w:rPr>
            </w:pPr>
            <w:r w:rsidRPr="00A93F1D">
              <w:rPr>
                <w:w w:val="99"/>
                <w:sz w:val="24"/>
              </w:rPr>
              <w:t>-</w:t>
            </w:r>
          </w:p>
        </w:tc>
        <w:tc>
          <w:tcPr>
            <w:tcW w:w="2513" w:type="dxa"/>
          </w:tcPr>
          <w:p w14:paraId="10D3E0BE" w14:textId="77777777" w:rsidR="00D84C8E" w:rsidRPr="00A93F1D" w:rsidRDefault="00D84C8E" w:rsidP="00F46BC9">
            <w:pPr>
              <w:pStyle w:val="TableParagraph"/>
              <w:spacing w:line="360" w:lineRule="auto"/>
              <w:ind w:left="10"/>
              <w:rPr>
                <w:sz w:val="24"/>
              </w:rPr>
            </w:pPr>
            <w:r w:rsidRPr="00A93F1D">
              <w:rPr>
                <w:w w:val="99"/>
                <w:sz w:val="24"/>
              </w:rPr>
              <w:t>-</w:t>
            </w:r>
          </w:p>
        </w:tc>
      </w:tr>
      <w:tr w:rsidR="00D84C8E" w:rsidRPr="00A93F1D" w14:paraId="3F76E9A4" w14:textId="77777777" w:rsidTr="00B4200F">
        <w:trPr>
          <w:trHeight w:val="414"/>
          <w:jc w:val="center"/>
        </w:trPr>
        <w:tc>
          <w:tcPr>
            <w:tcW w:w="2602" w:type="dxa"/>
          </w:tcPr>
          <w:p w14:paraId="5ACA7FFA" w14:textId="77777777" w:rsidR="00D84C8E" w:rsidRPr="00A93F1D" w:rsidRDefault="00D84C8E" w:rsidP="00F46BC9">
            <w:pPr>
              <w:pStyle w:val="TableParagraph"/>
              <w:spacing w:line="360" w:lineRule="auto"/>
              <w:ind w:left="385" w:right="384"/>
              <w:rPr>
                <w:sz w:val="24"/>
              </w:rPr>
            </w:pPr>
            <w:r w:rsidRPr="00A93F1D">
              <w:rPr>
                <w:sz w:val="24"/>
              </w:rPr>
              <w:t>Total</w:t>
            </w:r>
          </w:p>
        </w:tc>
        <w:tc>
          <w:tcPr>
            <w:tcW w:w="2602" w:type="dxa"/>
          </w:tcPr>
          <w:p w14:paraId="259C898A" w14:textId="77777777" w:rsidR="00D84C8E" w:rsidRPr="00A93F1D" w:rsidRDefault="00D84C8E" w:rsidP="00F46BC9">
            <w:pPr>
              <w:pStyle w:val="TableParagraph"/>
              <w:spacing w:line="360" w:lineRule="auto"/>
              <w:ind w:left="393" w:right="384"/>
              <w:rPr>
                <w:sz w:val="24"/>
              </w:rPr>
            </w:pPr>
            <w:r w:rsidRPr="00A93F1D">
              <w:rPr>
                <w:sz w:val="24"/>
              </w:rPr>
              <w:t>100</w:t>
            </w:r>
          </w:p>
        </w:tc>
        <w:tc>
          <w:tcPr>
            <w:tcW w:w="2513" w:type="dxa"/>
          </w:tcPr>
          <w:p w14:paraId="0155464F" w14:textId="77777777" w:rsidR="00D84C8E" w:rsidRPr="00A93F1D" w:rsidRDefault="00D84C8E" w:rsidP="00F46BC9">
            <w:pPr>
              <w:pStyle w:val="TableParagraph"/>
              <w:spacing w:line="360" w:lineRule="auto"/>
              <w:ind w:left="400" w:right="393"/>
              <w:rPr>
                <w:sz w:val="24"/>
              </w:rPr>
            </w:pPr>
            <w:r w:rsidRPr="00A93F1D">
              <w:rPr>
                <w:sz w:val="24"/>
              </w:rPr>
              <w:t>100</w:t>
            </w:r>
          </w:p>
        </w:tc>
      </w:tr>
    </w:tbl>
    <w:p w14:paraId="1AEA3E5E" w14:textId="627C2B78" w:rsidR="00D84C8E" w:rsidRPr="00A93F1D" w:rsidRDefault="00753502" w:rsidP="00F46BC9">
      <w:pPr>
        <w:tabs>
          <w:tab w:val="left" w:pos="1069"/>
        </w:tabs>
        <w:spacing w:line="360" w:lineRule="auto"/>
        <w:ind w:left="674" w:right="1412"/>
        <w:rPr>
          <w:rFonts w:ascii="Times New Roman" w:hAnsi="Times New Roman" w:cs="Times New Roman"/>
          <w:bCs/>
          <w:sz w:val="24"/>
        </w:rPr>
      </w:pPr>
      <w:r w:rsidRPr="00A93F1D">
        <w:rPr>
          <w:rFonts w:ascii="Times New Roman" w:hAnsi="Times New Roman" w:cs="Times New Roman"/>
          <w:b/>
          <w:sz w:val="24"/>
        </w:rPr>
        <w:tab/>
      </w:r>
      <w:r w:rsidRPr="00A93F1D">
        <w:rPr>
          <w:rFonts w:ascii="Times New Roman" w:hAnsi="Times New Roman" w:cs="Times New Roman"/>
          <w:bCs/>
          <w:sz w:val="24"/>
        </w:rPr>
        <w:t>Source</w:t>
      </w:r>
      <w:r w:rsidR="00E0102B" w:rsidRPr="00A93F1D">
        <w:rPr>
          <w:rFonts w:ascii="Times New Roman" w:hAnsi="Times New Roman" w:cs="Times New Roman"/>
          <w:bCs/>
          <w:sz w:val="24"/>
        </w:rPr>
        <w:t>: Primary Data</w:t>
      </w:r>
    </w:p>
    <w:p w14:paraId="4A5EB017" w14:textId="509C7C86" w:rsidR="00D84C8E" w:rsidRPr="00A93F1D" w:rsidRDefault="00F46BC9" w:rsidP="00D9552E">
      <w:pPr>
        <w:spacing w:line="480" w:lineRule="auto"/>
        <w:ind w:left="674" w:right="1412"/>
        <w:jc w:val="center"/>
        <w:rPr>
          <w:rFonts w:ascii="Times New Roman" w:hAnsi="Times New Roman" w:cs="Times New Roman"/>
          <w:b/>
          <w:sz w:val="24"/>
        </w:rPr>
      </w:pPr>
      <w:r w:rsidRPr="00A93F1D">
        <w:rPr>
          <w:rFonts w:ascii="Times New Roman" w:hAnsi="Times New Roman" w:cs="Times New Roman"/>
          <w:bCs/>
          <w:noProof/>
          <w:lang w:val="en-IN" w:eastAsia="en-IN"/>
        </w:rPr>
        <w:drawing>
          <wp:anchor distT="0" distB="0" distL="114300" distR="114300" simplePos="0" relativeHeight="251663872" behindDoc="0" locked="0" layoutInCell="1" allowOverlap="1" wp14:anchorId="31BE85F2" wp14:editId="0AA6D8AE">
            <wp:simplePos x="0" y="0"/>
            <wp:positionH relativeFrom="column">
              <wp:posOffset>281305</wp:posOffset>
            </wp:positionH>
            <wp:positionV relativeFrom="page">
              <wp:posOffset>4598035</wp:posOffset>
            </wp:positionV>
            <wp:extent cx="4694555" cy="2426335"/>
            <wp:effectExtent l="0" t="0" r="10795" b="12065"/>
            <wp:wrapTopAndBottom/>
            <wp:docPr id="875099905" name="Chart 1">
              <a:extLst xmlns:a="http://schemas.openxmlformats.org/drawingml/2006/main">
                <a:ext uri="{FF2B5EF4-FFF2-40B4-BE49-F238E27FC236}">
                  <a16:creationId xmlns:a16="http://schemas.microsoft.com/office/drawing/2014/main" id="{E842C803-B6C2-1514-062A-C27D75ACF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r w:rsidR="00D84C8E" w:rsidRPr="00A93F1D">
        <w:rPr>
          <w:rFonts w:ascii="Times New Roman" w:hAnsi="Times New Roman" w:cs="Times New Roman"/>
          <w:b/>
          <w:sz w:val="24"/>
        </w:rPr>
        <w:t>Chart No. 4.8</w:t>
      </w:r>
    </w:p>
    <w:p w14:paraId="7618F1DA" w14:textId="77777777" w:rsidR="00F46BC9" w:rsidRPr="00A93F1D" w:rsidRDefault="00753502" w:rsidP="00F46BC9">
      <w:pPr>
        <w:tabs>
          <w:tab w:val="left" w:pos="855"/>
          <w:tab w:val="center" w:pos="4504"/>
        </w:tabs>
        <w:spacing w:line="480" w:lineRule="auto"/>
        <w:ind w:left="674" w:right="1412"/>
        <w:rPr>
          <w:rFonts w:ascii="Times New Roman" w:hAnsi="Times New Roman" w:cs="Times New Roman"/>
          <w:bCs/>
          <w:sz w:val="24"/>
        </w:rPr>
      </w:pPr>
      <w:r w:rsidRPr="00A93F1D">
        <w:rPr>
          <w:rFonts w:ascii="Times New Roman" w:hAnsi="Times New Roman" w:cs="Times New Roman"/>
          <w:bCs/>
          <w:sz w:val="24"/>
        </w:rPr>
        <w:t>Source: Primary Data</w:t>
      </w:r>
      <w:r w:rsidRPr="00A93F1D">
        <w:rPr>
          <w:rFonts w:ascii="Times New Roman" w:hAnsi="Times New Roman" w:cs="Times New Roman"/>
          <w:bCs/>
          <w:sz w:val="24"/>
        </w:rPr>
        <w:tab/>
      </w:r>
    </w:p>
    <w:p w14:paraId="56A659DD" w14:textId="6EA975CB" w:rsidR="001226D8" w:rsidRPr="00A93F1D" w:rsidRDefault="001226D8" w:rsidP="00F46BC9">
      <w:pPr>
        <w:tabs>
          <w:tab w:val="left" w:pos="855"/>
          <w:tab w:val="center" w:pos="4504"/>
        </w:tabs>
        <w:spacing w:line="480" w:lineRule="auto"/>
        <w:ind w:right="1412"/>
        <w:rPr>
          <w:rFonts w:ascii="Times New Roman" w:hAnsi="Times New Roman" w:cs="Times New Roman"/>
          <w:b/>
          <w:bCs/>
          <w:sz w:val="24"/>
        </w:rPr>
      </w:pPr>
      <w:r w:rsidRPr="00A93F1D">
        <w:rPr>
          <w:rFonts w:ascii="Times New Roman" w:hAnsi="Times New Roman" w:cs="Times New Roman"/>
          <w:b/>
          <w:bCs/>
          <w:sz w:val="28"/>
          <w:szCs w:val="28"/>
          <w:lang w:val="en-IN"/>
        </w:rPr>
        <w:t>INTERPRETATION</w:t>
      </w:r>
    </w:p>
    <w:p w14:paraId="24DA8BC6" w14:textId="77777777" w:rsidR="001226D8" w:rsidRPr="00A93F1D" w:rsidRDefault="001226D8" w:rsidP="00FE4126">
      <w:pPr>
        <w:pStyle w:val="BodyText"/>
        <w:spacing w:line="480" w:lineRule="auto"/>
        <w:ind w:right="84"/>
        <w:jc w:val="both"/>
      </w:pPr>
      <w:r w:rsidRPr="00A93F1D">
        <w:t>The above chart and table shows that, 100% of respondents highly agreed</w:t>
      </w:r>
      <w:r w:rsidRPr="00A93F1D">
        <w:rPr>
          <w:b/>
        </w:rPr>
        <w:t xml:space="preserve">, </w:t>
      </w:r>
      <w:r w:rsidRPr="00A93F1D">
        <w:t>that regular</w:t>
      </w:r>
      <w:r w:rsidRPr="00A93F1D">
        <w:rPr>
          <w:spacing w:val="1"/>
        </w:rPr>
        <w:t xml:space="preserve"> </w:t>
      </w:r>
      <w:r w:rsidRPr="00A93F1D">
        <w:t>feedback helps to indicate and improve performance levels of an employee in relation to</w:t>
      </w:r>
      <w:r w:rsidRPr="00A93F1D">
        <w:rPr>
          <w:spacing w:val="1"/>
        </w:rPr>
        <w:t xml:space="preserve"> </w:t>
      </w:r>
      <w:r w:rsidRPr="00A93F1D">
        <w:t>their</w:t>
      </w:r>
      <w:r w:rsidRPr="00A93F1D">
        <w:rPr>
          <w:spacing w:val="-2"/>
        </w:rPr>
        <w:t xml:space="preserve"> </w:t>
      </w:r>
      <w:r w:rsidRPr="00A93F1D">
        <w:t>goals.</w:t>
      </w:r>
    </w:p>
    <w:p w14:paraId="6F30F4A8" w14:textId="30B27676" w:rsidR="001226D8" w:rsidRPr="00A93F1D" w:rsidRDefault="001226D8" w:rsidP="00F46BC9">
      <w:pPr>
        <w:pStyle w:val="BodyText"/>
        <w:spacing w:before="160" w:line="480" w:lineRule="auto"/>
        <w:ind w:right="84"/>
        <w:jc w:val="both"/>
      </w:pPr>
      <w:r w:rsidRPr="00A93F1D">
        <w:t>Hence,</w:t>
      </w:r>
      <w:r w:rsidRPr="00A93F1D">
        <w:rPr>
          <w:spacing w:val="1"/>
        </w:rPr>
        <w:t xml:space="preserve"> </w:t>
      </w:r>
      <w:r w:rsidRPr="00A93F1D">
        <w:t>it</w:t>
      </w:r>
      <w:r w:rsidRPr="00A93F1D">
        <w:rPr>
          <w:spacing w:val="1"/>
        </w:rPr>
        <w:t xml:space="preserve"> </w:t>
      </w:r>
      <w:r w:rsidRPr="00A93F1D">
        <w:t>can</w:t>
      </w:r>
      <w:r w:rsidRPr="00A93F1D">
        <w:rPr>
          <w:spacing w:val="1"/>
        </w:rPr>
        <w:t xml:space="preserve"> </w:t>
      </w:r>
      <w:r w:rsidRPr="00A93F1D">
        <w:t>be</w:t>
      </w:r>
      <w:r w:rsidRPr="00A93F1D">
        <w:rPr>
          <w:spacing w:val="1"/>
        </w:rPr>
        <w:t xml:space="preserve"> </w:t>
      </w:r>
      <w:r w:rsidRPr="00A93F1D">
        <w:t>concluded</w:t>
      </w:r>
      <w:r w:rsidRPr="00A93F1D">
        <w:rPr>
          <w:spacing w:val="1"/>
        </w:rPr>
        <w:t xml:space="preserve"> </w:t>
      </w:r>
      <w:r w:rsidRPr="00A93F1D">
        <w:t>that,</w:t>
      </w:r>
      <w:r w:rsidRPr="00A93F1D">
        <w:rPr>
          <w:spacing w:val="1"/>
        </w:rPr>
        <w:t xml:space="preserve"> </w:t>
      </w:r>
      <w:r w:rsidRPr="00A93F1D">
        <w:t>the</w:t>
      </w:r>
      <w:r w:rsidRPr="00A93F1D">
        <w:rPr>
          <w:spacing w:val="1"/>
        </w:rPr>
        <w:t xml:space="preserve"> </w:t>
      </w:r>
      <w:r w:rsidRPr="00A93F1D">
        <w:t>regular</w:t>
      </w:r>
      <w:r w:rsidRPr="00A93F1D">
        <w:rPr>
          <w:spacing w:val="1"/>
        </w:rPr>
        <w:t xml:space="preserve"> </w:t>
      </w:r>
      <w:r w:rsidRPr="00A93F1D">
        <w:t>feedback</w:t>
      </w:r>
      <w:r w:rsidRPr="00A93F1D">
        <w:rPr>
          <w:spacing w:val="1"/>
        </w:rPr>
        <w:t xml:space="preserve"> </w:t>
      </w:r>
      <w:r w:rsidRPr="00A93F1D">
        <w:t>highly</w:t>
      </w:r>
      <w:r w:rsidRPr="00A93F1D">
        <w:rPr>
          <w:spacing w:val="1"/>
        </w:rPr>
        <w:t xml:space="preserve"> </w:t>
      </w:r>
      <w:r w:rsidRPr="00A93F1D">
        <w:t>helps</w:t>
      </w:r>
      <w:r w:rsidRPr="00A93F1D">
        <w:rPr>
          <w:spacing w:val="1"/>
        </w:rPr>
        <w:t xml:space="preserve"> </w:t>
      </w:r>
      <w:r w:rsidRPr="00A93F1D">
        <w:t>to</w:t>
      </w:r>
      <w:r w:rsidRPr="00A93F1D">
        <w:rPr>
          <w:spacing w:val="60"/>
        </w:rPr>
        <w:t xml:space="preserve"> </w:t>
      </w:r>
      <w:r w:rsidRPr="00A93F1D">
        <w:t>improve</w:t>
      </w:r>
      <w:r w:rsidR="00FE4126">
        <w:rPr>
          <w:spacing w:val="1"/>
        </w:rPr>
        <w:t xml:space="preserve"> </w:t>
      </w:r>
      <w:r w:rsidRPr="00A93F1D">
        <w:t>performance</w:t>
      </w:r>
      <w:r w:rsidRPr="00A93F1D">
        <w:rPr>
          <w:spacing w:val="-2"/>
        </w:rPr>
        <w:t xml:space="preserve"> </w:t>
      </w:r>
      <w:r w:rsidRPr="00A93F1D">
        <w:t>level of an</w:t>
      </w:r>
      <w:r w:rsidRPr="00A93F1D">
        <w:rPr>
          <w:spacing w:val="2"/>
        </w:rPr>
        <w:t xml:space="preserve"> </w:t>
      </w:r>
      <w:r w:rsidRPr="00A93F1D">
        <w:t>employee</w:t>
      </w:r>
      <w:r w:rsidRPr="00A93F1D">
        <w:rPr>
          <w:spacing w:val="-1"/>
        </w:rPr>
        <w:t xml:space="preserve"> </w:t>
      </w:r>
      <w:r w:rsidRPr="00A93F1D">
        <w:t>in</w:t>
      </w:r>
      <w:r w:rsidRPr="00A93F1D">
        <w:rPr>
          <w:spacing w:val="-1"/>
        </w:rPr>
        <w:t xml:space="preserve"> </w:t>
      </w:r>
      <w:r w:rsidRPr="00A93F1D">
        <w:t>retention to their</w:t>
      </w:r>
      <w:r w:rsidRPr="00A93F1D">
        <w:rPr>
          <w:spacing w:val="-1"/>
        </w:rPr>
        <w:t xml:space="preserve"> </w:t>
      </w:r>
      <w:r w:rsidRPr="00A93F1D">
        <w:t>goal.</w:t>
      </w:r>
    </w:p>
    <w:p w14:paraId="6F2248F2" w14:textId="7CF29BE5" w:rsidR="001226D8" w:rsidRPr="00A93F1D" w:rsidRDefault="001226D8" w:rsidP="00F46BC9">
      <w:pPr>
        <w:spacing w:line="360" w:lineRule="auto"/>
        <w:jc w:val="center"/>
        <w:rPr>
          <w:rFonts w:ascii="Times New Roman" w:hAnsi="Times New Roman" w:cs="Times New Roman"/>
        </w:rPr>
      </w:pPr>
      <w:r w:rsidRPr="00A93F1D">
        <w:rPr>
          <w:rFonts w:ascii="Times New Roman" w:hAnsi="Times New Roman" w:cs="Times New Roman"/>
        </w:rPr>
        <w:lastRenderedPageBreak/>
        <w:t>Table No. 4.9</w:t>
      </w:r>
    </w:p>
    <w:p w14:paraId="762AECA5" w14:textId="0612E3CC" w:rsidR="001226D8" w:rsidRPr="00A93F1D" w:rsidRDefault="001226D8" w:rsidP="00F46BC9">
      <w:pPr>
        <w:spacing w:line="360" w:lineRule="auto"/>
        <w:ind w:left="675" w:right="1412"/>
        <w:jc w:val="center"/>
        <w:rPr>
          <w:rFonts w:ascii="Times New Roman" w:hAnsi="Times New Roman" w:cs="Times New Roman"/>
          <w:b/>
          <w:sz w:val="24"/>
        </w:rPr>
      </w:pPr>
      <w:r w:rsidRPr="00A93F1D">
        <w:rPr>
          <w:rFonts w:ascii="Times New Roman" w:hAnsi="Times New Roman" w:cs="Times New Roman"/>
          <w:b/>
          <w:sz w:val="24"/>
        </w:rPr>
        <w:t xml:space="preserve">IMPROVEMENT OF MOTIVATION AND </w:t>
      </w:r>
      <w:r w:rsidR="00F46BC9" w:rsidRPr="00A93F1D">
        <w:rPr>
          <w:rFonts w:ascii="Times New Roman" w:hAnsi="Times New Roman" w:cs="Times New Roman"/>
          <w:b/>
          <w:sz w:val="24"/>
        </w:rPr>
        <w:t>SATISFACTION</w:t>
      </w:r>
      <w:r w:rsidRPr="00A93F1D">
        <w:rPr>
          <w:rFonts w:ascii="Times New Roman" w:hAnsi="Times New Roman" w:cs="Times New Roman"/>
          <w:b/>
          <w:sz w:val="24"/>
        </w:rPr>
        <w:t xml:space="preserve"> POST</w:t>
      </w:r>
      <w:r w:rsidRPr="00A93F1D">
        <w:rPr>
          <w:rFonts w:ascii="Times New Roman" w:hAnsi="Times New Roman" w:cs="Times New Roman"/>
          <w:b/>
          <w:spacing w:val="-57"/>
          <w:sz w:val="24"/>
        </w:rPr>
        <w:t xml:space="preserve"> </w:t>
      </w:r>
      <w:r w:rsidRPr="00A93F1D">
        <w:rPr>
          <w:rFonts w:ascii="Times New Roman" w:hAnsi="Times New Roman" w:cs="Times New Roman"/>
          <w:b/>
          <w:sz w:val="24"/>
        </w:rPr>
        <w:t>PERFORMANCE</w:t>
      </w:r>
      <w:r w:rsidRPr="00A93F1D">
        <w:rPr>
          <w:rFonts w:ascii="Times New Roman" w:hAnsi="Times New Roman" w:cs="Times New Roman"/>
          <w:b/>
          <w:spacing w:val="-1"/>
          <w:sz w:val="24"/>
        </w:rPr>
        <w:t xml:space="preserve"> </w:t>
      </w:r>
      <w:r w:rsidRPr="00A93F1D">
        <w:rPr>
          <w:rFonts w:ascii="Times New Roman" w:hAnsi="Times New Roman" w:cs="Times New Roman"/>
          <w:b/>
          <w:sz w:val="24"/>
        </w:rPr>
        <w:t>APPRAISAL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2521"/>
        <w:gridCol w:w="2610"/>
      </w:tblGrid>
      <w:tr w:rsidR="001226D8" w:rsidRPr="00A93F1D" w14:paraId="7E9151D8" w14:textId="77777777" w:rsidTr="00121AAD">
        <w:trPr>
          <w:trHeight w:val="827"/>
          <w:jc w:val="center"/>
        </w:trPr>
        <w:tc>
          <w:tcPr>
            <w:tcW w:w="2432" w:type="dxa"/>
          </w:tcPr>
          <w:p w14:paraId="714AC94B" w14:textId="77777777" w:rsidR="001226D8" w:rsidRPr="00A93F1D" w:rsidRDefault="001226D8" w:rsidP="00D9552E">
            <w:pPr>
              <w:pStyle w:val="TableParagraph"/>
              <w:spacing w:line="480" w:lineRule="auto"/>
              <w:ind w:left="357" w:right="355"/>
              <w:rPr>
                <w:b/>
                <w:sz w:val="24"/>
              </w:rPr>
            </w:pPr>
            <w:r w:rsidRPr="00A93F1D">
              <w:rPr>
                <w:b/>
                <w:sz w:val="24"/>
              </w:rPr>
              <w:t>PARTICULAR</w:t>
            </w:r>
          </w:p>
        </w:tc>
        <w:tc>
          <w:tcPr>
            <w:tcW w:w="2521" w:type="dxa"/>
          </w:tcPr>
          <w:p w14:paraId="5D194572" w14:textId="77777777" w:rsidR="001226D8" w:rsidRPr="00A93F1D" w:rsidRDefault="001226D8" w:rsidP="00D9552E">
            <w:pPr>
              <w:pStyle w:val="TableParagraph"/>
              <w:spacing w:line="480" w:lineRule="auto"/>
              <w:ind w:left="350" w:right="340"/>
              <w:rPr>
                <w:b/>
                <w:sz w:val="24"/>
              </w:rPr>
            </w:pPr>
            <w:r w:rsidRPr="00A93F1D">
              <w:rPr>
                <w:b/>
                <w:sz w:val="24"/>
              </w:rPr>
              <w:t>No.</w:t>
            </w:r>
            <w:r w:rsidRPr="00A93F1D">
              <w:rPr>
                <w:b/>
                <w:spacing w:val="-1"/>
                <w:sz w:val="24"/>
              </w:rPr>
              <w:t xml:space="preserve"> </w:t>
            </w:r>
            <w:r w:rsidRPr="00A93F1D">
              <w:rPr>
                <w:b/>
                <w:sz w:val="24"/>
              </w:rPr>
              <w:t>OF</w:t>
            </w:r>
          </w:p>
          <w:p w14:paraId="2D8A025A" w14:textId="77777777" w:rsidR="001226D8" w:rsidRPr="00A93F1D" w:rsidRDefault="001226D8" w:rsidP="00D9552E">
            <w:pPr>
              <w:pStyle w:val="TableParagraph"/>
              <w:spacing w:before="137" w:line="480" w:lineRule="auto"/>
              <w:ind w:left="350" w:right="346"/>
              <w:rPr>
                <w:b/>
                <w:sz w:val="24"/>
              </w:rPr>
            </w:pPr>
            <w:r w:rsidRPr="00A93F1D">
              <w:rPr>
                <w:b/>
                <w:sz w:val="24"/>
              </w:rPr>
              <w:t>RESPONDENTS</w:t>
            </w:r>
          </w:p>
        </w:tc>
        <w:tc>
          <w:tcPr>
            <w:tcW w:w="2610" w:type="dxa"/>
          </w:tcPr>
          <w:p w14:paraId="22890BAB" w14:textId="77777777" w:rsidR="001226D8" w:rsidRPr="00A93F1D" w:rsidRDefault="001226D8" w:rsidP="00D9552E">
            <w:pPr>
              <w:pStyle w:val="TableParagraph"/>
              <w:spacing w:line="480" w:lineRule="auto"/>
              <w:ind w:left="469"/>
              <w:jc w:val="left"/>
              <w:rPr>
                <w:b/>
                <w:sz w:val="24"/>
              </w:rPr>
            </w:pPr>
            <w:r w:rsidRPr="00A93F1D">
              <w:rPr>
                <w:b/>
                <w:sz w:val="24"/>
              </w:rPr>
              <w:t>PERCENTAGE</w:t>
            </w:r>
          </w:p>
        </w:tc>
      </w:tr>
      <w:tr w:rsidR="001226D8" w:rsidRPr="00A93F1D" w14:paraId="228BE2EC" w14:textId="77777777" w:rsidTr="00121AAD">
        <w:trPr>
          <w:trHeight w:val="414"/>
          <w:jc w:val="center"/>
        </w:trPr>
        <w:tc>
          <w:tcPr>
            <w:tcW w:w="2432" w:type="dxa"/>
          </w:tcPr>
          <w:p w14:paraId="27FDCA8D" w14:textId="77777777" w:rsidR="001226D8" w:rsidRPr="00A93F1D" w:rsidRDefault="001226D8" w:rsidP="00D9552E">
            <w:pPr>
              <w:pStyle w:val="TableParagraph"/>
              <w:spacing w:line="480" w:lineRule="auto"/>
              <w:ind w:left="357" w:right="356"/>
              <w:rPr>
                <w:sz w:val="24"/>
              </w:rPr>
            </w:pPr>
            <w:r w:rsidRPr="00A93F1D">
              <w:rPr>
                <w:sz w:val="24"/>
              </w:rPr>
              <w:t>Improved</w:t>
            </w:r>
          </w:p>
        </w:tc>
        <w:tc>
          <w:tcPr>
            <w:tcW w:w="2521" w:type="dxa"/>
          </w:tcPr>
          <w:p w14:paraId="4E503918" w14:textId="77777777" w:rsidR="001226D8" w:rsidRPr="00A93F1D" w:rsidRDefault="001226D8" w:rsidP="00D9552E">
            <w:pPr>
              <w:pStyle w:val="TableParagraph"/>
              <w:spacing w:line="480" w:lineRule="auto"/>
              <w:ind w:left="350" w:right="342"/>
              <w:rPr>
                <w:sz w:val="24"/>
              </w:rPr>
            </w:pPr>
            <w:r w:rsidRPr="00A93F1D">
              <w:rPr>
                <w:sz w:val="24"/>
              </w:rPr>
              <w:t>100</w:t>
            </w:r>
          </w:p>
        </w:tc>
        <w:tc>
          <w:tcPr>
            <w:tcW w:w="2610" w:type="dxa"/>
          </w:tcPr>
          <w:p w14:paraId="76AB3E8F" w14:textId="77777777" w:rsidR="001226D8" w:rsidRPr="00A93F1D" w:rsidRDefault="001226D8" w:rsidP="00D9552E">
            <w:pPr>
              <w:pStyle w:val="TableParagraph"/>
              <w:spacing w:line="480" w:lineRule="auto"/>
              <w:ind w:left="1102" w:right="1098"/>
              <w:rPr>
                <w:sz w:val="24"/>
              </w:rPr>
            </w:pPr>
            <w:r w:rsidRPr="00A93F1D">
              <w:rPr>
                <w:sz w:val="24"/>
              </w:rPr>
              <w:t>100</w:t>
            </w:r>
          </w:p>
        </w:tc>
      </w:tr>
      <w:tr w:rsidR="001226D8" w:rsidRPr="00A93F1D" w14:paraId="72FD24DE" w14:textId="77777777" w:rsidTr="00121AAD">
        <w:trPr>
          <w:trHeight w:val="412"/>
          <w:jc w:val="center"/>
        </w:trPr>
        <w:tc>
          <w:tcPr>
            <w:tcW w:w="2432" w:type="dxa"/>
          </w:tcPr>
          <w:p w14:paraId="6B8D2BA8" w14:textId="77777777" w:rsidR="001226D8" w:rsidRPr="00A93F1D" w:rsidRDefault="001226D8" w:rsidP="00D9552E">
            <w:pPr>
              <w:pStyle w:val="TableParagraph"/>
              <w:spacing w:line="480" w:lineRule="auto"/>
              <w:ind w:left="357" w:right="354"/>
              <w:rPr>
                <w:sz w:val="24"/>
              </w:rPr>
            </w:pPr>
            <w:r w:rsidRPr="00A93F1D">
              <w:rPr>
                <w:sz w:val="24"/>
              </w:rPr>
              <w:t>No</w:t>
            </w:r>
            <w:r w:rsidRPr="00A93F1D">
              <w:rPr>
                <w:spacing w:val="-2"/>
                <w:sz w:val="24"/>
              </w:rPr>
              <w:t xml:space="preserve"> </w:t>
            </w:r>
            <w:r w:rsidRPr="00A93F1D">
              <w:rPr>
                <w:sz w:val="24"/>
              </w:rPr>
              <w:t>Improvement</w:t>
            </w:r>
          </w:p>
        </w:tc>
        <w:tc>
          <w:tcPr>
            <w:tcW w:w="2521" w:type="dxa"/>
          </w:tcPr>
          <w:p w14:paraId="21D0C784" w14:textId="77777777" w:rsidR="001226D8" w:rsidRPr="00A93F1D" w:rsidRDefault="001226D8" w:rsidP="00D9552E">
            <w:pPr>
              <w:pStyle w:val="TableParagraph"/>
              <w:spacing w:line="480" w:lineRule="auto"/>
              <w:ind w:left="6"/>
              <w:rPr>
                <w:sz w:val="24"/>
              </w:rPr>
            </w:pPr>
            <w:r w:rsidRPr="00A93F1D">
              <w:rPr>
                <w:w w:val="99"/>
                <w:sz w:val="24"/>
              </w:rPr>
              <w:t>-</w:t>
            </w:r>
          </w:p>
        </w:tc>
        <w:tc>
          <w:tcPr>
            <w:tcW w:w="2610" w:type="dxa"/>
          </w:tcPr>
          <w:p w14:paraId="6182D39D" w14:textId="77777777" w:rsidR="001226D8" w:rsidRPr="00A93F1D" w:rsidRDefault="001226D8" w:rsidP="00D9552E">
            <w:pPr>
              <w:pStyle w:val="TableParagraph"/>
              <w:spacing w:line="480" w:lineRule="auto"/>
              <w:ind w:right="144"/>
              <w:rPr>
                <w:sz w:val="24"/>
              </w:rPr>
            </w:pPr>
            <w:r w:rsidRPr="00A93F1D">
              <w:rPr>
                <w:w w:val="99"/>
                <w:sz w:val="24"/>
              </w:rPr>
              <w:t>-</w:t>
            </w:r>
          </w:p>
        </w:tc>
      </w:tr>
      <w:tr w:rsidR="001226D8" w:rsidRPr="00A93F1D" w14:paraId="2E81BA23" w14:textId="77777777" w:rsidTr="00121AAD">
        <w:trPr>
          <w:trHeight w:val="415"/>
          <w:jc w:val="center"/>
        </w:trPr>
        <w:tc>
          <w:tcPr>
            <w:tcW w:w="2432" w:type="dxa"/>
          </w:tcPr>
          <w:p w14:paraId="747C5BFF" w14:textId="77777777" w:rsidR="001226D8" w:rsidRPr="00A93F1D" w:rsidRDefault="001226D8" w:rsidP="00D9552E">
            <w:pPr>
              <w:pStyle w:val="TableParagraph"/>
              <w:spacing w:line="480" w:lineRule="auto"/>
              <w:ind w:left="357" w:right="354"/>
              <w:rPr>
                <w:sz w:val="24"/>
              </w:rPr>
            </w:pPr>
            <w:r w:rsidRPr="00A93F1D">
              <w:rPr>
                <w:sz w:val="24"/>
              </w:rPr>
              <w:t>Total</w:t>
            </w:r>
          </w:p>
        </w:tc>
        <w:tc>
          <w:tcPr>
            <w:tcW w:w="2521" w:type="dxa"/>
          </w:tcPr>
          <w:p w14:paraId="61E22F82" w14:textId="77777777" w:rsidR="001226D8" w:rsidRPr="00A93F1D" w:rsidRDefault="001226D8" w:rsidP="00D9552E">
            <w:pPr>
              <w:pStyle w:val="TableParagraph"/>
              <w:spacing w:line="480" w:lineRule="auto"/>
              <w:ind w:left="350" w:right="344"/>
              <w:rPr>
                <w:sz w:val="24"/>
              </w:rPr>
            </w:pPr>
            <w:r w:rsidRPr="00A93F1D">
              <w:rPr>
                <w:sz w:val="24"/>
              </w:rPr>
              <w:t>100%</w:t>
            </w:r>
          </w:p>
        </w:tc>
        <w:tc>
          <w:tcPr>
            <w:tcW w:w="2610" w:type="dxa"/>
          </w:tcPr>
          <w:p w14:paraId="3D458164" w14:textId="77777777" w:rsidR="001226D8" w:rsidRPr="00A93F1D" w:rsidRDefault="001226D8" w:rsidP="00D9552E">
            <w:pPr>
              <w:pStyle w:val="TableParagraph"/>
              <w:spacing w:line="480" w:lineRule="auto"/>
              <w:ind w:left="1102" w:right="1098"/>
              <w:rPr>
                <w:sz w:val="24"/>
              </w:rPr>
            </w:pPr>
            <w:r w:rsidRPr="00A93F1D">
              <w:rPr>
                <w:sz w:val="24"/>
              </w:rPr>
              <w:t>100</w:t>
            </w:r>
          </w:p>
        </w:tc>
      </w:tr>
    </w:tbl>
    <w:p w14:paraId="5C451031" w14:textId="38C7FDAB" w:rsidR="001226D8" w:rsidRPr="00A93F1D" w:rsidRDefault="001226D8" w:rsidP="00D9552E">
      <w:pPr>
        <w:spacing w:line="480" w:lineRule="auto"/>
        <w:ind w:left="675" w:right="1412"/>
        <w:rPr>
          <w:rFonts w:ascii="Times New Roman" w:hAnsi="Times New Roman" w:cs="Times New Roman"/>
          <w:bCs/>
          <w:sz w:val="24"/>
        </w:rPr>
      </w:pPr>
      <w:r w:rsidRPr="00A93F1D">
        <w:rPr>
          <w:rFonts w:ascii="Times New Roman" w:hAnsi="Times New Roman" w:cs="Times New Roman"/>
          <w:bCs/>
          <w:sz w:val="24"/>
        </w:rPr>
        <w:t>Source: Primary Data</w:t>
      </w:r>
    </w:p>
    <w:p w14:paraId="30E10313" w14:textId="6B5B4968" w:rsidR="001226D8" w:rsidRPr="00A93F1D" w:rsidRDefault="003A1B2E" w:rsidP="00D9552E">
      <w:pPr>
        <w:spacing w:line="480" w:lineRule="auto"/>
        <w:ind w:left="675" w:right="1412"/>
        <w:jc w:val="center"/>
        <w:rPr>
          <w:rFonts w:ascii="Times New Roman" w:hAnsi="Times New Roman" w:cs="Times New Roman"/>
          <w:bCs/>
          <w:sz w:val="24"/>
        </w:rPr>
      </w:pPr>
      <w:r w:rsidRPr="00A93F1D">
        <w:rPr>
          <w:rFonts w:ascii="Times New Roman" w:hAnsi="Times New Roman" w:cs="Times New Roman"/>
          <w:bCs/>
          <w:noProof/>
          <w:sz w:val="24"/>
          <w:lang w:val="en-IN" w:eastAsia="en-IN"/>
        </w:rPr>
        <mc:AlternateContent>
          <mc:Choice Requires="wpg">
            <w:drawing>
              <wp:anchor distT="0" distB="0" distL="0" distR="0" simplePos="0" relativeHeight="251804672" behindDoc="1" locked="0" layoutInCell="1" allowOverlap="1" wp14:anchorId="3D67A32A" wp14:editId="6BFCB6BD">
                <wp:simplePos x="0" y="0"/>
                <wp:positionH relativeFrom="margin">
                  <wp:posOffset>375285</wp:posOffset>
                </wp:positionH>
                <wp:positionV relativeFrom="paragraph">
                  <wp:posOffset>274320</wp:posOffset>
                </wp:positionV>
                <wp:extent cx="4940300" cy="2449195"/>
                <wp:effectExtent l="0" t="0" r="12700" b="27305"/>
                <wp:wrapTopAndBottom/>
                <wp:docPr id="187243060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0" cy="2449195"/>
                          <a:chOff x="2308" y="298"/>
                          <a:chExt cx="7620" cy="4650"/>
                        </a:xfrm>
                      </wpg:grpSpPr>
                      <wps:wsp>
                        <wps:cNvPr id="2073162319" name="AutoShape 186"/>
                        <wps:cNvSpPr>
                          <a:spLocks/>
                        </wps:cNvSpPr>
                        <wps:spPr bwMode="auto">
                          <a:xfrm>
                            <a:off x="3962" y="1723"/>
                            <a:ext cx="3327" cy="2304"/>
                          </a:xfrm>
                          <a:custGeom>
                            <a:avLst/>
                            <a:gdLst>
                              <a:gd name="T0" fmla="+- 0 3962 3962"/>
                              <a:gd name="T1" fmla="*/ T0 w 3327"/>
                              <a:gd name="T2" fmla="+- 0 3917 1723"/>
                              <a:gd name="T3" fmla="*/ 3917 h 2304"/>
                              <a:gd name="T4" fmla="+- 0 3962 3962"/>
                              <a:gd name="T5" fmla="*/ T4 w 3327"/>
                              <a:gd name="T6" fmla="+- 0 4027 1723"/>
                              <a:gd name="T7" fmla="*/ 4027 h 2304"/>
                              <a:gd name="T8" fmla="+- 0 3962 3962"/>
                              <a:gd name="T9" fmla="*/ T8 w 3327"/>
                              <a:gd name="T10" fmla="+- 0 1723 1723"/>
                              <a:gd name="T11" fmla="*/ 1723 h 2304"/>
                              <a:gd name="T12" fmla="+- 0 3962 3962"/>
                              <a:gd name="T13" fmla="*/ T12 w 3327"/>
                              <a:gd name="T14" fmla="+- 0 3797 1723"/>
                              <a:gd name="T15" fmla="*/ 3797 h 2304"/>
                              <a:gd name="T16" fmla="+- 0 5071 3962"/>
                              <a:gd name="T17" fmla="*/ T16 w 3327"/>
                              <a:gd name="T18" fmla="+- 0 3917 1723"/>
                              <a:gd name="T19" fmla="*/ 3917 h 2304"/>
                              <a:gd name="T20" fmla="+- 0 5071 3962"/>
                              <a:gd name="T21" fmla="*/ T20 w 3327"/>
                              <a:gd name="T22" fmla="+- 0 4027 1723"/>
                              <a:gd name="T23" fmla="*/ 4027 h 2304"/>
                              <a:gd name="T24" fmla="+- 0 5071 3962"/>
                              <a:gd name="T25" fmla="*/ T24 w 3327"/>
                              <a:gd name="T26" fmla="+- 0 1723 1723"/>
                              <a:gd name="T27" fmla="*/ 1723 h 2304"/>
                              <a:gd name="T28" fmla="+- 0 5071 3962"/>
                              <a:gd name="T29" fmla="*/ T28 w 3327"/>
                              <a:gd name="T30" fmla="+- 0 3797 1723"/>
                              <a:gd name="T31" fmla="*/ 3797 h 2304"/>
                              <a:gd name="T32" fmla="+- 0 6180 3962"/>
                              <a:gd name="T33" fmla="*/ T32 w 3327"/>
                              <a:gd name="T34" fmla="+- 0 3917 1723"/>
                              <a:gd name="T35" fmla="*/ 3917 h 2304"/>
                              <a:gd name="T36" fmla="+- 0 6180 3962"/>
                              <a:gd name="T37" fmla="*/ T36 w 3327"/>
                              <a:gd name="T38" fmla="+- 0 4027 1723"/>
                              <a:gd name="T39" fmla="*/ 4027 h 2304"/>
                              <a:gd name="T40" fmla="+- 0 6180 3962"/>
                              <a:gd name="T41" fmla="*/ T40 w 3327"/>
                              <a:gd name="T42" fmla="+- 0 1723 1723"/>
                              <a:gd name="T43" fmla="*/ 1723 h 2304"/>
                              <a:gd name="T44" fmla="+- 0 6180 3962"/>
                              <a:gd name="T45" fmla="*/ T44 w 3327"/>
                              <a:gd name="T46" fmla="+- 0 3797 1723"/>
                              <a:gd name="T47" fmla="*/ 3797 h 2304"/>
                              <a:gd name="T48" fmla="+- 0 7289 3962"/>
                              <a:gd name="T49" fmla="*/ T48 w 3327"/>
                              <a:gd name="T50" fmla="+- 0 3917 1723"/>
                              <a:gd name="T51" fmla="*/ 3917 h 2304"/>
                              <a:gd name="T52" fmla="+- 0 7289 3962"/>
                              <a:gd name="T53" fmla="*/ T52 w 3327"/>
                              <a:gd name="T54" fmla="+- 0 4027 1723"/>
                              <a:gd name="T55" fmla="*/ 4027 h 2304"/>
                              <a:gd name="T56" fmla="+- 0 7289 3962"/>
                              <a:gd name="T57" fmla="*/ T56 w 3327"/>
                              <a:gd name="T58" fmla="+- 0 1723 1723"/>
                              <a:gd name="T59" fmla="*/ 1723 h 2304"/>
                              <a:gd name="T60" fmla="+- 0 7289 3962"/>
                              <a:gd name="T61" fmla="*/ T60 w 3327"/>
                              <a:gd name="T62" fmla="+- 0 3797 1723"/>
                              <a:gd name="T63" fmla="*/ 3797 h 2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327" h="2304">
                                <a:moveTo>
                                  <a:pt x="0" y="2194"/>
                                </a:moveTo>
                                <a:lnTo>
                                  <a:pt x="0" y="2304"/>
                                </a:lnTo>
                                <a:moveTo>
                                  <a:pt x="0" y="0"/>
                                </a:moveTo>
                                <a:lnTo>
                                  <a:pt x="0" y="2074"/>
                                </a:lnTo>
                                <a:moveTo>
                                  <a:pt x="1109" y="2194"/>
                                </a:moveTo>
                                <a:lnTo>
                                  <a:pt x="1109" y="2304"/>
                                </a:lnTo>
                                <a:moveTo>
                                  <a:pt x="1109" y="0"/>
                                </a:moveTo>
                                <a:lnTo>
                                  <a:pt x="1109" y="2074"/>
                                </a:lnTo>
                                <a:moveTo>
                                  <a:pt x="2218" y="2194"/>
                                </a:moveTo>
                                <a:lnTo>
                                  <a:pt x="2218" y="2304"/>
                                </a:lnTo>
                                <a:moveTo>
                                  <a:pt x="2218" y="0"/>
                                </a:moveTo>
                                <a:lnTo>
                                  <a:pt x="2218" y="2074"/>
                                </a:lnTo>
                                <a:moveTo>
                                  <a:pt x="3327" y="2194"/>
                                </a:moveTo>
                                <a:lnTo>
                                  <a:pt x="3327" y="2304"/>
                                </a:lnTo>
                                <a:moveTo>
                                  <a:pt x="3327" y="0"/>
                                </a:moveTo>
                                <a:lnTo>
                                  <a:pt x="3327" y="2074"/>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435460" name="Line 187"/>
                        <wps:cNvCnPr>
                          <a:cxnSpLocks noChangeShapeType="1"/>
                        </wps:cNvCnPr>
                        <wps:spPr bwMode="auto">
                          <a:xfrm>
                            <a:off x="8398" y="1723"/>
                            <a:ext cx="0" cy="2304"/>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38041839" name="Rectangle 188"/>
                        <wps:cNvSpPr>
                          <a:spLocks noChangeArrowheads="1"/>
                        </wps:cNvSpPr>
                        <wps:spPr bwMode="auto">
                          <a:xfrm>
                            <a:off x="2853" y="3796"/>
                            <a:ext cx="5544" cy="12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4695249" name="AutoShape 189"/>
                        <wps:cNvSpPr>
                          <a:spLocks/>
                        </wps:cNvSpPr>
                        <wps:spPr bwMode="auto">
                          <a:xfrm>
                            <a:off x="2853" y="1723"/>
                            <a:ext cx="6656" cy="2304"/>
                          </a:xfrm>
                          <a:custGeom>
                            <a:avLst/>
                            <a:gdLst>
                              <a:gd name="T0" fmla="+- 0 2854 2854"/>
                              <a:gd name="T1" fmla="*/ T0 w 6656"/>
                              <a:gd name="T2" fmla="+- 0 4027 1723"/>
                              <a:gd name="T3" fmla="*/ 4027 h 2304"/>
                              <a:gd name="T4" fmla="+- 0 2854 2854"/>
                              <a:gd name="T5" fmla="*/ T4 w 6656"/>
                              <a:gd name="T6" fmla="+- 0 1723 1723"/>
                              <a:gd name="T7" fmla="*/ 1723 h 2304"/>
                              <a:gd name="T8" fmla="+- 0 9509 2854"/>
                              <a:gd name="T9" fmla="*/ T8 w 6656"/>
                              <a:gd name="T10" fmla="+- 0 1723 1723"/>
                              <a:gd name="T11" fmla="*/ 1723 h 2304"/>
                              <a:gd name="T12" fmla="+- 0 9509 2854"/>
                              <a:gd name="T13" fmla="*/ T12 w 6656"/>
                              <a:gd name="T14" fmla="+- 0 4027 1723"/>
                              <a:gd name="T15" fmla="*/ 4027 h 2304"/>
                            </a:gdLst>
                            <a:ahLst/>
                            <a:cxnLst>
                              <a:cxn ang="0">
                                <a:pos x="T1" y="T3"/>
                              </a:cxn>
                              <a:cxn ang="0">
                                <a:pos x="T5" y="T7"/>
                              </a:cxn>
                              <a:cxn ang="0">
                                <a:pos x="T9" y="T11"/>
                              </a:cxn>
                              <a:cxn ang="0">
                                <a:pos x="T13" y="T15"/>
                              </a:cxn>
                            </a:cxnLst>
                            <a:rect l="0" t="0" r="r" b="b"/>
                            <a:pathLst>
                              <a:path w="6656" h="2304">
                                <a:moveTo>
                                  <a:pt x="0" y="2304"/>
                                </a:moveTo>
                                <a:lnTo>
                                  <a:pt x="0" y="0"/>
                                </a:lnTo>
                                <a:moveTo>
                                  <a:pt x="6655" y="0"/>
                                </a:moveTo>
                                <a:lnTo>
                                  <a:pt x="6655" y="2304"/>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636750" name="Rectangle 190"/>
                        <wps:cNvSpPr>
                          <a:spLocks noChangeArrowheads="1"/>
                        </wps:cNvSpPr>
                        <wps:spPr bwMode="auto">
                          <a:xfrm>
                            <a:off x="5671" y="4610"/>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410267" name="Rectangle 191"/>
                        <wps:cNvSpPr>
                          <a:spLocks noChangeArrowheads="1"/>
                        </wps:cNvSpPr>
                        <wps:spPr bwMode="auto">
                          <a:xfrm>
                            <a:off x="2308" y="298"/>
                            <a:ext cx="7620" cy="465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389519" name="Text Box 192"/>
                        <wps:cNvSpPr txBox="1">
                          <a:spLocks noChangeArrowheads="1"/>
                        </wps:cNvSpPr>
                        <wps:spPr bwMode="auto">
                          <a:xfrm>
                            <a:off x="3273" y="505"/>
                            <a:ext cx="5710"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B51B" w14:textId="77777777" w:rsidR="00F46BC9" w:rsidRPr="00A41E9B" w:rsidRDefault="00F46BC9" w:rsidP="003A1B2E">
                              <w:pPr>
                                <w:spacing w:line="286" w:lineRule="exact"/>
                                <w:ind w:right="15"/>
                                <w:jc w:val="center"/>
                                <w:rPr>
                                  <w:rFonts w:ascii="Times New Roman" w:hAnsi="Times New Roman" w:cs="Times New Roman"/>
                                  <w:b/>
                                  <w:sz w:val="24"/>
                                  <w:szCs w:val="24"/>
                                </w:rPr>
                              </w:pPr>
                              <w:r w:rsidRPr="00A41E9B">
                                <w:rPr>
                                  <w:rFonts w:ascii="Times New Roman" w:hAnsi="Times New Roman" w:cs="Times New Roman"/>
                                  <w:b/>
                                  <w:color w:val="585858"/>
                                  <w:spacing w:val="-1"/>
                                  <w:sz w:val="24"/>
                                  <w:szCs w:val="24"/>
                                </w:rPr>
                                <w:t>IMPROVEMENT</w:t>
                              </w:r>
                              <w:r w:rsidRPr="00A41E9B">
                                <w:rPr>
                                  <w:rFonts w:ascii="Times New Roman" w:hAnsi="Times New Roman" w:cs="Times New Roman"/>
                                  <w:b/>
                                  <w:color w:val="585858"/>
                                  <w:spacing w:val="-15"/>
                                  <w:sz w:val="24"/>
                                  <w:szCs w:val="24"/>
                                </w:rPr>
                                <w:t xml:space="preserve"> </w:t>
                              </w:r>
                              <w:r w:rsidRPr="00A41E9B">
                                <w:rPr>
                                  <w:rFonts w:ascii="Times New Roman" w:hAnsi="Times New Roman" w:cs="Times New Roman"/>
                                  <w:b/>
                                  <w:color w:val="585858"/>
                                  <w:sz w:val="24"/>
                                  <w:szCs w:val="24"/>
                                </w:rPr>
                                <w:t>OF</w:t>
                              </w:r>
                              <w:r w:rsidRPr="00A41E9B">
                                <w:rPr>
                                  <w:rFonts w:ascii="Times New Roman" w:hAnsi="Times New Roman" w:cs="Times New Roman"/>
                                  <w:b/>
                                  <w:color w:val="585858"/>
                                  <w:spacing w:val="-10"/>
                                  <w:sz w:val="24"/>
                                  <w:szCs w:val="24"/>
                                </w:rPr>
                                <w:t xml:space="preserve"> </w:t>
                              </w:r>
                              <w:r w:rsidRPr="00A41E9B">
                                <w:rPr>
                                  <w:rFonts w:ascii="Times New Roman" w:hAnsi="Times New Roman" w:cs="Times New Roman"/>
                                  <w:b/>
                                  <w:color w:val="585858"/>
                                  <w:sz w:val="24"/>
                                  <w:szCs w:val="24"/>
                                </w:rPr>
                                <w:t>MOTIVATION</w:t>
                              </w:r>
                              <w:r w:rsidRPr="00A41E9B">
                                <w:rPr>
                                  <w:rFonts w:ascii="Times New Roman" w:hAnsi="Times New Roman" w:cs="Times New Roman"/>
                                  <w:b/>
                                  <w:color w:val="585858"/>
                                  <w:spacing w:val="-13"/>
                                  <w:sz w:val="24"/>
                                  <w:szCs w:val="24"/>
                                </w:rPr>
                                <w:t xml:space="preserve"> </w:t>
                              </w:r>
                              <w:r w:rsidRPr="00A41E9B">
                                <w:rPr>
                                  <w:rFonts w:ascii="Times New Roman" w:hAnsi="Times New Roman" w:cs="Times New Roman"/>
                                  <w:b/>
                                  <w:color w:val="585858"/>
                                  <w:sz w:val="24"/>
                                  <w:szCs w:val="24"/>
                                </w:rPr>
                                <w:t>AND</w:t>
                              </w:r>
                            </w:p>
                            <w:p w14:paraId="244C8D53" w14:textId="70441333" w:rsidR="00F46BC9" w:rsidRPr="00A41E9B" w:rsidRDefault="00A41E9B" w:rsidP="003A1B2E">
                              <w:pPr>
                                <w:spacing w:before="1" w:line="337" w:lineRule="exact"/>
                                <w:ind w:right="18"/>
                                <w:jc w:val="center"/>
                                <w:rPr>
                                  <w:rFonts w:ascii="Times New Roman" w:hAnsi="Times New Roman" w:cs="Times New Roman"/>
                                  <w:b/>
                                  <w:sz w:val="24"/>
                                  <w:szCs w:val="24"/>
                                </w:rPr>
                              </w:pPr>
                              <w:r w:rsidRPr="00A41E9B">
                                <w:rPr>
                                  <w:rFonts w:ascii="Times New Roman" w:hAnsi="Times New Roman" w:cs="Times New Roman"/>
                                  <w:b/>
                                  <w:color w:val="585858"/>
                                  <w:spacing w:val="-1"/>
                                  <w:sz w:val="24"/>
                                  <w:szCs w:val="24"/>
                                </w:rPr>
                                <w:t>SATISFACTION</w:t>
                              </w:r>
                              <w:r w:rsidR="00F46BC9" w:rsidRPr="00A41E9B">
                                <w:rPr>
                                  <w:rFonts w:ascii="Times New Roman" w:hAnsi="Times New Roman" w:cs="Times New Roman"/>
                                  <w:b/>
                                  <w:color w:val="585858"/>
                                  <w:spacing w:val="-15"/>
                                  <w:sz w:val="24"/>
                                  <w:szCs w:val="24"/>
                                </w:rPr>
                                <w:t xml:space="preserve"> </w:t>
                              </w:r>
                              <w:r w:rsidR="00F46BC9" w:rsidRPr="00A41E9B">
                                <w:rPr>
                                  <w:rFonts w:ascii="Times New Roman" w:hAnsi="Times New Roman" w:cs="Times New Roman"/>
                                  <w:b/>
                                  <w:color w:val="585858"/>
                                  <w:spacing w:val="-1"/>
                                  <w:sz w:val="24"/>
                                  <w:szCs w:val="24"/>
                                </w:rPr>
                                <w:t>POST</w:t>
                              </w:r>
                              <w:r w:rsidR="00F46BC9" w:rsidRPr="00A41E9B">
                                <w:rPr>
                                  <w:rFonts w:ascii="Times New Roman" w:hAnsi="Times New Roman" w:cs="Times New Roman"/>
                                  <w:b/>
                                  <w:color w:val="585858"/>
                                  <w:spacing w:val="-8"/>
                                  <w:sz w:val="24"/>
                                  <w:szCs w:val="24"/>
                                </w:rPr>
                                <w:t xml:space="preserve"> </w:t>
                              </w:r>
                              <w:r w:rsidR="00F46BC9" w:rsidRPr="00A41E9B">
                                <w:rPr>
                                  <w:rFonts w:ascii="Times New Roman" w:hAnsi="Times New Roman" w:cs="Times New Roman"/>
                                  <w:b/>
                                  <w:color w:val="585858"/>
                                  <w:spacing w:val="-1"/>
                                  <w:sz w:val="24"/>
                                  <w:szCs w:val="24"/>
                                </w:rPr>
                                <w:t>PERFORMANCE</w:t>
                              </w:r>
                              <w:r w:rsidR="00F46BC9" w:rsidRPr="00A41E9B">
                                <w:rPr>
                                  <w:rFonts w:ascii="Times New Roman" w:hAnsi="Times New Roman" w:cs="Times New Roman"/>
                                  <w:b/>
                                  <w:color w:val="585858"/>
                                  <w:spacing w:val="-10"/>
                                  <w:sz w:val="24"/>
                                  <w:szCs w:val="24"/>
                                </w:rPr>
                                <w:t xml:space="preserve"> </w:t>
                              </w:r>
                              <w:r w:rsidR="00F46BC9" w:rsidRPr="00A41E9B">
                                <w:rPr>
                                  <w:rFonts w:ascii="Times New Roman" w:hAnsi="Times New Roman" w:cs="Times New Roman"/>
                                  <w:b/>
                                  <w:color w:val="585858"/>
                                  <w:spacing w:val="-1"/>
                                  <w:sz w:val="24"/>
                                  <w:szCs w:val="24"/>
                                </w:rPr>
                                <w:t>APPRAISAL</w:t>
                              </w:r>
                            </w:p>
                          </w:txbxContent>
                        </wps:txbx>
                        <wps:bodyPr rot="0" vert="horz" wrap="square" lIns="0" tIns="0" rIns="0" bIns="0" anchor="t" anchorCtr="0" upright="1">
                          <a:noAutofit/>
                        </wps:bodyPr>
                      </wps:wsp>
                      <wps:wsp>
                        <wps:cNvPr id="673080328" name="Text Box 193"/>
                        <wps:cNvSpPr txBox="1">
                          <a:spLocks noChangeArrowheads="1"/>
                        </wps:cNvSpPr>
                        <wps:spPr bwMode="auto">
                          <a:xfrm>
                            <a:off x="2438" y="3080"/>
                            <a:ext cx="268"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66BB1" w14:textId="77777777" w:rsidR="00F46BC9" w:rsidRDefault="00F46BC9" w:rsidP="003A1B2E">
                              <w:pPr>
                                <w:spacing w:line="183" w:lineRule="exact"/>
                                <w:ind w:left="36"/>
                                <w:rPr>
                                  <w:rFonts w:ascii="Calibri"/>
                                  <w:sz w:val="18"/>
                                </w:rPr>
                              </w:pPr>
                              <w:r>
                                <w:rPr>
                                  <w:rFonts w:ascii="Calibri"/>
                                  <w:color w:val="585858"/>
                                  <w:sz w:val="18"/>
                                </w:rPr>
                                <w:t>No</w:t>
                              </w:r>
                            </w:p>
                            <w:p w14:paraId="67EE242A" w14:textId="77777777" w:rsidR="00F46BC9" w:rsidRDefault="00F46BC9" w:rsidP="003A1B2E">
                              <w:pPr>
                                <w:rPr>
                                  <w:rFonts w:ascii="Calibri"/>
                                  <w:sz w:val="18"/>
                                </w:rPr>
                              </w:pPr>
                            </w:p>
                            <w:p w14:paraId="35EE484F" w14:textId="77777777" w:rsidR="00F46BC9" w:rsidRDefault="00F46BC9" w:rsidP="003A1B2E">
                              <w:pPr>
                                <w:spacing w:before="136" w:line="216" w:lineRule="exact"/>
                                <w:rPr>
                                  <w:rFonts w:ascii="Calibri"/>
                                  <w:sz w:val="18"/>
                                </w:rPr>
                              </w:pPr>
                              <w:r>
                                <w:rPr>
                                  <w:rFonts w:ascii="Calibri"/>
                                  <w:color w:val="585858"/>
                                  <w:sz w:val="18"/>
                                </w:rPr>
                                <w:t>Yes</w:t>
                              </w:r>
                            </w:p>
                          </w:txbxContent>
                        </wps:txbx>
                        <wps:bodyPr rot="0" vert="horz" wrap="square" lIns="0" tIns="0" rIns="0" bIns="0" anchor="t" anchorCtr="0" upright="1">
                          <a:noAutofit/>
                        </wps:bodyPr>
                      </wps:wsp>
                      <wps:wsp>
                        <wps:cNvPr id="357635375" name="Text Box 194"/>
                        <wps:cNvSpPr txBox="1">
                          <a:spLocks noChangeArrowheads="1"/>
                        </wps:cNvSpPr>
                        <wps:spPr bwMode="auto">
                          <a:xfrm>
                            <a:off x="2743" y="4178"/>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8CB81" w14:textId="77777777" w:rsidR="00F46BC9" w:rsidRDefault="00F46BC9" w:rsidP="003A1B2E">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690098863" name="Text Box 195"/>
                        <wps:cNvSpPr txBox="1">
                          <a:spLocks noChangeArrowheads="1"/>
                        </wps:cNvSpPr>
                        <wps:spPr bwMode="auto">
                          <a:xfrm>
                            <a:off x="3807" y="417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3CE4F" w14:textId="77777777" w:rsidR="00F46BC9" w:rsidRDefault="00F46BC9" w:rsidP="003A1B2E">
                              <w:pPr>
                                <w:spacing w:line="180" w:lineRule="exact"/>
                                <w:rPr>
                                  <w:rFonts w:ascii="Calibri"/>
                                  <w:sz w:val="18"/>
                                </w:rPr>
                              </w:pPr>
                              <w:r>
                                <w:rPr>
                                  <w:rFonts w:ascii="Calibri"/>
                                  <w:color w:val="585858"/>
                                  <w:sz w:val="18"/>
                                </w:rPr>
                                <w:t>20%</w:t>
                              </w:r>
                            </w:p>
                          </w:txbxContent>
                        </wps:txbx>
                        <wps:bodyPr rot="0" vert="horz" wrap="square" lIns="0" tIns="0" rIns="0" bIns="0" anchor="t" anchorCtr="0" upright="1">
                          <a:noAutofit/>
                        </wps:bodyPr>
                      </wps:wsp>
                      <wps:wsp>
                        <wps:cNvPr id="1835834242" name="Text Box 196"/>
                        <wps:cNvSpPr txBox="1">
                          <a:spLocks noChangeArrowheads="1"/>
                        </wps:cNvSpPr>
                        <wps:spPr bwMode="auto">
                          <a:xfrm>
                            <a:off x="4916" y="417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7A40" w14:textId="77777777" w:rsidR="00F46BC9" w:rsidRDefault="00F46BC9" w:rsidP="003A1B2E">
                              <w:pPr>
                                <w:spacing w:line="180" w:lineRule="exact"/>
                                <w:rPr>
                                  <w:rFonts w:ascii="Calibri"/>
                                  <w:sz w:val="18"/>
                                </w:rPr>
                              </w:pPr>
                              <w:r>
                                <w:rPr>
                                  <w:rFonts w:ascii="Calibri"/>
                                  <w:color w:val="585858"/>
                                  <w:sz w:val="18"/>
                                </w:rPr>
                                <w:t>40%</w:t>
                              </w:r>
                            </w:p>
                          </w:txbxContent>
                        </wps:txbx>
                        <wps:bodyPr rot="0" vert="horz" wrap="square" lIns="0" tIns="0" rIns="0" bIns="0" anchor="t" anchorCtr="0" upright="1">
                          <a:noAutofit/>
                        </wps:bodyPr>
                      </wps:wsp>
                      <wps:wsp>
                        <wps:cNvPr id="1386608361" name="Text Box 197"/>
                        <wps:cNvSpPr txBox="1">
                          <a:spLocks noChangeArrowheads="1"/>
                        </wps:cNvSpPr>
                        <wps:spPr bwMode="auto">
                          <a:xfrm>
                            <a:off x="6026" y="417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4C304" w14:textId="77777777" w:rsidR="00F46BC9" w:rsidRDefault="00F46BC9" w:rsidP="003A1B2E">
                              <w:pPr>
                                <w:spacing w:line="180" w:lineRule="exact"/>
                                <w:rPr>
                                  <w:rFonts w:ascii="Calibri"/>
                                  <w:sz w:val="18"/>
                                </w:rPr>
                              </w:pPr>
                              <w:r>
                                <w:rPr>
                                  <w:rFonts w:ascii="Calibri"/>
                                  <w:color w:val="585858"/>
                                  <w:sz w:val="18"/>
                                </w:rPr>
                                <w:t>60%</w:t>
                              </w:r>
                            </w:p>
                          </w:txbxContent>
                        </wps:txbx>
                        <wps:bodyPr rot="0" vert="horz" wrap="square" lIns="0" tIns="0" rIns="0" bIns="0" anchor="t" anchorCtr="0" upright="1">
                          <a:noAutofit/>
                        </wps:bodyPr>
                      </wps:wsp>
                      <wps:wsp>
                        <wps:cNvPr id="1189220807" name="Text Box 198"/>
                        <wps:cNvSpPr txBox="1">
                          <a:spLocks noChangeArrowheads="1"/>
                        </wps:cNvSpPr>
                        <wps:spPr bwMode="auto">
                          <a:xfrm>
                            <a:off x="7135" y="4178"/>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A3B28" w14:textId="77777777" w:rsidR="00F46BC9" w:rsidRDefault="00F46BC9" w:rsidP="003A1B2E">
                              <w:pPr>
                                <w:spacing w:line="180" w:lineRule="exact"/>
                                <w:rPr>
                                  <w:rFonts w:ascii="Calibri"/>
                                  <w:sz w:val="18"/>
                                </w:rPr>
                              </w:pPr>
                              <w:r>
                                <w:rPr>
                                  <w:rFonts w:ascii="Calibri"/>
                                  <w:color w:val="585858"/>
                                  <w:sz w:val="18"/>
                                </w:rPr>
                                <w:t>80%</w:t>
                              </w:r>
                            </w:p>
                          </w:txbxContent>
                        </wps:txbx>
                        <wps:bodyPr rot="0" vert="horz" wrap="square" lIns="0" tIns="0" rIns="0" bIns="0" anchor="t" anchorCtr="0" upright="1">
                          <a:noAutofit/>
                        </wps:bodyPr>
                      </wps:wsp>
                      <wps:wsp>
                        <wps:cNvPr id="1434433836" name="Text Box 199"/>
                        <wps:cNvSpPr txBox="1">
                          <a:spLocks noChangeArrowheads="1"/>
                        </wps:cNvSpPr>
                        <wps:spPr bwMode="auto">
                          <a:xfrm>
                            <a:off x="8198" y="4178"/>
                            <a:ext cx="4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C4B0B" w14:textId="77777777" w:rsidR="00F46BC9" w:rsidRDefault="00F46BC9" w:rsidP="003A1B2E">
                              <w:pPr>
                                <w:spacing w:line="180" w:lineRule="exact"/>
                                <w:rPr>
                                  <w:rFonts w:ascii="Calibri"/>
                                  <w:sz w:val="18"/>
                                </w:rPr>
                              </w:pPr>
                              <w:r>
                                <w:rPr>
                                  <w:rFonts w:ascii="Calibri"/>
                                  <w:color w:val="585858"/>
                                  <w:sz w:val="18"/>
                                </w:rPr>
                                <w:t>100%</w:t>
                              </w:r>
                            </w:p>
                          </w:txbxContent>
                        </wps:txbx>
                        <wps:bodyPr rot="0" vert="horz" wrap="square" lIns="0" tIns="0" rIns="0" bIns="0" anchor="t" anchorCtr="0" upright="1">
                          <a:noAutofit/>
                        </wps:bodyPr>
                      </wps:wsp>
                      <wps:wsp>
                        <wps:cNvPr id="838423479" name="Text Box 200"/>
                        <wps:cNvSpPr txBox="1">
                          <a:spLocks noChangeArrowheads="1"/>
                        </wps:cNvSpPr>
                        <wps:spPr bwMode="auto">
                          <a:xfrm>
                            <a:off x="9308" y="4178"/>
                            <a:ext cx="4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B2D8" w14:textId="77777777" w:rsidR="00F46BC9" w:rsidRDefault="00F46BC9" w:rsidP="003A1B2E">
                              <w:pPr>
                                <w:spacing w:line="180" w:lineRule="exact"/>
                                <w:rPr>
                                  <w:rFonts w:ascii="Calibri"/>
                                  <w:sz w:val="18"/>
                                </w:rPr>
                              </w:pPr>
                              <w:r>
                                <w:rPr>
                                  <w:rFonts w:ascii="Calibri"/>
                                  <w:color w:val="585858"/>
                                  <w:sz w:val="18"/>
                                </w:rPr>
                                <w:t>120%</w:t>
                              </w:r>
                            </w:p>
                          </w:txbxContent>
                        </wps:txbx>
                        <wps:bodyPr rot="0" vert="horz" wrap="square" lIns="0" tIns="0" rIns="0" bIns="0" anchor="t" anchorCtr="0" upright="1">
                          <a:noAutofit/>
                        </wps:bodyPr>
                      </wps:wsp>
                      <wps:wsp>
                        <wps:cNvPr id="1157206119" name="Text Box 201"/>
                        <wps:cNvSpPr txBox="1">
                          <a:spLocks noChangeArrowheads="1"/>
                        </wps:cNvSpPr>
                        <wps:spPr bwMode="auto">
                          <a:xfrm>
                            <a:off x="5812" y="4576"/>
                            <a:ext cx="8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4FE1C" w14:textId="77777777" w:rsidR="00F46BC9" w:rsidRDefault="00F46BC9" w:rsidP="003A1B2E">
                              <w:pPr>
                                <w:spacing w:line="180" w:lineRule="exact"/>
                                <w:rPr>
                                  <w:rFonts w:ascii="Calibri"/>
                                  <w:sz w:val="18"/>
                                </w:rPr>
                              </w:pPr>
                              <w:r>
                                <w:rPr>
                                  <w:rFonts w:ascii="Calibri"/>
                                  <w:color w:val="585858"/>
                                  <w:sz w:val="18"/>
                                </w:rPr>
                                <w:t>Percentage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7A32A" id="Group 13" o:spid="_x0000_s1091" style="position:absolute;left:0;text-align:left;margin-left:29.55pt;margin-top:21.6pt;width:389pt;height:192.85pt;z-index:-251511808;mso-wrap-distance-left:0;mso-wrap-distance-right:0;mso-position-horizontal-relative:margin" coordorigin="2308,298" coordsize="7620,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">
                <v:shape id="AutoShape 186" o:spid="_x0000_s1092" style="position:absolute;left:3962;top:1723;width:3327;height:2304;visibility:visible;mso-wrap-style:square;v-text-anchor:top" coordsize="3327,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" path="m,2194r,110m,l,2074t1109,120l1109,2304m1109,r,2074m2218,2194r,110m2218,r,2074m3327,2194r,110m3327,r,2074e" filled="f" strokecolor="#d9d9d9" strokeweight=".72pt">
                  <v:path arrowok="t" o:connecttype="custom" o:connectlocs="0,3917;0,4027;0,1723;0,3797;1109,3917;1109,4027;1109,1723;1109,3797;2218,3917;2218,4027;2218,1723;2218,3797;3327,3917;3327,4027;3327,1723;3327,3797" o:connectangles="0,0,0,0,0,0,0,0,0,0,0,0,0,0,0,0"/>
                </v:shape>
                <v:line id="Line 187" o:spid="_x0000_s1093" style="position:absolute;visibility:visible;mso-wrap-style:square" from="8398,1723" to="8398,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" strokecolor="#d9d9d9" strokeweight=".72pt"/>
                <v:rect id="Rectangle 188" o:spid="_x0000_s1094" style="position:absolute;left:2853;top:3796;width:554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" fillcolor="#4471c4" stroked="f"/>
                <v:shape id="AutoShape 189" o:spid="_x0000_s1095" style="position:absolute;left:2853;top:1723;width:6656;height:2304;visibility:visible;mso-wrap-style:square;v-text-anchor:top" coordsize="6656,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" path="m,2304l,m6655,r,2304e" filled="f" strokecolor="#d9d9d9" strokeweight=".72pt">
                  <v:path arrowok="t" o:connecttype="custom" o:connectlocs="0,4027;0,1723;6655,1723;6655,4027" o:connectangles="0,0,0,0"/>
                </v:shape>
                <v:rect id="Rectangle 190" o:spid="_x0000_s1096" style="position:absolute;left:5671;top:461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" fillcolor="#4471c4" stroked="f"/>
                <v:rect id="Rectangle 191" o:spid="_x0000_s1097" style="position:absolute;left:2308;top:298;width:7620;height: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" filled="f" strokecolor="#d9d9d9"/>
                <v:shape id="Text Box 192" o:spid="_x0000_s1098" type="#_x0000_t202" style="position:absolute;left:3273;top:505;width:571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" filled="f" stroked="f">
                  <v:textbox inset="0,0,0,0">
                    <w:txbxContent>
                      <w:p w14:paraId="0CCCB51B" w14:textId="77777777" w:rsidR="00F46BC9" w:rsidRPr="00A41E9B" w:rsidRDefault="00F46BC9" w:rsidP="003A1B2E">
                        <w:pPr>
                          <w:spacing w:line="286" w:lineRule="exact"/>
                          <w:ind w:right="15"/>
                          <w:jc w:val="center"/>
                          <w:rPr>
                            <w:rFonts w:ascii="Times New Roman" w:hAnsi="Times New Roman" w:cs="Times New Roman"/>
                            <w:b/>
                            <w:sz w:val="24"/>
                            <w:szCs w:val="24"/>
                          </w:rPr>
                        </w:pPr>
                        <w:r w:rsidRPr="00A41E9B">
                          <w:rPr>
                            <w:rFonts w:ascii="Times New Roman" w:hAnsi="Times New Roman" w:cs="Times New Roman"/>
                            <w:b/>
                            <w:color w:val="585858"/>
                            <w:spacing w:val="-1"/>
                            <w:sz w:val="24"/>
                            <w:szCs w:val="24"/>
                          </w:rPr>
                          <w:t>IMPROVEMENT</w:t>
                        </w:r>
                        <w:r w:rsidRPr="00A41E9B">
                          <w:rPr>
                            <w:rFonts w:ascii="Times New Roman" w:hAnsi="Times New Roman" w:cs="Times New Roman"/>
                            <w:b/>
                            <w:color w:val="585858"/>
                            <w:spacing w:val="-15"/>
                            <w:sz w:val="24"/>
                            <w:szCs w:val="24"/>
                          </w:rPr>
                          <w:t xml:space="preserve"> </w:t>
                        </w:r>
                        <w:r w:rsidRPr="00A41E9B">
                          <w:rPr>
                            <w:rFonts w:ascii="Times New Roman" w:hAnsi="Times New Roman" w:cs="Times New Roman"/>
                            <w:b/>
                            <w:color w:val="585858"/>
                            <w:sz w:val="24"/>
                            <w:szCs w:val="24"/>
                          </w:rPr>
                          <w:t>OF</w:t>
                        </w:r>
                        <w:r w:rsidRPr="00A41E9B">
                          <w:rPr>
                            <w:rFonts w:ascii="Times New Roman" w:hAnsi="Times New Roman" w:cs="Times New Roman"/>
                            <w:b/>
                            <w:color w:val="585858"/>
                            <w:spacing w:val="-10"/>
                            <w:sz w:val="24"/>
                            <w:szCs w:val="24"/>
                          </w:rPr>
                          <w:t xml:space="preserve"> </w:t>
                        </w:r>
                        <w:r w:rsidRPr="00A41E9B">
                          <w:rPr>
                            <w:rFonts w:ascii="Times New Roman" w:hAnsi="Times New Roman" w:cs="Times New Roman"/>
                            <w:b/>
                            <w:color w:val="585858"/>
                            <w:sz w:val="24"/>
                            <w:szCs w:val="24"/>
                          </w:rPr>
                          <w:t>MOTIVATION</w:t>
                        </w:r>
                        <w:r w:rsidRPr="00A41E9B">
                          <w:rPr>
                            <w:rFonts w:ascii="Times New Roman" w:hAnsi="Times New Roman" w:cs="Times New Roman"/>
                            <w:b/>
                            <w:color w:val="585858"/>
                            <w:spacing w:val="-13"/>
                            <w:sz w:val="24"/>
                            <w:szCs w:val="24"/>
                          </w:rPr>
                          <w:t xml:space="preserve"> </w:t>
                        </w:r>
                        <w:r w:rsidRPr="00A41E9B">
                          <w:rPr>
                            <w:rFonts w:ascii="Times New Roman" w:hAnsi="Times New Roman" w:cs="Times New Roman"/>
                            <w:b/>
                            <w:color w:val="585858"/>
                            <w:sz w:val="24"/>
                            <w:szCs w:val="24"/>
                          </w:rPr>
                          <w:t>AND</w:t>
                        </w:r>
                      </w:p>
                      <w:p w14:paraId="244C8D53" w14:textId="70441333" w:rsidR="00F46BC9" w:rsidRPr="00A41E9B" w:rsidRDefault="00A41E9B" w:rsidP="003A1B2E">
                        <w:pPr>
                          <w:spacing w:before="1" w:line="337" w:lineRule="exact"/>
                          <w:ind w:right="18"/>
                          <w:jc w:val="center"/>
                          <w:rPr>
                            <w:rFonts w:ascii="Times New Roman" w:hAnsi="Times New Roman" w:cs="Times New Roman"/>
                            <w:b/>
                            <w:sz w:val="24"/>
                            <w:szCs w:val="24"/>
                          </w:rPr>
                        </w:pPr>
                        <w:r w:rsidRPr="00A41E9B">
                          <w:rPr>
                            <w:rFonts w:ascii="Times New Roman" w:hAnsi="Times New Roman" w:cs="Times New Roman"/>
                            <w:b/>
                            <w:color w:val="585858"/>
                            <w:spacing w:val="-1"/>
                            <w:sz w:val="24"/>
                            <w:szCs w:val="24"/>
                          </w:rPr>
                          <w:t>SATISFACTION</w:t>
                        </w:r>
                        <w:r w:rsidR="00F46BC9" w:rsidRPr="00A41E9B">
                          <w:rPr>
                            <w:rFonts w:ascii="Times New Roman" w:hAnsi="Times New Roman" w:cs="Times New Roman"/>
                            <w:b/>
                            <w:color w:val="585858"/>
                            <w:spacing w:val="-15"/>
                            <w:sz w:val="24"/>
                            <w:szCs w:val="24"/>
                          </w:rPr>
                          <w:t xml:space="preserve"> </w:t>
                        </w:r>
                        <w:r w:rsidR="00F46BC9" w:rsidRPr="00A41E9B">
                          <w:rPr>
                            <w:rFonts w:ascii="Times New Roman" w:hAnsi="Times New Roman" w:cs="Times New Roman"/>
                            <w:b/>
                            <w:color w:val="585858"/>
                            <w:spacing w:val="-1"/>
                            <w:sz w:val="24"/>
                            <w:szCs w:val="24"/>
                          </w:rPr>
                          <w:t>POST</w:t>
                        </w:r>
                        <w:r w:rsidR="00F46BC9" w:rsidRPr="00A41E9B">
                          <w:rPr>
                            <w:rFonts w:ascii="Times New Roman" w:hAnsi="Times New Roman" w:cs="Times New Roman"/>
                            <w:b/>
                            <w:color w:val="585858"/>
                            <w:spacing w:val="-8"/>
                            <w:sz w:val="24"/>
                            <w:szCs w:val="24"/>
                          </w:rPr>
                          <w:t xml:space="preserve"> </w:t>
                        </w:r>
                        <w:r w:rsidR="00F46BC9" w:rsidRPr="00A41E9B">
                          <w:rPr>
                            <w:rFonts w:ascii="Times New Roman" w:hAnsi="Times New Roman" w:cs="Times New Roman"/>
                            <w:b/>
                            <w:color w:val="585858"/>
                            <w:spacing w:val="-1"/>
                            <w:sz w:val="24"/>
                            <w:szCs w:val="24"/>
                          </w:rPr>
                          <w:t>PERFORMANCE</w:t>
                        </w:r>
                        <w:r w:rsidR="00F46BC9" w:rsidRPr="00A41E9B">
                          <w:rPr>
                            <w:rFonts w:ascii="Times New Roman" w:hAnsi="Times New Roman" w:cs="Times New Roman"/>
                            <w:b/>
                            <w:color w:val="585858"/>
                            <w:spacing w:val="-10"/>
                            <w:sz w:val="24"/>
                            <w:szCs w:val="24"/>
                          </w:rPr>
                          <w:t xml:space="preserve"> </w:t>
                        </w:r>
                        <w:r w:rsidR="00F46BC9" w:rsidRPr="00A41E9B">
                          <w:rPr>
                            <w:rFonts w:ascii="Times New Roman" w:hAnsi="Times New Roman" w:cs="Times New Roman"/>
                            <w:b/>
                            <w:color w:val="585858"/>
                            <w:spacing w:val="-1"/>
                            <w:sz w:val="24"/>
                            <w:szCs w:val="24"/>
                          </w:rPr>
                          <w:t>APPRAISAL</w:t>
                        </w:r>
                      </w:p>
                    </w:txbxContent>
                  </v:textbox>
                </v:shape>
                <v:shape id="Text Box 193" o:spid="_x0000_s1099" type="#_x0000_t202" style="position:absolute;left:2438;top:3080;width:268;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" filled="f" stroked="f">
                  <v:textbox inset="0,0,0,0">
                    <w:txbxContent>
                      <w:p w14:paraId="27D66BB1" w14:textId="77777777" w:rsidR="00F46BC9" w:rsidRDefault="00F46BC9" w:rsidP="003A1B2E">
                        <w:pPr>
                          <w:spacing w:line="183" w:lineRule="exact"/>
                          <w:ind w:left="36"/>
                          <w:rPr>
                            <w:rFonts w:ascii="Calibri"/>
                            <w:sz w:val="18"/>
                          </w:rPr>
                        </w:pPr>
                        <w:r>
                          <w:rPr>
                            <w:rFonts w:ascii="Calibri"/>
                            <w:color w:val="585858"/>
                            <w:sz w:val="18"/>
                          </w:rPr>
                          <w:t>No</w:t>
                        </w:r>
                      </w:p>
                      <w:p w14:paraId="67EE242A" w14:textId="77777777" w:rsidR="00F46BC9" w:rsidRDefault="00F46BC9" w:rsidP="003A1B2E">
                        <w:pPr>
                          <w:rPr>
                            <w:rFonts w:ascii="Calibri"/>
                            <w:sz w:val="18"/>
                          </w:rPr>
                        </w:pPr>
                      </w:p>
                      <w:p w14:paraId="35EE484F" w14:textId="77777777" w:rsidR="00F46BC9" w:rsidRDefault="00F46BC9" w:rsidP="003A1B2E">
                        <w:pPr>
                          <w:spacing w:before="136" w:line="216" w:lineRule="exact"/>
                          <w:rPr>
                            <w:rFonts w:ascii="Calibri"/>
                            <w:sz w:val="18"/>
                          </w:rPr>
                        </w:pPr>
                        <w:r>
                          <w:rPr>
                            <w:rFonts w:ascii="Calibri"/>
                            <w:color w:val="585858"/>
                            <w:sz w:val="18"/>
                          </w:rPr>
                          <w:t>Yes</w:t>
                        </w:r>
                      </w:p>
                    </w:txbxContent>
                  </v:textbox>
                </v:shape>
                <v:shape id="Text Box 194" o:spid="_x0000_s1100" type="#_x0000_t202" style="position:absolute;left:2743;top:4178;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" filled="f" stroked="f">
                  <v:textbox inset="0,0,0,0">
                    <w:txbxContent>
                      <w:p w14:paraId="1158CB81" w14:textId="77777777" w:rsidR="00F46BC9" w:rsidRDefault="00F46BC9" w:rsidP="003A1B2E">
                        <w:pPr>
                          <w:spacing w:line="180" w:lineRule="exact"/>
                          <w:rPr>
                            <w:rFonts w:ascii="Calibri"/>
                            <w:sz w:val="18"/>
                          </w:rPr>
                        </w:pPr>
                        <w:r>
                          <w:rPr>
                            <w:rFonts w:ascii="Calibri"/>
                            <w:color w:val="585858"/>
                            <w:sz w:val="18"/>
                          </w:rPr>
                          <w:t>0%</w:t>
                        </w:r>
                      </w:p>
                    </w:txbxContent>
                  </v:textbox>
                </v:shape>
                <v:shape id="Text Box 195" o:spid="_x0000_s1101" type="#_x0000_t202" style="position:absolute;left:3807;top:417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" filled="f" stroked="f">
                  <v:textbox inset="0,0,0,0">
                    <w:txbxContent>
                      <w:p w14:paraId="1683CE4F" w14:textId="77777777" w:rsidR="00F46BC9" w:rsidRDefault="00F46BC9" w:rsidP="003A1B2E">
                        <w:pPr>
                          <w:spacing w:line="180" w:lineRule="exact"/>
                          <w:rPr>
                            <w:rFonts w:ascii="Calibri"/>
                            <w:sz w:val="18"/>
                          </w:rPr>
                        </w:pPr>
                        <w:r>
                          <w:rPr>
                            <w:rFonts w:ascii="Calibri"/>
                            <w:color w:val="585858"/>
                            <w:sz w:val="18"/>
                          </w:rPr>
                          <w:t>20%</w:t>
                        </w:r>
                      </w:p>
                    </w:txbxContent>
                  </v:textbox>
                </v:shape>
                <v:shape id="Text Box 196" o:spid="_x0000_s1102" type="#_x0000_t202" style="position:absolute;left:4916;top:417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" filled="f" stroked="f">
                  <v:textbox inset="0,0,0,0">
                    <w:txbxContent>
                      <w:p w14:paraId="598E7A40" w14:textId="77777777" w:rsidR="00F46BC9" w:rsidRDefault="00F46BC9" w:rsidP="003A1B2E">
                        <w:pPr>
                          <w:spacing w:line="180" w:lineRule="exact"/>
                          <w:rPr>
                            <w:rFonts w:ascii="Calibri"/>
                            <w:sz w:val="18"/>
                          </w:rPr>
                        </w:pPr>
                        <w:r>
                          <w:rPr>
                            <w:rFonts w:ascii="Calibri"/>
                            <w:color w:val="585858"/>
                            <w:sz w:val="18"/>
                          </w:rPr>
                          <w:t>40%</w:t>
                        </w:r>
                      </w:p>
                    </w:txbxContent>
                  </v:textbox>
                </v:shape>
                <v:shape id="Text Box 197" o:spid="_x0000_s1103" type="#_x0000_t202" style="position:absolute;left:6026;top:417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" filled="f" stroked="f">
                  <v:textbox inset="0,0,0,0">
                    <w:txbxContent>
                      <w:p w14:paraId="49F4C304" w14:textId="77777777" w:rsidR="00F46BC9" w:rsidRDefault="00F46BC9" w:rsidP="003A1B2E">
                        <w:pPr>
                          <w:spacing w:line="180" w:lineRule="exact"/>
                          <w:rPr>
                            <w:rFonts w:ascii="Calibri"/>
                            <w:sz w:val="18"/>
                          </w:rPr>
                        </w:pPr>
                        <w:r>
                          <w:rPr>
                            <w:rFonts w:ascii="Calibri"/>
                            <w:color w:val="585858"/>
                            <w:sz w:val="18"/>
                          </w:rPr>
                          <w:t>60%</w:t>
                        </w:r>
                      </w:p>
                    </w:txbxContent>
                  </v:textbox>
                </v:shape>
                <v:shape id="Text Box 198" o:spid="_x0000_s1104" type="#_x0000_t202" style="position:absolute;left:7135;top:4178;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" filled="f" stroked="f">
                  <v:textbox inset="0,0,0,0">
                    <w:txbxContent>
                      <w:p w14:paraId="4DEA3B28" w14:textId="77777777" w:rsidR="00F46BC9" w:rsidRDefault="00F46BC9" w:rsidP="003A1B2E">
                        <w:pPr>
                          <w:spacing w:line="180" w:lineRule="exact"/>
                          <w:rPr>
                            <w:rFonts w:ascii="Calibri"/>
                            <w:sz w:val="18"/>
                          </w:rPr>
                        </w:pPr>
                        <w:r>
                          <w:rPr>
                            <w:rFonts w:ascii="Calibri"/>
                            <w:color w:val="585858"/>
                            <w:sz w:val="18"/>
                          </w:rPr>
                          <w:t>80%</w:t>
                        </w:r>
                      </w:p>
                    </w:txbxContent>
                  </v:textbox>
                </v:shape>
                <v:shape id="Text Box 199" o:spid="_x0000_s1105" type="#_x0000_t202" style="position:absolute;left:8198;top:4178;width:4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" filled="f" stroked="f">
                  <v:textbox inset="0,0,0,0">
                    <w:txbxContent>
                      <w:p w14:paraId="2DEC4B0B" w14:textId="77777777" w:rsidR="00F46BC9" w:rsidRDefault="00F46BC9" w:rsidP="003A1B2E">
                        <w:pPr>
                          <w:spacing w:line="180" w:lineRule="exact"/>
                          <w:rPr>
                            <w:rFonts w:ascii="Calibri"/>
                            <w:sz w:val="18"/>
                          </w:rPr>
                        </w:pPr>
                        <w:r>
                          <w:rPr>
                            <w:rFonts w:ascii="Calibri"/>
                            <w:color w:val="585858"/>
                            <w:sz w:val="18"/>
                          </w:rPr>
                          <w:t>100%</w:t>
                        </w:r>
                      </w:p>
                    </w:txbxContent>
                  </v:textbox>
                </v:shape>
                <v:shape id="Text Box 200" o:spid="_x0000_s1106" type="#_x0000_t202" style="position:absolute;left:9308;top:4178;width:4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" filled="f" stroked="f">
                  <v:textbox inset="0,0,0,0">
                    <w:txbxContent>
                      <w:p w14:paraId="5D07B2D8" w14:textId="77777777" w:rsidR="00F46BC9" w:rsidRDefault="00F46BC9" w:rsidP="003A1B2E">
                        <w:pPr>
                          <w:spacing w:line="180" w:lineRule="exact"/>
                          <w:rPr>
                            <w:rFonts w:ascii="Calibri"/>
                            <w:sz w:val="18"/>
                          </w:rPr>
                        </w:pPr>
                        <w:r>
                          <w:rPr>
                            <w:rFonts w:ascii="Calibri"/>
                            <w:color w:val="585858"/>
                            <w:sz w:val="18"/>
                          </w:rPr>
                          <w:t>120%</w:t>
                        </w:r>
                      </w:p>
                    </w:txbxContent>
                  </v:textbox>
                </v:shape>
                <v:shape id="Text Box 201" o:spid="_x0000_s1107" type="#_x0000_t202" style="position:absolute;left:5812;top:4576;width:8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" filled="f" stroked="f">
                  <v:textbox inset="0,0,0,0">
                    <w:txbxContent>
                      <w:p w14:paraId="0B64FE1C" w14:textId="77777777" w:rsidR="00F46BC9" w:rsidRDefault="00F46BC9" w:rsidP="003A1B2E">
                        <w:pPr>
                          <w:spacing w:line="180" w:lineRule="exact"/>
                          <w:rPr>
                            <w:rFonts w:ascii="Calibri"/>
                            <w:sz w:val="18"/>
                          </w:rPr>
                        </w:pPr>
                        <w:r>
                          <w:rPr>
                            <w:rFonts w:ascii="Calibri"/>
                            <w:color w:val="585858"/>
                            <w:sz w:val="18"/>
                          </w:rPr>
                          <w:t>Percentage</w:t>
                        </w:r>
                      </w:p>
                    </w:txbxContent>
                  </v:textbox>
                </v:shape>
                <w10:wrap type="topAndBottom" anchorx="margin"/>
              </v:group>
            </w:pict>
          </mc:Fallback>
        </mc:AlternateContent>
      </w:r>
      <w:r w:rsidR="001226D8" w:rsidRPr="00A93F1D">
        <w:rPr>
          <w:rFonts w:ascii="Times New Roman" w:hAnsi="Times New Roman" w:cs="Times New Roman"/>
          <w:bCs/>
          <w:sz w:val="24"/>
        </w:rPr>
        <w:t>Chart No. 4.9</w:t>
      </w:r>
    </w:p>
    <w:p w14:paraId="502DC89D" w14:textId="61D6A879" w:rsidR="003A1B2E" w:rsidRPr="00A93F1D" w:rsidRDefault="00170DCA" w:rsidP="00D9552E">
      <w:pPr>
        <w:tabs>
          <w:tab w:val="left" w:pos="1012"/>
        </w:tabs>
        <w:spacing w:line="480" w:lineRule="auto"/>
        <w:ind w:left="675" w:right="1412"/>
        <w:rPr>
          <w:rFonts w:ascii="Times New Roman" w:hAnsi="Times New Roman" w:cs="Times New Roman"/>
          <w:bCs/>
          <w:sz w:val="24"/>
        </w:rPr>
      </w:pPr>
      <w:r w:rsidRPr="00A93F1D">
        <w:rPr>
          <w:rFonts w:ascii="Times New Roman" w:hAnsi="Times New Roman" w:cs="Times New Roman"/>
          <w:bCs/>
          <w:sz w:val="24"/>
        </w:rPr>
        <w:tab/>
        <w:t>Source</w:t>
      </w:r>
      <w:r w:rsidR="00753502" w:rsidRPr="00A93F1D">
        <w:rPr>
          <w:rFonts w:ascii="Times New Roman" w:hAnsi="Times New Roman" w:cs="Times New Roman"/>
          <w:bCs/>
          <w:sz w:val="24"/>
        </w:rPr>
        <w:t>: Primary Data</w:t>
      </w:r>
    </w:p>
    <w:p w14:paraId="3B6D8939" w14:textId="2A39CC77" w:rsidR="006D59C2" w:rsidRPr="00A93F1D" w:rsidRDefault="006D59C2" w:rsidP="00D9552E">
      <w:pPr>
        <w:pStyle w:val="BodyText"/>
        <w:spacing w:line="480" w:lineRule="auto"/>
        <w:ind w:right="1318"/>
        <w:jc w:val="both"/>
        <w:rPr>
          <w:b/>
          <w:bCs/>
          <w:sz w:val="28"/>
          <w:szCs w:val="28"/>
          <w:lang w:val="en-IN"/>
        </w:rPr>
      </w:pPr>
      <w:r w:rsidRPr="00A93F1D">
        <w:rPr>
          <w:b/>
          <w:bCs/>
          <w:sz w:val="28"/>
          <w:szCs w:val="28"/>
          <w:lang w:val="en-IN"/>
        </w:rPr>
        <w:t>INTERPRETATION</w:t>
      </w:r>
    </w:p>
    <w:p w14:paraId="313F7D71" w14:textId="31ED83D6" w:rsidR="006D59C2" w:rsidRPr="00A93F1D" w:rsidRDefault="006D59C2" w:rsidP="00A41E9B">
      <w:pPr>
        <w:pStyle w:val="BodyText"/>
        <w:spacing w:before="1" w:line="480" w:lineRule="auto"/>
        <w:ind w:right="84"/>
        <w:jc w:val="both"/>
      </w:pPr>
      <w:r w:rsidRPr="00A93F1D">
        <w:t>The</w:t>
      </w:r>
      <w:r w:rsidRPr="00A93F1D">
        <w:rPr>
          <w:spacing w:val="-1"/>
        </w:rPr>
        <w:t xml:space="preserve"> </w:t>
      </w:r>
      <w:r w:rsidRPr="00A93F1D">
        <w:t>above</w:t>
      </w:r>
      <w:r w:rsidRPr="00A93F1D">
        <w:rPr>
          <w:spacing w:val="1"/>
        </w:rPr>
        <w:t xml:space="preserve"> </w:t>
      </w:r>
      <w:r w:rsidRPr="00A93F1D">
        <w:t>table</w:t>
      </w:r>
      <w:r w:rsidRPr="00A93F1D">
        <w:rPr>
          <w:spacing w:val="1"/>
        </w:rPr>
        <w:t xml:space="preserve"> </w:t>
      </w:r>
      <w:r w:rsidRPr="00A93F1D">
        <w:t>and</w:t>
      </w:r>
      <w:r w:rsidRPr="00A93F1D">
        <w:rPr>
          <w:spacing w:val="3"/>
        </w:rPr>
        <w:t xml:space="preserve"> </w:t>
      </w:r>
      <w:r w:rsidRPr="00A93F1D">
        <w:t>chart</w:t>
      </w:r>
      <w:r w:rsidRPr="00A93F1D">
        <w:rPr>
          <w:spacing w:val="2"/>
        </w:rPr>
        <w:t xml:space="preserve"> </w:t>
      </w:r>
      <w:r w:rsidRPr="00A93F1D">
        <w:t>show</w:t>
      </w:r>
      <w:r w:rsidRPr="00A93F1D">
        <w:rPr>
          <w:spacing w:val="1"/>
        </w:rPr>
        <w:t xml:space="preserve"> </w:t>
      </w:r>
      <w:r w:rsidRPr="00A93F1D">
        <w:t>that,</w:t>
      </w:r>
      <w:r w:rsidRPr="00A93F1D">
        <w:rPr>
          <w:spacing w:val="2"/>
        </w:rPr>
        <w:t xml:space="preserve"> </w:t>
      </w:r>
      <w:r w:rsidRPr="00A93F1D">
        <w:t>100%</w:t>
      </w:r>
      <w:r w:rsidRPr="00A93F1D">
        <w:rPr>
          <w:spacing w:val="1"/>
        </w:rPr>
        <w:t xml:space="preserve"> </w:t>
      </w:r>
      <w:r w:rsidRPr="00A93F1D">
        <w:t>of</w:t>
      </w:r>
      <w:r w:rsidRPr="00A93F1D">
        <w:rPr>
          <w:spacing w:val="1"/>
        </w:rPr>
        <w:t xml:space="preserve"> </w:t>
      </w:r>
      <w:r w:rsidR="00FE4126" w:rsidRPr="00A93F1D">
        <w:t>respondent ‘</w:t>
      </w:r>
      <w:r w:rsidRPr="00A93F1D">
        <w:t>s</w:t>
      </w:r>
      <w:r w:rsidRPr="00A93F1D">
        <w:rPr>
          <w:spacing w:val="2"/>
        </w:rPr>
        <w:t xml:space="preserve"> </w:t>
      </w:r>
      <w:r w:rsidRPr="00A93F1D">
        <w:t>opinion</w:t>
      </w:r>
      <w:r w:rsidRPr="00A93F1D">
        <w:rPr>
          <w:spacing w:val="2"/>
        </w:rPr>
        <w:t xml:space="preserve"> </w:t>
      </w:r>
      <w:r w:rsidRPr="00A93F1D">
        <w:t>that</w:t>
      </w:r>
      <w:r w:rsidRPr="00A93F1D">
        <w:rPr>
          <w:spacing w:val="2"/>
        </w:rPr>
        <w:t xml:space="preserve"> </w:t>
      </w:r>
      <w:r w:rsidRPr="00A93F1D">
        <w:t>post</w:t>
      </w:r>
      <w:r w:rsidRPr="00A93F1D">
        <w:rPr>
          <w:spacing w:val="3"/>
        </w:rPr>
        <w:t xml:space="preserve"> </w:t>
      </w:r>
      <w:r w:rsidRPr="00A93F1D">
        <w:t>performance</w:t>
      </w:r>
      <w:r w:rsidRPr="00A93F1D">
        <w:rPr>
          <w:spacing w:val="-57"/>
        </w:rPr>
        <w:t xml:space="preserve"> </w:t>
      </w:r>
      <w:r w:rsidRPr="00A93F1D">
        <w:t>appraisal,</w:t>
      </w:r>
      <w:r w:rsidRPr="00A93F1D">
        <w:rPr>
          <w:spacing w:val="-1"/>
        </w:rPr>
        <w:t xml:space="preserve"> </w:t>
      </w:r>
      <w:r w:rsidRPr="00A93F1D">
        <w:t>employee</w:t>
      </w:r>
      <w:r w:rsidRPr="00A93F1D">
        <w:rPr>
          <w:spacing w:val="-1"/>
        </w:rPr>
        <w:t xml:space="preserve"> </w:t>
      </w:r>
      <w:r w:rsidRPr="00A93F1D">
        <w:t>motivation and job</w:t>
      </w:r>
      <w:r w:rsidRPr="00A93F1D">
        <w:rPr>
          <w:spacing w:val="-1"/>
        </w:rPr>
        <w:t xml:space="preserve"> </w:t>
      </w:r>
      <w:r w:rsidRPr="00A93F1D">
        <w:t>satisfaction</w:t>
      </w:r>
      <w:r w:rsidRPr="00A93F1D">
        <w:rPr>
          <w:spacing w:val="2"/>
        </w:rPr>
        <w:t xml:space="preserve"> </w:t>
      </w:r>
      <w:r w:rsidRPr="00A93F1D">
        <w:t>are</w:t>
      </w:r>
      <w:r w:rsidRPr="00A93F1D">
        <w:rPr>
          <w:spacing w:val="-2"/>
        </w:rPr>
        <w:t xml:space="preserve"> </w:t>
      </w:r>
      <w:r w:rsidRPr="00A93F1D">
        <w:t>on a</w:t>
      </w:r>
      <w:r w:rsidRPr="00A93F1D">
        <w:rPr>
          <w:spacing w:val="-1"/>
        </w:rPr>
        <w:t xml:space="preserve"> </w:t>
      </w:r>
      <w:r w:rsidRPr="00A93F1D">
        <w:t>higher</w:t>
      </w:r>
      <w:r w:rsidRPr="00A93F1D">
        <w:rPr>
          <w:spacing w:val="-1"/>
        </w:rPr>
        <w:t xml:space="preserve"> </w:t>
      </w:r>
      <w:r w:rsidRPr="00A93F1D">
        <w:t>level.</w:t>
      </w:r>
    </w:p>
    <w:p w14:paraId="6BBC36E8" w14:textId="0CCE1318" w:rsidR="006D59C2" w:rsidRPr="00A93F1D" w:rsidRDefault="006D59C2" w:rsidP="00A41E9B">
      <w:pPr>
        <w:pStyle w:val="BodyText"/>
        <w:spacing w:before="158" w:line="480" w:lineRule="auto"/>
        <w:ind w:right="84"/>
        <w:jc w:val="both"/>
        <w:rPr>
          <w:b/>
        </w:rPr>
      </w:pPr>
      <w:r w:rsidRPr="00A93F1D">
        <w:t>Hence,</w:t>
      </w:r>
      <w:r w:rsidRPr="00A93F1D">
        <w:rPr>
          <w:spacing w:val="27"/>
        </w:rPr>
        <w:t xml:space="preserve"> </w:t>
      </w:r>
      <w:r w:rsidRPr="00A93F1D">
        <w:t>from</w:t>
      </w:r>
      <w:r w:rsidRPr="00A93F1D">
        <w:rPr>
          <w:spacing w:val="28"/>
        </w:rPr>
        <w:t xml:space="preserve"> </w:t>
      </w:r>
      <w:r w:rsidRPr="00A93F1D">
        <w:t>the</w:t>
      </w:r>
      <w:r w:rsidRPr="00A93F1D">
        <w:rPr>
          <w:spacing w:val="25"/>
        </w:rPr>
        <w:t xml:space="preserve"> </w:t>
      </w:r>
      <w:r w:rsidRPr="00A93F1D">
        <w:t>response</w:t>
      </w:r>
      <w:r w:rsidRPr="00A93F1D">
        <w:rPr>
          <w:spacing w:val="24"/>
        </w:rPr>
        <w:t xml:space="preserve"> </w:t>
      </w:r>
      <w:r w:rsidRPr="00A93F1D">
        <w:t>of</w:t>
      </w:r>
      <w:r w:rsidRPr="00A93F1D">
        <w:rPr>
          <w:spacing w:val="27"/>
        </w:rPr>
        <w:t xml:space="preserve"> </w:t>
      </w:r>
      <w:r w:rsidRPr="00A93F1D">
        <w:t>the</w:t>
      </w:r>
      <w:r w:rsidRPr="00A93F1D">
        <w:rPr>
          <w:spacing w:val="28"/>
        </w:rPr>
        <w:t xml:space="preserve"> </w:t>
      </w:r>
      <w:r w:rsidRPr="00A93F1D">
        <w:t>majority</w:t>
      </w:r>
      <w:r w:rsidRPr="00A93F1D">
        <w:rPr>
          <w:spacing w:val="22"/>
        </w:rPr>
        <w:t xml:space="preserve"> </w:t>
      </w:r>
      <w:r w:rsidRPr="00A93F1D">
        <w:t>(100%)</w:t>
      </w:r>
      <w:r w:rsidRPr="00A93F1D">
        <w:rPr>
          <w:spacing w:val="25"/>
        </w:rPr>
        <w:t xml:space="preserve"> </w:t>
      </w:r>
      <w:r w:rsidRPr="00A93F1D">
        <w:t>it</w:t>
      </w:r>
      <w:r w:rsidRPr="00A93F1D">
        <w:rPr>
          <w:spacing w:val="26"/>
        </w:rPr>
        <w:t xml:space="preserve"> </w:t>
      </w:r>
      <w:r w:rsidRPr="00A93F1D">
        <w:t>can</w:t>
      </w:r>
      <w:r w:rsidRPr="00A93F1D">
        <w:rPr>
          <w:spacing w:val="28"/>
        </w:rPr>
        <w:t xml:space="preserve"> </w:t>
      </w:r>
      <w:r w:rsidRPr="00A93F1D">
        <w:t>be</w:t>
      </w:r>
      <w:r w:rsidRPr="00A93F1D">
        <w:rPr>
          <w:spacing w:val="26"/>
        </w:rPr>
        <w:t xml:space="preserve"> </w:t>
      </w:r>
      <w:r w:rsidRPr="00A93F1D">
        <w:t>concluded</w:t>
      </w:r>
      <w:r w:rsidRPr="00A93F1D">
        <w:rPr>
          <w:spacing w:val="26"/>
        </w:rPr>
        <w:t xml:space="preserve"> </w:t>
      </w:r>
      <w:r w:rsidRPr="00A93F1D">
        <w:t>that</w:t>
      </w:r>
      <w:r w:rsidRPr="00A93F1D">
        <w:rPr>
          <w:spacing w:val="26"/>
        </w:rPr>
        <w:t xml:space="preserve"> </w:t>
      </w:r>
      <w:r w:rsidRPr="00A93F1D">
        <w:t>ABRFL performance appraisal system motivates and</w:t>
      </w:r>
      <w:r w:rsidRPr="00A93F1D">
        <w:rPr>
          <w:spacing w:val="-1"/>
        </w:rPr>
        <w:t xml:space="preserve"> </w:t>
      </w:r>
      <w:r w:rsidRPr="00A93F1D">
        <w:t>satisfy</w:t>
      </w:r>
      <w:r w:rsidRPr="00A93F1D">
        <w:rPr>
          <w:spacing w:val="-4"/>
        </w:rPr>
        <w:t xml:space="preserve"> </w:t>
      </w:r>
      <w:r w:rsidRPr="00A93F1D">
        <w:t>the</w:t>
      </w:r>
      <w:r w:rsidRPr="00A93F1D">
        <w:rPr>
          <w:spacing w:val="1"/>
        </w:rPr>
        <w:t xml:space="preserve"> </w:t>
      </w:r>
      <w:r w:rsidRPr="00A93F1D">
        <w:t>employees</w:t>
      </w:r>
      <w:r w:rsidRPr="00A93F1D">
        <w:rPr>
          <w:b/>
        </w:rPr>
        <w:t>.</w:t>
      </w:r>
    </w:p>
    <w:p w14:paraId="14D02A7A" w14:textId="77777777" w:rsidR="006D59C2" w:rsidRPr="00A93F1D" w:rsidRDefault="006D59C2" w:rsidP="00D9552E">
      <w:pPr>
        <w:spacing w:line="480" w:lineRule="auto"/>
        <w:ind w:left="675" w:right="1412"/>
        <w:rPr>
          <w:rFonts w:ascii="Times New Roman" w:hAnsi="Times New Roman" w:cs="Times New Roman"/>
          <w:bCs/>
          <w:sz w:val="24"/>
        </w:rPr>
      </w:pPr>
    </w:p>
    <w:p w14:paraId="14F21445" w14:textId="147E30C5" w:rsidR="001226D8" w:rsidRPr="00A93F1D" w:rsidRDefault="00874917" w:rsidP="00A41E9B">
      <w:pPr>
        <w:pStyle w:val="BodyText"/>
        <w:spacing w:line="480" w:lineRule="auto"/>
        <w:ind w:right="84"/>
        <w:jc w:val="center"/>
      </w:pPr>
      <w:r w:rsidRPr="00A93F1D">
        <w:lastRenderedPageBreak/>
        <w:t>Table No. 4.10</w:t>
      </w:r>
    </w:p>
    <w:p w14:paraId="3A7603E7" w14:textId="0FBAB64B" w:rsidR="00874917" w:rsidRPr="00A93F1D" w:rsidRDefault="00121AAD" w:rsidP="00A41E9B">
      <w:pPr>
        <w:pStyle w:val="BodyText"/>
        <w:spacing w:line="480" w:lineRule="auto"/>
        <w:ind w:right="84"/>
        <w:jc w:val="center"/>
        <w:rPr>
          <w:b/>
        </w:rPr>
      </w:pPr>
      <w:r w:rsidRPr="00A93F1D">
        <w:rPr>
          <w:b/>
        </w:rPr>
        <w:t xml:space="preserve">             </w:t>
      </w:r>
      <w:r w:rsidR="00874917" w:rsidRPr="00A93F1D">
        <w:rPr>
          <w:b/>
        </w:rPr>
        <w:t>SELF</w:t>
      </w:r>
      <w:r w:rsidR="00874917" w:rsidRPr="00A93F1D">
        <w:rPr>
          <w:b/>
          <w:spacing w:val="-5"/>
        </w:rPr>
        <w:t xml:space="preserve"> </w:t>
      </w:r>
      <w:r w:rsidR="00874917" w:rsidRPr="00A93F1D">
        <w:rPr>
          <w:b/>
        </w:rPr>
        <w:t>APPRAISAL</w:t>
      </w:r>
      <w:r w:rsidR="00874917" w:rsidRPr="00A93F1D">
        <w:rPr>
          <w:b/>
          <w:spacing w:val="-1"/>
        </w:rPr>
        <w:t xml:space="preserve"> </w:t>
      </w:r>
      <w:r w:rsidR="00874917" w:rsidRPr="00A93F1D">
        <w:rPr>
          <w:b/>
        </w:rPr>
        <w:t>OF</w:t>
      </w:r>
      <w:r w:rsidR="00874917" w:rsidRPr="00A93F1D">
        <w:rPr>
          <w:b/>
          <w:spacing w:val="-2"/>
        </w:rPr>
        <w:t xml:space="preserve"> </w:t>
      </w:r>
      <w:r w:rsidR="00874917" w:rsidRPr="00A93F1D">
        <w:rPr>
          <w:b/>
        </w:rPr>
        <w:t>EMPLOYEES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2701"/>
        <w:gridCol w:w="2612"/>
      </w:tblGrid>
      <w:tr w:rsidR="00874917" w:rsidRPr="00A93F1D" w14:paraId="616EFDC6" w14:textId="77777777" w:rsidTr="00121AAD">
        <w:trPr>
          <w:trHeight w:val="827"/>
          <w:jc w:val="center"/>
        </w:trPr>
        <w:tc>
          <w:tcPr>
            <w:tcW w:w="2521" w:type="dxa"/>
          </w:tcPr>
          <w:p w14:paraId="105BA295" w14:textId="77777777" w:rsidR="00874917" w:rsidRPr="00A93F1D" w:rsidRDefault="00874917" w:rsidP="00A41E9B">
            <w:pPr>
              <w:pStyle w:val="TableParagraph"/>
              <w:spacing w:line="360" w:lineRule="auto"/>
              <w:ind w:left="350" w:right="346"/>
              <w:rPr>
                <w:b/>
                <w:sz w:val="24"/>
              </w:rPr>
            </w:pPr>
            <w:r w:rsidRPr="00A93F1D">
              <w:rPr>
                <w:b/>
                <w:sz w:val="24"/>
              </w:rPr>
              <w:t>PARTICULAR</w:t>
            </w:r>
          </w:p>
        </w:tc>
        <w:tc>
          <w:tcPr>
            <w:tcW w:w="2701" w:type="dxa"/>
          </w:tcPr>
          <w:p w14:paraId="2678EF8C" w14:textId="77777777" w:rsidR="00874917" w:rsidRPr="00A93F1D" w:rsidRDefault="00874917" w:rsidP="00A41E9B">
            <w:pPr>
              <w:pStyle w:val="TableParagraph"/>
              <w:spacing w:line="360" w:lineRule="auto"/>
              <w:ind w:left="441" w:right="434"/>
              <w:rPr>
                <w:b/>
                <w:sz w:val="24"/>
              </w:rPr>
            </w:pPr>
            <w:r w:rsidRPr="00A93F1D">
              <w:rPr>
                <w:b/>
                <w:sz w:val="24"/>
              </w:rPr>
              <w:t>NO.</w:t>
            </w:r>
            <w:r w:rsidRPr="00A93F1D">
              <w:rPr>
                <w:b/>
                <w:spacing w:val="-1"/>
                <w:sz w:val="24"/>
              </w:rPr>
              <w:t xml:space="preserve"> </w:t>
            </w:r>
            <w:r w:rsidRPr="00A93F1D">
              <w:rPr>
                <w:b/>
                <w:sz w:val="24"/>
              </w:rPr>
              <w:t>OF</w:t>
            </w:r>
          </w:p>
          <w:p w14:paraId="088A87EF" w14:textId="77777777" w:rsidR="00874917" w:rsidRPr="00A93F1D" w:rsidRDefault="00874917" w:rsidP="00A41E9B">
            <w:pPr>
              <w:pStyle w:val="TableParagraph"/>
              <w:spacing w:before="139" w:line="360" w:lineRule="auto"/>
              <w:ind w:left="441" w:right="435"/>
              <w:rPr>
                <w:b/>
                <w:sz w:val="24"/>
              </w:rPr>
            </w:pPr>
            <w:r w:rsidRPr="00A93F1D">
              <w:rPr>
                <w:b/>
                <w:sz w:val="24"/>
              </w:rPr>
              <w:t>RESPONDENTS</w:t>
            </w:r>
          </w:p>
        </w:tc>
        <w:tc>
          <w:tcPr>
            <w:tcW w:w="2612" w:type="dxa"/>
          </w:tcPr>
          <w:p w14:paraId="458D8689" w14:textId="77777777" w:rsidR="00874917" w:rsidRPr="00A93F1D" w:rsidRDefault="00874917" w:rsidP="00A41E9B">
            <w:pPr>
              <w:pStyle w:val="TableParagraph"/>
              <w:spacing w:line="360" w:lineRule="auto"/>
              <w:ind w:left="447" w:right="447"/>
              <w:rPr>
                <w:b/>
                <w:sz w:val="24"/>
              </w:rPr>
            </w:pPr>
            <w:r w:rsidRPr="00A93F1D">
              <w:rPr>
                <w:b/>
                <w:sz w:val="24"/>
              </w:rPr>
              <w:t>PERCENTAGE</w:t>
            </w:r>
          </w:p>
        </w:tc>
      </w:tr>
      <w:tr w:rsidR="00874917" w:rsidRPr="00A93F1D" w14:paraId="1342771C" w14:textId="77777777" w:rsidTr="00121AAD">
        <w:trPr>
          <w:trHeight w:val="414"/>
          <w:jc w:val="center"/>
        </w:trPr>
        <w:tc>
          <w:tcPr>
            <w:tcW w:w="2521" w:type="dxa"/>
          </w:tcPr>
          <w:p w14:paraId="7A0A841F" w14:textId="77777777" w:rsidR="00874917" w:rsidRPr="00A93F1D" w:rsidRDefault="00874917" w:rsidP="00A41E9B">
            <w:pPr>
              <w:pStyle w:val="TableParagraph"/>
              <w:spacing w:line="360" w:lineRule="auto"/>
              <w:ind w:left="350" w:right="344"/>
              <w:rPr>
                <w:sz w:val="24"/>
              </w:rPr>
            </w:pPr>
            <w:r w:rsidRPr="00A93F1D">
              <w:rPr>
                <w:sz w:val="24"/>
              </w:rPr>
              <w:t>Strongly</w:t>
            </w:r>
            <w:r w:rsidRPr="00A93F1D">
              <w:rPr>
                <w:spacing w:val="-6"/>
                <w:sz w:val="24"/>
              </w:rPr>
              <w:t xml:space="preserve"> </w:t>
            </w:r>
            <w:r w:rsidRPr="00A93F1D">
              <w:rPr>
                <w:sz w:val="24"/>
              </w:rPr>
              <w:t>agree</w:t>
            </w:r>
          </w:p>
        </w:tc>
        <w:tc>
          <w:tcPr>
            <w:tcW w:w="2701" w:type="dxa"/>
          </w:tcPr>
          <w:p w14:paraId="007B8862" w14:textId="77777777" w:rsidR="00874917" w:rsidRPr="00A93F1D" w:rsidRDefault="00874917" w:rsidP="00A41E9B">
            <w:pPr>
              <w:pStyle w:val="TableParagraph"/>
              <w:spacing w:line="360" w:lineRule="auto"/>
              <w:ind w:left="5"/>
              <w:rPr>
                <w:sz w:val="24"/>
              </w:rPr>
            </w:pPr>
            <w:r w:rsidRPr="00A93F1D">
              <w:rPr>
                <w:sz w:val="24"/>
              </w:rPr>
              <w:t>5</w:t>
            </w:r>
          </w:p>
        </w:tc>
        <w:tc>
          <w:tcPr>
            <w:tcW w:w="2612" w:type="dxa"/>
          </w:tcPr>
          <w:p w14:paraId="1E2BD977" w14:textId="77777777" w:rsidR="00874917" w:rsidRPr="00A93F1D" w:rsidRDefault="00874917" w:rsidP="00A41E9B">
            <w:pPr>
              <w:pStyle w:val="TableParagraph"/>
              <w:spacing w:line="360" w:lineRule="auto"/>
              <w:ind w:left="2"/>
              <w:rPr>
                <w:sz w:val="24"/>
              </w:rPr>
            </w:pPr>
            <w:r w:rsidRPr="00A93F1D">
              <w:rPr>
                <w:sz w:val="24"/>
              </w:rPr>
              <w:t>5</w:t>
            </w:r>
          </w:p>
        </w:tc>
      </w:tr>
      <w:tr w:rsidR="00874917" w:rsidRPr="00A93F1D" w14:paraId="17975BB2" w14:textId="77777777" w:rsidTr="00121AAD">
        <w:trPr>
          <w:trHeight w:val="414"/>
          <w:jc w:val="center"/>
        </w:trPr>
        <w:tc>
          <w:tcPr>
            <w:tcW w:w="2521" w:type="dxa"/>
          </w:tcPr>
          <w:p w14:paraId="77E03A15" w14:textId="77777777" w:rsidR="00874917" w:rsidRPr="00A93F1D" w:rsidRDefault="00874917" w:rsidP="00A41E9B">
            <w:pPr>
              <w:pStyle w:val="TableParagraph"/>
              <w:spacing w:line="360" w:lineRule="auto"/>
              <w:ind w:left="350" w:right="343"/>
              <w:rPr>
                <w:sz w:val="24"/>
              </w:rPr>
            </w:pPr>
            <w:r w:rsidRPr="00A93F1D">
              <w:rPr>
                <w:sz w:val="24"/>
              </w:rPr>
              <w:t>Agree</w:t>
            </w:r>
          </w:p>
        </w:tc>
        <w:tc>
          <w:tcPr>
            <w:tcW w:w="2701" w:type="dxa"/>
          </w:tcPr>
          <w:p w14:paraId="70213611" w14:textId="77777777" w:rsidR="00874917" w:rsidRPr="00A93F1D" w:rsidRDefault="00874917" w:rsidP="00A41E9B">
            <w:pPr>
              <w:pStyle w:val="TableParagraph"/>
              <w:spacing w:line="360" w:lineRule="auto"/>
              <w:ind w:left="440" w:right="435"/>
              <w:rPr>
                <w:sz w:val="24"/>
              </w:rPr>
            </w:pPr>
            <w:r w:rsidRPr="00A93F1D">
              <w:rPr>
                <w:sz w:val="24"/>
              </w:rPr>
              <w:t>15</w:t>
            </w:r>
          </w:p>
        </w:tc>
        <w:tc>
          <w:tcPr>
            <w:tcW w:w="2612" w:type="dxa"/>
          </w:tcPr>
          <w:p w14:paraId="45242B21" w14:textId="77777777" w:rsidR="00874917" w:rsidRPr="00A93F1D" w:rsidRDefault="00874917" w:rsidP="00A41E9B">
            <w:pPr>
              <w:pStyle w:val="TableParagraph"/>
              <w:spacing w:line="360" w:lineRule="auto"/>
              <w:ind w:left="447" w:right="445"/>
              <w:rPr>
                <w:sz w:val="24"/>
              </w:rPr>
            </w:pPr>
            <w:r w:rsidRPr="00A93F1D">
              <w:rPr>
                <w:sz w:val="24"/>
              </w:rPr>
              <w:t>15</w:t>
            </w:r>
          </w:p>
        </w:tc>
      </w:tr>
      <w:tr w:rsidR="00874917" w:rsidRPr="00A93F1D" w14:paraId="3883E164" w14:textId="77777777" w:rsidTr="00121AAD">
        <w:trPr>
          <w:trHeight w:val="412"/>
          <w:jc w:val="center"/>
        </w:trPr>
        <w:tc>
          <w:tcPr>
            <w:tcW w:w="2521" w:type="dxa"/>
          </w:tcPr>
          <w:p w14:paraId="24A572D0" w14:textId="77777777" w:rsidR="00874917" w:rsidRPr="00A93F1D" w:rsidRDefault="00874917" w:rsidP="00A41E9B">
            <w:pPr>
              <w:pStyle w:val="TableParagraph"/>
              <w:spacing w:line="360" w:lineRule="auto"/>
              <w:ind w:left="350" w:right="345"/>
              <w:rPr>
                <w:sz w:val="24"/>
              </w:rPr>
            </w:pPr>
            <w:r w:rsidRPr="00A93F1D">
              <w:rPr>
                <w:sz w:val="24"/>
              </w:rPr>
              <w:t>Neutral</w:t>
            </w:r>
          </w:p>
        </w:tc>
        <w:tc>
          <w:tcPr>
            <w:tcW w:w="2701" w:type="dxa"/>
          </w:tcPr>
          <w:p w14:paraId="7A326369" w14:textId="77777777" w:rsidR="00874917" w:rsidRPr="00A93F1D" w:rsidRDefault="00874917" w:rsidP="00A41E9B">
            <w:pPr>
              <w:pStyle w:val="TableParagraph"/>
              <w:spacing w:line="360" w:lineRule="auto"/>
              <w:ind w:left="440" w:right="435"/>
              <w:rPr>
                <w:sz w:val="24"/>
              </w:rPr>
            </w:pPr>
            <w:r w:rsidRPr="00A93F1D">
              <w:rPr>
                <w:sz w:val="24"/>
              </w:rPr>
              <w:t>80</w:t>
            </w:r>
          </w:p>
        </w:tc>
        <w:tc>
          <w:tcPr>
            <w:tcW w:w="2612" w:type="dxa"/>
          </w:tcPr>
          <w:p w14:paraId="7A1CA8C7" w14:textId="77777777" w:rsidR="00874917" w:rsidRPr="00A93F1D" w:rsidRDefault="00874917" w:rsidP="00A41E9B">
            <w:pPr>
              <w:pStyle w:val="TableParagraph"/>
              <w:spacing w:line="360" w:lineRule="auto"/>
              <w:ind w:left="447" w:right="445"/>
              <w:rPr>
                <w:sz w:val="24"/>
              </w:rPr>
            </w:pPr>
            <w:r w:rsidRPr="00A93F1D">
              <w:rPr>
                <w:sz w:val="24"/>
              </w:rPr>
              <w:t>80</w:t>
            </w:r>
          </w:p>
        </w:tc>
      </w:tr>
      <w:tr w:rsidR="00874917" w:rsidRPr="00A93F1D" w14:paraId="2D5C7F89" w14:textId="77777777" w:rsidTr="00121AAD">
        <w:trPr>
          <w:trHeight w:val="415"/>
          <w:jc w:val="center"/>
        </w:trPr>
        <w:tc>
          <w:tcPr>
            <w:tcW w:w="2521" w:type="dxa"/>
          </w:tcPr>
          <w:p w14:paraId="366A7FFD" w14:textId="77777777" w:rsidR="00874917" w:rsidRPr="00A93F1D" w:rsidRDefault="00874917" w:rsidP="00A41E9B">
            <w:pPr>
              <w:pStyle w:val="TableParagraph"/>
              <w:spacing w:line="360" w:lineRule="auto"/>
              <w:ind w:left="349" w:right="346"/>
              <w:rPr>
                <w:sz w:val="24"/>
              </w:rPr>
            </w:pPr>
            <w:r w:rsidRPr="00A93F1D">
              <w:rPr>
                <w:sz w:val="24"/>
              </w:rPr>
              <w:t>Strongly</w:t>
            </w:r>
            <w:r w:rsidRPr="00A93F1D">
              <w:rPr>
                <w:spacing w:val="-6"/>
                <w:sz w:val="24"/>
              </w:rPr>
              <w:t xml:space="preserve"> </w:t>
            </w:r>
            <w:r w:rsidRPr="00A93F1D">
              <w:rPr>
                <w:sz w:val="24"/>
              </w:rPr>
              <w:t>disagree</w:t>
            </w:r>
          </w:p>
        </w:tc>
        <w:tc>
          <w:tcPr>
            <w:tcW w:w="2701" w:type="dxa"/>
          </w:tcPr>
          <w:p w14:paraId="2EBCCB67" w14:textId="77777777" w:rsidR="00874917" w:rsidRPr="00A93F1D" w:rsidRDefault="00874917" w:rsidP="00A41E9B">
            <w:pPr>
              <w:pStyle w:val="TableParagraph"/>
              <w:spacing w:line="360" w:lineRule="auto"/>
              <w:ind w:left="8"/>
              <w:rPr>
                <w:sz w:val="24"/>
              </w:rPr>
            </w:pPr>
            <w:r w:rsidRPr="00A93F1D">
              <w:rPr>
                <w:w w:val="99"/>
                <w:sz w:val="24"/>
              </w:rPr>
              <w:t>-</w:t>
            </w:r>
          </w:p>
        </w:tc>
        <w:tc>
          <w:tcPr>
            <w:tcW w:w="2612" w:type="dxa"/>
          </w:tcPr>
          <w:p w14:paraId="1BD3F4A1" w14:textId="77777777" w:rsidR="00874917" w:rsidRPr="00A93F1D" w:rsidRDefault="00874917" w:rsidP="00A41E9B">
            <w:pPr>
              <w:pStyle w:val="TableParagraph"/>
              <w:spacing w:line="360" w:lineRule="auto"/>
              <w:ind w:left="5"/>
              <w:rPr>
                <w:sz w:val="24"/>
              </w:rPr>
            </w:pPr>
            <w:r w:rsidRPr="00A93F1D">
              <w:rPr>
                <w:w w:val="99"/>
                <w:sz w:val="24"/>
              </w:rPr>
              <w:t>-</w:t>
            </w:r>
          </w:p>
        </w:tc>
      </w:tr>
      <w:tr w:rsidR="00874917" w:rsidRPr="00A93F1D" w14:paraId="1CEB989F" w14:textId="77777777" w:rsidTr="00121AAD">
        <w:trPr>
          <w:trHeight w:val="414"/>
          <w:jc w:val="center"/>
        </w:trPr>
        <w:tc>
          <w:tcPr>
            <w:tcW w:w="2521" w:type="dxa"/>
          </w:tcPr>
          <w:p w14:paraId="50956357" w14:textId="77777777" w:rsidR="00874917" w:rsidRPr="00A93F1D" w:rsidRDefault="00874917" w:rsidP="00A41E9B">
            <w:pPr>
              <w:pStyle w:val="TableParagraph"/>
              <w:spacing w:line="360" w:lineRule="auto"/>
              <w:ind w:left="350" w:right="346"/>
              <w:rPr>
                <w:sz w:val="24"/>
              </w:rPr>
            </w:pPr>
            <w:r w:rsidRPr="00A93F1D">
              <w:rPr>
                <w:sz w:val="24"/>
              </w:rPr>
              <w:t>Disagree</w:t>
            </w:r>
          </w:p>
        </w:tc>
        <w:tc>
          <w:tcPr>
            <w:tcW w:w="2701" w:type="dxa"/>
          </w:tcPr>
          <w:p w14:paraId="0E10DFC5" w14:textId="77777777" w:rsidR="00874917" w:rsidRPr="00A93F1D" w:rsidRDefault="00874917" w:rsidP="00A41E9B">
            <w:pPr>
              <w:pStyle w:val="TableParagraph"/>
              <w:spacing w:line="360" w:lineRule="auto"/>
              <w:ind w:left="8"/>
              <w:rPr>
                <w:sz w:val="24"/>
              </w:rPr>
            </w:pPr>
            <w:r w:rsidRPr="00A93F1D">
              <w:rPr>
                <w:w w:val="99"/>
                <w:sz w:val="24"/>
              </w:rPr>
              <w:t>-</w:t>
            </w:r>
          </w:p>
        </w:tc>
        <w:tc>
          <w:tcPr>
            <w:tcW w:w="2612" w:type="dxa"/>
          </w:tcPr>
          <w:p w14:paraId="38652FE8" w14:textId="77777777" w:rsidR="00874917" w:rsidRPr="00A93F1D" w:rsidRDefault="00874917" w:rsidP="00A41E9B">
            <w:pPr>
              <w:pStyle w:val="TableParagraph"/>
              <w:spacing w:line="360" w:lineRule="auto"/>
              <w:ind w:left="5"/>
              <w:rPr>
                <w:sz w:val="24"/>
              </w:rPr>
            </w:pPr>
            <w:r w:rsidRPr="00A93F1D">
              <w:rPr>
                <w:w w:val="99"/>
                <w:sz w:val="24"/>
              </w:rPr>
              <w:t>-</w:t>
            </w:r>
          </w:p>
        </w:tc>
      </w:tr>
      <w:tr w:rsidR="00874917" w:rsidRPr="00A93F1D" w14:paraId="34F0486C" w14:textId="77777777" w:rsidTr="00121AAD">
        <w:trPr>
          <w:trHeight w:val="414"/>
          <w:jc w:val="center"/>
        </w:trPr>
        <w:tc>
          <w:tcPr>
            <w:tcW w:w="2521" w:type="dxa"/>
          </w:tcPr>
          <w:p w14:paraId="154ACE3A" w14:textId="77777777" w:rsidR="00874917" w:rsidRPr="00A93F1D" w:rsidRDefault="00874917" w:rsidP="00A41E9B">
            <w:pPr>
              <w:pStyle w:val="TableParagraph"/>
              <w:spacing w:line="360" w:lineRule="auto"/>
              <w:ind w:left="350" w:right="345"/>
              <w:rPr>
                <w:sz w:val="24"/>
              </w:rPr>
            </w:pPr>
            <w:r w:rsidRPr="00A93F1D">
              <w:rPr>
                <w:sz w:val="24"/>
              </w:rPr>
              <w:t>Total</w:t>
            </w:r>
          </w:p>
        </w:tc>
        <w:tc>
          <w:tcPr>
            <w:tcW w:w="2701" w:type="dxa"/>
          </w:tcPr>
          <w:p w14:paraId="71D63EF7" w14:textId="77777777" w:rsidR="00874917" w:rsidRPr="00A93F1D" w:rsidRDefault="00874917" w:rsidP="00A41E9B">
            <w:pPr>
              <w:pStyle w:val="TableParagraph"/>
              <w:spacing w:line="360" w:lineRule="auto"/>
              <w:ind w:left="440" w:right="435"/>
              <w:rPr>
                <w:sz w:val="24"/>
              </w:rPr>
            </w:pPr>
            <w:r w:rsidRPr="00A93F1D">
              <w:rPr>
                <w:sz w:val="24"/>
              </w:rPr>
              <w:t>100</w:t>
            </w:r>
          </w:p>
        </w:tc>
        <w:tc>
          <w:tcPr>
            <w:tcW w:w="2612" w:type="dxa"/>
          </w:tcPr>
          <w:p w14:paraId="433A76E7" w14:textId="77777777" w:rsidR="00874917" w:rsidRPr="00A93F1D" w:rsidRDefault="00874917" w:rsidP="00A41E9B">
            <w:pPr>
              <w:pStyle w:val="TableParagraph"/>
              <w:spacing w:line="360" w:lineRule="auto"/>
              <w:ind w:left="447" w:right="445"/>
              <w:rPr>
                <w:sz w:val="24"/>
              </w:rPr>
            </w:pPr>
            <w:r w:rsidRPr="00A93F1D">
              <w:rPr>
                <w:sz w:val="24"/>
              </w:rPr>
              <w:t>100</w:t>
            </w:r>
          </w:p>
        </w:tc>
      </w:tr>
    </w:tbl>
    <w:p w14:paraId="390E24BA" w14:textId="15EED668" w:rsidR="00874917" w:rsidRPr="00A93F1D" w:rsidRDefault="00170DCA" w:rsidP="00D9552E">
      <w:pPr>
        <w:pStyle w:val="BodyText"/>
        <w:tabs>
          <w:tab w:val="left" w:pos="998"/>
        </w:tabs>
        <w:spacing w:line="480" w:lineRule="auto"/>
        <w:ind w:left="580" w:right="1318"/>
      </w:pPr>
      <w:r w:rsidRPr="00A93F1D">
        <w:tab/>
        <w:t>Source: Primary Data</w:t>
      </w:r>
    </w:p>
    <w:p w14:paraId="74FC81CB" w14:textId="602271AB" w:rsidR="000722B0" w:rsidRPr="00A93F1D" w:rsidRDefault="00B24BF6" w:rsidP="00D9552E">
      <w:pPr>
        <w:pStyle w:val="BodyText"/>
        <w:spacing w:line="480" w:lineRule="auto"/>
        <w:ind w:left="580" w:right="1318"/>
        <w:jc w:val="center"/>
      </w:pPr>
      <w:r w:rsidRPr="00A93F1D">
        <w:rPr>
          <w:noProof/>
          <w:lang w:val="en-IN" w:eastAsia="en-IN"/>
        </w:rPr>
        <mc:AlternateContent>
          <mc:Choice Requires="wpg">
            <w:drawing>
              <wp:anchor distT="0" distB="0" distL="0" distR="0" simplePos="0" relativeHeight="251805696" behindDoc="1" locked="0" layoutInCell="1" allowOverlap="1" wp14:anchorId="4BEB6636" wp14:editId="246F8949">
                <wp:simplePos x="0" y="0"/>
                <wp:positionH relativeFrom="margin">
                  <wp:align>center</wp:align>
                </wp:positionH>
                <wp:positionV relativeFrom="paragraph">
                  <wp:posOffset>345799</wp:posOffset>
                </wp:positionV>
                <wp:extent cx="4991100" cy="2571667"/>
                <wp:effectExtent l="0" t="0" r="19050" b="19685"/>
                <wp:wrapTopAndBottom/>
                <wp:docPr id="194068444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2571667"/>
                          <a:chOff x="2406" y="290"/>
                          <a:chExt cx="7860" cy="4125"/>
                        </a:xfrm>
                      </wpg:grpSpPr>
                      <wps:wsp>
                        <wps:cNvPr id="285732452" name="AutoShape 203"/>
                        <wps:cNvSpPr>
                          <a:spLocks/>
                        </wps:cNvSpPr>
                        <wps:spPr bwMode="auto">
                          <a:xfrm>
                            <a:off x="2985" y="2210"/>
                            <a:ext cx="7054" cy="850"/>
                          </a:xfrm>
                          <a:custGeom>
                            <a:avLst/>
                            <a:gdLst>
                              <a:gd name="T0" fmla="+- 0 2986 2986"/>
                              <a:gd name="T1" fmla="*/ T0 w 7054"/>
                              <a:gd name="T2" fmla="+- 0 3060 2211"/>
                              <a:gd name="T3" fmla="*/ 3060 h 850"/>
                              <a:gd name="T4" fmla="+- 0 6389 2986"/>
                              <a:gd name="T5" fmla="*/ T4 w 7054"/>
                              <a:gd name="T6" fmla="+- 0 3060 2211"/>
                              <a:gd name="T7" fmla="*/ 3060 h 850"/>
                              <a:gd name="T8" fmla="+- 0 6636 2986"/>
                              <a:gd name="T9" fmla="*/ T8 w 7054"/>
                              <a:gd name="T10" fmla="+- 0 3060 2211"/>
                              <a:gd name="T11" fmla="*/ 3060 h 850"/>
                              <a:gd name="T12" fmla="+- 0 10039 2986"/>
                              <a:gd name="T13" fmla="*/ T12 w 7054"/>
                              <a:gd name="T14" fmla="+- 0 3060 2211"/>
                              <a:gd name="T15" fmla="*/ 3060 h 850"/>
                              <a:gd name="T16" fmla="+- 0 2986 2986"/>
                              <a:gd name="T17" fmla="*/ T16 w 7054"/>
                              <a:gd name="T18" fmla="+- 0 2635 2211"/>
                              <a:gd name="T19" fmla="*/ 2635 h 850"/>
                              <a:gd name="T20" fmla="+- 0 6389 2986"/>
                              <a:gd name="T21" fmla="*/ T20 w 7054"/>
                              <a:gd name="T22" fmla="+- 0 2635 2211"/>
                              <a:gd name="T23" fmla="*/ 2635 h 850"/>
                              <a:gd name="T24" fmla="+- 0 6636 2986"/>
                              <a:gd name="T25" fmla="*/ T24 w 7054"/>
                              <a:gd name="T26" fmla="+- 0 2635 2211"/>
                              <a:gd name="T27" fmla="*/ 2635 h 850"/>
                              <a:gd name="T28" fmla="+- 0 10039 2986"/>
                              <a:gd name="T29" fmla="*/ T28 w 7054"/>
                              <a:gd name="T30" fmla="+- 0 2635 2211"/>
                              <a:gd name="T31" fmla="*/ 2635 h 850"/>
                              <a:gd name="T32" fmla="+- 0 2986 2986"/>
                              <a:gd name="T33" fmla="*/ T32 w 7054"/>
                              <a:gd name="T34" fmla="+- 0 2211 2211"/>
                              <a:gd name="T35" fmla="*/ 2211 h 850"/>
                              <a:gd name="T36" fmla="+- 0 6389 2986"/>
                              <a:gd name="T37" fmla="*/ T36 w 7054"/>
                              <a:gd name="T38" fmla="+- 0 2211 2211"/>
                              <a:gd name="T39" fmla="*/ 2211 h 850"/>
                              <a:gd name="T40" fmla="+- 0 6636 2986"/>
                              <a:gd name="T41" fmla="*/ T40 w 7054"/>
                              <a:gd name="T42" fmla="+- 0 2211 2211"/>
                              <a:gd name="T43" fmla="*/ 2211 h 850"/>
                              <a:gd name="T44" fmla="+- 0 10039 2986"/>
                              <a:gd name="T45" fmla="*/ T44 w 7054"/>
                              <a:gd name="T46" fmla="+- 0 2211 2211"/>
                              <a:gd name="T47" fmla="*/ 2211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54" h="850">
                                <a:moveTo>
                                  <a:pt x="0" y="849"/>
                                </a:moveTo>
                                <a:lnTo>
                                  <a:pt x="3403" y="849"/>
                                </a:lnTo>
                                <a:moveTo>
                                  <a:pt x="3650" y="849"/>
                                </a:moveTo>
                                <a:lnTo>
                                  <a:pt x="7053" y="849"/>
                                </a:lnTo>
                                <a:moveTo>
                                  <a:pt x="0" y="424"/>
                                </a:moveTo>
                                <a:lnTo>
                                  <a:pt x="3403" y="424"/>
                                </a:lnTo>
                                <a:moveTo>
                                  <a:pt x="3650" y="424"/>
                                </a:moveTo>
                                <a:lnTo>
                                  <a:pt x="7053" y="424"/>
                                </a:lnTo>
                                <a:moveTo>
                                  <a:pt x="0" y="0"/>
                                </a:moveTo>
                                <a:lnTo>
                                  <a:pt x="3403" y="0"/>
                                </a:lnTo>
                                <a:moveTo>
                                  <a:pt x="3650" y="0"/>
                                </a:moveTo>
                                <a:lnTo>
                                  <a:pt x="7053"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4698214" name="AutoShape 204"/>
                        <wps:cNvSpPr>
                          <a:spLocks/>
                        </wps:cNvSpPr>
                        <wps:spPr bwMode="auto">
                          <a:xfrm>
                            <a:off x="2985" y="1782"/>
                            <a:ext cx="7054" cy="8"/>
                          </a:xfrm>
                          <a:custGeom>
                            <a:avLst/>
                            <a:gdLst>
                              <a:gd name="T0" fmla="+- 0 2986 2986"/>
                              <a:gd name="T1" fmla="*/ T0 w 7054"/>
                              <a:gd name="T2" fmla="+- 0 1789 1782"/>
                              <a:gd name="T3" fmla="*/ 1789 h 8"/>
                              <a:gd name="T4" fmla="+- 0 10039 2986"/>
                              <a:gd name="T5" fmla="*/ T4 w 7054"/>
                              <a:gd name="T6" fmla="+- 0 1789 1782"/>
                              <a:gd name="T7" fmla="*/ 1789 h 8"/>
                              <a:gd name="T8" fmla="+- 0 2986 2986"/>
                              <a:gd name="T9" fmla="*/ T8 w 7054"/>
                              <a:gd name="T10" fmla="+- 0 1782 1782"/>
                              <a:gd name="T11" fmla="*/ 1782 h 8"/>
                              <a:gd name="T12" fmla="+- 0 10039 2986"/>
                              <a:gd name="T13" fmla="*/ T12 w 7054"/>
                              <a:gd name="T14" fmla="+- 0 1782 1782"/>
                              <a:gd name="T15" fmla="*/ 1782 h 8"/>
                            </a:gdLst>
                            <a:ahLst/>
                            <a:cxnLst>
                              <a:cxn ang="0">
                                <a:pos x="T1" y="T3"/>
                              </a:cxn>
                              <a:cxn ang="0">
                                <a:pos x="T5" y="T7"/>
                              </a:cxn>
                              <a:cxn ang="0">
                                <a:pos x="T9" y="T11"/>
                              </a:cxn>
                              <a:cxn ang="0">
                                <a:pos x="T13" y="T15"/>
                              </a:cxn>
                            </a:cxnLst>
                            <a:rect l="0" t="0" r="r" b="b"/>
                            <a:pathLst>
                              <a:path w="7054" h="8">
                                <a:moveTo>
                                  <a:pt x="0" y="7"/>
                                </a:moveTo>
                                <a:lnTo>
                                  <a:pt x="7053" y="7"/>
                                </a:lnTo>
                                <a:moveTo>
                                  <a:pt x="0" y="0"/>
                                </a:moveTo>
                                <a:lnTo>
                                  <a:pt x="7053" y="0"/>
                                </a:lnTo>
                              </a:path>
                            </a:pathLst>
                          </a:custGeom>
                          <a:noFill/>
                          <a:ln w="4572">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649104" name="AutoShape 205"/>
                        <wps:cNvSpPr>
                          <a:spLocks/>
                        </wps:cNvSpPr>
                        <wps:spPr bwMode="auto">
                          <a:xfrm>
                            <a:off x="3566" y="1785"/>
                            <a:ext cx="3070" cy="1702"/>
                          </a:xfrm>
                          <a:custGeom>
                            <a:avLst/>
                            <a:gdLst>
                              <a:gd name="T0" fmla="+- 0 3814 3566"/>
                              <a:gd name="T1" fmla="*/ T0 w 3070"/>
                              <a:gd name="T2" fmla="+- 0 3379 1786"/>
                              <a:gd name="T3" fmla="*/ 3379 h 1702"/>
                              <a:gd name="T4" fmla="+- 0 3566 3566"/>
                              <a:gd name="T5" fmla="*/ T4 w 3070"/>
                              <a:gd name="T6" fmla="+- 0 3379 1786"/>
                              <a:gd name="T7" fmla="*/ 3379 h 1702"/>
                              <a:gd name="T8" fmla="+- 0 3566 3566"/>
                              <a:gd name="T9" fmla="*/ T8 w 3070"/>
                              <a:gd name="T10" fmla="+- 0 3487 1786"/>
                              <a:gd name="T11" fmla="*/ 3487 h 1702"/>
                              <a:gd name="T12" fmla="+- 0 3814 3566"/>
                              <a:gd name="T13" fmla="*/ T12 w 3070"/>
                              <a:gd name="T14" fmla="+- 0 3487 1786"/>
                              <a:gd name="T15" fmla="*/ 3487 h 1702"/>
                              <a:gd name="T16" fmla="+- 0 3814 3566"/>
                              <a:gd name="T17" fmla="*/ T16 w 3070"/>
                              <a:gd name="T18" fmla="+- 0 3379 1786"/>
                              <a:gd name="T19" fmla="*/ 3379 h 1702"/>
                              <a:gd name="T20" fmla="+- 0 5225 3566"/>
                              <a:gd name="T21" fmla="*/ T20 w 3070"/>
                              <a:gd name="T22" fmla="+- 0 3168 1786"/>
                              <a:gd name="T23" fmla="*/ 3168 h 1702"/>
                              <a:gd name="T24" fmla="+- 0 4978 3566"/>
                              <a:gd name="T25" fmla="*/ T24 w 3070"/>
                              <a:gd name="T26" fmla="+- 0 3168 1786"/>
                              <a:gd name="T27" fmla="*/ 3168 h 1702"/>
                              <a:gd name="T28" fmla="+- 0 4978 3566"/>
                              <a:gd name="T29" fmla="*/ T28 w 3070"/>
                              <a:gd name="T30" fmla="+- 0 3487 1786"/>
                              <a:gd name="T31" fmla="*/ 3487 h 1702"/>
                              <a:gd name="T32" fmla="+- 0 5225 3566"/>
                              <a:gd name="T33" fmla="*/ T32 w 3070"/>
                              <a:gd name="T34" fmla="+- 0 3487 1786"/>
                              <a:gd name="T35" fmla="*/ 3487 h 1702"/>
                              <a:gd name="T36" fmla="+- 0 5225 3566"/>
                              <a:gd name="T37" fmla="*/ T36 w 3070"/>
                              <a:gd name="T38" fmla="+- 0 3168 1786"/>
                              <a:gd name="T39" fmla="*/ 3168 h 1702"/>
                              <a:gd name="T40" fmla="+- 0 6636 3566"/>
                              <a:gd name="T41" fmla="*/ T40 w 3070"/>
                              <a:gd name="T42" fmla="+- 0 1786 1786"/>
                              <a:gd name="T43" fmla="*/ 1786 h 1702"/>
                              <a:gd name="T44" fmla="+- 0 6389 3566"/>
                              <a:gd name="T45" fmla="*/ T44 w 3070"/>
                              <a:gd name="T46" fmla="+- 0 1786 1786"/>
                              <a:gd name="T47" fmla="*/ 1786 h 1702"/>
                              <a:gd name="T48" fmla="+- 0 6389 3566"/>
                              <a:gd name="T49" fmla="*/ T48 w 3070"/>
                              <a:gd name="T50" fmla="+- 0 3487 1786"/>
                              <a:gd name="T51" fmla="*/ 3487 h 1702"/>
                              <a:gd name="T52" fmla="+- 0 6636 3566"/>
                              <a:gd name="T53" fmla="*/ T52 w 3070"/>
                              <a:gd name="T54" fmla="+- 0 3487 1786"/>
                              <a:gd name="T55" fmla="*/ 3487 h 1702"/>
                              <a:gd name="T56" fmla="+- 0 6636 3566"/>
                              <a:gd name="T57" fmla="*/ T56 w 3070"/>
                              <a:gd name="T58" fmla="+- 0 1786 1786"/>
                              <a:gd name="T59" fmla="*/ 1786 h 1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070" h="1702">
                                <a:moveTo>
                                  <a:pt x="248" y="1593"/>
                                </a:moveTo>
                                <a:lnTo>
                                  <a:pt x="0" y="1593"/>
                                </a:lnTo>
                                <a:lnTo>
                                  <a:pt x="0" y="1701"/>
                                </a:lnTo>
                                <a:lnTo>
                                  <a:pt x="248" y="1701"/>
                                </a:lnTo>
                                <a:lnTo>
                                  <a:pt x="248" y="1593"/>
                                </a:lnTo>
                                <a:close/>
                                <a:moveTo>
                                  <a:pt x="1659" y="1382"/>
                                </a:moveTo>
                                <a:lnTo>
                                  <a:pt x="1412" y="1382"/>
                                </a:lnTo>
                                <a:lnTo>
                                  <a:pt x="1412" y="1701"/>
                                </a:lnTo>
                                <a:lnTo>
                                  <a:pt x="1659" y="1701"/>
                                </a:lnTo>
                                <a:lnTo>
                                  <a:pt x="1659" y="1382"/>
                                </a:lnTo>
                                <a:close/>
                                <a:moveTo>
                                  <a:pt x="3070" y="0"/>
                                </a:moveTo>
                                <a:lnTo>
                                  <a:pt x="2823" y="0"/>
                                </a:lnTo>
                                <a:lnTo>
                                  <a:pt x="2823" y="1701"/>
                                </a:lnTo>
                                <a:lnTo>
                                  <a:pt x="3070" y="1701"/>
                                </a:lnTo>
                                <a:lnTo>
                                  <a:pt x="307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7034345" name="AutoShape 206"/>
                        <wps:cNvSpPr>
                          <a:spLocks/>
                        </wps:cNvSpPr>
                        <wps:spPr bwMode="auto">
                          <a:xfrm>
                            <a:off x="2985" y="1360"/>
                            <a:ext cx="7054" cy="2127"/>
                          </a:xfrm>
                          <a:custGeom>
                            <a:avLst/>
                            <a:gdLst>
                              <a:gd name="T0" fmla="+- 0 2986 2986"/>
                              <a:gd name="T1" fmla="*/ T0 w 7054"/>
                              <a:gd name="T2" fmla="+- 0 3487 1361"/>
                              <a:gd name="T3" fmla="*/ 3487 h 2127"/>
                              <a:gd name="T4" fmla="+- 0 10039 2986"/>
                              <a:gd name="T5" fmla="*/ T4 w 7054"/>
                              <a:gd name="T6" fmla="+- 0 3487 1361"/>
                              <a:gd name="T7" fmla="*/ 3487 h 2127"/>
                              <a:gd name="T8" fmla="+- 0 2986 2986"/>
                              <a:gd name="T9" fmla="*/ T8 w 7054"/>
                              <a:gd name="T10" fmla="+- 0 1361 1361"/>
                              <a:gd name="T11" fmla="*/ 1361 h 2127"/>
                              <a:gd name="T12" fmla="+- 0 10039 2986"/>
                              <a:gd name="T13" fmla="*/ T12 w 7054"/>
                              <a:gd name="T14" fmla="+- 0 1361 1361"/>
                              <a:gd name="T15" fmla="*/ 1361 h 2127"/>
                            </a:gdLst>
                            <a:ahLst/>
                            <a:cxnLst>
                              <a:cxn ang="0">
                                <a:pos x="T1" y="T3"/>
                              </a:cxn>
                              <a:cxn ang="0">
                                <a:pos x="T5" y="T7"/>
                              </a:cxn>
                              <a:cxn ang="0">
                                <a:pos x="T9" y="T11"/>
                              </a:cxn>
                              <a:cxn ang="0">
                                <a:pos x="T13" y="T15"/>
                              </a:cxn>
                            </a:cxnLst>
                            <a:rect l="0" t="0" r="r" b="b"/>
                            <a:pathLst>
                              <a:path w="7054" h="2127">
                                <a:moveTo>
                                  <a:pt x="0" y="2126"/>
                                </a:moveTo>
                                <a:lnTo>
                                  <a:pt x="7053" y="2126"/>
                                </a:lnTo>
                                <a:moveTo>
                                  <a:pt x="0" y="0"/>
                                </a:moveTo>
                                <a:lnTo>
                                  <a:pt x="7053"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0856132" name="Rectangle 207"/>
                        <wps:cNvSpPr>
                          <a:spLocks noChangeArrowheads="1"/>
                        </wps:cNvSpPr>
                        <wps:spPr bwMode="auto">
                          <a:xfrm>
                            <a:off x="5601" y="4070"/>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874580" name="Rectangle 208"/>
                        <wps:cNvSpPr>
                          <a:spLocks noChangeArrowheads="1"/>
                        </wps:cNvSpPr>
                        <wps:spPr bwMode="auto">
                          <a:xfrm>
                            <a:off x="2413" y="297"/>
                            <a:ext cx="7845" cy="411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3996838" name="Text Box 209"/>
                        <wps:cNvSpPr txBox="1">
                          <a:spLocks noChangeArrowheads="1"/>
                        </wps:cNvSpPr>
                        <wps:spPr bwMode="auto">
                          <a:xfrm>
                            <a:off x="4032" y="459"/>
                            <a:ext cx="4628"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B4CA8" w14:textId="77777777" w:rsidR="00F46BC9" w:rsidRDefault="00F46BC9" w:rsidP="00B24BF6">
                              <w:pPr>
                                <w:spacing w:line="311" w:lineRule="exact"/>
                                <w:rPr>
                                  <w:b/>
                                  <w:sz w:val="28"/>
                                </w:rPr>
                              </w:pPr>
                              <w:r>
                                <w:rPr>
                                  <w:b/>
                                  <w:color w:val="585858"/>
                                  <w:spacing w:val="-1"/>
                                  <w:sz w:val="28"/>
                                </w:rPr>
                                <w:t>SELF</w:t>
                              </w:r>
                              <w:r>
                                <w:rPr>
                                  <w:b/>
                                  <w:color w:val="585858"/>
                                  <w:spacing w:val="-28"/>
                                  <w:sz w:val="28"/>
                                </w:rPr>
                                <w:t xml:space="preserve"> </w:t>
                              </w:r>
                              <w:r>
                                <w:rPr>
                                  <w:b/>
                                  <w:color w:val="585858"/>
                                  <w:spacing w:val="-1"/>
                                  <w:sz w:val="28"/>
                                </w:rPr>
                                <w:t>APPRAISAL</w:t>
                              </w:r>
                              <w:r>
                                <w:rPr>
                                  <w:b/>
                                  <w:color w:val="585858"/>
                                  <w:spacing w:val="-11"/>
                                  <w:sz w:val="28"/>
                                </w:rPr>
                                <w:t xml:space="preserve"> </w:t>
                              </w:r>
                              <w:r>
                                <w:rPr>
                                  <w:b/>
                                  <w:color w:val="585858"/>
                                  <w:sz w:val="28"/>
                                </w:rPr>
                                <w:t>OF</w:t>
                              </w:r>
                              <w:r>
                                <w:rPr>
                                  <w:b/>
                                  <w:color w:val="585858"/>
                                  <w:spacing w:val="-11"/>
                                  <w:sz w:val="28"/>
                                </w:rPr>
                                <w:t xml:space="preserve"> </w:t>
                              </w:r>
                              <w:r>
                                <w:rPr>
                                  <w:b/>
                                  <w:color w:val="585858"/>
                                  <w:sz w:val="28"/>
                                </w:rPr>
                                <w:t>EMPLOYEES</w:t>
                              </w:r>
                            </w:p>
                          </w:txbxContent>
                        </wps:txbx>
                        <wps:bodyPr rot="0" vert="horz" wrap="square" lIns="0" tIns="0" rIns="0" bIns="0" anchor="t" anchorCtr="0" upright="1">
                          <a:noAutofit/>
                        </wps:bodyPr>
                      </wps:wsp>
                      <wps:wsp>
                        <wps:cNvPr id="1915883436" name="Text Box 210"/>
                        <wps:cNvSpPr txBox="1">
                          <a:spLocks noChangeArrowheads="1"/>
                        </wps:cNvSpPr>
                        <wps:spPr bwMode="auto">
                          <a:xfrm>
                            <a:off x="2544" y="1277"/>
                            <a:ext cx="294" cy="2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8B395" w14:textId="77777777" w:rsidR="00F46BC9" w:rsidRDefault="00F46BC9" w:rsidP="00B24BF6">
                              <w:pPr>
                                <w:spacing w:line="183" w:lineRule="exact"/>
                                <w:ind w:right="18"/>
                                <w:jc w:val="right"/>
                                <w:rPr>
                                  <w:rFonts w:ascii="Calibri"/>
                                  <w:sz w:val="18"/>
                                </w:rPr>
                              </w:pPr>
                              <w:r>
                                <w:rPr>
                                  <w:rFonts w:ascii="Calibri"/>
                                  <w:color w:val="585858"/>
                                  <w:sz w:val="18"/>
                                </w:rPr>
                                <w:t>100</w:t>
                              </w:r>
                            </w:p>
                            <w:p w14:paraId="12AE19D9" w14:textId="77777777" w:rsidR="00F46BC9" w:rsidRDefault="00F46BC9" w:rsidP="00B24BF6">
                              <w:pPr>
                                <w:spacing w:before="10"/>
                                <w:rPr>
                                  <w:rFonts w:ascii="Calibri"/>
                                  <w:sz w:val="16"/>
                                </w:rPr>
                              </w:pPr>
                            </w:p>
                            <w:p w14:paraId="3C224E95" w14:textId="77777777" w:rsidR="00F46BC9" w:rsidRDefault="00F46BC9" w:rsidP="00B24BF6">
                              <w:pPr>
                                <w:ind w:left="91"/>
                                <w:rPr>
                                  <w:rFonts w:ascii="Calibri"/>
                                  <w:sz w:val="18"/>
                                </w:rPr>
                              </w:pPr>
                              <w:r>
                                <w:rPr>
                                  <w:rFonts w:ascii="Calibri"/>
                                  <w:color w:val="585858"/>
                                  <w:sz w:val="18"/>
                                </w:rPr>
                                <w:t>80</w:t>
                              </w:r>
                            </w:p>
                            <w:p w14:paraId="0B2D7F2D" w14:textId="77777777" w:rsidR="00F46BC9" w:rsidRDefault="00F46BC9" w:rsidP="00B24BF6">
                              <w:pPr>
                                <w:spacing w:before="10"/>
                                <w:rPr>
                                  <w:rFonts w:ascii="Calibri"/>
                                  <w:sz w:val="16"/>
                                </w:rPr>
                              </w:pPr>
                            </w:p>
                            <w:p w14:paraId="6B749B0A" w14:textId="77777777" w:rsidR="00F46BC9" w:rsidRDefault="00F46BC9" w:rsidP="00B24BF6">
                              <w:pPr>
                                <w:ind w:left="91"/>
                                <w:rPr>
                                  <w:rFonts w:ascii="Calibri"/>
                                  <w:sz w:val="18"/>
                                </w:rPr>
                              </w:pPr>
                              <w:r>
                                <w:rPr>
                                  <w:rFonts w:ascii="Calibri"/>
                                  <w:color w:val="585858"/>
                                  <w:sz w:val="18"/>
                                </w:rPr>
                                <w:t>60</w:t>
                              </w:r>
                            </w:p>
                            <w:p w14:paraId="736CC996" w14:textId="77777777" w:rsidR="00F46BC9" w:rsidRDefault="00F46BC9" w:rsidP="00B24BF6">
                              <w:pPr>
                                <w:spacing w:before="10"/>
                                <w:rPr>
                                  <w:rFonts w:ascii="Calibri"/>
                                  <w:sz w:val="16"/>
                                </w:rPr>
                              </w:pPr>
                            </w:p>
                            <w:p w14:paraId="2F7E828B" w14:textId="77777777" w:rsidR="00F46BC9" w:rsidRDefault="00F46BC9" w:rsidP="00B24BF6">
                              <w:pPr>
                                <w:ind w:left="91"/>
                                <w:rPr>
                                  <w:rFonts w:ascii="Calibri"/>
                                  <w:sz w:val="18"/>
                                </w:rPr>
                              </w:pPr>
                              <w:r>
                                <w:rPr>
                                  <w:rFonts w:ascii="Calibri"/>
                                  <w:color w:val="585858"/>
                                  <w:sz w:val="18"/>
                                </w:rPr>
                                <w:t>40</w:t>
                              </w:r>
                            </w:p>
                            <w:p w14:paraId="2362DC80" w14:textId="77777777" w:rsidR="00F46BC9" w:rsidRDefault="00F46BC9" w:rsidP="00B24BF6">
                              <w:pPr>
                                <w:spacing w:before="10"/>
                                <w:rPr>
                                  <w:rFonts w:ascii="Calibri"/>
                                  <w:sz w:val="16"/>
                                </w:rPr>
                              </w:pPr>
                            </w:p>
                            <w:p w14:paraId="22B1D15A" w14:textId="77777777" w:rsidR="00F46BC9" w:rsidRDefault="00F46BC9" w:rsidP="00B24BF6">
                              <w:pPr>
                                <w:ind w:left="91"/>
                                <w:rPr>
                                  <w:rFonts w:ascii="Calibri"/>
                                  <w:sz w:val="18"/>
                                </w:rPr>
                              </w:pPr>
                              <w:r>
                                <w:rPr>
                                  <w:rFonts w:ascii="Calibri"/>
                                  <w:color w:val="585858"/>
                                  <w:sz w:val="18"/>
                                </w:rPr>
                                <w:t>20</w:t>
                              </w:r>
                            </w:p>
                            <w:p w14:paraId="1AB91BAD" w14:textId="77777777" w:rsidR="00F46BC9" w:rsidRDefault="00F46BC9" w:rsidP="00B24BF6">
                              <w:pPr>
                                <w:spacing w:before="10"/>
                                <w:rPr>
                                  <w:rFonts w:ascii="Calibri"/>
                                  <w:sz w:val="16"/>
                                </w:rPr>
                              </w:pPr>
                            </w:p>
                            <w:p w14:paraId="4A67753E" w14:textId="77777777" w:rsidR="00F46BC9" w:rsidRDefault="00F46BC9" w:rsidP="00B24BF6">
                              <w:pPr>
                                <w:spacing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679367447" name="Text Box 211"/>
                        <wps:cNvSpPr txBox="1">
                          <a:spLocks noChangeArrowheads="1"/>
                        </wps:cNvSpPr>
                        <wps:spPr bwMode="auto">
                          <a:xfrm>
                            <a:off x="3161" y="3636"/>
                            <a:ext cx="107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9AA9B" w14:textId="77777777" w:rsidR="00F46BC9" w:rsidRDefault="00F46BC9" w:rsidP="00B24BF6">
                              <w:pPr>
                                <w:spacing w:line="180" w:lineRule="exact"/>
                                <w:rPr>
                                  <w:rFonts w:ascii="Calibri"/>
                                  <w:sz w:val="18"/>
                                </w:rPr>
                              </w:pPr>
                              <w:r>
                                <w:rPr>
                                  <w:rFonts w:ascii="Calibri"/>
                                  <w:color w:val="585858"/>
                                  <w:sz w:val="18"/>
                                </w:rPr>
                                <w:t>Strongly</w:t>
                              </w:r>
                              <w:r>
                                <w:rPr>
                                  <w:rFonts w:ascii="Calibri"/>
                                  <w:color w:val="585858"/>
                                  <w:spacing w:val="-3"/>
                                  <w:sz w:val="18"/>
                                </w:rPr>
                                <w:t xml:space="preserve"> </w:t>
                              </w:r>
                              <w:r>
                                <w:rPr>
                                  <w:rFonts w:ascii="Calibri"/>
                                  <w:color w:val="585858"/>
                                  <w:sz w:val="18"/>
                                </w:rPr>
                                <w:t>agree</w:t>
                              </w:r>
                            </w:p>
                          </w:txbxContent>
                        </wps:txbx>
                        <wps:bodyPr rot="0" vert="horz" wrap="square" lIns="0" tIns="0" rIns="0" bIns="0" anchor="t" anchorCtr="0" upright="1">
                          <a:noAutofit/>
                        </wps:bodyPr>
                      </wps:wsp>
                      <wps:wsp>
                        <wps:cNvPr id="358513774" name="Text Box 212"/>
                        <wps:cNvSpPr txBox="1">
                          <a:spLocks noChangeArrowheads="1"/>
                        </wps:cNvSpPr>
                        <wps:spPr bwMode="auto">
                          <a:xfrm>
                            <a:off x="4886" y="3636"/>
                            <a:ext cx="4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2E967" w14:textId="77777777" w:rsidR="00F46BC9" w:rsidRDefault="00F46BC9" w:rsidP="00B24BF6">
                              <w:pPr>
                                <w:spacing w:line="180" w:lineRule="exact"/>
                                <w:rPr>
                                  <w:rFonts w:ascii="Calibri"/>
                                  <w:sz w:val="18"/>
                                </w:rPr>
                              </w:pPr>
                              <w:r>
                                <w:rPr>
                                  <w:rFonts w:ascii="Calibri"/>
                                  <w:color w:val="585858"/>
                                  <w:sz w:val="18"/>
                                </w:rPr>
                                <w:t>Agree</w:t>
                              </w:r>
                            </w:p>
                          </w:txbxContent>
                        </wps:txbx>
                        <wps:bodyPr rot="0" vert="horz" wrap="square" lIns="0" tIns="0" rIns="0" bIns="0" anchor="t" anchorCtr="0" upright="1">
                          <a:noAutofit/>
                        </wps:bodyPr>
                      </wps:wsp>
                      <wps:wsp>
                        <wps:cNvPr id="238621117" name="Text Box 213"/>
                        <wps:cNvSpPr txBox="1">
                          <a:spLocks noChangeArrowheads="1"/>
                        </wps:cNvSpPr>
                        <wps:spPr bwMode="auto">
                          <a:xfrm>
                            <a:off x="6237" y="3636"/>
                            <a:ext cx="5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1003D" w14:textId="77777777" w:rsidR="00F46BC9" w:rsidRDefault="00F46BC9" w:rsidP="00B24BF6">
                              <w:pPr>
                                <w:spacing w:line="180" w:lineRule="exact"/>
                                <w:rPr>
                                  <w:rFonts w:ascii="Calibri"/>
                                  <w:sz w:val="18"/>
                                </w:rPr>
                              </w:pPr>
                              <w:r>
                                <w:rPr>
                                  <w:rFonts w:ascii="Calibri"/>
                                  <w:color w:val="585858"/>
                                  <w:sz w:val="18"/>
                                </w:rPr>
                                <w:t>Neutral</w:t>
                              </w:r>
                            </w:p>
                          </w:txbxContent>
                        </wps:txbx>
                        <wps:bodyPr rot="0" vert="horz" wrap="square" lIns="0" tIns="0" rIns="0" bIns="0" anchor="t" anchorCtr="0" upright="1">
                          <a:noAutofit/>
                        </wps:bodyPr>
                      </wps:wsp>
                      <wps:wsp>
                        <wps:cNvPr id="1414218411" name="Text Box 214"/>
                        <wps:cNvSpPr txBox="1">
                          <a:spLocks noChangeArrowheads="1"/>
                        </wps:cNvSpPr>
                        <wps:spPr bwMode="auto">
                          <a:xfrm>
                            <a:off x="7292" y="3636"/>
                            <a:ext cx="12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30C9C" w14:textId="77777777" w:rsidR="00F46BC9" w:rsidRDefault="00F46BC9" w:rsidP="00B24BF6">
                              <w:pPr>
                                <w:spacing w:line="180" w:lineRule="exact"/>
                                <w:rPr>
                                  <w:rFonts w:ascii="Calibri"/>
                                  <w:sz w:val="18"/>
                                </w:rPr>
                              </w:pPr>
                              <w:r>
                                <w:rPr>
                                  <w:rFonts w:ascii="Calibri"/>
                                  <w:color w:val="585858"/>
                                  <w:sz w:val="18"/>
                                </w:rPr>
                                <w:t>Strongly</w:t>
                              </w:r>
                              <w:r>
                                <w:rPr>
                                  <w:rFonts w:ascii="Calibri"/>
                                  <w:color w:val="585858"/>
                                  <w:spacing w:val="-4"/>
                                  <w:sz w:val="18"/>
                                </w:rPr>
                                <w:t xml:space="preserve"> </w:t>
                              </w:r>
                              <w:r>
                                <w:rPr>
                                  <w:rFonts w:ascii="Calibri"/>
                                  <w:color w:val="585858"/>
                                  <w:sz w:val="18"/>
                                </w:rPr>
                                <w:t>disagree</w:t>
                              </w:r>
                            </w:p>
                          </w:txbxContent>
                        </wps:txbx>
                        <wps:bodyPr rot="0" vert="horz" wrap="square" lIns="0" tIns="0" rIns="0" bIns="0" anchor="t" anchorCtr="0" upright="1">
                          <a:noAutofit/>
                        </wps:bodyPr>
                      </wps:wsp>
                      <wps:wsp>
                        <wps:cNvPr id="1493087047" name="Text Box 215"/>
                        <wps:cNvSpPr txBox="1">
                          <a:spLocks noChangeArrowheads="1"/>
                        </wps:cNvSpPr>
                        <wps:spPr bwMode="auto">
                          <a:xfrm>
                            <a:off x="9017" y="3636"/>
                            <a:ext cx="6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79E74" w14:textId="77777777" w:rsidR="00F46BC9" w:rsidRDefault="00F46BC9" w:rsidP="00B24BF6">
                              <w:pPr>
                                <w:spacing w:line="180" w:lineRule="exact"/>
                                <w:rPr>
                                  <w:rFonts w:ascii="Calibri"/>
                                  <w:sz w:val="18"/>
                                </w:rPr>
                              </w:pPr>
                              <w:r>
                                <w:rPr>
                                  <w:rFonts w:ascii="Calibri"/>
                                  <w:color w:val="585858"/>
                                  <w:sz w:val="18"/>
                                </w:rPr>
                                <w:t>Disagree</w:t>
                              </w:r>
                            </w:p>
                          </w:txbxContent>
                        </wps:txbx>
                        <wps:bodyPr rot="0" vert="horz" wrap="square" lIns="0" tIns="0" rIns="0" bIns="0" anchor="t" anchorCtr="0" upright="1">
                          <a:noAutofit/>
                        </wps:bodyPr>
                      </wps:wsp>
                      <wps:wsp>
                        <wps:cNvPr id="564838486" name="Text Box 216"/>
                        <wps:cNvSpPr txBox="1">
                          <a:spLocks noChangeArrowheads="1"/>
                        </wps:cNvSpPr>
                        <wps:spPr bwMode="auto">
                          <a:xfrm>
                            <a:off x="5741" y="4035"/>
                            <a:ext cx="142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6A38D" w14:textId="77777777" w:rsidR="00F46BC9" w:rsidRDefault="00F46BC9" w:rsidP="00B24BF6">
                              <w:pPr>
                                <w:spacing w:line="180" w:lineRule="exact"/>
                                <w:rPr>
                                  <w:rFonts w:ascii="Calibri"/>
                                  <w:sz w:val="18"/>
                                </w:rPr>
                              </w:pPr>
                              <w:r>
                                <w:rPr>
                                  <w:rFonts w:ascii="Calibri"/>
                                  <w:color w:val="585858"/>
                                  <w:sz w:val="18"/>
                                </w:rPr>
                                <w:t>No.</w:t>
                              </w:r>
                              <w:r>
                                <w:rPr>
                                  <w:rFonts w:ascii="Calibri"/>
                                  <w:color w:val="585858"/>
                                  <w:spacing w:val="-3"/>
                                  <w:sz w:val="18"/>
                                </w:rPr>
                                <w:t xml:space="preserve"> </w:t>
                              </w:r>
                              <w:r>
                                <w:rPr>
                                  <w:rFonts w:ascii="Calibri"/>
                                  <w:color w:val="585858"/>
                                  <w:sz w:val="18"/>
                                </w:rPr>
                                <w:t>of</w:t>
                              </w:r>
                              <w:r>
                                <w:rPr>
                                  <w:rFonts w:ascii="Calibri"/>
                                  <w:color w:val="585858"/>
                                  <w:spacing w:val="-2"/>
                                  <w:sz w:val="18"/>
                                </w:rPr>
                                <w:t xml:space="preserve"> </w:t>
                              </w:r>
                              <w:r>
                                <w:rPr>
                                  <w:rFonts w:ascii="Calibri"/>
                                  <w:color w:val="585858"/>
                                  <w:sz w:val="18"/>
                                </w:rPr>
                                <w:t>respondents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B6636" id="Group 14" o:spid="_x0000_s1108" style="position:absolute;left:0;text-align:left;margin-left:0;margin-top:27.25pt;width:393pt;height:202.5pt;z-index:-251510784;mso-wrap-distance-left:0;mso-wrap-distance-right:0;mso-position-horizontal:center;mso-position-horizontal-relative:margin" coordorigin="2406,290" coordsize="7860,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">
                <v:shape id="AutoShape 203" o:spid="_x0000_s1109" style="position:absolute;left:2985;top:2210;width:7054;height:850;visibility:visible;mso-wrap-style:square;v-text-anchor:top" coordsize="705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" path="m,849r3403,m3650,849r3403,m,424r3403,m3650,424r3403,m,l3403,t247,l7053,e" filled="f" strokecolor="#d9d9d9" strokeweight=".72pt">
                  <v:path arrowok="t" o:connecttype="custom" o:connectlocs="0,3060;3403,3060;3650,3060;7053,3060;0,2635;3403,2635;3650,2635;7053,2635;0,2211;3403,2211;3650,2211;7053,2211" o:connectangles="0,0,0,0,0,0,0,0,0,0,0,0"/>
                </v:shape>
                <v:shape id="AutoShape 204" o:spid="_x0000_s1110" style="position:absolute;left:2985;top:1782;width:7054;height:8;visibility:visible;mso-wrap-style:square;v-text-anchor:top" coordsize="7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" path="m,7r7053,m,l7053,e" filled="f" strokecolor="#d9d9d9" strokeweight=".36pt">
                  <v:path arrowok="t" o:connecttype="custom" o:connectlocs="0,1789;7053,1789;0,1782;7053,1782" o:connectangles="0,0,0,0"/>
                </v:shape>
                <v:shape id="AutoShape 205" o:spid="_x0000_s1111" style="position:absolute;left:3566;top:1785;width:3070;height:1702;visibility:visible;mso-wrap-style:square;v-text-anchor:top" coordsize="3070,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" path="m248,1593l,1593r,108l248,1701r,-108xm1659,1382r-247,l1412,1701r247,l1659,1382xm3070,l2823,r,1701l3070,1701,3070,xe" fillcolor="#ec7c30" stroked="f">
                  <v:path arrowok="t" o:connecttype="custom" o:connectlocs="248,3379;0,3379;0,3487;248,3487;248,3379;1659,3168;1412,3168;1412,3487;1659,3487;1659,3168;3070,1786;2823,1786;2823,3487;3070,3487;3070,1786" o:connectangles="0,0,0,0,0,0,0,0,0,0,0,0,0,0,0"/>
                </v:shape>
                <v:shape id="AutoShape 206" o:spid="_x0000_s1112" style="position:absolute;left:2985;top:1360;width:7054;height:2127;visibility:visible;mso-wrap-style:square;v-text-anchor:top" coordsize="7054,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" path="m,2126r7053,m,l7053,e" filled="f" strokecolor="#d9d9d9" strokeweight=".72pt">
                  <v:path arrowok="t" o:connecttype="custom" o:connectlocs="0,3487;7053,3487;0,1361;7053,1361" o:connectangles="0,0,0,0"/>
                </v:shape>
                <v:rect id="Rectangle 207" o:spid="_x0000_s1113" style="position:absolute;left:5601;top:407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" fillcolor="#ec7c30" stroked="f"/>
                <v:rect id="Rectangle 208" o:spid="_x0000_s1114" style="position:absolute;left:2413;top:297;width:7845;height: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" filled="f" strokecolor="#d9d9d9"/>
                <v:shape id="Text Box 209" o:spid="_x0000_s1115" type="#_x0000_t202" style="position:absolute;left:4032;top:459;width:4628;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" filled="f" stroked="f">
                  <v:textbox inset="0,0,0,0">
                    <w:txbxContent>
                      <w:p w14:paraId="4CDB4CA8" w14:textId="77777777" w:rsidR="00F46BC9" w:rsidRDefault="00F46BC9" w:rsidP="00B24BF6">
                        <w:pPr>
                          <w:spacing w:line="311" w:lineRule="exact"/>
                          <w:rPr>
                            <w:b/>
                            <w:sz w:val="28"/>
                          </w:rPr>
                        </w:pPr>
                        <w:r>
                          <w:rPr>
                            <w:b/>
                            <w:color w:val="585858"/>
                            <w:spacing w:val="-1"/>
                            <w:sz w:val="28"/>
                          </w:rPr>
                          <w:t>SELF</w:t>
                        </w:r>
                        <w:r>
                          <w:rPr>
                            <w:b/>
                            <w:color w:val="585858"/>
                            <w:spacing w:val="-28"/>
                            <w:sz w:val="28"/>
                          </w:rPr>
                          <w:t xml:space="preserve"> </w:t>
                        </w:r>
                        <w:r>
                          <w:rPr>
                            <w:b/>
                            <w:color w:val="585858"/>
                            <w:spacing w:val="-1"/>
                            <w:sz w:val="28"/>
                          </w:rPr>
                          <w:t>APPRAISAL</w:t>
                        </w:r>
                        <w:r>
                          <w:rPr>
                            <w:b/>
                            <w:color w:val="585858"/>
                            <w:spacing w:val="-11"/>
                            <w:sz w:val="28"/>
                          </w:rPr>
                          <w:t xml:space="preserve"> </w:t>
                        </w:r>
                        <w:r>
                          <w:rPr>
                            <w:b/>
                            <w:color w:val="585858"/>
                            <w:sz w:val="28"/>
                          </w:rPr>
                          <w:t>OF</w:t>
                        </w:r>
                        <w:r>
                          <w:rPr>
                            <w:b/>
                            <w:color w:val="585858"/>
                            <w:spacing w:val="-11"/>
                            <w:sz w:val="28"/>
                          </w:rPr>
                          <w:t xml:space="preserve"> </w:t>
                        </w:r>
                        <w:r>
                          <w:rPr>
                            <w:b/>
                            <w:color w:val="585858"/>
                            <w:sz w:val="28"/>
                          </w:rPr>
                          <w:t>EMPLOYEES</w:t>
                        </w:r>
                      </w:p>
                    </w:txbxContent>
                  </v:textbox>
                </v:shape>
                <v:shape id="Text Box 210" o:spid="_x0000_s1116" type="#_x0000_t202" style="position:absolute;left:2544;top:1277;width:294;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" filled="f" stroked="f">
                  <v:textbox inset="0,0,0,0">
                    <w:txbxContent>
                      <w:p w14:paraId="1418B395" w14:textId="77777777" w:rsidR="00F46BC9" w:rsidRDefault="00F46BC9" w:rsidP="00B24BF6">
                        <w:pPr>
                          <w:spacing w:line="183" w:lineRule="exact"/>
                          <w:ind w:right="18"/>
                          <w:jc w:val="right"/>
                          <w:rPr>
                            <w:rFonts w:ascii="Calibri"/>
                            <w:sz w:val="18"/>
                          </w:rPr>
                        </w:pPr>
                        <w:r>
                          <w:rPr>
                            <w:rFonts w:ascii="Calibri"/>
                            <w:color w:val="585858"/>
                            <w:sz w:val="18"/>
                          </w:rPr>
                          <w:t>100</w:t>
                        </w:r>
                      </w:p>
                      <w:p w14:paraId="12AE19D9" w14:textId="77777777" w:rsidR="00F46BC9" w:rsidRDefault="00F46BC9" w:rsidP="00B24BF6">
                        <w:pPr>
                          <w:spacing w:before="10"/>
                          <w:rPr>
                            <w:rFonts w:ascii="Calibri"/>
                            <w:sz w:val="16"/>
                          </w:rPr>
                        </w:pPr>
                      </w:p>
                      <w:p w14:paraId="3C224E95" w14:textId="77777777" w:rsidR="00F46BC9" w:rsidRDefault="00F46BC9" w:rsidP="00B24BF6">
                        <w:pPr>
                          <w:ind w:left="91"/>
                          <w:rPr>
                            <w:rFonts w:ascii="Calibri"/>
                            <w:sz w:val="18"/>
                          </w:rPr>
                        </w:pPr>
                        <w:r>
                          <w:rPr>
                            <w:rFonts w:ascii="Calibri"/>
                            <w:color w:val="585858"/>
                            <w:sz w:val="18"/>
                          </w:rPr>
                          <w:t>80</w:t>
                        </w:r>
                      </w:p>
                      <w:p w14:paraId="0B2D7F2D" w14:textId="77777777" w:rsidR="00F46BC9" w:rsidRDefault="00F46BC9" w:rsidP="00B24BF6">
                        <w:pPr>
                          <w:spacing w:before="10"/>
                          <w:rPr>
                            <w:rFonts w:ascii="Calibri"/>
                            <w:sz w:val="16"/>
                          </w:rPr>
                        </w:pPr>
                      </w:p>
                      <w:p w14:paraId="6B749B0A" w14:textId="77777777" w:rsidR="00F46BC9" w:rsidRDefault="00F46BC9" w:rsidP="00B24BF6">
                        <w:pPr>
                          <w:ind w:left="91"/>
                          <w:rPr>
                            <w:rFonts w:ascii="Calibri"/>
                            <w:sz w:val="18"/>
                          </w:rPr>
                        </w:pPr>
                        <w:r>
                          <w:rPr>
                            <w:rFonts w:ascii="Calibri"/>
                            <w:color w:val="585858"/>
                            <w:sz w:val="18"/>
                          </w:rPr>
                          <w:t>60</w:t>
                        </w:r>
                      </w:p>
                      <w:p w14:paraId="736CC996" w14:textId="77777777" w:rsidR="00F46BC9" w:rsidRDefault="00F46BC9" w:rsidP="00B24BF6">
                        <w:pPr>
                          <w:spacing w:before="10"/>
                          <w:rPr>
                            <w:rFonts w:ascii="Calibri"/>
                            <w:sz w:val="16"/>
                          </w:rPr>
                        </w:pPr>
                      </w:p>
                      <w:p w14:paraId="2F7E828B" w14:textId="77777777" w:rsidR="00F46BC9" w:rsidRDefault="00F46BC9" w:rsidP="00B24BF6">
                        <w:pPr>
                          <w:ind w:left="91"/>
                          <w:rPr>
                            <w:rFonts w:ascii="Calibri"/>
                            <w:sz w:val="18"/>
                          </w:rPr>
                        </w:pPr>
                        <w:r>
                          <w:rPr>
                            <w:rFonts w:ascii="Calibri"/>
                            <w:color w:val="585858"/>
                            <w:sz w:val="18"/>
                          </w:rPr>
                          <w:t>40</w:t>
                        </w:r>
                      </w:p>
                      <w:p w14:paraId="2362DC80" w14:textId="77777777" w:rsidR="00F46BC9" w:rsidRDefault="00F46BC9" w:rsidP="00B24BF6">
                        <w:pPr>
                          <w:spacing w:before="10"/>
                          <w:rPr>
                            <w:rFonts w:ascii="Calibri"/>
                            <w:sz w:val="16"/>
                          </w:rPr>
                        </w:pPr>
                      </w:p>
                      <w:p w14:paraId="22B1D15A" w14:textId="77777777" w:rsidR="00F46BC9" w:rsidRDefault="00F46BC9" w:rsidP="00B24BF6">
                        <w:pPr>
                          <w:ind w:left="91"/>
                          <w:rPr>
                            <w:rFonts w:ascii="Calibri"/>
                            <w:sz w:val="18"/>
                          </w:rPr>
                        </w:pPr>
                        <w:r>
                          <w:rPr>
                            <w:rFonts w:ascii="Calibri"/>
                            <w:color w:val="585858"/>
                            <w:sz w:val="18"/>
                          </w:rPr>
                          <w:t>20</w:t>
                        </w:r>
                      </w:p>
                      <w:p w14:paraId="1AB91BAD" w14:textId="77777777" w:rsidR="00F46BC9" w:rsidRDefault="00F46BC9" w:rsidP="00B24BF6">
                        <w:pPr>
                          <w:spacing w:before="10"/>
                          <w:rPr>
                            <w:rFonts w:ascii="Calibri"/>
                            <w:sz w:val="16"/>
                          </w:rPr>
                        </w:pPr>
                      </w:p>
                      <w:p w14:paraId="4A67753E" w14:textId="77777777" w:rsidR="00F46BC9" w:rsidRDefault="00F46BC9" w:rsidP="00B24BF6">
                        <w:pPr>
                          <w:spacing w:line="216" w:lineRule="exact"/>
                          <w:ind w:right="18"/>
                          <w:jc w:val="right"/>
                          <w:rPr>
                            <w:rFonts w:ascii="Calibri"/>
                            <w:sz w:val="18"/>
                          </w:rPr>
                        </w:pPr>
                        <w:r>
                          <w:rPr>
                            <w:rFonts w:ascii="Calibri"/>
                            <w:color w:val="585858"/>
                            <w:sz w:val="18"/>
                          </w:rPr>
                          <w:t>0</w:t>
                        </w:r>
                      </w:p>
                    </w:txbxContent>
                  </v:textbox>
                </v:shape>
                <v:shape id="Text Box 211" o:spid="_x0000_s1117" type="#_x0000_t202" style="position:absolute;left:3161;top:3636;width:107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" filled="f" stroked="f">
                  <v:textbox inset="0,0,0,0">
                    <w:txbxContent>
                      <w:p w14:paraId="7E09AA9B" w14:textId="77777777" w:rsidR="00F46BC9" w:rsidRDefault="00F46BC9" w:rsidP="00B24BF6">
                        <w:pPr>
                          <w:spacing w:line="180" w:lineRule="exact"/>
                          <w:rPr>
                            <w:rFonts w:ascii="Calibri"/>
                            <w:sz w:val="18"/>
                          </w:rPr>
                        </w:pPr>
                        <w:r>
                          <w:rPr>
                            <w:rFonts w:ascii="Calibri"/>
                            <w:color w:val="585858"/>
                            <w:sz w:val="18"/>
                          </w:rPr>
                          <w:t>Strongly</w:t>
                        </w:r>
                        <w:r>
                          <w:rPr>
                            <w:rFonts w:ascii="Calibri"/>
                            <w:color w:val="585858"/>
                            <w:spacing w:val="-3"/>
                            <w:sz w:val="18"/>
                          </w:rPr>
                          <w:t xml:space="preserve"> </w:t>
                        </w:r>
                        <w:r>
                          <w:rPr>
                            <w:rFonts w:ascii="Calibri"/>
                            <w:color w:val="585858"/>
                            <w:sz w:val="18"/>
                          </w:rPr>
                          <w:t>agree</w:t>
                        </w:r>
                      </w:p>
                    </w:txbxContent>
                  </v:textbox>
                </v:shape>
                <v:shape id="Text Box 212" o:spid="_x0000_s1118" type="#_x0000_t202" style="position:absolute;left:4886;top:3636;width:45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" filled="f" stroked="f">
                  <v:textbox inset="0,0,0,0">
                    <w:txbxContent>
                      <w:p w14:paraId="53E2E967" w14:textId="77777777" w:rsidR="00F46BC9" w:rsidRDefault="00F46BC9" w:rsidP="00B24BF6">
                        <w:pPr>
                          <w:spacing w:line="180" w:lineRule="exact"/>
                          <w:rPr>
                            <w:rFonts w:ascii="Calibri"/>
                            <w:sz w:val="18"/>
                          </w:rPr>
                        </w:pPr>
                        <w:r>
                          <w:rPr>
                            <w:rFonts w:ascii="Calibri"/>
                            <w:color w:val="585858"/>
                            <w:sz w:val="18"/>
                          </w:rPr>
                          <w:t>Agree</w:t>
                        </w:r>
                      </w:p>
                    </w:txbxContent>
                  </v:textbox>
                </v:shape>
                <v:shape id="Text Box 213" o:spid="_x0000_s1119" type="#_x0000_t202" style="position:absolute;left:6237;top:363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" filled="f" stroked="f">
                  <v:textbox inset="0,0,0,0">
                    <w:txbxContent>
                      <w:p w14:paraId="4321003D" w14:textId="77777777" w:rsidR="00F46BC9" w:rsidRDefault="00F46BC9" w:rsidP="00B24BF6">
                        <w:pPr>
                          <w:spacing w:line="180" w:lineRule="exact"/>
                          <w:rPr>
                            <w:rFonts w:ascii="Calibri"/>
                            <w:sz w:val="18"/>
                          </w:rPr>
                        </w:pPr>
                        <w:r>
                          <w:rPr>
                            <w:rFonts w:ascii="Calibri"/>
                            <w:color w:val="585858"/>
                            <w:sz w:val="18"/>
                          </w:rPr>
                          <w:t>Neutral</w:t>
                        </w:r>
                      </w:p>
                    </w:txbxContent>
                  </v:textbox>
                </v:shape>
                <v:shape id="Text Box 214" o:spid="_x0000_s1120" type="#_x0000_t202" style="position:absolute;left:7292;top:3636;width:128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" filled="f" stroked="f">
                  <v:textbox inset="0,0,0,0">
                    <w:txbxContent>
                      <w:p w14:paraId="64130C9C" w14:textId="77777777" w:rsidR="00F46BC9" w:rsidRDefault="00F46BC9" w:rsidP="00B24BF6">
                        <w:pPr>
                          <w:spacing w:line="180" w:lineRule="exact"/>
                          <w:rPr>
                            <w:rFonts w:ascii="Calibri"/>
                            <w:sz w:val="18"/>
                          </w:rPr>
                        </w:pPr>
                        <w:r>
                          <w:rPr>
                            <w:rFonts w:ascii="Calibri"/>
                            <w:color w:val="585858"/>
                            <w:sz w:val="18"/>
                          </w:rPr>
                          <w:t>Strongly</w:t>
                        </w:r>
                        <w:r>
                          <w:rPr>
                            <w:rFonts w:ascii="Calibri"/>
                            <w:color w:val="585858"/>
                            <w:spacing w:val="-4"/>
                            <w:sz w:val="18"/>
                          </w:rPr>
                          <w:t xml:space="preserve"> </w:t>
                        </w:r>
                        <w:r>
                          <w:rPr>
                            <w:rFonts w:ascii="Calibri"/>
                            <w:color w:val="585858"/>
                            <w:sz w:val="18"/>
                          </w:rPr>
                          <w:t>disagree</w:t>
                        </w:r>
                      </w:p>
                    </w:txbxContent>
                  </v:textbox>
                </v:shape>
                <v:shape id="Text Box 215" o:spid="_x0000_s1121" type="#_x0000_t202" style="position:absolute;left:9017;top:3636;width:65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" filled="f" stroked="f">
                  <v:textbox inset="0,0,0,0">
                    <w:txbxContent>
                      <w:p w14:paraId="49D79E74" w14:textId="77777777" w:rsidR="00F46BC9" w:rsidRDefault="00F46BC9" w:rsidP="00B24BF6">
                        <w:pPr>
                          <w:spacing w:line="180" w:lineRule="exact"/>
                          <w:rPr>
                            <w:rFonts w:ascii="Calibri"/>
                            <w:sz w:val="18"/>
                          </w:rPr>
                        </w:pPr>
                        <w:r>
                          <w:rPr>
                            <w:rFonts w:ascii="Calibri"/>
                            <w:color w:val="585858"/>
                            <w:sz w:val="18"/>
                          </w:rPr>
                          <w:t>Disagree</w:t>
                        </w:r>
                      </w:p>
                    </w:txbxContent>
                  </v:textbox>
                </v:shape>
                <v:shape id="Text Box 216" o:spid="_x0000_s1122" type="#_x0000_t202" style="position:absolute;left:5741;top:4035;width:142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" filled="f" stroked="f">
                  <v:textbox inset="0,0,0,0">
                    <w:txbxContent>
                      <w:p w14:paraId="6FE6A38D" w14:textId="77777777" w:rsidR="00F46BC9" w:rsidRDefault="00F46BC9" w:rsidP="00B24BF6">
                        <w:pPr>
                          <w:spacing w:line="180" w:lineRule="exact"/>
                          <w:rPr>
                            <w:rFonts w:ascii="Calibri"/>
                            <w:sz w:val="18"/>
                          </w:rPr>
                        </w:pPr>
                        <w:r>
                          <w:rPr>
                            <w:rFonts w:ascii="Calibri"/>
                            <w:color w:val="585858"/>
                            <w:sz w:val="18"/>
                          </w:rPr>
                          <w:t>No.</w:t>
                        </w:r>
                        <w:r>
                          <w:rPr>
                            <w:rFonts w:ascii="Calibri"/>
                            <w:color w:val="585858"/>
                            <w:spacing w:val="-3"/>
                            <w:sz w:val="18"/>
                          </w:rPr>
                          <w:t xml:space="preserve"> </w:t>
                        </w:r>
                        <w:r>
                          <w:rPr>
                            <w:rFonts w:ascii="Calibri"/>
                            <w:color w:val="585858"/>
                            <w:sz w:val="18"/>
                          </w:rPr>
                          <w:t>of</w:t>
                        </w:r>
                        <w:r>
                          <w:rPr>
                            <w:rFonts w:ascii="Calibri"/>
                            <w:color w:val="585858"/>
                            <w:spacing w:val="-2"/>
                            <w:sz w:val="18"/>
                          </w:rPr>
                          <w:t xml:space="preserve"> </w:t>
                        </w:r>
                        <w:r>
                          <w:rPr>
                            <w:rFonts w:ascii="Calibri"/>
                            <w:color w:val="585858"/>
                            <w:sz w:val="18"/>
                          </w:rPr>
                          <w:t>respondents</w:t>
                        </w:r>
                      </w:p>
                    </w:txbxContent>
                  </v:textbox>
                </v:shape>
                <w10:wrap type="topAndBottom" anchorx="margin"/>
              </v:group>
            </w:pict>
          </mc:Fallback>
        </mc:AlternateContent>
      </w:r>
      <w:r w:rsidR="000722B0" w:rsidRPr="00A93F1D">
        <w:t>Chart No. 4.10</w:t>
      </w:r>
    </w:p>
    <w:p w14:paraId="24086FF8" w14:textId="5568206D" w:rsidR="000722B0" w:rsidRPr="00A93F1D" w:rsidRDefault="00170DCA" w:rsidP="00A41E9B">
      <w:pPr>
        <w:pStyle w:val="BodyText"/>
        <w:tabs>
          <w:tab w:val="left" w:pos="941"/>
        </w:tabs>
        <w:spacing w:line="480" w:lineRule="auto"/>
        <w:ind w:left="580" w:right="1318"/>
      </w:pPr>
      <w:r w:rsidRPr="00A93F1D">
        <w:tab/>
        <w:t>Source: Primary Data</w:t>
      </w:r>
    </w:p>
    <w:p w14:paraId="02BFC10A" w14:textId="305B1E65" w:rsidR="000722B0" w:rsidRPr="00A93F1D" w:rsidRDefault="000722B0" w:rsidP="00D9552E">
      <w:pPr>
        <w:pStyle w:val="BodyText"/>
        <w:spacing w:line="480" w:lineRule="auto"/>
        <w:ind w:right="1318"/>
        <w:jc w:val="both"/>
        <w:rPr>
          <w:b/>
          <w:bCs/>
        </w:rPr>
      </w:pPr>
      <w:r w:rsidRPr="00A93F1D">
        <w:rPr>
          <w:b/>
          <w:bCs/>
          <w:sz w:val="28"/>
          <w:szCs w:val="28"/>
          <w:lang w:val="en-IN"/>
        </w:rPr>
        <w:t>INTERPRETATION</w:t>
      </w:r>
    </w:p>
    <w:p w14:paraId="44705B0E" w14:textId="5885345D" w:rsidR="000722B0" w:rsidRPr="00A93F1D" w:rsidRDefault="000722B0" w:rsidP="00A41E9B">
      <w:pPr>
        <w:pStyle w:val="BodyText"/>
        <w:spacing w:line="480" w:lineRule="auto"/>
        <w:ind w:right="84"/>
        <w:jc w:val="both"/>
      </w:pPr>
      <w:r w:rsidRPr="00A93F1D">
        <w:t xml:space="preserve">From the table and </w:t>
      </w:r>
      <w:r w:rsidR="00FE4126" w:rsidRPr="00A93F1D">
        <w:t>chart,</w:t>
      </w:r>
      <w:r w:rsidRPr="00A93F1D">
        <w:rPr>
          <w:spacing w:val="1"/>
        </w:rPr>
        <w:t xml:space="preserve"> </w:t>
      </w:r>
      <w:r w:rsidRPr="00A93F1D">
        <w:t>5% of the respondents have strongly agreed with the statement</w:t>
      </w:r>
      <w:r w:rsidRPr="00A93F1D">
        <w:rPr>
          <w:spacing w:val="1"/>
        </w:rPr>
        <w:t xml:space="preserve"> </w:t>
      </w:r>
      <w:r w:rsidRPr="00A93F1D">
        <w:t>that</w:t>
      </w:r>
      <w:r w:rsidRPr="00A93F1D">
        <w:rPr>
          <w:spacing w:val="1"/>
        </w:rPr>
        <w:t xml:space="preserve"> </w:t>
      </w:r>
      <w:r w:rsidRPr="00A93F1D">
        <w:t>self-appraisal</w:t>
      </w:r>
      <w:r w:rsidRPr="00A93F1D">
        <w:rPr>
          <w:spacing w:val="1"/>
        </w:rPr>
        <w:t xml:space="preserve"> </w:t>
      </w:r>
      <w:r w:rsidRPr="00A93F1D">
        <w:t>was</w:t>
      </w:r>
      <w:r w:rsidRPr="00A93F1D">
        <w:rPr>
          <w:spacing w:val="1"/>
        </w:rPr>
        <w:t xml:space="preserve"> </w:t>
      </w:r>
      <w:r w:rsidRPr="00A93F1D">
        <w:t>highly</w:t>
      </w:r>
      <w:r w:rsidRPr="00A93F1D">
        <w:rPr>
          <w:spacing w:val="1"/>
        </w:rPr>
        <w:t xml:space="preserve"> </w:t>
      </w:r>
      <w:r w:rsidRPr="00A93F1D">
        <w:t>effective.</w:t>
      </w:r>
      <w:r w:rsidRPr="00A93F1D">
        <w:rPr>
          <w:spacing w:val="1"/>
        </w:rPr>
        <w:t xml:space="preserve"> </w:t>
      </w:r>
      <w:r w:rsidRPr="00A93F1D">
        <w:t>15%</w:t>
      </w:r>
      <w:r w:rsidRPr="00A93F1D">
        <w:rPr>
          <w:spacing w:val="1"/>
        </w:rPr>
        <w:t xml:space="preserve"> </w:t>
      </w:r>
      <w:r w:rsidRPr="00A93F1D">
        <w:t>have</w:t>
      </w:r>
      <w:r w:rsidRPr="00A93F1D">
        <w:rPr>
          <w:spacing w:val="1"/>
        </w:rPr>
        <w:t xml:space="preserve"> </w:t>
      </w:r>
      <w:r w:rsidRPr="00A93F1D">
        <w:t>agreed</w:t>
      </w:r>
      <w:r w:rsidRPr="00A93F1D">
        <w:rPr>
          <w:spacing w:val="1"/>
        </w:rPr>
        <w:t xml:space="preserve"> </w:t>
      </w:r>
      <w:r w:rsidRPr="00A93F1D">
        <w:t>to</w:t>
      </w:r>
      <w:r w:rsidRPr="00A93F1D">
        <w:rPr>
          <w:spacing w:val="1"/>
        </w:rPr>
        <w:t xml:space="preserve"> </w:t>
      </w:r>
      <w:r w:rsidRPr="00A93F1D">
        <w:t>it.</w:t>
      </w:r>
      <w:r w:rsidRPr="00A93F1D">
        <w:rPr>
          <w:spacing w:val="1"/>
        </w:rPr>
        <w:t xml:space="preserve"> </w:t>
      </w:r>
      <w:r w:rsidRPr="00A93F1D">
        <w:t>Majority</w:t>
      </w:r>
      <w:r w:rsidRPr="00A93F1D">
        <w:rPr>
          <w:spacing w:val="1"/>
        </w:rPr>
        <w:t xml:space="preserve"> </w:t>
      </w:r>
      <w:r w:rsidRPr="00A93F1D">
        <w:t>of</w:t>
      </w:r>
      <w:r w:rsidRPr="00A93F1D">
        <w:rPr>
          <w:spacing w:val="60"/>
        </w:rPr>
        <w:t xml:space="preserve"> </w:t>
      </w:r>
      <w:r w:rsidRPr="00A93F1D">
        <w:t>the</w:t>
      </w:r>
      <w:r w:rsidRPr="00A93F1D">
        <w:rPr>
          <w:spacing w:val="1"/>
        </w:rPr>
        <w:t xml:space="preserve"> </w:t>
      </w:r>
      <w:r w:rsidRPr="00A93F1D">
        <w:t>respondents</w:t>
      </w:r>
      <w:r w:rsidRPr="00A93F1D">
        <w:rPr>
          <w:spacing w:val="-1"/>
        </w:rPr>
        <w:t xml:space="preserve"> </w:t>
      </w:r>
      <w:r w:rsidRPr="00A93F1D">
        <w:t>that is 80%</w:t>
      </w:r>
      <w:r w:rsidRPr="00A93F1D">
        <w:rPr>
          <w:spacing w:val="1"/>
        </w:rPr>
        <w:t xml:space="preserve"> </w:t>
      </w:r>
      <w:r w:rsidRPr="00A93F1D">
        <w:t>have</w:t>
      </w:r>
      <w:r w:rsidRPr="00A93F1D">
        <w:rPr>
          <w:spacing w:val="-1"/>
        </w:rPr>
        <w:t xml:space="preserve"> </w:t>
      </w:r>
      <w:r w:rsidRPr="00A93F1D">
        <w:t>a</w:t>
      </w:r>
      <w:r w:rsidRPr="00A93F1D">
        <w:rPr>
          <w:spacing w:val="-1"/>
        </w:rPr>
        <w:t xml:space="preserve"> </w:t>
      </w:r>
      <w:r w:rsidRPr="00A93F1D">
        <w:t>neutral opinion.</w:t>
      </w:r>
    </w:p>
    <w:p w14:paraId="1E15DF86" w14:textId="2A001495" w:rsidR="000722B0" w:rsidRPr="00A93F1D" w:rsidRDefault="000722B0" w:rsidP="00A41E9B">
      <w:pPr>
        <w:pStyle w:val="BodyText"/>
        <w:spacing w:line="480" w:lineRule="auto"/>
        <w:ind w:right="84"/>
      </w:pPr>
      <w:r w:rsidRPr="00A93F1D">
        <w:t>Hence, it can be inferred that majority of employees have a neutral opinion that they were</w:t>
      </w:r>
      <w:r w:rsidRPr="00A93F1D">
        <w:rPr>
          <w:spacing w:val="-57"/>
        </w:rPr>
        <w:t xml:space="preserve"> </w:t>
      </w:r>
      <w:r w:rsidRPr="00A93F1D">
        <w:t>able to effectively</w:t>
      </w:r>
      <w:r w:rsidRPr="00A93F1D">
        <w:rPr>
          <w:spacing w:val="-5"/>
        </w:rPr>
        <w:t xml:space="preserve"> </w:t>
      </w:r>
      <w:r w:rsidRPr="00A93F1D">
        <w:t>capture</w:t>
      </w:r>
      <w:r w:rsidRPr="00A93F1D">
        <w:rPr>
          <w:spacing w:val="-1"/>
        </w:rPr>
        <w:t xml:space="preserve"> </w:t>
      </w:r>
      <w:r w:rsidRPr="00A93F1D">
        <w:t>their</w:t>
      </w:r>
      <w:r w:rsidRPr="00A93F1D">
        <w:rPr>
          <w:spacing w:val="-1"/>
        </w:rPr>
        <w:t xml:space="preserve"> </w:t>
      </w:r>
      <w:r w:rsidRPr="00A93F1D">
        <w:t>performance</w:t>
      </w:r>
      <w:r w:rsidRPr="00A93F1D">
        <w:rPr>
          <w:spacing w:val="-1"/>
        </w:rPr>
        <w:t xml:space="preserve"> </w:t>
      </w:r>
      <w:r w:rsidRPr="00A93F1D">
        <w:t>during</w:t>
      </w:r>
      <w:r w:rsidRPr="00A93F1D">
        <w:rPr>
          <w:spacing w:val="-3"/>
        </w:rPr>
        <w:t xml:space="preserve"> </w:t>
      </w:r>
      <w:r w:rsidRPr="00A93F1D">
        <w:t>the self-appraisal process.</w:t>
      </w:r>
    </w:p>
    <w:p w14:paraId="795AF09F" w14:textId="0E614DE4" w:rsidR="000722B0" w:rsidRPr="00A93F1D" w:rsidRDefault="00121AAD" w:rsidP="00D9552E">
      <w:pPr>
        <w:pStyle w:val="BodyText"/>
        <w:spacing w:line="480" w:lineRule="auto"/>
        <w:ind w:left="580" w:right="1318"/>
        <w:jc w:val="center"/>
      </w:pPr>
      <w:r w:rsidRPr="00A93F1D">
        <w:lastRenderedPageBreak/>
        <w:t xml:space="preserve">   </w:t>
      </w:r>
      <w:r w:rsidR="000722B0" w:rsidRPr="00A93F1D">
        <w:t>Table No.4.11</w:t>
      </w:r>
    </w:p>
    <w:p w14:paraId="62D30E4F" w14:textId="08B99E03" w:rsidR="000722B0" w:rsidRPr="00A93F1D" w:rsidRDefault="000722B0" w:rsidP="00D9552E">
      <w:pPr>
        <w:pStyle w:val="BodyText"/>
        <w:spacing w:line="480" w:lineRule="auto"/>
        <w:ind w:left="580" w:right="1318"/>
        <w:jc w:val="center"/>
        <w:rPr>
          <w:b/>
        </w:rPr>
      </w:pPr>
      <w:r w:rsidRPr="00A93F1D">
        <w:rPr>
          <w:b/>
        </w:rPr>
        <w:t>JOB</w:t>
      </w:r>
      <w:r w:rsidRPr="00A93F1D">
        <w:rPr>
          <w:b/>
          <w:spacing w:val="-2"/>
        </w:rPr>
        <w:t xml:space="preserve"> </w:t>
      </w:r>
      <w:r w:rsidRPr="00A93F1D">
        <w:rPr>
          <w:b/>
        </w:rPr>
        <w:t>SATISFACTION</w:t>
      </w:r>
      <w:r w:rsidRPr="00A93F1D">
        <w:rPr>
          <w:b/>
          <w:spacing w:val="-1"/>
        </w:rPr>
        <w:t xml:space="preserve"> </w:t>
      </w:r>
      <w:r w:rsidRPr="00A93F1D">
        <w:rPr>
          <w:b/>
        </w:rPr>
        <w:t>OF</w:t>
      </w:r>
      <w:r w:rsidRPr="00A93F1D">
        <w:rPr>
          <w:b/>
          <w:spacing w:val="-4"/>
        </w:rPr>
        <w:t xml:space="preserve"> </w:t>
      </w:r>
      <w:r w:rsidRPr="00A93F1D">
        <w:rPr>
          <w:b/>
        </w:rPr>
        <w:t>EMPLOYEE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9"/>
        <w:gridCol w:w="2671"/>
        <w:gridCol w:w="2669"/>
      </w:tblGrid>
      <w:tr w:rsidR="000722B0" w:rsidRPr="00A93F1D" w14:paraId="0461CBDD" w14:textId="77777777" w:rsidTr="00121AAD">
        <w:trPr>
          <w:trHeight w:val="827"/>
          <w:jc w:val="center"/>
        </w:trPr>
        <w:tc>
          <w:tcPr>
            <w:tcW w:w="2669" w:type="dxa"/>
          </w:tcPr>
          <w:p w14:paraId="4F5A0B69" w14:textId="77777777" w:rsidR="000722B0" w:rsidRPr="00A93F1D" w:rsidRDefault="000722B0" w:rsidP="00A41E9B">
            <w:pPr>
              <w:pStyle w:val="TableParagraph"/>
              <w:spacing w:line="360" w:lineRule="auto"/>
              <w:ind w:left="471" w:right="466"/>
              <w:rPr>
                <w:b/>
                <w:sz w:val="24"/>
              </w:rPr>
            </w:pPr>
            <w:r w:rsidRPr="00A93F1D">
              <w:rPr>
                <w:b/>
                <w:sz w:val="24"/>
              </w:rPr>
              <w:t>PARTICULAR</w:t>
            </w:r>
          </w:p>
        </w:tc>
        <w:tc>
          <w:tcPr>
            <w:tcW w:w="2671" w:type="dxa"/>
          </w:tcPr>
          <w:p w14:paraId="4C74A385" w14:textId="77777777" w:rsidR="000722B0" w:rsidRPr="00A93F1D" w:rsidRDefault="000722B0" w:rsidP="00A41E9B">
            <w:pPr>
              <w:pStyle w:val="TableParagraph"/>
              <w:spacing w:line="360" w:lineRule="auto"/>
              <w:ind w:left="425" w:right="415"/>
              <w:rPr>
                <w:b/>
                <w:sz w:val="24"/>
              </w:rPr>
            </w:pPr>
            <w:r w:rsidRPr="00A93F1D">
              <w:rPr>
                <w:b/>
                <w:sz w:val="24"/>
              </w:rPr>
              <w:t>No.</w:t>
            </w:r>
            <w:r w:rsidRPr="00A93F1D">
              <w:rPr>
                <w:b/>
                <w:spacing w:val="-1"/>
                <w:sz w:val="24"/>
              </w:rPr>
              <w:t xml:space="preserve"> </w:t>
            </w:r>
            <w:r w:rsidRPr="00A93F1D">
              <w:rPr>
                <w:b/>
                <w:sz w:val="24"/>
              </w:rPr>
              <w:t>OF</w:t>
            </w:r>
          </w:p>
          <w:p w14:paraId="31B20021" w14:textId="77777777" w:rsidR="000722B0" w:rsidRPr="00A93F1D" w:rsidRDefault="000722B0" w:rsidP="00A41E9B">
            <w:pPr>
              <w:pStyle w:val="TableParagraph"/>
              <w:spacing w:before="139" w:line="360" w:lineRule="auto"/>
              <w:ind w:left="425" w:right="421"/>
              <w:rPr>
                <w:b/>
                <w:sz w:val="24"/>
              </w:rPr>
            </w:pPr>
            <w:r w:rsidRPr="00A93F1D">
              <w:rPr>
                <w:b/>
                <w:sz w:val="24"/>
              </w:rPr>
              <w:t>RESPONDENTS</w:t>
            </w:r>
          </w:p>
        </w:tc>
        <w:tc>
          <w:tcPr>
            <w:tcW w:w="2669" w:type="dxa"/>
          </w:tcPr>
          <w:p w14:paraId="14BBD186" w14:textId="77777777" w:rsidR="000722B0" w:rsidRPr="00A93F1D" w:rsidRDefault="000722B0" w:rsidP="00A41E9B">
            <w:pPr>
              <w:pStyle w:val="TableParagraph"/>
              <w:spacing w:line="360" w:lineRule="auto"/>
              <w:ind w:left="471" w:right="466"/>
              <w:rPr>
                <w:b/>
                <w:sz w:val="24"/>
              </w:rPr>
            </w:pPr>
            <w:r w:rsidRPr="00A93F1D">
              <w:rPr>
                <w:b/>
                <w:sz w:val="24"/>
              </w:rPr>
              <w:t>PERCENTAGE</w:t>
            </w:r>
          </w:p>
        </w:tc>
      </w:tr>
      <w:tr w:rsidR="000722B0" w:rsidRPr="00A93F1D" w14:paraId="555B3529" w14:textId="77777777" w:rsidTr="00121AAD">
        <w:trPr>
          <w:trHeight w:val="414"/>
          <w:jc w:val="center"/>
        </w:trPr>
        <w:tc>
          <w:tcPr>
            <w:tcW w:w="2669" w:type="dxa"/>
          </w:tcPr>
          <w:p w14:paraId="36D68A05" w14:textId="77777777" w:rsidR="000722B0" w:rsidRPr="00A93F1D" w:rsidRDefault="000722B0" w:rsidP="00A41E9B">
            <w:pPr>
              <w:pStyle w:val="TableParagraph"/>
              <w:spacing w:line="360" w:lineRule="auto"/>
              <w:ind w:left="471" w:right="465"/>
              <w:rPr>
                <w:sz w:val="24"/>
              </w:rPr>
            </w:pPr>
            <w:r w:rsidRPr="00A93F1D">
              <w:rPr>
                <w:sz w:val="24"/>
              </w:rPr>
              <w:t>Strongly</w:t>
            </w:r>
            <w:r w:rsidRPr="00A93F1D">
              <w:rPr>
                <w:spacing w:val="-6"/>
                <w:sz w:val="24"/>
              </w:rPr>
              <w:t xml:space="preserve"> </w:t>
            </w:r>
            <w:r w:rsidRPr="00A93F1D">
              <w:rPr>
                <w:sz w:val="24"/>
              </w:rPr>
              <w:t>agree</w:t>
            </w:r>
          </w:p>
        </w:tc>
        <w:tc>
          <w:tcPr>
            <w:tcW w:w="2671" w:type="dxa"/>
          </w:tcPr>
          <w:p w14:paraId="5F79A626" w14:textId="77777777" w:rsidR="000722B0" w:rsidRPr="00A93F1D" w:rsidRDefault="000722B0" w:rsidP="00A41E9B">
            <w:pPr>
              <w:pStyle w:val="TableParagraph"/>
              <w:spacing w:line="360" w:lineRule="auto"/>
              <w:ind w:right="1204"/>
              <w:jc w:val="right"/>
              <w:rPr>
                <w:sz w:val="24"/>
              </w:rPr>
            </w:pPr>
            <w:r w:rsidRPr="00A93F1D">
              <w:rPr>
                <w:sz w:val="24"/>
              </w:rPr>
              <w:t>20</w:t>
            </w:r>
          </w:p>
        </w:tc>
        <w:tc>
          <w:tcPr>
            <w:tcW w:w="2669" w:type="dxa"/>
          </w:tcPr>
          <w:p w14:paraId="58E7F2D2" w14:textId="77777777" w:rsidR="000722B0" w:rsidRPr="00A93F1D" w:rsidRDefault="000722B0" w:rsidP="00A41E9B">
            <w:pPr>
              <w:pStyle w:val="TableParagraph"/>
              <w:spacing w:line="360" w:lineRule="auto"/>
              <w:ind w:left="471" w:right="460"/>
              <w:rPr>
                <w:sz w:val="24"/>
              </w:rPr>
            </w:pPr>
            <w:r w:rsidRPr="00A93F1D">
              <w:rPr>
                <w:sz w:val="24"/>
              </w:rPr>
              <w:t>20</w:t>
            </w:r>
          </w:p>
        </w:tc>
      </w:tr>
      <w:tr w:rsidR="000722B0" w:rsidRPr="00A93F1D" w14:paraId="49336F53" w14:textId="77777777" w:rsidTr="00121AAD">
        <w:trPr>
          <w:trHeight w:val="414"/>
          <w:jc w:val="center"/>
        </w:trPr>
        <w:tc>
          <w:tcPr>
            <w:tcW w:w="2669" w:type="dxa"/>
          </w:tcPr>
          <w:p w14:paraId="27133BB0" w14:textId="77777777" w:rsidR="000722B0" w:rsidRPr="00A93F1D" w:rsidRDefault="000722B0" w:rsidP="00A41E9B">
            <w:pPr>
              <w:pStyle w:val="TableParagraph"/>
              <w:spacing w:line="360" w:lineRule="auto"/>
              <w:ind w:left="471" w:right="464"/>
              <w:rPr>
                <w:sz w:val="24"/>
              </w:rPr>
            </w:pPr>
            <w:r w:rsidRPr="00A93F1D">
              <w:rPr>
                <w:sz w:val="24"/>
              </w:rPr>
              <w:t>Agree</w:t>
            </w:r>
          </w:p>
        </w:tc>
        <w:tc>
          <w:tcPr>
            <w:tcW w:w="2671" w:type="dxa"/>
          </w:tcPr>
          <w:p w14:paraId="27E5A7F4" w14:textId="77777777" w:rsidR="000722B0" w:rsidRPr="00A93F1D" w:rsidRDefault="000722B0" w:rsidP="00A41E9B">
            <w:pPr>
              <w:pStyle w:val="TableParagraph"/>
              <w:spacing w:line="360" w:lineRule="auto"/>
              <w:ind w:right="1204"/>
              <w:jc w:val="right"/>
              <w:rPr>
                <w:sz w:val="24"/>
              </w:rPr>
            </w:pPr>
            <w:r w:rsidRPr="00A93F1D">
              <w:rPr>
                <w:sz w:val="24"/>
              </w:rPr>
              <w:t>30</w:t>
            </w:r>
          </w:p>
        </w:tc>
        <w:tc>
          <w:tcPr>
            <w:tcW w:w="2669" w:type="dxa"/>
          </w:tcPr>
          <w:p w14:paraId="30690D63" w14:textId="77777777" w:rsidR="000722B0" w:rsidRPr="00A93F1D" w:rsidRDefault="000722B0" w:rsidP="00A41E9B">
            <w:pPr>
              <w:pStyle w:val="TableParagraph"/>
              <w:spacing w:line="360" w:lineRule="auto"/>
              <w:ind w:left="471" w:right="460"/>
              <w:rPr>
                <w:sz w:val="24"/>
              </w:rPr>
            </w:pPr>
            <w:r w:rsidRPr="00A93F1D">
              <w:rPr>
                <w:sz w:val="24"/>
              </w:rPr>
              <w:t>30</w:t>
            </w:r>
          </w:p>
        </w:tc>
      </w:tr>
      <w:tr w:rsidR="000722B0" w:rsidRPr="00A93F1D" w14:paraId="23E0F20F" w14:textId="77777777" w:rsidTr="00121AAD">
        <w:trPr>
          <w:trHeight w:val="412"/>
          <w:jc w:val="center"/>
        </w:trPr>
        <w:tc>
          <w:tcPr>
            <w:tcW w:w="2669" w:type="dxa"/>
          </w:tcPr>
          <w:p w14:paraId="55428D41" w14:textId="77777777" w:rsidR="000722B0" w:rsidRPr="00A93F1D" w:rsidRDefault="000722B0" w:rsidP="00A41E9B">
            <w:pPr>
              <w:pStyle w:val="TableParagraph"/>
              <w:spacing w:line="360" w:lineRule="auto"/>
              <w:ind w:left="471" w:right="465"/>
              <w:rPr>
                <w:sz w:val="24"/>
              </w:rPr>
            </w:pPr>
            <w:r w:rsidRPr="00A93F1D">
              <w:rPr>
                <w:sz w:val="24"/>
              </w:rPr>
              <w:t>Neutral</w:t>
            </w:r>
          </w:p>
        </w:tc>
        <w:tc>
          <w:tcPr>
            <w:tcW w:w="2671" w:type="dxa"/>
          </w:tcPr>
          <w:p w14:paraId="7531E91A" w14:textId="77777777" w:rsidR="000722B0" w:rsidRPr="00A93F1D" w:rsidRDefault="000722B0" w:rsidP="00A41E9B">
            <w:pPr>
              <w:pStyle w:val="TableParagraph"/>
              <w:spacing w:line="360" w:lineRule="auto"/>
              <w:ind w:right="1204"/>
              <w:jc w:val="right"/>
              <w:rPr>
                <w:sz w:val="24"/>
              </w:rPr>
            </w:pPr>
            <w:r w:rsidRPr="00A93F1D">
              <w:rPr>
                <w:sz w:val="24"/>
              </w:rPr>
              <w:t>40</w:t>
            </w:r>
          </w:p>
        </w:tc>
        <w:tc>
          <w:tcPr>
            <w:tcW w:w="2669" w:type="dxa"/>
          </w:tcPr>
          <w:p w14:paraId="16C87944" w14:textId="77777777" w:rsidR="000722B0" w:rsidRPr="00A93F1D" w:rsidRDefault="000722B0" w:rsidP="00A41E9B">
            <w:pPr>
              <w:pStyle w:val="TableParagraph"/>
              <w:spacing w:line="360" w:lineRule="auto"/>
              <w:ind w:left="471" w:right="460"/>
              <w:rPr>
                <w:sz w:val="24"/>
              </w:rPr>
            </w:pPr>
            <w:r w:rsidRPr="00A93F1D">
              <w:rPr>
                <w:sz w:val="24"/>
              </w:rPr>
              <w:t>40</w:t>
            </w:r>
          </w:p>
        </w:tc>
      </w:tr>
      <w:tr w:rsidR="000722B0" w:rsidRPr="00A93F1D" w14:paraId="079E6DC3" w14:textId="77777777" w:rsidTr="00121AAD">
        <w:trPr>
          <w:trHeight w:val="415"/>
          <w:jc w:val="center"/>
        </w:trPr>
        <w:tc>
          <w:tcPr>
            <w:tcW w:w="2669" w:type="dxa"/>
          </w:tcPr>
          <w:p w14:paraId="07B2E073" w14:textId="77777777" w:rsidR="000722B0" w:rsidRPr="00A93F1D" w:rsidRDefault="000722B0" w:rsidP="00A41E9B">
            <w:pPr>
              <w:pStyle w:val="TableParagraph"/>
              <w:spacing w:line="360" w:lineRule="auto"/>
              <w:ind w:left="471" w:right="467"/>
              <w:rPr>
                <w:sz w:val="24"/>
              </w:rPr>
            </w:pPr>
            <w:r w:rsidRPr="00A93F1D">
              <w:rPr>
                <w:sz w:val="24"/>
              </w:rPr>
              <w:t>Strongly</w:t>
            </w:r>
            <w:r w:rsidRPr="00A93F1D">
              <w:rPr>
                <w:spacing w:val="-6"/>
                <w:sz w:val="24"/>
              </w:rPr>
              <w:t xml:space="preserve"> </w:t>
            </w:r>
            <w:r w:rsidRPr="00A93F1D">
              <w:rPr>
                <w:sz w:val="24"/>
              </w:rPr>
              <w:t>disagree</w:t>
            </w:r>
          </w:p>
        </w:tc>
        <w:tc>
          <w:tcPr>
            <w:tcW w:w="2671" w:type="dxa"/>
          </w:tcPr>
          <w:p w14:paraId="74595BB0" w14:textId="77777777" w:rsidR="000722B0" w:rsidRPr="00A93F1D" w:rsidRDefault="000722B0" w:rsidP="00A41E9B">
            <w:pPr>
              <w:pStyle w:val="TableParagraph"/>
              <w:spacing w:line="360" w:lineRule="auto"/>
              <w:ind w:left="8"/>
              <w:rPr>
                <w:sz w:val="24"/>
              </w:rPr>
            </w:pPr>
            <w:r w:rsidRPr="00A93F1D">
              <w:rPr>
                <w:sz w:val="24"/>
              </w:rPr>
              <w:t>5</w:t>
            </w:r>
          </w:p>
        </w:tc>
        <w:tc>
          <w:tcPr>
            <w:tcW w:w="2669" w:type="dxa"/>
          </w:tcPr>
          <w:p w14:paraId="231F6CD2" w14:textId="77777777" w:rsidR="000722B0" w:rsidRPr="00A93F1D" w:rsidRDefault="000722B0" w:rsidP="00A41E9B">
            <w:pPr>
              <w:pStyle w:val="TableParagraph"/>
              <w:spacing w:line="360" w:lineRule="auto"/>
              <w:ind w:left="11"/>
              <w:rPr>
                <w:sz w:val="24"/>
              </w:rPr>
            </w:pPr>
            <w:r w:rsidRPr="00A93F1D">
              <w:rPr>
                <w:sz w:val="24"/>
              </w:rPr>
              <w:t>5</w:t>
            </w:r>
          </w:p>
        </w:tc>
      </w:tr>
      <w:tr w:rsidR="000722B0" w:rsidRPr="00A93F1D" w14:paraId="612A2F3B" w14:textId="77777777" w:rsidTr="00121AAD">
        <w:trPr>
          <w:trHeight w:val="414"/>
          <w:jc w:val="center"/>
        </w:trPr>
        <w:tc>
          <w:tcPr>
            <w:tcW w:w="2669" w:type="dxa"/>
          </w:tcPr>
          <w:p w14:paraId="63E59187" w14:textId="77777777" w:rsidR="000722B0" w:rsidRPr="00A93F1D" w:rsidRDefault="000722B0" w:rsidP="00A41E9B">
            <w:pPr>
              <w:pStyle w:val="TableParagraph"/>
              <w:spacing w:line="360" w:lineRule="auto"/>
              <w:ind w:left="471" w:right="466"/>
              <w:rPr>
                <w:sz w:val="24"/>
              </w:rPr>
            </w:pPr>
            <w:r w:rsidRPr="00A93F1D">
              <w:rPr>
                <w:sz w:val="24"/>
              </w:rPr>
              <w:t>Disagree</w:t>
            </w:r>
          </w:p>
        </w:tc>
        <w:tc>
          <w:tcPr>
            <w:tcW w:w="2671" w:type="dxa"/>
          </w:tcPr>
          <w:p w14:paraId="790CD104" w14:textId="77777777" w:rsidR="000722B0" w:rsidRPr="00A93F1D" w:rsidRDefault="000722B0" w:rsidP="00A41E9B">
            <w:pPr>
              <w:pStyle w:val="TableParagraph"/>
              <w:spacing w:line="360" w:lineRule="auto"/>
              <w:ind w:left="8"/>
              <w:rPr>
                <w:sz w:val="24"/>
              </w:rPr>
            </w:pPr>
            <w:r w:rsidRPr="00A93F1D">
              <w:rPr>
                <w:sz w:val="24"/>
              </w:rPr>
              <w:t>5</w:t>
            </w:r>
          </w:p>
        </w:tc>
        <w:tc>
          <w:tcPr>
            <w:tcW w:w="2669" w:type="dxa"/>
          </w:tcPr>
          <w:p w14:paraId="7BBB72A5" w14:textId="77777777" w:rsidR="000722B0" w:rsidRPr="00A93F1D" w:rsidRDefault="000722B0" w:rsidP="00A41E9B">
            <w:pPr>
              <w:pStyle w:val="TableParagraph"/>
              <w:spacing w:line="360" w:lineRule="auto"/>
              <w:ind w:left="11"/>
              <w:rPr>
                <w:sz w:val="24"/>
              </w:rPr>
            </w:pPr>
            <w:r w:rsidRPr="00A93F1D">
              <w:rPr>
                <w:sz w:val="24"/>
              </w:rPr>
              <w:t>5</w:t>
            </w:r>
          </w:p>
        </w:tc>
      </w:tr>
      <w:tr w:rsidR="000722B0" w:rsidRPr="00A93F1D" w14:paraId="4FAF86B8" w14:textId="77777777" w:rsidTr="00121AAD">
        <w:trPr>
          <w:trHeight w:val="414"/>
          <w:jc w:val="center"/>
        </w:trPr>
        <w:tc>
          <w:tcPr>
            <w:tcW w:w="2669" w:type="dxa"/>
          </w:tcPr>
          <w:p w14:paraId="2A62DE0D" w14:textId="77777777" w:rsidR="000722B0" w:rsidRPr="00A93F1D" w:rsidRDefault="000722B0" w:rsidP="00A41E9B">
            <w:pPr>
              <w:pStyle w:val="TableParagraph"/>
              <w:spacing w:line="360" w:lineRule="auto"/>
              <w:ind w:left="471" w:right="465"/>
              <w:rPr>
                <w:sz w:val="24"/>
              </w:rPr>
            </w:pPr>
            <w:r w:rsidRPr="00A93F1D">
              <w:rPr>
                <w:sz w:val="24"/>
              </w:rPr>
              <w:t>Total</w:t>
            </w:r>
          </w:p>
        </w:tc>
        <w:tc>
          <w:tcPr>
            <w:tcW w:w="2671" w:type="dxa"/>
          </w:tcPr>
          <w:p w14:paraId="2DED569D" w14:textId="77777777" w:rsidR="000722B0" w:rsidRPr="00A93F1D" w:rsidRDefault="000722B0" w:rsidP="00A41E9B">
            <w:pPr>
              <w:pStyle w:val="TableParagraph"/>
              <w:spacing w:line="360" w:lineRule="auto"/>
              <w:ind w:right="1144"/>
              <w:jc w:val="right"/>
              <w:rPr>
                <w:sz w:val="24"/>
              </w:rPr>
            </w:pPr>
            <w:r w:rsidRPr="00A93F1D">
              <w:rPr>
                <w:sz w:val="24"/>
              </w:rPr>
              <w:t>100</w:t>
            </w:r>
          </w:p>
        </w:tc>
        <w:tc>
          <w:tcPr>
            <w:tcW w:w="2669" w:type="dxa"/>
          </w:tcPr>
          <w:p w14:paraId="0520A03A" w14:textId="77777777" w:rsidR="000722B0" w:rsidRPr="00A93F1D" w:rsidRDefault="000722B0" w:rsidP="00A41E9B">
            <w:pPr>
              <w:pStyle w:val="TableParagraph"/>
              <w:spacing w:line="360" w:lineRule="auto"/>
              <w:ind w:left="471" w:right="460"/>
              <w:rPr>
                <w:sz w:val="24"/>
              </w:rPr>
            </w:pPr>
            <w:r w:rsidRPr="00A93F1D">
              <w:rPr>
                <w:sz w:val="24"/>
              </w:rPr>
              <w:t>100</w:t>
            </w:r>
          </w:p>
        </w:tc>
      </w:tr>
    </w:tbl>
    <w:p w14:paraId="667C77EF" w14:textId="60D62310" w:rsidR="000722B0" w:rsidRPr="00A93F1D" w:rsidRDefault="00170DCA" w:rsidP="00D9552E">
      <w:pPr>
        <w:pStyle w:val="BodyText"/>
        <w:tabs>
          <w:tab w:val="left" w:pos="898"/>
        </w:tabs>
        <w:spacing w:line="480" w:lineRule="auto"/>
        <w:ind w:left="580" w:right="1318"/>
      </w:pPr>
      <w:r w:rsidRPr="00A93F1D">
        <w:tab/>
        <w:t>Source: Primary Data</w:t>
      </w:r>
    </w:p>
    <w:p w14:paraId="62F9B94A" w14:textId="3C66F04F" w:rsidR="001226D8" w:rsidRPr="00A93F1D" w:rsidRDefault="000722B0" w:rsidP="00D9552E">
      <w:pPr>
        <w:tabs>
          <w:tab w:val="left" w:pos="1312"/>
        </w:tabs>
        <w:spacing w:line="48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t>Chart No. 4.11</w:t>
      </w:r>
    </w:p>
    <w:p w14:paraId="1659210B" w14:textId="63137973" w:rsidR="00121AAD" w:rsidRPr="00A93F1D" w:rsidRDefault="00121AAD" w:rsidP="00D9552E">
      <w:pPr>
        <w:tabs>
          <w:tab w:val="left" w:pos="1312"/>
        </w:tabs>
        <w:spacing w:line="480" w:lineRule="auto"/>
        <w:jc w:val="center"/>
        <w:rPr>
          <w:rFonts w:ascii="Times New Roman" w:hAnsi="Times New Roman" w:cs="Times New Roman"/>
          <w:sz w:val="24"/>
          <w:szCs w:val="24"/>
          <w:lang w:val="en-IN"/>
        </w:rPr>
      </w:pPr>
      <w:r w:rsidRPr="00A93F1D">
        <w:rPr>
          <w:rFonts w:ascii="Times New Roman" w:hAnsi="Times New Roman" w:cs="Times New Roman"/>
          <w:noProof/>
          <w:lang w:val="en-IN" w:eastAsia="en-IN"/>
        </w:rPr>
        <w:drawing>
          <wp:inline distT="0" distB="0" distL="0" distR="0" wp14:anchorId="7D272CDB" wp14:editId="7E4348EA">
            <wp:extent cx="4640239" cy="1856096"/>
            <wp:effectExtent l="0" t="0" r="8255" b="11430"/>
            <wp:docPr id="905569909" name="Chart 1">
              <a:extLst xmlns:a="http://schemas.openxmlformats.org/drawingml/2006/main">
                <a:ext uri="{FF2B5EF4-FFF2-40B4-BE49-F238E27FC236}">
                  <a16:creationId xmlns:a16="http://schemas.microsoft.com/office/drawing/2014/main" id="{0D12AA25-6984-460D-0A38-3B857845FE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E44F841" w14:textId="0459D75F" w:rsidR="000722B0" w:rsidRPr="00A93F1D" w:rsidRDefault="00121AAD" w:rsidP="00D9552E">
      <w:pPr>
        <w:tabs>
          <w:tab w:val="left" w:pos="770"/>
          <w:tab w:val="left" w:pos="1312"/>
        </w:tabs>
        <w:spacing w:line="480" w:lineRule="auto"/>
        <w:rPr>
          <w:rFonts w:ascii="Times New Roman" w:hAnsi="Times New Roman" w:cs="Times New Roman"/>
          <w:b/>
          <w:bCs/>
          <w:sz w:val="24"/>
          <w:szCs w:val="24"/>
          <w:lang w:val="en-IN"/>
        </w:rPr>
      </w:pPr>
      <w:r w:rsidRPr="00A93F1D">
        <w:rPr>
          <w:rFonts w:ascii="Times New Roman" w:hAnsi="Times New Roman" w:cs="Times New Roman"/>
          <w:sz w:val="24"/>
          <w:szCs w:val="24"/>
          <w:lang w:val="en-IN"/>
        </w:rPr>
        <w:t xml:space="preserve">       </w:t>
      </w:r>
      <w:r w:rsidR="00C240C1" w:rsidRPr="00A93F1D">
        <w:rPr>
          <w:rFonts w:ascii="Times New Roman" w:hAnsi="Times New Roman" w:cs="Times New Roman"/>
          <w:sz w:val="24"/>
          <w:szCs w:val="24"/>
          <w:lang w:val="en-IN"/>
        </w:rPr>
        <w:t>Source</w:t>
      </w:r>
      <w:r w:rsidR="00170DCA" w:rsidRPr="00A93F1D">
        <w:rPr>
          <w:rFonts w:ascii="Times New Roman" w:hAnsi="Times New Roman" w:cs="Times New Roman"/>
          <w:sz w:val="24"/>
          <w:szCs w:val="24"/>
          <w:lang w:val="en-IN"/>
        </w:rPr>
        <w:t>: Primary Data</w:t>
      </w:r>
      <w:r w:rsidR="00C240C1" w:rsidRPr="00A93F1D">
        <w:rPr>
          <w:rFonts w:ascii="Times New Roman" w:hAnsi="Times New Roman" w:cs="Times New Roman"/>
          <w:sz w:val="24"/>
          <w:szCs w:val="24"/>
          <w:lang w:val="en-IN"/>
        </w:rPr>
        <w:tab/>
      </w:r>
    </w:p>
    <w:p w14:paraId="28FC27A3" w14:textId="41D4A190" w:rsidR="000722B0" w:rsidRPr="00A93F1D" w:rsidRDefault="000722B0" w:rsidP="00D9552E">
      <w:pPr>
        <w:pStyle w:val="BodyText"/>
        <w:spacing w:line="480" w:lineRule="auto"/>
        <w:ind w:right="1318"/>
        <w:jc w:val="both"/>
        <w:rPr>
          <w:b/>
          <w:bCs/>
          <w:sz w:val="28"/>
          <w:szCs w:val="28"/>
          <w:lang w:val="en-IN"/>
        </w:rPr>
      </w:pPr>
      <w:r w:rsidRPr="00A93F1D">
        <w:rPr>
          <w:b/>
          <w:bCs/>
          <w:sz w:val="28"/>
          <w:szCs w:val="28"/>
          <w:lang w:val="en-IN"/>
        </w:rPr>
        <w:t>INTERPRETATION</w:t>
      </w:r>
    </w:p>
    <w:p w14:paraId="0BD7AE8F" w14:textId="77039E91" w:rsidR="00DC55FC" w:rsidRPr="00A93F1D" w:rsidRDefault="00DC55FC" w:rsidP="005E2B60">
      <w:pPr>
        <w:pStyle w:val="BodyText"/>
        <w:spacing w:line="480" w:lineRule="auto"/>
        <w:ind w:right="-58"/>
        <w:jc w:val="both"/>
      </w:pPr>
      <w:r w:rsidRPr="00A93F1D">
        <w:t>The above chart and table show that 20% of respondents are satisfied with their job. 30%</w:t>
      </w:r>
      <w:r w:rsidRPr="00A93F1D">
        <w:rPr>
          <w:spacing w:val="1"/>
        </w:rPr>
        <w:t xml:space="preserve"> </w:t>
      </w:r>
      <w:r w:rsidRPr="00A93F1D">
        <w:t>of the respondents have agreed to the statement.</w:t>
      </w:r>
      <w:r w:rsidRPr="00A93F1D">
        <w:rPr>
          <w:spacing w:val="1"/>
        </w:rPr>
        <w:t xml:space="preserve"> </w:t>
      </w:r>
      <w:r w:rsidRPr="00A93F1D">
        <w:t>Only 5% of respondents have strongly</w:t>
      </w:r>
      <w:r w:rsidRPr="00A93F1D">
        <w:rPr>
          <w:spacing w:val="1"/>
        </w:rPr>
        <w:t xml:space="preserve"> </w:t>
      </w:r>
      <w:r w:rsidRPr="00A93F1D">
        <w:t>disagreed and disagreed with the statement. Majority (40%) of respondents are neutral</w:t>
      </w:r>
      <w:r w:rsidRPr="00A93F1D">
        <w:rPr>
          <w:spacing w:val="1"/>
        </w:rPr>
        <w:t xml:space="preserve"> </w:t>
      </w:r>
      <w:r w:rsidRPr="00A93F1D">
        <w:t>about</w:t>
      </w:r>
      <w:r w:rsidRPr="00A93F1D">
        <w:rPr>
          <w:spacing w:val="-1"/>
        </w:rPr>
        <w:t xml:space="preserve"> </w:t>
      </w:r>
      <w:r w:rsidRPr="00A93F1D">
        <w:t>job satisfaction.</w:t>
      </w:r>
    </w:p>
    <w:p w14:paraId="6C5064E9" w14:textId="44885BE3" w:rsidR="00DC55FC" w:rsidRPr="00A93F1D" w:rsidRDefault="00DC55FC" w:rsidP="005E5E9D">
      <w:pPr>
        <w:pStyle w:val="BodyText"/>
        <w:spacing w:before="159" w:line="480" w:lineRule="auto"/>
        <w:ind w:right="-58"/>
        <w:jc w:val="both"/>
      </w:pPr>
      <w:r w:rsidRPr="00A93F1D">
        <w:t>Hence, it can be concluded that most of the workers are satisfied with their job at ABRFL.</w:t>
      </w:r>
      <w:r w:rsidRPr="00A93F1D">
        <w:rPr>
          <w:spacing w:val="-1"/>
        </w:rPr>
        <w:t xml:space="preserve"> </w:t>
      </w:r>
      <w:r w:rsidRPr="00A93F1D">
        <w:t>Those</w:t>
      </w:r>
      <w:r w:rsidRPr="00A93F1D">
        <w:rPr>
          <w:spacing w:val="-1"/>
        </w:rPr>
        <w:t xml:space="preserve"> </w:t>
      </w:r>
      <w:r w:rsidRPr="00A93F1D">
        <w:t>with the</w:t>
      </w:r>
      <w:r w:rsidRPr="00A93F1D">
        <w:rPr>
          <w:spacing w:val="-1"/>
        </w:rPr>
        <w:t xml:space="preserve"> </w:t>
      </w:r>
      <w:r w:rsidRPr="00A93F1D">
        <w:t>neutral opinion are also to be</w:t>
      </w:r>
      <w:r w:rsidRPr="00A93F1D">
        <w:rPr>
          <w:spacing w:val="-1"/>
        </w:rPr>
        <w:t xml:space="preserve"> </w:t>
      </w:r>
      <w:r w:rsidRPr="00A93F1D">
        <w:t>considered.</w:t>
      </w:r>
    </w:p>
    <w:p w14:paraId="26F46B33" w14:textId="117186FD" w:rsidR="00DC55FC" w:rsidRPr="00A93F1D" w:rsidRDefault="00DC55FC" w:rsidP="005E5E9D">
      <w:pPr>
        <w:pStyle w:val="BodyText"/>
        <w:spacing w:line="360" w:lineRule="auto"/>
        <w:ind w:left="580" w:right="1318"/>
        <w:jc w:val="center"/>
        <w:rPr>
          <w:lang w:val="en-IN"/>
        </w:rPr>
      </w:pPr>
      <w:r w:rsidRPr="00A93F1D">
        <w:rPr>
          <w:lang w:val="en-IN"/>
        </w:rPr>
        <w:lastRenderedPageBreak/>
        <w:t>Table No. 4.12</w:t>
      </w:r>
    </w:p>
    <w:p w14:paraId="276FC88D" w14:textId="298753F0" w:rsidR="00DC55FC" w:rsidRPr="00A93F1D" w:rsidRDefault="00121AAD" w:rsidP="005E5E9D">
      <w:pPr>
        <w:spacing w:line="360" w:lineRule="auto"/>
        <w:ind w:left="671" w:right="1412"/>
        <w:jc w:val="center"/>
        <w:rPr>
          <w:rFonts w:ascii="Times New Roman" w:hAnsi="Times New Roman" w:cs="Times New Roman"/>
          <w:b/>
          <w:sz w:val="24"/>
        </w:rPr>
      </w:pPr>
      <w:r w:rsidRPr="00A93F1D">
        <w:rPr>
          <w:rFonts w:ascii="Times New Roman" w:hAnsi="Times New Roman" w:cs="Times New Roman"/>
          <w:b/>
          <w:sz w:val="24"/>
        </w:rPr>
        <w:t xml:space="preserve">       </w:t>
      </w:r>
      <w:r w:rsidR="00DC55FC" w:rsidRPr="00A93F1D">
        <w:rPr>
          <w:rFonts w:ascii="Times New Roman" w:hAnsi="Times New Roman" w:cs="Times New Roman"/>
          <w:b/>
          <w:sz w:val="24"/>
        </w:rPr>
        <w:t>EMPLOYEE</w:t>
      </w:r>
      <w:r w:rsidR="00DC55FC" w:rsidRPr="00A93F1D">
        <w:rPr>
          <w:rFonts w:ascii="Times New Roman" w:hAnsi="Times New Roman" w:cs="Times New Roman"/>
          <w:b/>
          <w:spacing w:val="-2"/>
          <w:sz w:val="24"/>
        </w:rPr>
        <w:t xml:space="preserve"> </w:t>
      </w:r>
      <w:r w:rsidR="00DC55FC" w:rsidRPr="00A93F1D">
        <w:rPr>
          <w:rFonts w:ascii="Times New Roman" w:hAnsi="Times New Roman" w:cs="Times New Roman"/>
          <w:b/>
          <w:sz w:val="24"/>
        </w:rPr>
        <w:t>DISSATISFACTION</w:t>
      </w:r>
      <w:r w:rsidR="00DC55FC" w:rsidRPr="00A93F1D">
        <w:rPr>
          <w:rFonts w:ascii="Times New Roman" w:hAnsi="Times New Roman" w:cs="Times New Roman"/>
          <w:b/>
          <w:spacing w:val="2"/>
          <w:sz w:val="24"/>
        </w:rPr>
        <w:t xml:space="preserve"> </w:t>
      </w:r>
      <w:r w:rsidR="00DC55FC" w:rsidRPr="00A93F1D">
        <w:rPr>
          <w:rFonts w:ascii="Times New Roman" w:hAnsi="Times New Roman" w:cs="Times New Roman"/>
          <w:b/>
          <w:sz w:val="24"/>
        </w:rPr>
        <w:t>IN</w:t>
      </w:r>
      <w:r w:rsidR="00DC55FC" w:rsidRPr="00A93F1D">
        <w:rPr>
          <w:rFonts w:ascii="Times New Roman" w:hAnsi="Times New Roman" w:cs="Times New Roman"/>
          <w:b/>
          <w:spacing w:val="-2"/>
          <w:sz w:val="24"/>
        </w:rPr>
        <w:t xml:space="preserve"> </w:t>
      </w:r>
      <w:r w:rsidR="00DC55FC" w:rsidRPr="00A93F1D">
        <w:rPr>
          <w:rFonts w:ascii="Times New Roman" w:hAnsi="Times New Roman" w:cs="Times New Roman"/>
          <w:b/>
          <w:sz w:val="24"/>
        </w:rPr>
        <w:t>LONG</w:t>
      </w:r>
      <w:r w:rsidR="00DC55FC" w:rsidRPr="00A93F1D">
        <w:rPr>
          <w:rFonts w:ascii="Times New Roman" w:hAnsi="Times New Roman" w:cs="Times New Roman"/>
          <w:b/>
          <w:spacing w:val="-2"/>
          <w:sz w:val="24"/>
        </w:rPr>
        <w:t xml:space="preserve"> </w:t>
      </w:r>
      <w:r w:rsidR="00DC55FC" w:rsidRPr="00A93F1D">
        <w:rPr>
          <w:rFonts w:ascii="Times New Roman" w:hAnsi="Times New Roman" w:cs="Times New Roman"/>
          <w:b/>
          <w:sz w:val="24"/>
        </w:rPr>
        <w:t>RUN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3101"/>
        <w:gridCol w:w="2364"/>
      </w:tblGrid>
      <w:tr w:rsidR="00DC55FC" w:rsidRPr="00A93F1D" w14:paraId="779C6659" w14:textId="77777777" w:rsidTr="00121AAD">
        <w:trPr>
          <w:trHeight w:val="846"/>
          <w:jc w:val="center"/>
        </w:trPr>
        <w:tc>
          <w:tcPr>
            <w:tcW w:w="3020" w:type="dxa"/>
          </w:tcPr>
          <w:p w14:paraId="5F0BDEDF" w14:textId="77777777" w:rsidR="00DC55FC" w:rsidRPr="00A93F1D" w:rsidRDefault="00DC55FC" w:rsidP="005E5E9D">
            <w:pPr>
              <w:pStyle w:val="TableParagraph"/>
              <w:spacing w:before="215" w:line="360" w:lineRule="auto"/>
              <w:ind w:left="646" w:right="642"/>
              <w:rPr>
                <w:b/>
                <w:sz w:val="24"/>
              </w:rPr>
            </w:pPr>
            <w:r w:rsidRPr="00A93F1D">
              <w:rPr>
                <w:b/>
                <w:sz w:val="24"/>
              </w:rPr>
              <w:t>PARTICULAR</w:t>
            </w:r>
          </w:p>
        </w:tc>
        <w:tc>
          <w:tcPr>
            <w:tcW w:w="3101" w:type="dxa"/>
          </w:tcPr>
          <w:p w14:paraId="6571EEBF" w14:textId="77777777" w:rsidR="00DC55FC" w:rsidRPr="00A93F1D" w:rsidRDefault="00DC55FC" w:rsidP="005E5E9D">
            <w:pPr>
              <w:pStyle w:val="TableParagraph"/>
              <w:spacing w:before="215" w:line="360" w:lineRule="auto"/>
              <w:ind w:left="237" w:right="235"/>
              <w:rPr>
                <w:b/>
                <w:sz w:val="24"/>
              </w:rPr>
            </w:pPr>
            <w:r w:rsidRPr="00A93F1D">
              <w:rPr>
                <w:b/>
                <w:sz w:val="24"/>
              </w:rPr>
              <w:t>No. OF</w:t>
            </w:r>
            <w:r w:rsidRPr="00A93F1D">
              <w:rPr>
                <w:b/>
                <w:spacing w:val="-3"/>
                <w:sz w:val="24"/>
              </w:rPr>
              <w:t xml:space="preserve"> </w:t>
            </w:r>
            <w:r w:rsidRPr="00A93F1D">
              <w:rPr>
                <w:b/>
                <w:sz w:val="24"/>
              </w:rPr>
              <w:t>RESPONDENTS</w:t>
            </w:r>
          </w:p>
        </w:tc>
        <w:tc>
          <w:tcPr>
            <w:tcW w:w="2364" w:type="dxa"/>
          </w:tcPr>
          <w:p w14:paraId="5EE0F824" w14:textId="77777777" w:rsidR="00DC55FC" w:rsidRPr="00A93F1D" w:rsidRDefault="00DC55FC" w:rsidP="005E5E9D">
            <w:pPr>
              <w:pStyle w:val="TableParagraph"/>
              <w:spacing w:before="215" w:line="360" w:lineRule="auto"/>
              <w:ind w:left="323" w:right="323"/>
              <w:rPr>
                <w:b/>
                <w:sz w:val="24"/>
              </w:rPr>
            </w:pPr>
            <w:r w:rsidRPr="00A93F1D">
              <w:rPr>
                <w:b/>
                <w:sz w:val="24"/>
              </w:rPr>
              <w:t>PERCENTAGE</w:t>
            </w:r>
          </w:p>
        </w:tc>
      </w:tr>
      <w:tr w:rsidR="00DC55FC" w:rsidRPr="00A93F1D" w14:paraId="5E3D1F91" w14:textId="77777777" w:rsidTr="00121AAD">
        <w:trPr>
          <w:trHeight w:val="438"/>
          <w:jc w:val="center"/>
        </w:trPr>
        <w:tc>
          <w:tcPr>
            <w:tcW w:w="3020" w:type="dxa"/>
          </w:tcPr>
          <w:p w14:paraId="460F6C67" w14:textId="77777777" w:rsidR="00DC55FC" w:rsidRPr="00A93F1D" w:rsidRDefault="00DC55FC" w:rsidP="005E5E9D">
            <w:pPr>
              <w:pStyle w:val="TableParagraph"/>
              <w:spacing w:line="360" w:lineRule="auto"/>
              <w:ind w:left="646" w:right="640"/>
              <w:rPr>
                <w:sz w:val="24"/>
              </w:rPr>
            </w:pPr>
            <w:r w:rsidRPr="00A93F1D">
              <w:rPr>
                <w:sz w:val="24"/>
              </w:rPr>
              <w:t>Strongly</w:t>
            </w:r>
            <w:r w:rsidRPr="00A93F1D">
              <w:rPr>
                <w:spacing w:val="-6"/>
                <w:sz w:val="24"/>
              </w:rPr>
              <w:t xml:space="preserve"> </w:t>
            </w:r>
            <w:r w:rsidRPr="00A93F1D">
              <w:rPr>
                <w:sz w:val="24"/>
              </w:rPr>
              <w:t>agree</w:t>
            </w:r>
          </w:p>
        </w:tc>
        <w:tc>
          <w:tcPr>
            <w:tcW w:w="3101" w:type="dxa"/>
          </w:tcPr>
          <w:p w14:paraId="58BE7FDC" w14:textId="77777777" w:rsidR="00DC55FC" w:rsidRPr="00A93F1D" w:rsidRDefault="00DC55FC" w:rsidP="005E5E9D">
            <w:pPr>
              <w:pStyle w:val="TableParagraph"/>
              <w:spacing w:line="360" w:lineRule="auto"/>
              <w:ind w:left="237" w:right="233"/>
              <w:rPr>
                <w:sz w:val="24"/>
              </w:rPr>
            </w:pPr>
            <w:r w:rsidRPr="00A93F1D">
              <w:rPr>
                <w:sz w:val="24"/>
              </w:rPr>
              <w:t>10</w:t>
            </w:r>
          </w:p>
        </w:tc>
        <w:tc>
          <w:tcPr>
            <w:tcW w:w="2364" w:type="dxa"/>
          </w:tcPr>
          <w:p w14:paraId="1F3C0FF6" w14:textId="77777777" w:rsidR="00DC55FC" w:rsidRPr="00A93F1D" w:rsidRDefault="00DC55FC" w:rsidP="005E5E9D">
            <w:pPr>
              <w:pStyle w:val="TableParagraph"/>
              <w:spacing w:line="360" w:lineRule="auto"/>
              <w:ind w:left="323" w:right="315"/>
              <w:rPr>
                <w:sz w:val="24"/>
              </w:rPr>
            </w:pPr>
            <w:r w:rsidRPr="00A93F1D">
              <w:rPr>
                <w:sz w:val="24"/>
              </w:rPr>
              <w:t>10</w:t>
            </w:r>
          </w:p>
        </w:tc>
      </w:tr>
      <w:tr w:rsidR="00DC55FC" w:rsidRPr="00A93F1D" w14:paraId="5827A092" w14:textId="77777777" w:rsidTr="00121AAD">
        <w:trPr>
          <w:trHeight w:val="422"/>
          <w:jc w:val="center"/>
        </w:trPr>
        <w:tc>
          <w:tcPr>
            <w:tcW w:w="3020" w:type="dxa"/>
          </w:tcPr>
          <w:p w14:paraId="69F0D74A" w14:textId="77777777" w:rsidR="00DC55FC" w:rsidRPr="00A93F1D" w:rsidRDefault="00DC55FC" w:rsidP="005E5E9D">
            <w:pPr>
              <w:pStyle w:val="TableParagraph"/>
              <w:spacing w:line="360" w:lineRule="auto"/>
              <w:ind w:left="646" w:right="639"/>
              <w:rPr>
                <w:sz w:val="24"/>
              </w:rPr>
            </w:pPr>
            <w:r w:rsidRPr="00A93F1D">
              <w:rPr>
                <w:sz w:val="24"/>
              </w:rPr>
              <w:t>Agree</w:t>
            </w:r>
          </w:p>
        </w:tc>
        <w:tc>
          <w:tcPr>
            <w:tcW w:w="3101" w:type="dxa"/>
          </w:tcPr>
          <w:p w14:paraId="57801503" w14:textId="77777777" w:rsidR="00DC55FC" w:rsidRPr="00A93F1D" w:rsidRDefault="00DC55FC" w:rsidP="005E5E9D">
            <w:pPr>
              <w:pStyle w:val="TableParagraph"/>
              <w:spacing w:line="360" w:lineRule="auto"/>
              <w:ind w:left="237" w:right="233"/>
              <w:rPr>
                <w:sz w:val="24"/>
              </w:rPr>
            </w:pPr>
            <w:r w:rsidRPr="00A93F1D">
              <w:rPr>
                <w:sz w:val="24"/>
              </w:rPr>
              <w:t>30</w:t>
            </w:r>
          </w:p>
        </w:tc>
        <w:tc>
          <w:tcPr>
            <w:tcW w:w="2364" w:type="dxa"/>
          </w:tcPr>
          <w:p w14:paraId="67B2F9D7" w14:textId="77777777" w:rsidR="00DC55FC" w:rsidRPr="00A93F1D" w:rsidRDefault="00DC55FC" w:rsidP="005E5E9D">
            <w:pPr>
              <w:pStyle w:val="TableParagraph"/>
              <w:spacing w:line="360" w:lineRule="auto"/>
              <w:ind w:left="323" w:right="315"/>
              <w:rPr>
                <w:sz w:val="24"/>
              </w:rPr>
            </w:pPr>
            <w:r w:rsidRPr="00A93F1D">
              <w:rPr>
                <w:sz w:val="24"/>
              </w:rPr>
              <w:t>30</w:t>
            </w:r>
          </w:p>
        </w:tc>
      </w:tr>
      <w:tr w:rsidR="00DC55FC" w:rsidRPr="00A93F1D" w14:paraId="6204A78A" w14:textId="77777777" w:rsidTr="00121AAD">
        <w:trPr>
          <w:trHeight w:val="424"/>
          <w:jc w:val="center"/>
        </w:trPr>
        <w:tc>
          <w:tcPr>
            <w:tcW w:w="3020" w:type="dxa"/>
          </w:tcPr>
          <w:p w14:paraId="0347D75C" w14:textId="77777777" w:rsidR="00DC55FC" w:rsidRPr="00A93F1D" w:rsidRDefault="00DC55FC" w:rsidP="005E5E9D">
            <w:pPr>
              <w:pStyle w:val="TableParagraph"/>
              <w:spacing w:line="360" w:lineRule="auto"/>
              <w:ind w:left="646" w:right="641"/>
              <w:rPr>
                <w:sz w:val="24"/>
              </w:rPr>
            </w:pPr>
            <w:r w:rsidRPr="00A93F1D">
              <w:rPr>
                <w:sz w:val="24"/>
              </w:rPr>
              <w:t>Neutral</w:t>
            </w:r>
          </w:p>
        </w:tc>
        <w:tc>
          <w:tcPr>
            <w:tcW w:w="3101" w:type="dxa"/>
          </w:tcPr>
          <w:p w14:paraId="761DA17C" w14:textId="77777777" w:rsidR="00DC55FC" w:rsidRPr="00A93F1D" w:rsidRDefault="00DC55FC" w:rsidP="005E5E9D">
            <w:pPr>
              <w:pStyle w:val="TableParagraph"/>
              <w:spacing w:line="360" w:lineRule="auto"/>
              <w:ind w:left="237" w:right="233"/>
              <w:rPr>
                <w:sz w:val="24"/>
              </w:rPr>
            </w:pPr>
            <w:r w:rsidRPr="00A93F1D">
              <w:rPr>
                <w:sz w:val="24"/>
              </w:rPr>
              <w:t>40</w:t>
            </w:r>
          </w:p>
        </w:tc>
        <w:tc>
          <w:tcPr>
            <w:tcW w:w="2364" w:type="dxa"/>
          </w:tcPr>
          <w:p w14:paraId="69C913AC" w14:textId="77777777" w:rsidR="00DC55FC" w:rsidRPr="00A93F1D" w:rsidRDefault="00DC55FC" w:rsidP="005E5E9D">
            <w:pPr>
              <w:pStyle w:val="TableParagraph"/>
              <w:spacing w:line="360" w:lineRule="auto"/>
              <w:ind w:left="323" w:right="315"/>
              <w:rPr>
                <w:sz w:val="24"/>
              </w:rPr>
            </w:pPr>
            <w:r w:rsidRPr="00A93F1D">
              <w:rPr>
                <w:sz w:val="24"/>
              </w:rPr>
              <w:t>40</w:t>
            </w:r>
          </w:p>
        </w:tc>
      </w:tr>
      <w:tr w:rsidR="00DC55FC" w:rsidRPr="00A93F1D" w14:paraId="7682EF46" w14:textId="77777777" w:rsidTr="00121AAD">
        <w:trPr>
          <w:trHeight w:val="422"/>
          <w:jc w:val="center"/>
        </w:trPr>
        <w:tc>
          <w:tcPr>
            <w:tcW w:w="3020" w:type="dxa"/>
          </w:tcPr>
          <w:p w14:paraId="679C5536" w14:textId="77777777" w:rsidR="00DC55FC" w:rsidRPr="00A93F1D" w:rsidRDefault="00DC55FC" w:rsidP="005E5E9D">
            <w:pPr>
              <w:pStyle w:val="TableParagraph"/>
              <w:spacing w:line="360" w:lineRule="auto"/>
              <w:ind w:left="646" w:right="643"/>
              <w:rPr>
                <w:sz w:val="24"/>
              </w:rPr>
            </w:pPr>
            <w:r w:rsidRPr="00A93F1D">
              <w:rPr>
                <w:sz w:val="24"/>
              </w:rPr>
              <w:t>Strongly</w:t>
            </w:r>
            <w:r w:rsidRPr="00A93F1D">
              <w:rPr>
                <w:spacing w:val="-6"/>
                <w:sz w:val="24"/>
              </w:rPr>
              <w:t xml:space="preserve"> </w:t>
            </w:r>
            <w:r w:rsidRPr="00A93F1D">
              <w:rPr>
                <w:sz w:val="24"/>
              </w:rPr>
              <w:t>disagree</w:t>
            </w:r>
          </w:p>
        </w:tc>
        <w:tc>
          <w:tcPr>
            <w:tcW w:w="3101" w:type="dxa"/>
          </w:tcPr>
          <w:p w14:paraId="737DF106" w14:textId="77777777" w:rsidR="00DC55FC" w:rsidRPr="00A93F1D" w:rsidRDefault="00DC55FC" w:rsidP="005E5E9D">
            <w:pPr>
              <w:pStyle w:val="TableParagraph"/>
              <w:spacing w:line="360" w:lineRule="auto"/>
              <w:ind w:left="237" w:right="233"/>
              <w:rPr>
                <w:sz w:val="24"/>
              </w:rPr>
            </w:pPr>
            <w:r w:rsidRPr="00A93F1D">
              <w:rPr>
                <w:sz w:val="24"/>
              </w:rPr>
              <w:t>10</w:t>
            </w:r>
          </w:p>
        </w:tc>
        <w:tc>
          <w:tcPr>
            <w:tcW w:w="2364" w:type="dxa"/>
          </w:tcPr>
          <w:p w14:paraId="41946F69" w14:textId="77777777" w:rsidR="00DC55FC" w:rsidRPr="00A93F1D" w:rsidRDefault="00DC55FC" w:rsidP="005E5E9D">
            <w:pPr>
              <w:pStyle w:val="TableParagraph"/>
              <w:spacing w:line="360" w:lineRule="auto"/>
              <w:ind w:left="323" w:right="315"/>
              <w:rPr>
                <w:sz w:val="24"/>
              </w:rPr>
            </w:pPr>
            <w:r w:rsidRPr="00A93F1D">
              <w:rPr>
                <w:sz w:val="24"/>
              </w:rPr>
              <w:t>10</w:t>
            </w:r>
          </w:p>
        </w:tc>
      </w:tr>
      <w:tr w:rsidR="00DC55FC" w:rsidRPr="00A93F1D" w14:paraId="53C5675C" w14:textId="77777777" w:rsidTr="00121AAD">
        <w:trPr>
          <w:trHeight w:val="438"/>
          <w:jc w:val="center"/>
        </w:trPr>
        <w:tc>
          <w:tcPr>
            <w:tcW w:w="3020" w:type="dxa"/>
          </w:tcPr>
          <w:p w14:paraId="1822525C" w14:textId="77777777" w:rsidR="00DC55FC" w:rsidRPr="00A93F1D" w:rsidRDefault="00DC55FC" w:rsidP="005E5E9D">
            <w:pPr>
              <w:pStyle w:val="TableParagraph"/>
              <w:spacing w:line="360" w:lineRule="auto"/>
              <w:ind w:left="646" w:right="642"/>
              <w:rPr>
                <w:sz w:val="24"/>
              </w:rPr>
            </w:pPr>
            <w:r w:rsidRPr="00A93F1D">
              <w:rPr>
                <w:sz w:val="24"/>
              </w:rPr>
              <w:t>Disagree</w:t>
            </w:r>
          </w:p>
        </w:tc>
        <w:tc>
          <w:tcPr>
            <w:tcW w:w="3101" w:type="dxa"/>
          </w:tcPr>
          <w:p w14:paraId="77BE45B2" w14:textId="77777777" w:rsidR="00DC55FC" w:rsidRPr="00A93F1D" w:rsidRDefault="00DC55FC" w:rsidP="005E5E9D">
            <w:pPr>
              <w:pStyle w:val="TableParagraph"/>
              <w:spacing w:line="360" w:lineRule="auto"/>
              <w:ind w:left="237" w:right="233"/>
              <w:rPr>
                <w:sz w:val="24"/>
              </w:rPr>
            </w:pPr>
            <w:r w:rsidRPr="00A93F1D">
              <w:rPr>
                <w:sz w:val="24"/>
              </w:rPr>
              <w:t>10</w:t>
            </w:r>
          </w:p>
        </w:tc>
        <w:tc>
          <w:tcPr>
            <w:tcW w:w="2364" w:type="dxa"/>
          </w:tcPr>
          <w:p w14:paraId="5984B94B" w14:textId="77777777" w:rsidR="00DC55FC" w:rsidRPr="00A93F1D" w:rsidRDefault="00DC55FC" w:rsidP="005E5E9D">
            <w:pPr>
              <w:pStyle w:val="TableParagraph"/>
              <w:spacing w:line="360" w:lineRule="auto"/>
              <w:ind w:left="323" w:right="315"/>
              <w:rPr>
                <w:sz w:val="24"/>
              </w:rPr>
            </w:pPr>
            <w:r w:rsidRPr="00A93F1D">
              <w:rPr>
                <w:sz w:val="24"/>
              </w:rPr>
              <w:t>10</w:t>
            </w:r>
          </w:p>
        </w:tc>
      </w:tr>
      <w:tr w:rsidR="00DC55FC" w:rsidRPr="00A93F1D" w14:paraId="707680F8" w14:textId="77777777" w:rsidTr="00121AAD">
        <w:trPr>
          <w:trHeight w:val="441"/>
          <w:jc w:val="center"/>
        </w:trPr>
        <w:tc>
          <w:tcPr>
            <w:tcW w:w="3020" w:type="dxa"/>
          </w:tcPr>
          <w:p w14:paraId="571B0A97" w14:textId="77777777" w:rsidR="00DC55FC" w:rsidRPr="00A93F1D" w:rsidRDefault="00DC55FC" w:rsidP="005E5E9D">
            <w:pPr>
              <w:pStyle w:val="TableParagraph"/>
              <w:spacing w:line="360" w:lineRule="auto"/>
              <w:ind w:left="646" w:right="641"/>
              <w:rPr>
                <w:sz w:val="24"/>
              </w:rPr>
            </w:pPr>
            <w:r w:rsidRPr="00A93F1D">
              <w:rPr>
                <w:sz w:val="24"/>
              </w:rPr>
              <w:t>Total</w:t>
            </w:r>
          </w:p>
        </w:tc>
        <w:tc>
          <w:tcPr>
            <w:tcW w:w="3101" w:type="dxa"/>
          </w:tcPr>
          <w:p w14:paraId="43721859" w14:textId="77777777" w:rsidR="00DC55FC" w:rsidRPr="00A93F1D" w:rsidRDefault="00DC55FC" w:rsidP="005E5E9D">
            <w:pPr>
              <w:pStyle w:val="TableParagraph"/>
              <w:spacing w:line="360" w:lineRule="auto"/>
              <w:ind w:left="237" w:right="233"/>
              <w:rPr>
                <w:sz w:val="24"/>
              </w:rPr>
            </w:pPr>
            <w:r w:rsidRPr="00A93F1D">
              <w:rPr>
                <w:sz w:val="24"/>
              </w:rPr>
              <w:t>100</w:t>
            </w:r>
          </w:p>
        </w:tc>
        <w:tc>
          <w:tcPr>
            <w:tcW w:w="2364" w:type="dxa"/>
          </w:tcPr>
          <w:p w14:paraId="0B1CF1D7" w14:textId="77777777" w:rsidR="00DC55FC" w:rsidRPr="00A93F1D" w:rsidRDefault="00DC55FC" w:rsidP="005E5E9D">
            <w:pPr>
              <w:pStyle w:val="TableParagraph"/>
              <w:spacing w:line="360" w:lineRule="auto"/>
              <w:ind w:left="323" w:right="315"/>
              <w:rPr>
                <w:sz w:val="24"/>
              </w:rPr>
            </w:pPr>
            <w:r w:rsidRPr="00A93F1D">
              <w:rPr>
                <w:sz w:val="24"/>
              </w:rPr>
              <w:t>100</w:t>
            </w:r>
          </w:p>
        </w:tc>
      </w:tr>
    </w:tbl>
    <w:p w14:paraId="2F84F2FD" w14:textId="5013E626" w:rsidR="00DC55FC" w:rsidRPr="00A93F1D" w:rsidRDefault="00C240C1" w:rsidP="00D9552E">
      <w:pPr>
        <w:pStyle w:val="BodyText"/>
        <w:spacing w:line="480" w:lineRule="auto"/>
        <w:ind w:left="580" w:right="1318"/>
        <w:rPr>
          <w:lang w:val="en-IN"/>
        </w:rPr>
      </w:pPr>
      <w:r w:rsidRPr="00A93F1D">
        <w:rPr>
          <w:lang w:val="en-IN"/>
        </w:rPr>
        <w:t>Source: Primary Data</w:t>
      </w:r>
    </w:p>
    <w:p w14:paraId="04501322" w14:textId="06CBB640" w:rsidR="00DC55FC" w:rsidRPr="00A93F1D" w:rsidRDefault="00374C07" w:rsidP="00D9552E">
      <w:pPr>
        <w:pStyle w:val="BodyText"/>
        <w:spacing w:line="480" w:lineRule="auto"/>
        <w:ind w:right="1318"/>
        <w:jc w:val="center"/>
        <w:rPr>
          <w:lang w:val="en-IN"/>
        </w:rPr>
      </w:pPr>
      <w:r w:rsidRPr="00A93F1D">
        <w:rPr>
          <w:noProof/>
          <w:lang w:val="en-IN" w:eastAsia="en-IN"/>
        </w:rPr>
        <w:drawing>
          <wp:anchor distT="0" distB="0" distL="114300" distR="114300" simplePos="0" relativeHeight="251802624" behindDoc="0" locked="0" layoutInCell="1" allowOverlap="1" wp14:anchorId="598AD623" wp14:editId="24BBF7A4">
            <wp:simplePos x="0" y="0"/>
            <wp:positionH relativeFrom="page">
              <wp:posOffset>1801495</wp:posOffset>
            </wp:positionH>
            <wp:positionV relativeFrom="paragraph">
              <wp:posOffset>260985</wp:posOffset>
            </wp:positionV>
            <wp:extent cx="4871720" cy="1828800"/>
            <wp:effectExtent l="0" t="0" r="5080" b="0"/>
            <wp:wrapTopAndBottom/>
            <wp:docPr id="640207973" name="Chart 1">
              <a:extLst xmlns:a="http://schemas.openxmlformats.org/drawingml/2006/main">
                <a:ext uri="{FF2B5EF4-FFF2-40B4-BE49-F238E27FC236}">
                  <a16:creationId xmlns:a16="http://schemas.microsoft.com/office/drawing/2014/main" id="{94CF5170-42D8-845E-A283-A91BCDF7B2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r w:rsidR="00121AAD" w:rsidRPr="00A93F1D">
        <w:rPr>
          <w:lang w:val="en-IN"/>
        </w:rPr>
        <w:t xml:space="preserve">              </w:t>
      </w:r>
      <w:r w:rsidR="00DC55FC" w:rsidRPr="00A93F1D">
        <w:rPr>
          <w:lang w:val="en-IN"/>
        </w:rPr>
        <w:t>Chart No. 4.12</w:t>
      </w:r>
    </w:p>
    <w:p w14:paraId="222A8841" w14:textId="3EFCE961" w:rsidR="00174B2A" w:rsidRPr="00A93F1D" w:rsidRDefault="00C240C1" w:rsidP="00D9552E">
      <w:pPr>
        <w:pStyle w:val="BodyText"/>
        <w:tabs>
          <w:tab w:val="left" w:pos="756"/>
        </w:tabs>
        <w:spacing w:line="480" w:lineRule="auto"/>
        <w:ind w:right="1318"/>
        <w:rPr>
          <w:lang w:val="en-IN"/>
        </w:rPr>
      </w:pPr>
      <w:r w:rsidRPr="00A93F1D">
        <w:rPr>
          <w:lang w:val="en-IN"/>
        </w:rPr>
        <w:tab/>
        <w:t>Source: Primary Data</w:t>
      </w:r>
    </w:p>
    <w:p w14:paraId="24F9BE01" w14:textId="71456027" w:rsidR="00174B2A" w:rsidRPr="00A93F1D" w:rsidRDefault="00174B2A" w:rsidP="005E5E9D">
      <w:pPr>
        <w:pStyle w:val="BodyText"/>
        <w:spacing w:line="360" w:lineRule="auto"/>
        <w:ind w:right="1318"/>
        <w:jc w:val="both"/>
        <w:rPr>
          <w:b/>
          <w:bCs/>
          <w:lang w:val="en-IN"/>
        </w:rPr>
      </w:pPr>
      <w:r w:rsidRPr="00A93F1D">
        <w:rPr>
          <w:b/>
          <w:bCs/>
          <w:sz w:val="28"/>
          <w:szCs w:val="28"/>
          <w:lang w:val="en-IN"/>
        </w:rPr>
        <w:t>INTERPRETATION</w:t>
      </w:r>
    </w:p>
    <w:p w14:paraId="5D279888" w14:textId="3F720BF5" w:rsidR="00174B2A" w:rsidRPr="00A93F1D" w:rsidRDefault="00174B2A" w:rsidP="005E5E9D">
      <w:pPr>
        <w:pStyle w:val="BodyText"/>
        <w:spacing w:before="135" w:line="480" w:lineRule="auto"/>
        <w:ind w:right="-58"/>
        <w:jc w:val="both"/>
      </w:pPr>
      <w:r w:rsidRPr="00A93F1D">
        <w:t>The above table and chart it can be observed that, certain aspects can create a feeling of</w:t>
      </w:r>
      <w:r w:rsidRPr="00A93F1D">
        <w:rPr>
          <w:spacing w:val="1"/>
        </w:rPr>
        <w:t xml:space="preserve"> </w:t>
      </w:r>
      <w:r w:rsidRPr="00A93F1D">
        <w:t>dissatisfaction for doing work in the long run. Only 10% of respondents are strongly</w:t>
      </w:r>
      <w:r w:rsidRPr="00A93F1D">
        <w:rPr>
          <w:spacing w:val="1"/>
        </w:rPr>
        <w:t xml:space="preserve"> </w:t>
      </w:r>
      <w:r w:rsidRPr="00A93F1D">
        <w:t xml:space="preserve">agreed, followed by 30% who agree with the same. Another 10% of the respondents don’t </w:t>
      </w:r>
      <w:r w:rsidRPr="00A93F1D">
        <w:rPr>
          <w:spacing w:val="-57"/>
        </w:rPr>
        <w:t xml:space="preserve"> </w:t>
      </w:r>
      <w:r w:rsidRPr="00A93F1D">
        <w:t>find any area of dissatisfaction in the long run. 10% of the respondents have seconded the</w:t>
      </w:r>
      <w:r w:rsidRPr="00A93F1D">
        <w:rPr>
          <w:spacing w:val="1"/>
        </w:rPr>
        <w:t xml:space="preserve"> </w:t>
      </w:r>
      <w:r w:rsidRPr="00A93F1D">
        <w:t>opinion.</w:t>
      </w:r>
      <w:r w:rsidRPr="00A93F1D">
        <w:rPr>
          <w:spacing w:val="59"/>
        </w:rPr>
        <w:t xml:space="preserve"> </w:t>
      </w:r>
      <w:r w:rsidRPr="00A93F1D">
        <w:t>40%</w:t>
      </w:r>
      <w:r w:rsidRPr="00A93F1D">
        <w:rPr>
          <w:spacing w:val="-1"/>
        </w:rPr>
        <w:t xml:space="preserve"> </w:t>
      </w:r>
      <w:r w:rsidRPr="00A93F1D">
        <w:t>of</w:t>
      </w:r>
      <w:r w:rsidRPr="00A93F1D">
        <w:rPr>
          <w:spacing w:val="-1"/>
        </w:rPr>
        <w:t xml:space="preserve"> </w:t>
      </w:r>
      <w:r w:rsidRPr="00A93F1D">
        <w:t>respondents</w:t>
      </w:r>
      <w:r w:rsidRPr="00A93F1D">
        <w:rPr>
          <w:spacing w:val="1"/>
        </w:rPr>
        <w:t xml:space="preserve"> </w:t>
      </w:r>
      <w:r w:rsidRPr="00A93F1D">
        <w:t>have</w:t>
      </w:r>
      <w:r w:rsidRPr="00A93F1D">
        <w:rPr>
          <w:spacing w:val="-1"/>
        </w:rPr>
        <w:t xml:space="preserve"> </w:t>
      </w:r>
      <w:r w:rsidRPr="00A93F1D">
        <w:t>neutral opinion</w:t>
      </w:r>
      <w:r w:rsidRPr="00A93F1D">
        <w:rPr>
          <w:spacing w:val="-1"/>
        </w:rPr>
        <w:t xml:space="preserve"> </w:t>
      </w:r>
      <w:r w:rsidRPr="00A93F1D">
        <w:t>about this statement.</w:t>
      </w:r>
    </w:p>
    <w:p w14:paraId="53137F02" w14:textId="4C9D12D3" w:rsidR="00174B2A" w:rsidRPr="00A93F1D" w:rsidRDefault="00174B2A" w:rsidP="005E5E9D">
      <w:pPr>
        <w:pStyle w:val="BodyText"/>
        <w:spacing w:line="480" w:lineRule="auto"/>
        <w:ind w:right="84"/>
        <w:jc w:val="both"/>
      </w:pPr>
      <w:r w:rsidRPr="00A93F1D">
        <w:t>Hence, from the response of the majority (40%) it can be concluded that, in ABRFL</w:t>
      </w:r>
      <w:r w:rsidRPr="00A93F1D">
        <w:rPr>
          <w:spacing w:val="1"/>
        </w:rPr>
        <w:t xml:space="preserve"> </w:t>
      </w:r>
      <w:r w:rsidRPr="00A93F1D">
        <w:t>there are certain aspects of employees work that can create a feeling of dissatisfaction in</w:t>
      </w:r>
      <w:r w:rsidRPr="00A93F1D">
        <w:rPr>
          <w:spacing w:val="1"/>
        </w:rPr>
        <w:t xml:space="preserve"> </w:t>
      </w:r>
      <w:r w:rsidRPr="00A93F1D">
        <w:t>the long</w:t>
      </w:r>
      <w:r w:rsidRPr="00A93F1D">
        <w:rPr>
          <w:spacing w:val="-4"/>
        </w:rPr>
        <w:t xml:space="preserve"> </w:t>
      </w:r>
      <w:r w:rsidRPr="00A93F1D">
        <w:t>run.</w:t>
      </w:r>
    </w:p>
    <w:p w14:paraId="6F47DD2B" w14:textId="2999F971" w:rsidR="00174B2A" w:rsidRPr="00A93F1D" w:rsidRDefault="00F54A79" w:rsidP="005E5E9D">
      <w:pPr>
        <w:tabs>
          <w:tab w:val="left" w:pos="1590"/>
        </w:tabs>
        <w:spacing w:line="36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lastRenderedPageBreak/>
        <w:t>Table No. 4.13</w:t>
      </w:r>
    </w:p>
    <w:p w14:paraId="2887711C" w14:textId="1ECE6C6C" w:rsidR="00F54A79" w:rsidRPr="00A93F1D" w:rsidRDefault="00F54A79" w:rsidP="005E5E9D">
      <w:pPr>
        <w:tabs>
          <w:tab w:val="left" w:pos="1590"/>
        </w:tabs>
        <w:spacing w:line="360" w:lineRule="auto"/>
        <w:jc w:val="center"/>
        <w:rPr>
          <w:rFonts w:ascii="Times New Roman" w:hAnsi="Times New Roman" w:cs="Times New Roman"/>
          <w:b/>
          <w:bCs/>
          <w:sz w:val="24"/>
          <w:szCs w:val="24"/>
        </w:rPr>
      </w:pPr>
      <w:r w:rsidRPr="00A93F1D">
        <w:rPr>
          <w:rFonts w:ascii="Times New Roman" w:hAnsi="Times New Roman" w:cs="Times New Roman"/>
          <w:b/>
          <w:bCs/>
          <w:sz w:val="24"/>
          <w:szCs w:val="24"/>
        </w:rPr>
        <w:t>CAREER</w:t>
      </w:r>
      <w:r w:rsidRPr="00A93F1D">
        <w:rPr>
          <w:rFonts w:ascii="Times New Roman" w:hAnsi="Times New Roman" w:cs="Times New Roman"/>
          <w:b/>
          <w:bCs/>
          <w:spacing w:val="-13"/>
          <w:sz w:val="24"/>
          <w:szCs w:val="24"/>
        </w:rPr>
        <w:t xml:space="preserve"> </w:t>
      </w:r>
      <w:r w:rsidRPr="00A93F1D">
        <w:rPr>
          <w:rFonts w:ascii="Times New Roman" w:hAnsi="Times New Roman" w:cs="Times New Roman"/>
          <w:b/>
          <w:bCs/>
          <w:sz w:val="24"/>
          <w:szCs w:val="24"/>
        </w:rPr>
        <w:t>DEVELOPMENT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794"/>
        <w:gridCol w:w="2794"/>
      </w:tblGrid>
      <w:tr w:rsidR="00F54A79" w:rsidRPr="00A93F1D" w14:paraId="7A08AE38" w14:textId="77777777" w:rsidTr="00121AAD">
        <w:trPr>
          <w:trHeight w:val="834"/>
          <w:jc w:val="center"/>
        </w:trPr>
        <w:tc>
          <w:tcPr>
            <w:tcW w:w="2696" w:type="dxa"/>
          </w:tcPr>
          <w:p w14:paraId="5DF330D2" w14:textId="77777777" w:rsidR="00F54A79" w:rsidRPr="00A93F1D" w:rsidRDefault="00F54A79" w:rsidP="005E5E9D">
            <w:pPr>
              <w:pStyle w:val="TableParagraph"/>
              <w:spacing w:before="210" w:line="360" w:lineRule="auto"/>
              <w:ind w:left="483" w:right="482"/>
              <w:rPr>
                <w:b/>
                <w:sz w:val="24"/>
              </w:rPr>
            </w:pPr>
            <w:r w:rsidRPr="00A93F1D">
              <w:rPr>
                <w:b/>
                <w:sz w:val="24"/>
              </w:rPr>
              <w:t>PARTICULAR</w:t>
            </w:r>
          </w:p>
        </w:tc>
        <w:tc>
          <w:tcPr>
            <w:tcW w:w="2794" w:type="dxa"/>
          </w:tcPr>
          <w:p w14:paraId="55A4C1D4" w14:textId="3EE62119" w:rsidR="00F54A79" w:rsidRPr="00A93F1D" w:rsidRDefault="00F54A79" w:rsidP="005E5E9D">
            <w:pPr>
              <w:pStyle w:val="TableParagraph"/>
              <w:spacing w:before="210" w:line="360" w:lineRule="auto"/>
              <w:ind w:left="151" w:right="151"/>
              <w:rPr>
                <w:b/>
                <w:sz w:val="24"/>
              </w:rPr>
            </w:pPr>
            <w:r w:rsidRPr="00A93F1D">
              <w:rPr>
                <w:b/>
                <w:sz w:val="24"/>
              </w:rPr>
              <w:t>No.</w:t>
            </w:r>
            <w:r w:rsidRPr="00A93F1D">
              <w:rPr>
                <w:b/>
                <w:spacing w:val="-1"/>
                <w:sz w:val="24"/>
              </w:rPr>
              <w:t xml:space="preserve"> </w:t>
            </w:r>
            <w:r w:rsidRPr="00A93F1D">
              <w:rPr>
                <w:b/>
                <w:sz w:val="24"/>
              </w:rPr>
              <w:t>OF</w:t>
            </w:r>
            <w:r w:rsidRPr="00A93F1D">
              <w:rPr>
                <w:b/>
                <w:spacing w:val="-4"/>
                <w:sz w:val="24"/>
              </w:rPr>
              <w:t xml:space="preserve"> </w:t>
            </w:r>
            <w:r w:rsidR="005E5E9D" w:rsidRPr="00A93F1D">
              <w:rPr>
                <w:b/>
                <w:sz w:val="24"/>
              </w:rPr>
              <w:t>RESPONDENTS</w:t>
            </w:r>
          </w:p>
        </w:tc>
        <w:tc>
          <w:tcPr>
            <w:tcW w:w="2794" w:type="dxa"/>
          </w:tcPr>
          <w:p w14:paraId="2CACBE2E" w14:textId="77777777" w:rsidR="00F54A79" w:rsidRPr="00A93F1D" w:rsidRDefault="00F54A79" w:rsidP="005E5E9D">
            <w:pPr>
              <w:pStyle w:val="TableParagraph"/>
              <w:spacing w:before="210" w:line="360" w:lineRule="auto"/>
              <w:ind w:left="151" w:right="149"/>
              <w:rPr>
                <w:b/>
                <w:sz w:val="24"/>
              </w:rPr>
            </w:pPr>
            <w:r w:rsidRPr="00A93F1D">
              <w:rPr>
                <w:b/>
                <w:sz w:val="24"/>
              </w:rPr>
              <w:t>PERCENTAGE</w:t>
            </w:r>
          </w:p>
        </w:tc>
      </w:tr>
      <w:tr w:rsidR="00F54A79" w:rsidRPr="00A93F1D" w14:paraId="2176CCDA" w14:textId="77777777" w:rsidTr="00121AAD">
        <w:trPr>
          <w:trHeight w:val="433"/>
          <w:jc w:val="center"/>
        </w:trPr>
        <w:tc>
          <w:tcPr>
            <w:tcW w:w="2696" w:type="dxa"/>
          </w:tcPr>
          <w:p w14:paraId="3A108D6F" w14:textId="77777777" w:rsidR="00F54A79" w:rsidRPr="00A93F1D" w:rsidRDefault="00F54A79" w:rsidP="005E5E9D">
            <w:pPr>
              <w:pStyle w:val="TableParagraph"/>
              <w:spacing w:line="360" w:lineRule="auto"/>
              <w:ind w:left="483" w:right="480"/>
              <w:rPr>
                <w:sz w:val="24"/>
              </w:rPr>
            </w:pPr>
            <w:r w:rsidRPr="00A93F1D">
              <w:rPr>
                <w:sz w:val="24"/>
              </w:rPr>
              <w:t>Strongly</w:t>
            </w:r>
            <w:r w:rsidRPr="00A93F1D">
              <w:rPr>
                <w:spacing w:val="-6"/>
                <w:sz w:val="24"/>
              </w:rPr>
              <w:t xml:space="preserve"> </w:t>
            </w:r>
            <w:r w:rsidRPr="00A93F1D">
              <w:rPr>
                <w:sz w:val="24"/>
              </w:rPr>
              <w:t>agree</w:t>
            </w:r>
          </w:p>
        </w:tc>
        <w:tc>
          <w:tcPr>
            <w:tcW w:w="2794" w:type="dxa"/>
          </w:tcPr>
          <w:p w14:paraId="280EB52A" w14:textId="77777777" w:rsidR="00F54A79" w:rsidRPr="00A93F1D" w:rsidRDefault="00F54A79" w:rsidP="005E5E9D">
            <w:pPr>
              <w:pStyle w:val="TableParagraph"/>
              <w:spacing w:line="360" w:lineRule="auto"/>
              <w:ind w:left="2"/>
              <w:rPr>
                <w:sz w:val="24"/>
              </w:rPr>
            </w:pPr>
            <w:r w:rsidRPr="00A93F1D">
              <w:rPr>
                <w:w w:val="99"/>
                <w:sz w:val="24"/>
              </w:rPr>
              <w:t>-</w:t>
            </w:r>
          </w:p>
        </w:tc>
        <w:tc>
          <w:tcPr>
            <w:tcW w:w="2794" w:type="dxa"/>
          </w:tcPr>
          <w:p w14:paraId="5748DDEE" w14:textId="77777777" w:rsidR="00F54A79" w:rsidRPr="00A93F1D" w:rsidRDefault="00F54A79" w:rsidP="005E5E9D">
            <w:pPr>
              <w:pStyle w:val="TableParagraph"/>
              <w:spacing w:line="360" w:lineRule="auto"/>
              <w:ind w:left="6"/>
              <w:rPr>
                <w:sz w:val="24"/>
              </w:rPr>
            </w:pPr>
            <w:r w:rsidRPr="00A93F1D">
              <w:rPr>
                <w:w w:val="99"/>
                <w:sz w:val="24"/>
              </w:rPr>
              <w:t>-</w:t>
            </w:r>
          </w:p>
        </w:tc>
      </w:tr>
      <w:tr w:rsidR="00F54A79" w:rsidRPr="00A93F1D" w14:paraId="1F46D959" w14:textId="77777777" w:rsidTr="00121AAD">
        <w:trPr>
          <w:trHeight w:val="417"/>
          <w:jc w:val="center"/>
        </w:trPr>
        <w:tc>
          <w:tcPr>
            <w:tcW w:w="2696" w:type="dxa"/>
          </w:tcPr>
          <w:p w14:paraId="659D956B" w14:textId="77777777" w:rsidR="00F54A79" w:rsidRPr="00A93F1D" w:rsidRDefault="00F54A79" w:rsidP="005E5E9D">
            <w:pPr>
              <w:pStyle w:val="TableParagraph"/>
              <w:spacing w:line="360" w:lineRule="auto"/>
              <w:ind w:left="483" w:right="479"/>
              <w:rPr>
                <w:sz w:val="24"/>
              </w:rPr>
            </w:pPr>
            <w:r w:rsidRPr="00A93F1D">
              <w:rPr>
                <w:sz w:val="24"/>
              </w:rPr>
              <w:t>Agree</w:t>
            </w:r>
          </w:p>
        </w:tc>
        <w:tc>
          <w:tcPr>
            <w:tcW w:w="2794" w:type="dxa"/>
          </w:tcPr>
          <w:p w14:paraId="697A1BFC" w14:textId="77777777" w:rsidR="00F54A79" w:rsidRPr="00A93F1D" w:rsidRDefault="00F54A79" w:rsidP="005E5E9D">
            <w:pPr>
              <w:pStyle w:val="TableParagraph"/>
              <w:spacing w:line="360" w:lineRule="auto"/>
              <w:ind w:left="151" w:right="148"/>
              <w:rPr>
                <w:sz w:val="24"/>
              </w:rPr>
            </w:pPr>
            <w:r w:rsidRPr="00A93F1D">
              <w:rPr>
                <w:sz w:val="24"/>
              </w:rPr>
              <w:t>20</w:t>
            </w:r>
          </w:p>
        </w:tc>
        <w:tc>
          <w:tcPr>
            <w:tcW w:w="2794" w:type="dxa"/>
          </w:tcPr>
          <w:p w14:paraId="0C9084E4" w14:textId="77777777" w:rsidR="00F54A79" w:rsidRPr="00A93F1D" w:rsidRDefault="00F54A79" w:rsidP="005E5E9D">
            <w:pPr>
              <w:pStyle w:val="TableParagraph"/>
              <w:spacing w:line="360" w:lineRule="auto"/>
              <w:ind w:left="151" w:right="143"/>
              <w:rPr>
                <w:sz w:val="24"/>
              </w:rPr>
            </w:pPr>
            <w:r w:rsidRPr="00A93F1D">
              <w:rPr>
                <w:sz w:val="24"/>
              </w:rPr>
              <w:t>20</w:t>
            </w:r>
          </w:p>
        </w:tc>
      </w:tr>
      <w:tr w:rsidR="00F54A79" w:rsidRPr="00A93F1D" w14:paraId="579556EF" w14:textId="77777777" w:rsidTr="00121AAD">
        <w:trPr>
          <w:trHeight w:val="419"/>
          <w:jc w:val="center"/>
        </w:trPr>
        <w:tc>
          <w:tcPr>
            <w:tcW w:w="2696" w:type="dxa"/>
          </w:tcPr>
          <w:p w14:paraId="7C0CFFD9" w14:textId="77777777" w:rsidR="00F54A79" w:rsidRPr="00A93F1D" w:rsidRDefault="00F54A79" w:rsidP="005E5E9D">
            <w:pPr>
              <w:pStyle w:val="TableParagraph"/>
              <w:spacing w:line="360" w:lineRule="auto"/>
              <w:ind w:left="483" w:right="480"/>
              <w:rPr>
                <w:sz w:val="24"/>
              </w:rPr>
            </w:pPr>
            <w:r w:rsidRPr="00A93F1D">
              <w:rPr>
                <w:sz w:val="24"/>
              </w:rPr>
              <w:t>Neutral</w:t>
            </w:r>
          </w:p>
        </w:tc>
        <w:tc>
          <w:tcPr>
            <w:tcW w:w="2794" w:type="dxa"/>
          </w:tcPr>
          <w:p w14:paraId="19C023D7" w14:textId="77777777" w:rsidR="00F54A79" w:rsidRPr="00A93F1D" w:rsidRDefault="00F54A79" w:rsidP="005E5E9D">
            <w:pPr>
              <w:pStyle w:val="TableParagraph"/>
              <w:spacing w:line="360" w:lineRule="auto"/>
              <w:ind w:left="151" w:right="148"/>
              <w:rPr>
                <w:sz w:val="24"/>
              </w:rPr>
            </w:pPr>
            <w:r w:rsidRPr="00A93F1D">
              <w:rPr>
                <w:sz w:val="24"/>
              </w:rPr>
              <w:t>50</w:t>
            </w:r>
          </w:p>
        </w:tc>
        <w:tc>
          <w:tcPr>
            <w:tcW w:w="2794" w:type="dxa"/>
          </w:tcPr>
          <w:p w14:paraId="7B2BBA41" w14:textId="77777777" w:rsidR="00F54A79" w:rsidRPr="00A93F1D" w:rsidRDefault="00F54A79" w:rsidP="005E5E9D">
            <w:pPr>
              <w:pStyle w:val="TableParagraph"/>
              <w:spacing w:line="360" w:lineRule="auto"/>
              <w:ind w:left="151" w:right="143"/>
              <w:rPr>
                <w:sz w:val="24"/>
              </w:rPr>
            </w:pPr>
            <w:r w:rsidRPr="00A93F1D">
              <w:rPr>
                <w:sz w:val="24"/>
              </w:rPr>
              <w:t>50</w:t>
            </w:r>
          </w:p>
        </w:tc>
      </w:tr>
      <w:tr w:rsidR="00F54A79" w:rsidRPr="00A93F1D" w14:paraId="2B401BCA" w14:textId="77777777" w:rsidTr="00121AAD">
        <w:trPr>
          <w:trHeight w:val="417"/>
          <w:jc w:val="center"/>
        </w:trPr>
        <w:tc>
          <w:tcPr>
            <w:tcW w:w="2696" w:type="dxa"/>
          </w:tcPr>
          <w:p w14:paraId="1734EA77" w14:textId="77777777" w:rsidR="00F54A79" w:rsidRPr="00A93F1D" w:rsidRDefault="00F54A79" w:rsidP="005E5E9D">
            <w:pPr>
              <w:pStyle w:val="TableParagraph"/>
              <w:spacing w:line="360" w:lineRule="auto"/>
              <w:ind w:left="483" w:right="482"/>
              <w:rPr>
                <w:sz w:val="24"/>
              </w:rPr>
            </w:pPr>
            <w:r w:rsidRPr="00A93F1D">
              <w:rPr>
                <w:sz w:val="24"/>
              </w:rPr>
              <w:t>Strongly</w:t>
            </w:r>
            <w:r w:rsidRPr="00A93F1D">
              <w:rPr>
                <w:spacing w:val="-6"/>
                <w:sz w:val="24"/>
              </w:rPr>
              <w:t xml:space="preserve"> </w:t>
            </w:r>
            <w:r w:rsidRPr="00A93F1D">
              <w:rPr>
                <w:sz w:val="24"/>
              </w:rPr>
              <w:t>disagree</w:t>
            </w:r>
          </w:p>
        </w:tc>
        <w:tc>
          <w:tcPr>
            <w:tcW w:w="2794" w:type="dxa"/>
          </w:tcPr>
          <w:p w14:paraId="64139053" w14:textId="77777777" w:rsidR="00F54A79" w:rsidRPr="00A93F1D" w:rsidRDefault="00F54A79" w:rsidP="005E5E9D">
            <w:pPr>
              <w:pStyle w:val="TableParagraph"/>
              <w:spacing w:line="360" w:lineRule="auto"/>
              <w:ind w:left="151" w:right="148"/>
              <w:rPr>
                <w:sz w:val="24"/>
              </w:rPr>
            </w:pPr>
            <w:r w:rsidRPr="00A93F1D">
              <w:rPr>
                <w:sz w:val="24"/>
              </w:rPr>
              <w:t>20</w:t>
            </w:r>
          </w:p>
        </w:tc>
        <w:tc>
          <w:tcPr>
            <w:tcW w:w="2794" w:type="dxa"/>
          </w:tcPr>
          <w:p w14:paraId="5D94A9BA" w14:textId="77777777" w:rsidR="00F54A79" w:rsidRPr="00A93F1D" w:rsidRDefault="00F54A79" w:rsidP="005E5E9D">
            <w:pPr>
              <w:pStyle w:val="TableParagraph"/>
              <w:spacing w:line="360" w:lineRule="auto"/>
              <w:ind w:left="151" w:right="143"/>
              <w:rPr>
                <w:sz w:val="24"/>
              </w:rPr>
            </w:pPr>
            <w:r w:rsidRPr="00A93F1D">
              <w:rPr>
                <w:sz w:val="24"/>
              </w:rPr>
              <w:t>20</w:t>
            </w:r>
          </w:p>
        </w:tc>
      </w:tr>
      <w:tr w:rsidR="00F54A79" w:rsidRPr="00A93F1D" w14:paraId="2D8BEF82" w14:textId="77777777" w:rsidTr="00121AAD">
        <w:trPr>
          <w:trHeight w:val="433"/>
          <w:jc w:val="center"/>
        </w:trPr>
        <w:tc>
          <w:tcPr>
            <w:tcW w:w="2696" w:type="dxa"/>
          </w:tcPr>
          <w:p w14:paraId="5576D857" w14:textId="77777777" w:rsidR="00F54A79" w:rsidRPr="00A93F1D" w:rsidRDefault="00F54A79" w:rsidP="005E5E9D">
            <w:pPr>
              <w:pStyle w:val="TableParagraph"/>
              <w:spacing w:line="360" w:lineRule="auto"/>
              <w:ind w:left="483" w:right="481"/>
              <w:rPr>
                <w:sz w:val="24"/>
              </w:rPr>
            </w:pPr>
            <w:r w:rsidRPr="00A93F1D">
              <w:rPr>
                <w:sz w:val="24"/>
              </w:rPr>
              <w:t>Disagree</w:t>
            </w:r>
          </w:p>
        </w:tc>
        <w:tc>
          <w:tcPr>
            <w:tcW w:w="2794" w:type="dxa"/>
          </w:tcPr>
          <w:p w14:paraId="4B567824" w14:textId="77777777" w:rsidR="00F54A79" w:rsidRPr="00A93F1D" w:rsidRDefault="00F54A79" w:rsidP="005E5E9D">
            <w:pPr>
              <w:pStyle w:val="TableParagraph"/>
              <w:spacing w:line="360" w:lineRule="auto"/>
              <w:ind w:left="151" w:right="148"/>
              <w:rPr>
                <w:sz w:val="24"/>
              </w:rPr>
            </w:pPr>
            <w:r w:rsidRPr="00A93F1D">
              <w:rPr>
                <w:sz w:val="24"/>
              </w:rPr>
              <w:t>10</w:t>
            </w:r>
          </w:p>
        </w:tc>
        <w:tc>
          <w:tcPr>
            <w:tcW w:w="2794" w:type="dxa"/>
          </w:tcPr>
          <w:p w14:paraId="4F4BE48E" w14:textId="77777777" w:rsidR="00F54A79" w:rsidRPr="00A93F1D" w:rsidRDefault="00F54A79" w:rsidP="005E5E9D">
            <w:pPr>
              <w:pStyle w:val="TableParagraph"/>
              <w:spacing w:line="360" w:lineRule="auto"/>
              <w:ind w:left="151" w:right="143"/>
              <w:rPr>
                <w:sz w:val="24"/>
              </w:rPr>
            </w:pPr>
            <w:r w:rsidRPr="00A93F1D">
              <w:rPr>
                <w:sz w:val="24"/>
              </w:rPr>
              <w:t>10</w:t>
            </w:r>
          </w:p>
        </w:tc>
      </w:tr>
      <w:tr w:rsidR="00F54A79" w:rsidRPr="00A93F1D" w14:paraId="2FD9D147" w14:textId="77777777" w:rsidTr="00121AAD">
        <w:trPr>
          <w:trHeight w:val="431"/>
          <w:jc w:val="center"/>
        </w:trPr>
        <w:tc>
          <w:tcPr>
            <w:tcW w:w="2696" w:type="dxa"/>
          </w:tcPr>
          <w:p w14:paraId="6C70127C" w14:textId="77777777" w:rsidR="00F54A79" w:rsidRPr="00A93F1D" w:rsidRDefault="00F54A79" w:rsidP="005E5E9D">
            <w:pPr>
              <w:pStyle w:val="TableParagraph"/>
              <w:spacing w:line="360" w:lineRule="auto"/>
              <w:ind w:left="483" w:right="480"/>
              <w:rPr>
                <w:sz w:val="24"/>
              </w:rPr>
            </w:pPr>
            <w:r w:rsidRPr="00A93F1D">
              <w:rPr>
                <w:sz w:val="24"/>
              </w:rPr>
              <w:t>Total</w:t>
            </w:r>
          </w:p>
        </w:tc>
        <w:tc>
          <w:tcPr>
            <w:tcW w:w="2794" w:type="dxa"/>
          </w:tcPr>
          <w:p w14:paraId="22820B18" w14:textId="77777777" w:rsidR="00F54A79" w:rsidRPr="00A93F1D" w:rsidRDefault="00F54A79" w:rsidP="005E5E9D">
            <w:pPr>
              <w:pStyle w:val="TableParagraph"/>
              <w:spacing w:line="360" w:lineRule="auto"/>
              <w:ind w:left="151" w:right="148"/>
              <w:rPr>
                <w:sz w:val="24"/>
              </w:rPr>
            </w:pPr>
            <w:r w:rsidRPr="00A93F1D">
              <w:rPr>
                <w:sz w:val="24"/>
              </w:rPr>
              <w:t>100</w:t>
            </w:r>
          </w:p>
        </w:tc>
        <w:tc>
          <w:tcPr>
            <w:tcW w:w="2794" w:type="dxa"/>
          </w:tcPr>
          <w:p w14:paraId="71F06EDC" w14:textId="77777777" w:rsidR="00F54A79" w:rsidRPr="00A93F1D" w:rsidRDefault="00F54A79" w:rsidP="005E5E9D">
            <w:pPr>
              <w:pStyle w:val="TableParagraph"/>
              <w:spacing w:line="360" w:lineRule="auto"/>
              <w:ind w:left="151" w:right="143"/>
              <w:rPr>
                <w:sz w:val="24"/>
              </w:rPr>
            </w:pPr>
            <w:r w:rsidRPr="00A93F1D">
              <w:rPr>
                <w:sz w:val="24"/>
              </w:rPr>
              <w:t>100</w:t>
            </w:r>
          </w:p>
        </w:tc>
      </w:tr>
    </w:tbl>
    <w:p w14:paraId="23FA8B90" w14:textId="190E5155" w:rsidR="00F54A79" w:rsidRPr="00A93F1D" w:rsidRDefault="005E5E9D" w:rsidP="00D9552E">
      <w:pPr>
        <w:tabs>
          <w:tab w:val="left" w:pos="556"/>
          <w:tab w:val="left" w:pos="1590"/>
        </w:tabs>
        <w:spacing w:line="480" w:lineRule="auto"/>
        <w:rPr>
          <w:rFonts w:ascii="Times New Roman" w:hAnsi="Times New Roman" w:cs="Times New Roman"/>
          <w:sz w:val="24"/>
          <w:szCs w:val="24"/>
          <w:lang w:val="en-IN"/>
        </w:rPr>
      </w:pPr>
      <w:r w:rsidRPr="00A93F1D">
        <w:rPr>
          <w:rFonts w:ascii="Times New Roman" w:hAnsi="Times New Roman" w:cs="Times New Roman"/>
          <w:noProof/>
          <w:lang w:val="en-IN" w:eastAsia="en-IN"/>
        </w:rPr>
        <w:drawing>
          <wp:anchor distT="0" distB="0" distL="114300" distR="114300" simplePos="0" relativeHeight="251661824" behindDoc="0" locked="0" layoutInCell="1" allowOverlap="1" wp14:anchorId="47094777" wp14:editId="14911013">
            <wp:simplePos x="0" y="0"/>
            <wp:positionH relativeFrom="column">
              <wp:posOffset>170180</wp:posOffset>
            </wp:positionH>
            <wp:positionV relativeFrom="page">
              <wp:posOffset>4353560</wp:posOffset>
            </wp:positionV>
            <wp:extent cx="5212715" cy="1991995"/>
            <wp:effectExtent l="0" t="0" r="6985" b="8255"/>
            <wp:wrapTopAndBottom/>
            <wp:docPr id="1934537910" name="Chart 1">
              <a:extLst xmlns:a="http://schemas.openxmlformats.org/drawingml/2006/main">
                <a:ext uri="{FF2B5EF4-FFF2-40B4-BE49-F238E27FC236}">
                  <a16:creationId xmlns:a16="http://schemas.microsoft.com/office/drawing/2014/main" id="{74D021D2-053D-6C52-9F12-C17895C9C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r w:rsidR="00E241E8" w:rsidRPr="00A93F1D">
        <w:rPr>
          <w:rFonts w:ascii="Times New Roman" w:hAnsi="Times New Roman" w:cs="Times New Roman"/>
          <w:b/>
          <w:bCs/>
          <w:sz w:val="24"/>
          <w:szCs w:val="24"/>
          <w:lang w:val="en-IN"/>
        </w:rPr>
        <w:tab/>
      </w:r>
      <w:r w:rsidR="00C240C1" w:rsidRPr="00A93F1D">
        <w:rPr>
          <w:rFonts w:ascii="Times New Roman" w:hAnsi="Times New Roman" w:cs="Times New Roman"/>
          <w:sz w:val="24"/>
          <w:szCs w:val="24"/>
          <w:lang w:val="en-IN"/>
        </w:rPr>
        <w:t>Source: Primary Data</w:t>
      </w:r>
    </w:p>
    <w:p w14:paraId="3F0E78D9" w14:textId="79ADBBE6" w:rsidR="00F54A79" w:rsidRPr="00A93F1D" w:rsidRDefault="00F54A79" w:rsidP="00D9552E">
      <w:pPr>
        <w:tabs>
          <w:tab w:val="left" w:pos="1590"/>
        </w:tabs>
        <w:spacing w:line="48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t>Chart No. 4.13</w:t>
      </w:r>
    </w:p>
    <w:p w14:paraId="7A6133EE" w14:textId="2AF93822" w:rsidR="00F54A79" w:rsidRPr="00A93F1D" w:rsidRDefault="00E241E8" w:rsidP="00D9552E">
      <w:pPr>
        <w:tabs>
          <w:tab w:val="left" w:pos="1027"/>
          <w:tab w:val="left" w:pos="1590"/>
          <w:tab w:val="center" w:pos="4873"/>
        </w:tabs>
        <w:spacing w:line="48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t>Source: Primary Data</w:t>
      </w:r>
      <w:r w:rsidRPr="00A93F1D">
        <w:rPr>
          <w:rFonts w:ascii="Times New Roman" w:hAnsi="Times New Roman" w:cs="Times New Roman"/>
          <w:sz w:val="24"/>
          <w:szCs w:val="24"/>
          <w:lang w:val="en-IN"/>
        </w:rPr>
        <w:tab/>
      </w:r>
      <w:r w:rsidRPr="00A93F1D">
        <w:rPr>
          <w:rFonts w:ascii="Times New Roman" w:hAnsi="Times New Roman" w:cs="Times New Roman"/>
          <w:sz w:val="24"/>
          <w:szCs w:val="24"/>
          <w:lang w:val="en-IN"/>
        </w:rPr>
        <w:tab/>
      </w:r>
    </w:p>
    <w:p w14:paraId="3E9A1D50" w14:textId="4B86494C" w:rsidR="00F54A79" w:rsidRPr="00A93F1D" w:rsidRDefault="00F54A79" w:rsidP="00D9552E">
      <w:pPr>
        <w:tabs>
          <w:tab w:val="left" w:pos="1590"/>
        </w:tabs>
        <w:spacing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INTERPRETATION</w:t>
      </w:r>
    </w:p>
    <w:p w14:paraId="0A7D851D" w14:textId="77777777" w:rsidR="00144BB4" w:rsidRPr="00A93F1D" w:rsidRDefault="00144BB4" w:rsidP="005E5E9D">
      <w:pPr>
        <w:pStyle w:val="BodyText"/>
        <w:spacing w:before="1" w:line="480" w:lineRule="auto"/>
        <w:ind w:right="-58"/>
        <w:jc w:val="both"/>
      </w:pPr>
      <w:r w:rsidRPr="00A93F1D">
        <w:t>The above table and chart shows that, 20% of respondents are satisfied with their career</w:t>
      </w:r>
      <w:r w:rsidRPr="00A93F1D">
        <w:rPr>
          <w:spacing w:val="1"/>
        </w:rPr>
        <w:t xml:space="preserve"> </w:t>
      </w:r>
      <w:r w:rsidRPr="00A93F1D">
        <w:t>development in the organization. Majority ie.</w:t>
      </w:r>
      <w:r w:rsidRPr="00A93F1D">
        <w:rPr>
          <w:spacing w:val="1"/>
        </w:rPr>
        <w:t xml:space="preserve"> </w:t>
      </w:r>
      <w:r w:rsidRPr="00A93F1D">
        <w:t>50% of respondents were of</w:t>
      </w:r>
      <w:r w:rsidRPr="00A93F1D">
        <w:rPr>
          <w:spacing w:val="1"/>
        </w:rPr>
        <w:t xml:space="preserve"> </w:t>
      </w:r>
      <w:r w:rsidRPr="00A93F1D">
        <w:t>a</w:t>
      </w:r>
      <w:r w:rsidRPr="00A93F1D">
        <w:rPr>
          <w:spacing w:val="1"/>
        </w:rPr>
        <w:t xml:space="preserve"> </w:t>
      </w:r>
      <w:r w:rsidRPr="00A93F1D">
        <w:t>neutral</w:t>
      </w:r>
      <w:r w:rsidRPr="00A93F1D">
        <w:rPr>
          <w:spacing w:val="1"/>
        </w:rPr>
        <w:t xml:space="preserve"> </w:t>
      </w:r>
      <w:r w:rsidRPr="00A93F1D">
        <w:t>opinion.</w:t>
      </w:r>
      <w:r w:rsidRPr="00A93F1D">
        <w:rPr>
          <w:spacing w:val="-1"/>
        </w:rPr>
        <w:t xml:space="preserve"> </w:t>
      </w:r>
      <w:r w:rsidRPr="00A93F1D">
        <w:t>20%</w:t>
      </w:r>
      <w:r w:rsidRPr="00A93F1D">
        <w:rPr>
          <w:spacing w:val="-1"/>
        </w:rPr>
        <w:t xml:space="preserve"> </w:t>
      </w:r>
      <w:r w:rsidRPr="00A93F1D">
        <w:t>respondents</w:t>
      </w:r>
      <w:r w:rsidRPr="00A93F1D">
        <w:rPr>
          <w:spacing w:val="1"/>
        </w:rPr>
        <w:t xml:space="preserve"> </w:t>
      </w:r>
      <w:r w:rsidRPr="00A93F1D">
        <w:t>haven‘t</w:t>
      </w:r>
      <w:r w:rsidRPr="00A93F1D">
        <w:rPr>
          <w:spacing w:val="-1"/>
        </w:rPr>
        <w:t xml:space="preserve"> </w:t>
      </w:r>
      <w:r w:rsidRPr="00A93F1D">
        <w:t>experienced development in their</w:t>
      </w:r>
      <w:r w:rsidRPr="00A93F1D">
        <w:rPr>
          <w:spacing w:val="-2"/>
        </w:rPr>
        <w:t xml:space="preserve"> </w:t>
      </w:r>
      <w:r w:rsidRPr="00A93F1D">
        <w:t>career.</w:t>
      </w:r>
    </w:p>
    <w:p w14:paraId="681F59DF" w14:textId="1B0FB8C1" w:rsidR="00144BB4" w:rsidRPr="00A93F1D" w:rsidRDefault="00144BB4" w:rsidP="005E5E9D">
      <w:pPr>
        <w:tabs>
          <w:tab w:val="left" w:pos="1590"/>
        </w:tabs>
        <w:spacing w:line="480" w:lineRule="auto"/>
        <w:jc w:val="both"/>
        <w:rPr>
          <w:rFonts w:ascii="Times New Roman" w:hAnsi="Times New Roman" w:cs="Times New Roman"/>
        </w:rPr>
      </w:pPr>
      <w:r w:rsidRPr="00A93F1D">
        <w:rPr>
          <w:rFonts w:ascii="Times New Roman" w:hAnsi="Times New Roman" w:cs="Times New Roman"/>
        </w:rPr>
        <w:t>Hence,</w:t>
      </w:r>
      <w:r w:rsidRPr="00A93F1D">
        <w:rPr>
          <w:rFonts w:ascii="Times New Roman" w:hAnsi="Times New Roman" w:cs="Times New Roman"/>
          <w:spacing w:val="1"/>
        </w:rPr>
        <w:t xml:space="preserve"> </w:t>
      </w:r>
      <w:r w:rsidRPr="00A93F1D">
        <w:rPr>
          <w:rFonts w:ascii="Times New Roman" w:hAnsi="Times New Roman" w:cs="Times New Roman"/>
        </w:rPr>
        <w:t>it</w:t>
      </w:r>
      <w:r w:rsidRPr="00A93F1D">
        <w:rPr>
          <w:rFonts w:ascii="Times New Roman" w:hAnsi="Times New Roman" w:cs="Times New Roman"/>
          <w:spacing w:val="1"/>
        </w:rPr>
        <w:t xml:space="preserve"> </w:t>
      </w:r>
      <w:r w:rsidRPr="00A93F1D">
        <w:rPr>
          <w:rFonts w:ascii="Times New Roman" w:hAnsi="Times New Roman" w:cs="Times New Roman"/>
        </w:rPr>
        <w:t>can</w:t>
      </w:r>
      <w:r w:rsidRPr="00A93F1D">
        <w:rPr>
          <w:rFonts w:ascii="Times New Roman" w:hAnsi="Times New Roman" w:cs="Times New Roman"/>
          <w:spacing w:val="1"/>
        </w:rPr>
        <w:t xml:space="preserve"> </w:t>
      </w:r>
      <w:r w:rsidRPr="00A93F1D">
        <w:rPr>
          <w:rFonts w:ascii="Times New Roman" w:hAnsi="Times New Roman" w:cs="Times New Roman"/>
        </w:rPr>
        <w:t>be</w:t>
      </w:r>
      <w:r w:rsidRPr="00A93F1D">
        <w:rPr>
          <w:rFonts w:ascii="Times New Roman" w:hAnsi="Times New Roman" w:cs="Times New Roman"/>
          <w:spacing w:val="1"/>
        </w:rPr>
        <w:t xml:space="preserve"> </w:t>
      </w:r>
      <w:r w:rsidRPr="00A93F1D">
        <w:rPr>
          <w:rFonts w:ascii="Times New Roman" w:hAnsi="Times New Roman" w:cs="Times New Roman"/>
        </w:rPr>
        <w:t>concluded</w:t>
      </w:r>
      <w:r w:rsidRPr="00A93F1D">
        <w:rPr>
          <w:rFonts w:ascii="Times New Roman" w:hAnsi="Times New Roman" w:cs="Times New Roman"/>
          <w:spacing w:val="1"/>
        </w:rPr>
        <w:t xml:space="preserve"> </w:t>
      </w:r>
      <w:r w:rsidRPr="00A93F1D">
        <w:rPr>
          <w:rFonts w:ascii="Times New Roman" w:hAnsi="Times New Roman" w:cs="Times New Roman"/>
        </w:rPr>
        <w:t>from</w:t>
      </w:r>
      <w:r w:rsidRPr="00A93F1D">
        <w:rPr>
          <w:rFonts w:ascii="Times New Roman" w:hAnsi="Times New Roman" w:cs="Times New Roman"/>
          <w:spacing w:val="1"/>
        </w:rPr>
        <w:t xml:space="preserve"> </w:t>
      </w:r>
      <w:r w:rsidRPr="00A93F1D">
        <w:rPr>
          <w:rFonts w:ascii="Times New Roman" w:hAnsi="Times New Roman" w:cs="Times New Roman"/>
        </w:rPr>
        <w:t>majority</w:t>
      </w:r>
      <w:r w:rsidRPr="00A93F1D">
        <w:rPr>
          <w:rFonts w:ascii="Times New Roman" w:hAnsi="Times New Roman" w:cs="Times New Roman"/>
          <w:spacing w:val="1"/>
        </w:rPr>
        <w:t xml:space="preserve"> </w:t>
      </w:r>
      <w:r w:rsidRPr="00A93F1D">
        <w:rPr>
          <w:rFonts w:ascii="Times New Roman" w:hAnsi="Times New Roman" w:cs="Times New Roman"/>
        </w:rPr>
        <w:t>of</w:t>
      </w:r>
      <w:r w:rsidRPr="00A93F1D">
        <w:rPr>
          <w:rFonts w:ascii="Times New Roman" w:hAnsi="Times New Roman" w:cs="Times New Roman"/>
          <w:spacing w:val="1"/>
        </w:rPr>
        <w:t xml:space="preserve"> </w:t>
      </w:r>
      <w:r w:rsidRPr="00A93F1D">
        <w:rPr>
          <w:rFonts w:ascii="Times New Roman" w:hAnsi="Times New Roman" w:cs="Times New Roman"/>
        </w:rPr>
        <w:t>workers</w:t>
      </w:r>
      <w:r w:rsidRPr="00A93F1D">
        <w:rPr>
          <w:rFonts w:ascii="Times New Roman" w:hAnsi="Times New Roman" w:cs="Times New Roman"/>
          <w:spacing w:val="1"/>
        </w:rPr>
        <w:t xml:space="preserve"> </w:t>
      </w:r>
      <w:r w:rsidRPr="00A93F1D">
        <w:rPr>
          <w:rFonts w:ascii="Times New Roman" w:hAnsi="Times New Roman" w:cs="Times New Roman"/>
        </w:rPr>
        <w:t>neutral</w:t>
      </w:r>
      <w:r w:rsidRPr="00A93F1D">
        <w:rPr>
          <w:rFonts w:ascii="Times New Roman" w:hAnsi="Times New Roman" w:cs="Times New Roman"/>
          <w:spacing w:val="1"/>
        </w:rPr>
        <w:t xml:space="preserve"> </w:t>
      </w:r>
      <w:r w:rsidRPr="00A93F1D">
        <w:rPr>
          <w:rFonts w:ascii="Times New Roman" w:hAnsi="Times New Roman" w:cs="Times New Roman"/>
        </w:rPr>
        <w:t>responses</w:t>
      </w:r>
      <w:r w:rsidRPr="00A93F1D">
        <w:rPr>
          <w:rFonts w:ascii="Times New Roman" w:hAnsi="Times New Roman" w:cs="Times New Roman"/>
          <w:spacing w:val="1"/>
        </w:rPr>
        <w:t xml:space="preserve"> </w:t>
      </w:r>
      <w:r w:rsidRPr="00A93F1D">
        <w:rPr>
          <w:rFonts w:ascii="Times New Roman" w:hAnsi="Times New Roman" w:cs="Times New Roman"/>
        </w:rPr>
        <w:t>that</w:t>
      </w:r>
      <w:r w:rsidR="005E5E9D" w:rsidRPr="00A93F1D">
        <w:rPr>
          <w:rFonts w:ascii="Times New Roman" w:hAnsi="Times New Roman" w:cs="Times New Roman"/>
        </w:rPr>
        <w:t xml:space="preserve"> </w:t>
      </w:r>
      <w:r w:rsidRPr="00A93F1D">
        <w:rPr>
          <w:rFonts w:ascii="Times New Roman" w:hAnsi="Times New Roman" w:cs="Times New Roman"/>
        </w:rPr>
        <w:t>the</w:t>
      </w:r>
      <w:r w:rsidRPr="00A93F1D">
        <w:rPr>
          <w:rFonts w:ascii="Times New Roman" w:hAnsi="Times New Roman" w:cs="Times New Roman"/>
          <w:spacing w:val="1"/>
        </w:rPr>
        <w:t xml:space="preserve"> </w:t>
      </w:r>
      <w:r w:rsidRPr="00A93F1D">
        <w:rPr>
          <w:rFonts w:ascii="Times New Roman" w:hAnsi="Times New Roman" w:cs="Times New Roman"/>
        </w:rPr>
        <w:t>development of own career is going in the right direction</w:t>
      </w:r>
      <w:r w:rsidRPr="00A93F1D">
        <w:rPr>
          <w:rFonts w:ascii="Times New Roman" w:hAnsi="Times New Roman" w:cs="Times New Roman"/>
          <w:spacing w:val="1"/>
        </w:rPr>
        <w:t xml:space="preserve"> </w:t>
      </w:r>
      <w:r w:rsidR="005E5E9D" w:rsidRPr="00A93F1D">
        <w:rPr>
          <w:rFonts w:ascii="Times New Roman" w:hAnsi="Times New Roman" w:cs="Times New Roman"/>
        </w:rPr>
        <w:t>with further</w:t>
      </w:r>
      <w:r w:rsidR="00121AAD" w:rsidRPr="00A93F1D">
        <w:rPr>
          <w:rFonts w:ascii="Times New Roman" w:hAnsi="Times New Roman" w:cs="Times New Roman"/>
        </w:rPr>
        <w:t xml:space="preserve">  </w:t>
      </w:r>
      <w:r w:rsidRPr="00A93F1D">
        <w:rPr>
          <w:rFonts w:ascii="Times New Roman" w:hAnsi="Times New Roman" w:cs="Times New Roman"/>
        </w:rPr>
        <w:t>prospects</w:t>
      </w:r>
      <w:r w:rsidRPr="00A93F1D">
        <w:rPr>
          <w:rFonts w:ascii="Times New Roman" w:hAnsi="Times New Roman" w:cs="Times New Roman"/>
          <w:spacing w:val="1"/>
        </w:rPr>
        <w:t xml:space="preserve"> </w:t>
      </w:r>
      <w:r w:rsidRPr="00A93F1D">
        <w:rPr>
          <w:rFonts w:ascii="Times New Roman" w:hAnsi="Times New Roman" w:cs="Times New Roman"/>
        </w:rPr>
        <w:t>for</w:t>
      </w:r>
      <w:r w:rsidRPr="00A93F1D">
        <w:rPr>
          <w:rFonts w:ascii="Times New Roman" w:hAnsi="Times New Roman" w:cs="Times New Roman"/>
          <w:spacing w:val="1"/>
        </w:rPr>
        <w:t xml:space="preserve"> </w:t>
      </w:r>
      <w:r w:rsidRPr="00A93F1D">
        <w:rPr>
          <w:rFonts w:ascii="Times New Roman" w:hAnsi="Times New Roman" w:cs="Times New Roman"/>
        </w:rPr>
        <w:t>achieving</w:t>
      </w:r>
      <w:r w:rsidRPr="00A93F1D">
        <w:rPr>
          <w:rFonts w:ascii="Times New Roman" w:hAnsi="Times New Roman" w:cs="Times New Roman"/>
          <w:spacing w:val="-4"/>
        </w:rPr>
        <w:t xml:space="preserve"> </w:t>
      </w:r>
      <w:r w:rsidRPr="00A93F1D">
        <w:rPr>
          <w:rFonts w:ascii="Times New Roman" w:hAnsi="Times New Roman" w:cs="Times New Roman"/>
        </w:rPr>
        <w:t>sustained growth</w:t>
      </w:r>
      <w:r w:rsidRPr="00A93F1D">
        <w:rPr>
          <w:rFonts w:ascii="Times New Roman" w:hAnsi="Times New Roman" w:cs="Times New Roman"/>
          <w:spacing w:val="2"/>
        </w:rPr>
        <w:t xml:space="preserve"> </w:t>
      </w:r>
      <w:r w:rsidRPr="00A93F1D">
        <w:rPr>
          <w:rFonts w:ascii="Times New Roman" w:hAnsi="Times New Roman" w:cs="Times New Roman"/>
        </w:rPr>
        <w:t>with</w:t>
      </w:r>
      <w:r w:rsidRPr="00A93F1D">
        <w:rPr>
          <w:rFonts w:ascii="Times New Roman" w:hAnsi="Times New Roman" w:cs="Times New Roman"/>
          <w:spacing w:val="-1"/>
        </w:rPr>
        <w:t xml:space="preserve"> </w:t>
      </w:r>
      <w:r w:rsidRPr="00A93F1D">
        <w:rPr>
          <w:rFonts w:ascii="Times New Roman" w:hAnsi="Times New Roman" w:cs="Times New Roman"/>
        </w:rPr>
        <w:t>improved</w:t>
      </w:r>
      <w:r w:rsidRPr="00A93F1D">
        <w:rPr>
          <w:rFonts w:ascii="Times New Roman" w:hAnsi="Times New Roman" w:cs="Times New Roman"/>
          <w:spacing w:val="-1"/>
        </w:rPr>
        <w:t xml:space="preserve"> </w:t>
      </w:r>
      <w:r w:rsidRPr="00A93F1D">
        <w:rPr>
          <w:rFonts w:ascii="Times New Roman" w:hAnsi="Times New Roman" w:cs="Times New Roman"/>
        </w:rPr>
        <w:t>rewards and</w:t>
      </w:r>
      <w:r w:rsidRPr="00A93F1D">
        <w:rPr>
          <w:rFonts w:ascii="Times New Roman" w:hAnsi="Times New Roman" w:cs="Times New Roman"/>
          <w:spacing w:val="-2"/>
        </w:rPr>
        <w:t xml:space="preserve"> </w:t>
      </w:r>
      <w:r w:rsidRPr="00A93F1D">
        <w:rPr>
          <w:rFonts w:ascii="Times New Roman" w:hAnsi="Times New Roman" w:cs="Times New Roman"/>
        </w:rPr>
        <w:t>recognitions</w:t>
      </w:r>
      <w:r w:rsidRPr="00A93F1D">
        <w:rPr>
          <w:rFonts w:ascii="Times New Roman" w:hAnsi="Times New Roman" w:cs="Times New Roman"/>
          <w:spacing w:val="-1"/>
        </w:rPr>
        <w:t xml:space="preserve"> </w:t>
      </w:r>
      <w:r w:rsidRPr="00A93F1D">
        <w:rPr>
          <w:rFonts w:ascii="Times New Roman" w:hAnsi="Times New Roman" w:cs="Times New Roman"/>
        </w:rPr>
        <w:t>in the future</w:t>
      </w:r>
    </w:p>
    <w:p w14:paraId="2CA2787B" w14:textId="77777777" w:rsidR="00144BB4" w:rsidRPr="00A93F1D" w:rsidRDefault="00144BB4" w:rsidP="005E5E9D">
      <w:pPr>
        <w:spacing w:line="360" w:lineRule="auto"/>
        <w:jc w:val="center"/>
        <w:rPr>
          <w:rFonts w:ascii="Times New Roman" w:hAnsi="Times New Roman" w:cs="Times New Roman"/>
        </w:rPr>
      </w:pPr>
      <w:r w:rsidRPr="00A93F1D">
        <w:rPr>
          <w:rFonts w:ascii="Times New Roman" w:hAnsi="Times New Roman" w:cs="Times New Roman"/>
        </w:rPr>
        <w:lastRenderedPageBreak/>
        <w:t>Table No. 4.14</w:t>
      </w:r>
    </w:p>
    <w:p w14:paraId="6FED72F2" w14:textId="77777777" w:rsidR="00144BB4" w:rsidRPr="00A93F1D" w:rsidRDefault="00144BB4" w:rsidP="005E5E9D">
      <w:pPr>
        <w:spacing w:line="360" w:lineRule="auto"/>
        <w:ind w:left="674" w:right="1412"/>
        <w:jc w:val="center"/>
        <w:rPr>
          <w:rFonts w:ascii="Times New Roman" w:hAnsi="Times New Roman" w:cs="Times New Roman"/>
          <w:b/>
        </w:rPr>
      </w:pPr>
      <w:r w:rsidRPr="00A93F1D">
        <w:rPr>
          <w:rFonts w:ascii="Times New Roman" w:hAnsi="Times New Roman" w:cs="Times New Roman"/>
          <w:b/>
        </w:rPr>
        <w:t>EFFECTIVENESS</w:t>
      </w:r>
      <w:r w:rsidRPr="00A93F1D">
        <w:rPr>
          <w:rFonts w:ascii="Times New Roman" w:hAnsi="Times New Roman" w:cs="Times New Roman"/>
          <w:b/>
          <w:spacing w:val="-2"/>
        </w:rPr>
        <w:t xml:space="preserve"> </w:t>
      </w:r>
      <w:r w:rsidRPr="00A93F1D">
        <w:rPr>
          <w:rFonts w:ascii="Times New Roman" w:hAnsi="Times New Roman" w:cs="Times New Roman"/>
          <w:b/>
        </w:rPr>
        <w:t>OF</w:t>
      </w:r>
      <w:r w:rsidRPr="00A93F1D">
        <w:rPr>
          <w:rFonts w:ascii="Times New Roman" w:hAnsi="Times New Roman" w:cs="Times New Roman"/>
          <w:b/>
          <w:spacing w:val="-5"/>
        </w:rPr>
        <w:t xml:space="preserve"> </w:t>
      </w:r>
      <w:r w:rsidRPr="00A93F1D">
        <w:rPr>
          <w:rFonts w:ascii="Times New Roman" w:hAnsi="Times New Roman" w:cs="Times New Roman"/>
          <w:b/>
        </w:rPr>
        <w:t>PERFORMANCE</w:t>
      </w:r>
      <w:r w:rsidRPr="00A93F1D">
        <w:rPr>
          <w:rFonts w:ascii="Times New Roman" w:hAnsi="Times New Roman" w:cs="Times New Roman"/>
          <w:b/>
          <w:spacing w:val="-1"/>
        </w:rPr>
        <w:t xml:space="preserve"> </w:t>
      </w:r>
      <w:r w:rsidRPr="00A93F1D">
        <w:rPr>
          <w:rFonts w:ascii="Times New Roman" w:hAnsi="Times New Roman" w:cs="Times New Roman"/>
          <w:b/>
        </w:rPr>
        <w:t>APPRAISAL COMMUNICATION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6"/>
        <w:gridCol w:w="2614"/>
        <w:gridCol w:w="2710"/>
      </w:tblGrid>
      <w:tr w:rsidR="00144BB4" w:rsidRPr="00A93F1D" w14:paraId="5D503FBC" w14:textId="77777777" w:rsidTr="00F74783">
        <w:trPr>
          <w:trHeight w:val="930"/>
          <w:jc w:val="center"/>
        </w:trPr>
        <w:tc>
          <w:tcPr>
            <w:tcW w:w="2806" w:type="dxa"/>
          </w:tcPr>
          <w:p w14:paraId="04905D67" w14:textId="77777777" w:rsidR="00144BB4" w:rsidRPr="00A93F1D" w:rsidRDefault="00144BB4" w:rsidP="005E5E9D">
            <w:pPr>
              <w:pStyle w:val="TableParagraph"/>
              <w:spacing w:line="360" w:lineRule="auto"/>
              <w:ind w:left="581" w:right="574"/>
              <w:rPr>
                <w:b/>
                <w:sz w:val="24"/>
              </w:rPr>
            </w:pPr>
            <w:r w:rsidRPr="00A93F1D">
              <w:rPr>
                <w:b/>
                <w:sz w:val="24"/>
              </w:rPr>
              <w:t>PARTICULAR</w:t>
            </w:r>
          </w:p>
        </w:tc>
        <w:tc>
          <w:tcPr>
            <w:tcW w:w="2614" w:type="dxa"/>
          </w:tcPr>
          <w:p w14:paraId="315BE9CC" w14:textId="77777777" w:rsidR="00144BB4" w:rsidRPr="00A93F1D" w:rsidRDefault="00144BB4" w:rsidP="005E5E9D">
            <w:pPr>
              <w:pStyle w:val="TableParagraph"/>
              <w:spacing w:line="360" w:lineRule="auto"/>
              <w:ind w:left="419" w:right="402" w:firstLine="513"/>
              <w:jc w:val="left"/>
              <w:rPr>
                <w:b/>
                <w:sz w:val="24"/>
              </w:rPr>
            </w:pPr>
            <w:r w:rsidRPr="00A93F1D">
              <w:rPr>
                <w:b/>
                <w:sz w:val="24"/>
              </w:rPr>
              <w:t>No. OF</w:t>
            </w:r>
            <w:r w:rsidRPr="00A93F1D">
              <w:rPr>
                <w:b/>
                <w:spacing w:val="1"/>
                <w:sz w:val="24"/>
              </w:rPr>
              <w:t xml:space="preserve"> </w:t>
            </w:r>
            <w:r w:rsidRPr="00A93F1D">
              <w:rPr>
                <w:b/>
                <w:spacing w:val="-1"/>
                <w:sz w:val="24"/>
              </w:rPr>
              <w:t>RESPONDENTS</w:t>
            </w:r>
          </w:p>
        </w:tc>
        <w:tc>
          <w:tcPr>
            <w:tcW w:w="2710" w:type="dxa"/>
          </w:tcPr>
          <w:p w14:paraId="2E25057C" w14:textId="77777777" w:rsidR="00144BB4" w:rsidRPr="00A93F1D" w:rsidRDefault="00144BB4" w:rsidP="005E5E9D">
            <w:pPr>
              <w:pStyle w:val="TableParagraph"/>
              <w:spacing w:line="360" w:lineRule="auto"/>
              <w:ind w:left="499" w:right="494"/>
              <w:rPr>
                <w:b/>
                <w:sz w:val="24"/>
              </w:rPr>
            </w:pPr>
            <w:r w:rsidRPr="00A93F1D">
              <w:rPr>
                <w:b/>
                <w:sz w:val="24"/>
              </w:rPr>
              <w:t>PERCENTAGE</w:t>
            </w:r>
          </w:p>
        </w:tc>
      </w:tr>
      <w:tr w:rsidR="00144BB4" w:rsidRPr="00A93F1D" w14:paraId="412B1D49" w14:textId="77777777" w:rsidTr="00F74783">
        <w:trPr>
          <w:trHeight w:val="484"/>
          <w:jc w:val="center"/>
        </w:trPr>
        <w:tc>
          <w:tcPr>
            <w:tcW w:w="2806" w:type="dxa"/>
          </w:tcPr>
          <w:p w14:paraId="6AA9F965" w14:textId="77777777" w:rsidR="00144BB4" w:rsidRPr="00A93F1D" w:rsidRDefault="00144BB4" w:rsidP="005E5E9D">
            <w:pPr>
              <w:pStyle w:val="TableParagraph"/>
              <w:spacing w:line="360" w:lineRule="auto"/>
              <w:ind w:left="581" w:right="572"/>
              <w:rPr>
                <w:sz w:val="24"/>
              </w:rPr>
            </w:pPr>
            <w:r w:rsidRPr="00A93F1D">
              <w:rPr>
                <w:sz w:val="24"/>
              </w:rPr>
              <w:t>Effective</w:t>
            </w:r>
          </w:p>
        </w:tc>
        <w:tc>
          <w:tcPr>
            <w:tcW w:w="2614" w:type="dxa"/>
          </w:tcPr>
          <w:p w14:paraId="15D17953" w14:textId="77777777" w:rsidR="00144BB4" w:rsidRPr="00A93F1D" w:rsidRDefault="00144BB4" w:rsidP="005E5E9D">
            <w:pPr>
              <w:pStyle w:val="TableParagraph"/>
              <w:spacing w:line="360" w:lineRule="auto"/>
              <w:ind w:left="1105" w:right="1098"/>
              <w:rPr>
                <w:sz w:val="24"/>
              </w:rPr>
            </w:pPr>
            <w:r w:rsidRPr="00A93F1D">
              <w:rPr>
                <w:sz w:val="24"/>
              </w:rPr>
              <w:t>98</w:t>
            </w:r>
          </w:p>
        </w:tc>
        <w:tc>
          <w:tcPr>
            <w:tcW w:w="2710" w:type="dxa"/>
          </w:tcPr>
          <w:p w14:paraId="202832A1" w14:textId="77777777" w:rsidR="00144BB4" w:rsidRPr="00A93F1D" w:rsidRDefault="00144BB4" w:rsidP="005E5E9D">
            <w:pPr>
              <w:pStyle w:val="TableParagraph"/>
              <w:spacing w:line="360" w:lineRule="auto"/>
              <w:ind w:left="499" w:right="492"/>
              <w:rPr>
                <w:sz w:val="24"/>
              </w:rPr>
            </w:pPr>
            <w:r w:rsidRPr="00A93F1D">
              <w:rPr>
                <w:sz w:val="24"/>
              </w:rPr>
              <w:t>98</w:t>
            </w:r>
          </w:p>
        </w:tc>
      </w:tr>
      <w:tr w:rsidR="00144BB4" w:rsidRPr="00A93F1D" w14:paraId="559BAE97" w14:textId="77777777" w:rsidTr="00F74783">
        <w:trPr>
          <w:trHeight w:val="465"/>
          <w:jc w:val="center"/>
        </w:trPr>
        <w:tc>
          <w:tcPr>
            <w:tcW w:w="2806" w:type="dxa"/>
          </w:tcPr>
          <w:p w14:paraId="2E0F4858" w14:textId="77777777" w:rsidR="00144BB4" w:rsidRPr="00A93F1D" w:rsidRDefault="00144BB4" w:rsidP="005E5E9D">
            <w:pPr>
              <w:pStyle w:val="TableParagraph"/>
              <w:spacing w:line="360" w:lineRule="auto"/>
              <w:ind w:left="581" w:right="574"/>
              <w:rPr>
                <w:sz w:val="24"/>
              </w:rPr>
            </w:pPr>
            <w:r w:rsidRPr="00A93F1D">
              <w:rPr>
                <w:sz w:val="24"/>
              </w:rPr>
              <w:t>Not</w:t>
            </w:r>
            <w:r w:rsidRPr="00A93F1D">
              <w:rPr>
                <w:spacing w:val="-2"/>
                <w:sz w:val="24"/>
              </w:rPr>
              <w:t xml:space="preserve"> </w:t>
            </w:r>
            <w:r w:rsidRPr="00A93F1D">
              <w:rPr>
                <w:sz w:val="24"/>
              </w:rPr>
              <w:t>effective</w:t>
            </w:r>
          </w:p>
        </w:tc>
        <w:tc>
          <w:tcPr>
            <w:tcW w:w="2614" w:type="dxa"/>
          </w:tcPr>
          <w:p w14:paraId="1B57351B" w14:textId="77777777" w:rsidR="00144BB4" w:rsidRPr="00A93F1D" w:rsidRDefault="00144BB4" w:rsidP="005E5E9D">
            <w:pPr>
              <w:pStyle w:val="TableParagraph"/>
              <w:spacing w:line="360" w:lineRule="auto"/>
              <w:ind w:left="7"/>
              <w:rPr>
                <w:sz w:val="24"/>
              </w:rPr>
            </w:pPr>
            <w:r w:rsidRPr="00A93F1D">
              <w:rPr>
                <w:sz w:val="24"/>
              </w:rPr>
              <w:t>2</w:t>
            </w:r>
          </w:p>
        </w:tc>
        <w:tc>
          <w:tcPr>
            <w:tcW w:w="2710" w:type="dxa"/>
          </w:tcPr>
          <w:p w14:paraId="7B9D1E2D" w14:textId="77777777" w:rsidR="00144BB4" w:rsidRPr="00A93F1D" w:rsidRDefault="00144BB4" w:rsidP="005E5E9D">
            <w:pPr>
              <w:pStyle w:val="TableParagraph"/>
              <w:spacing w:line="360" w:lineRule="auto"/>
              <w:ind w:left="7"/>
              <w:rPr>
                <w:sz w:val="24"/>
              </w:rPr>
            </w:pPr>
            <w:r w:rsidRPr="00A93F1D">
              <w:rPr>
                <w:sz w:val="24"/>
              </w:rPr>
              <w:t>2</w:t>
            </w:r>
          </w:p>
        </w:tc>
      </w:tr>
      <w:tr w:rsidR="00144BB4" w:rsidRPr="00A93F1D" w14:paraId="2F376C76" w14:textId="77777777" w:rsidTr="00F74783">
        <w:trPr>
          <w:trHeight w:val="485"/>
          <w:jc w:val="center"/>
        </w:trPr>
        <w:tc>
          <w:tcPr>
            <w:tcW w:w="2806" w:type="dxa"/>
          </w:tcPr>
          <w:p w14:paraId="5085B5A4" w14:textId="77777777" w:rsidR="00144BB4" w:rsidRPr="00A93F1D" w:rsidRDefault="00144BB4" w:rsidP="005E5E9D">
            <w:pPr>
              <w:pStyle w:val="TableParagraph"/>
              <w:spacing w:line="360" w:lineRule="auto"/>
              <w:ind w:left="581" w:right="573"/>
              <w:rPr>
                <w:sz w:val="24"/>
              </w:rPr>
            </w:pPr>
            <w:r w:rsidRPr="00A93F1D">
              <w:rPr>
                <w:sz w:val="24"/>
              </w:rPr>
              <w:t>Total</w:t>
            </w:r>
          </w:p>
        </w:tc>
        <w:tc>
          <w:tcPr>
            <w:tcW w:w="2614" w:type="dxa"/>
          </w:tcPr>
          <w:p w14:paraId="349625CD" w14:textId="77777777" w:rsidR="00144BB4" w:rsidRPr="00A93F1D" w:rsidRDefault="00144BB4" w:rsidP="005E5E9D">
            <w:pPr>
              <w:pStyle w:val="TableParagraph"/>
              <w:spacing w:line="360" w:lineRule="auto"/>
              <w:ind w:left="1105" w:right="1098"/>
              <w:rPr>
                <w:sz w:val="24"/>
              </w:rPr>
            </w:pPr>
            <w:r w:rsidRPr="00A93F1D">
              <w:rPr>
                <w:sz w:val="24"/>
              </w:rPr>
              <w:t>100</w:t>
            </w:r>
          </w:p>
        </w:tc>
        <w:tc>
          <w:tcPr>
            <w:tcW w:w="2710" w:type="dxa"/>
          </w:tcPr>
          <w:p w14:paraId="7F34FF69" w14:textId="77777777" w:rsidR="00144BB4" w:rsidRPr="00A93F1D" w:rsidRDefault="00144BB4" w:rsidP="005E5E9D">
            <w:pPr>
              <w:pStyle w:val="TableParagraph"/>
              <w:spacing w:line="360" w:lineRule="auto"/>
              <w:ind w:left="499" w:right="492"/>
              <w:rPr>
                <w:sz w:val="24"/>
              </w:rPr>
            </w:pPr>
            <w:r w:rsidRPr="00A93F1D">
              <w:rPr>
                <w:sz w:val="24"/>
              </w:rPr>
              <w:t>100</w:t>
            </w:r>
          </w:p>
        </w:tc>
      </w:tr>
    </w:tbl>
    <w:p w14:paraId="642A1320" w14:textId="6711E042" w:rsidR="00144BB4" w:rsidRPr="00A93F1D" w:rsidRDefault="00E241E8" w:rsidP="00D9552E">
      <w:pPr>
        <w:tabs>
          <w:tab w:val="left" w:pos="841"/>
        </w:tabs>
        <w:spacing w:line="480" w:lineRule="auto"/>
        <w:rPr>
          <w:rFonts w:ascii="Times New Roman" w:hAnsi="Times New Roman" w:cs="Times New Roman"/>
        </w:rPr>
      </w:pPr>
      <w:r w:rsidRPr="00A93F1D">
        <w:rPr>
          <w:rFonts w:ascii="Times New Roman" w:hAnsi="Times New Roman" w:cs="Times New Roman"/>
        </w:rPr>
        <w:tab/>
        <w:t>Source: Primary Data</w:t>
      </w:r>
    </w:p>
    <w:p w14:paraId="3B05C9C6" w14:textId="1B21D7FD" w:rsidR="00C3659C" w:rsidRPr="00A93F1D" w:rsidRDefault="00374C07" w:rsidP="00D9552E">
      <w:pPr>
        <w:spacing w:line="480" w:lineRule="auto"/>
        <w:jc w:val="center"/>
        <w:rPr>
          <w:rFonts w:ascii="Times New Roman" w:hAnsi="Times New Roman" w:cs="Times New Roman"/>
          <w:sz w:val="24"/>
          <w:szCs w:val="24"/>
        </w:rPr>
      </w:pPr>
      <w:r w:rsidRPr="00A93F1D">
        <w:rPr>
          <w:rFonts w:ascii="Times New Roman" w:hAnsi="Times New Roman" w:cs="Times New Roman"/>
          <w:noProof/>
          <w:sz w:val="24"/>
          <w:szCs w:val="24"/>
          <w:lang w:val="en-IN" w:eastAsia="en-IN"/>
        </w:rPr>
        <mc:AlternateContent>
          <mc:Choice Requires="wpg">
            <w:drawing>
              <wp:anchor distT="0" distB="0" distL="0" distR="0" simplePos="0" relativeHeight="251800576" behindDoc="1" locked="0" layoutInCell="1" allowOverlap="1" wp14:anchorId="33FA20EC" wp14:editId="7E477F47">
                <wp:simplePos x="0" y="0"/>
                <wp:positionH relativeFrom="page">
                  <wp:posOffset>1828165</wp:posOffset>
                </wp:positionH>
                <wp:positionV relativeFrom="paragraph">
                  <wp:posOffset>358140</wp:posOffset>
                </wp:positionV>
                <wp:extent cx="4625975" cy="2661285"/>
                <wp:effectExtent l="0" t="0" r="22225" b="24765"/>
                <wp:wrapTopAndBottom/>
                <wp:docPr id="19695349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975" cy="2661285"/>
                          <a:chOff x="2836" y="297"/>
                          <a:chExt cx="6730" cy="4080"/>
                        </a:xfrm>
                      </wpg:grpSpPr>
                      <wps:wsp>
                        <wps:cNvPr id="1960451981" name="Freeform 181"/>
                        <wps:cNvSpPr>
                          <a:spLocks/>
                        </wps:cNvSpPr>
                        <wps:spPr bwMode="auto">
                          <a:xfrm>
                            <a:off x="5117" y="1683"/>
                            <a:ext cx="2017" cy="2017"/>
                          </a:xfrm>
                          <a:custGeom>
                            <a:avLst/>
                            <a:gdLst>
                              <a:gd name="T0" fmla="+- 0 6126 5118"/>
                              <a:gd name="T1" fmla="*/ T0 w 2017"/>
                              <a:gd name="T2" fmla="+- 0 2692 1684"/>
                              <a:gd name="T3" fmla="*/ 2692 h 2017"/>
                              <a:gd name="T4" fmla="+- 0 5925 5118"/>
                              <a:gd name="T5" fmla="*/ T4 w 2017"/>
                              <a:gd name="T6" fmla="+- 0 1704 1684"/>
                              <a:gd name="T7" fmla="*/ 1704 h 2017"/>
                              <a:gd name="T8" fmla="+- 0 5783 5118"/>
                              <a:gd name="T9" fmla="*/ T8 w 2017"/>
                              <a:gd name="T10" fmla="+- 0 1743 1684"/>
                              <a:gd name="T11" fmla="*/ 1743 h 2017"/>
                              <a:gd name="T12" fmla="+- 0 5651 5118"/>
                              <a:gd name="T13" fmla="*/ T12 w 2017"/>
                              <a:gd name="T14" fmla="+- 0 1802 1684"/>
                              <a:gd name="T15" fmla="*/ 1802 h 2017"/>
                              <a:gd name="T16" fmla="+- 0 5531 5118"/>
                              <a:gd name="T17" fmla="*/ T16 w 2017"/>
                              <a:gd name="T18" fmla="+- 0 1878 1684"/>
                              <a:gd name="T19" fmla="*/ 1878 h 2017"/>
                              <a:gd name="T20" fmla="+- 0 5423 5118"/>
                              <a:gd name="T21" fmla="*/ T20 w 2017"/>
                              <a:gd name="T22" fmla="+- 0 1969 1684"/>
                              <a:gd name="T23" fmla="*/ 1969 h 2017"/>
                              <a:gd name="T24" fmla="+- 0 5329 5118"/>
                              <a:gd name="T25" fmla="*/ T24 w 2017"/>
                              <a:gd name="T26" fmla="+- 0 2074 1684"/>
                              <a:gd name="T27" fmla="*/ 2074 h 2017"/>
                              <a:gd name="T28" fmla="+- 0 5251 5118"/>
                              <a:gd name="T29" fmla="*/ T28 w 2017"/>
                              <a:gd name="T30" fmla="+- 0 2191 1684"/>
                              <a:gd name="T31" fmla="*/ 2191 h 2017"/>
                              <a:gd name="T32" fmla="+- 0 5189 5118"/>
                              <a:gd name="T33" fmla="*/ T32 w 2017"/>
                              <a:gd name="T34" fmla="+- 0 2318 1684"/>
                              <a:gd name="T35" fmla="*/ 2318 h 2017"/>
                              <a:gd name="T36" fmla="+- 0 5146 5118"/>
                              <a:gd name="T37" fmla="*/ T36 w 2017"/>
                              <a:gd name="T38" fmla="+- 0 2454 1684"/>
                              <a:gd name="T39" fmla="*/ 2454 h 2017"/>
                              <a:gd name="T40" fmla="+- 0 5122 5118"/>
                              <a:gd name="T41" fmla="*/ T40 w 2017"/>
                              <a:gd name="T42" fmla="+- 0 2596 1684"/>
                              <a:gd name="T43" fmla="*/ 2596 h 2017"/>
                              <a:gd name="T44" fmla="+- 0 5119 5118"/>
                              <a:gd name="T45" fmla="*/ T44 w 2017"/>
                              <a:gd name="T46" fmla="+- 0 2743 1684"/>
                              <a:gd name="T47" fmla="*/ 2743 h 2017"/>
                              <a:gd name="T48" fmla="+- 0 5138 5118"/>
                              <a:gd name="T49" fmla="*/ T48 w 2017"/>
                              <a:gd name="T50" fmla="+- 0 2893 1684"/>
                              <a:gd name="T51" fmla="*/ 2893 h 2017"/>
                              <a:gd name="T52" fmla="+- 0 5177 5118"/>
                              <a:gd name="T53" fmla="*/ T52 w 2017"/>
                              <a:gd name="T54" fmla="+- 0 3035 1684"/>
                              <a:gd name="T55" fmla="*/ 3035 h 2017"/>
                              <a:gd name="T56" fmla="+- 0 5236 5118"/>
                              <a:gd name="T57" fmla="*/ T56 w 2017"/>
                              <a:gd name="T58" fmla="+- 0 3167 1684"/>
                              <a:gd name="T59" fmla="*/ 3167 h 2017"/>
                              <a:gd name="T60" fmla="+- 0 5312 5118"/>
                              <a:gd name="T61" fmla="*/ T60 w 2017"/>
                              <a:gd name="T62" fmla="+- 0 3287 1684"/>
                              <a:gd name="T63" fmla="*/ 3287 h 2017"/>
                              <a:gd name="T64" fmla="+- 0 5403 5118"/>
                              <a:gd name="T65" fmla="*/ T64 w 2017"/>
                              <a:gd name="T66" fmla="+- 0 3395 1684"/>
                              <a:gd name="T67" fmla="*/ 3395 h 2017"/>
                              <a:gd name="T68" fmla="+- 0 5508 5118"/>
                              <a:gd name="T69" fmla="*/ T68 w 2017"/>
                              <a:gd name="T70" fmla="+- 0 3489 1684"/>
                              <a:gd name="T71" fmla="*/ 3489 h 2017"/>
                              <a:gd name="T72" fmla="+- 0 5625 5118"/>
                              <a:gd name="T73" fmla="*/ T72 w 2017"/>
                              <a:gd name="T74" fmla="+- 0 3567 1684"/>
                              <a:gd name="T75" fmla="*/ 3567 h 2017"/>
                              <a:gd name="T76" fmla="+- 0 5752 5118"/>
                              <a:gd name="T77" fmla="*/ T76 w 2017"/>
                              <a:gd name="T78" fmla="+- 0 3629 1684"/>
                              <a:gd name="T79" fmla="*/ 3629 h 2017"/>
                              <a:gd name="T80" fmla="+- 0 5887 5118"/>
                              <a:gd name="T81" fmla="*/ T80 w 2017"/>
                              <a:gd name="T82" fmla="+- 0 3672 1684"/>
                              <a:gd name="T83" fmla="*/ 3672 h 2017"/>
                              <a:gd name="T84" fmla="+- 0 6030 5118"/>
                              <a:gd name="T85" fmla="*/ T84 w 2017"/>
                              <a:gd name="T86" fmla="+- 0 3696 1684"/>
                              <a:gd name="T87" fmla="*/ 3696 h 2017"/>
                              <a:gd name="T88" fmla="+- 0 6177 5118"/>
                              <a:gd name="T89" fmla="*/ T88 w 2017"/>
                              <a:gd name="T90" fmla="+- 0 3699 1684"/>
                              <a:gd name="T91" fmla="*/ 3699 h 2017"/>
                              <a:gd name="T92" fmla="+- 0 6326 5118"/>
                              <a:gd name="T93" fmla="*/ T92 w 2017"/>
                              <a:gd name="T94" fmla="+- 0 3680 1684"/>
                              <a:gd name="T95" fmla="*/ 3680 h 2017"/>
                              <a:gd name="T96" fmla="+- 0 6468 5118"/>
                              <a:gd name="T97" fmla="*/ T96 w 2017"/>
                              <a:gd name="T98" fmla="+- 0 3641 1684"/>
                              <a:gd name="T99" fmla="*/ 3641 h 2017"/>
                              <a:gd name="T100" fmla="+- 0 6600 5118"/>
                              <a:gd name="T101" fmla="*/ T100 w 2017"/>
                              <a:gd name="T102" fmla="+- 0 3582 1684"/>
                              <a:gd name="T103" fmla="*/ 3582 h 2017"/>
                              <a:gd name="T104" fmla="+- 0 6721 5118"/>
                              <a:gd name="T105" fmla="*/ T104 w 2017"/>
                              <a:gd name="T106" fmla="+- 0 3506 1684"/>
                              <a:gd name="T107" fmla="*/ 3506 h 2017"/>
                              <a:gd name="T108" fmla="+- 0 6829 5118"/>
                              <a:gd name="T109" fmla="*/ T108 w 2017"/>
                              <a:gd name="T110" fmla="+- 0 3415 1684"/>
                              <a:gd name="T111" fmla="*/ 3415 h 2017"/>
                              <a:gd name="T112" fmla="+- 0 6922 5118"/>
                              <a:gd name="T113" fmla="*/ T112 w 2017"/>
                              <a:gd name="T114" fmla="+- 0 3310 1684"/>
                              <a:gd name="T115" fmla="*/ 3310 h 2017"/>
                              <a:gd name="T116" fmla="+- 0 7001 5118"/>
                              <a:gd name="T117" fmla="*/ T116 w 2017"/>
                              <a:gd name="T118" fmla="+- 0 3193 1684"/>
                              <a:gd name="T119" fmla="*/ 3193 h 2017"/>
                              <a:gd name="T120" fmla="+- 0 7062 5118"/>
                              <a:gd name="T121" fmla="*/ T120 w 2017"/>
                              <a:gd name="T122" fmla="+- 0 3066 1684"/>
                              <a:gd name="T123" fmla="*/ 3066 h 2017"/>
                              <a:gd name="T124" fmla="+- 0 7106 5118"/>
                              <a:gd name="T125" fmla="*/ T124 w 2017"/>
                              <a:gd name="T126" fmla="+- 0 2930 1684"/>
                              <a:gd name="T127" fmla="*/ 2930 h 2017"/>
                              <a:gd name="T128" fmla="+- 0 7130 5118"/>
                              <a:gd name="T129" fmla="*/ T128 w 2017"/>
                              <a:gd name="T130" fmla="+- 0 2788 1684"/>
                              <a:gd name="T131" fmla="*/ 2788 h 2017"/>
                              <a:gd name="T132" fmla="+- 0 7133 5118"/>
                              <a:gd name="T133" fmla="*/ T132 w 2017"/>
                              <a:gd name="T134" fmla="+- 0 2641 1684"/>
                              <a:gd name="T135" fmla="*/ 2641 h 2017"/>
                              <a:gd name="T136" fmla="+- 0 7114 5118"/>
                              <a:gd name="T137" fmla="*/ T136 w 2017"/>
                              <a:gd name="T138" fmla="+- 0 2491 1684"/>
                              <a:gd name="T139" fmla="*/ 2491 h 2017"/>
                              <a:gd name="T140" fmla="+- 0 7074 5118"/>
                              <a:gd name="T141" fmla="*/ T140 w 2017"/>
                              <a:gd name="T142" fmla="+- 0 2348 1684"/>
                              <a:gd name="T143" fmla="*/ 2348 h 2017"/>
                              <a:gd name="T144" fmla="+- 0 7014 5118"/>
                              <a:gd name="T145" fmla="*/ T144 w 2017"/>
                              <a:gd name="T146" fmla="+- 0 2215 1684"/>
                              <a:gd name="T147" fmla="*/ 2215 h 2017"/>
                              <a:gd name="T148" fmla="+- 0 6937 5118"/>
                              <a:gd name="T149" fmla="*/ T148 w 2017"/>
                              <a:gd name="T150" fmla="+- 0 2093 1684"/>
                              <a:gd name="T151" fmla="*/ 2093 h 2017"/>
                              <a:gd name="T152" fmla="+- 0 6844 5118"/>
                              <a:gd name="T153" fmla="*/ T152 w 2017"/>
                              <a:gd name="T154" fmla="+- 0 1985 1684"/>
                              <a:gd name="T155" fmla="*/ 1985 h 2017"/>
                              <a:gd name="T156" fmla="+- 0 6737 5118"/>
                              <a:gd name="T157" fmla="*/ T156 w 2017"/>
                              <a:gd name="T158" fmla="+- 0 1890 1684"/>
                              <a:gd name="T159" fmla="*/ 1890 h 2017"/>
                              <a:gd name="T160" fmla="+- 0 6618 5118"/>
                              <a:gd name="T161" fmla="*/ T160 w 2017"/>
                              <a:gd name="T162" fmla="+- 0 1812 1684"/>
                              <a:gd name="T163" fmla="*/ 1812 h 2017"/>
                              <a:gd name="T164" fmla="+- 0 6487 5118"/>
                              <a:gd name="T165" fmla="*/ T164 w 2017"/>
                              <a:gd name="T166" fmla="+- 0 1751 1684"/>
                              <a:gd name="T167" fmla="*/ 1751 h 2017"/>
                              <a:gd name="T168" fmla="+- 0 6348 5118"/>
                              <a:gd name="T169" fmla="*/ T168 w 2017"/>
                              <a:gd name="T170" fmla="+- 0 1708 1684"/>
                              <a:gd name="T171" fmla="*/ 1708 h 2017"/>
                              <a:gd name="T172" fmla="+- 0 6201 5118"/>
                              <a:gd name="T173" fmla="*/ T172 w 2017"/>
                              <a:gd name="T174" fmla="+- 0 1686 1684"/>
                              <a:gd name="T175" fmla="*/ 1686 h 2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17" h="2017">
                                <a:moveTo>
                                  <a:pt x="1008" y="0"/>
                                </a:moveTo>
                                <a:lnTo>
                                  <a:pt x="1008" y="1008"/>
                                </a:lnTo>
                                <a:lnTo>
                                  <a:pt x="881" y="8"/>
                                </a:lnTo>
                                <a:lnTo>
                                  <a:pt x="807" y="20"/>
                                </a:lnTo>
                                <a:lnTo>
                                  <a:pt x="735" y="37"/>
                                </a:lnTo>
                                <a:lnTo>
                                  <a:pt x="665" y="59"/>
                                </a:lnTo>
                                <a:lnTo>
                                  <a:pt x="598" y="86"/>
                                </a:lnTo>
                                <a:lnTo>
                                  <a:pt x="533" y="118"/>
                                </a:lnTo>
                                <a:lnTo>
                                  <a:pt x="471" y="154"/>
                                </a:lnTo>
                                <a:lnTo>
                                  <a:pt x="413" y="194"/>
                                </a:lnTo>
                                <a:lnTo>
                                  <a:pt x="357" y="238"/>
                                </a:lnTo>
                                <a:lnTo>
                                  <a:pt x="305" y="285"/>
                                </a:lnTo>
                                <a:lnTo>
                                  <a:pt x="256" y="336"/>
                                </a:lnTo>
                                <a:lnTo>
                                  <a:pt x="211" y="390"/>
                                </a:lnTo>
                                <a:lnTo>
                                  <a:pt x="170" y="447"/>
                                </a:lnTo>
                                <a:lnTo>
                                  <a:pt x="133" y="507"/>
                                </a:lnTo>
                                <a:lnTo>
                                  <a:pt x="100" y="569"/>
                                </a:lnTo>
                                <a:lnTo>
                                  <a:pt x="71" y="634"/>
                                </a:lnTo>
                                <a:lnTo>
                                  <a:pt x="47" y="701"/>
                                </a:lnTo>
                                <a:lnTo>
                                  <a:pt x="28" y="770"/>
                                </a:lnTo>
                                <a:lnTo>
                                  <a:pt x="13" y="840"/>
                                </a:lnTo>
                                <a:lnTo>
                                  <a:pt x="4" y="912"/>
                                </a:lnTo>
                                <a:lnTo>
                                  <a:pt x="0" y="985"/>
                                </a:lnTo>
                                <a:lnTo>
                                  <a:pt x="1" y="1059"/>
                                </a:lnTo>
                                <a:lnTo>
                                  <a:pt x="7" y="1134"/>
                                </a:lnTo>
                                <a:lnTo>
                                  <a:pt x="20" y="1209"/>
                                </a:lnTo>
                                <a:lnTo>
                                  <a:pt x="37" y="1281"/>
                                </a:lnTo>
                                <a:lnTo>
                                  <a:pt x="59" y="1351"/>
                                </a:lnTo>
                                <a:lnTo>
                                  <a:pt x="86" y="1418"/>
                                </a:lnTo>
                                <a:lnTo>
                                  <a:pt x="118" y="1483"/>
                                </a:lnTo>
                                <a:lnTo>
                                  <a:pt x="154" y="1544"/>
                                </a:lnTo>
                                <a:lnTo>
                                  <a:pt x="194" y="1603"/>
                                </a:lnTo>
                                <a:lnTo>
                                  <a:pt x="237" y="1659"/>
                                </a:lnTo>
                                <a:lnTo>
                                  <a:pt x="285" y="1711"/>
                                </a:lnTo>
                                <a:lnTo>
                                  <a:pt x="336" y="1760"/>
                                </a:lnTo>
                                <a:lnTo>
                                  <a:pt x="390" y="1805"/>
                                </a:lnTo>
                                <a:lnTo>
                                  <a:pt x="447" y="1846"/>
                                </a:lnTo>
                                <a:lnTo>
                                  <a:pt x="507" y="1883"/>
                                </a:lnTo>
                                <a:lnTo>
                                  <a:pt x="569" y="1916"/>
                                </a:lnTo>
                                <a:lnTo>
                                  <a:pt x="634" y="1945"/>
                                </a:lnTo>
                                <a:lnTo>
                                  <a:pt x="701" y="1969"/>
                                </a:lnTo>
                                <a:lnTo>
                                  <a:pt x="769" y="1988"/>
                                </a:lnTo>
                                <a:lnTo>
                                  <a:pt x="840" y="2003"/>
                                </a:lnTo>
                                <a:lnTo>
                                  <a:pt x="912" y="2012"/>
                                </a:lnTo>
                                <a:lnTo>
                                  <a:pt x="985" y="2016"/>
                                </a:lnTo>
                                <a:lnTo>
                                  <a:pt x="1059" y="2015"/>
                                </a:lnTo>
                                <a:lnTo>
                                  <a:pt x="1134" y="2008"/>
                                </a:lnTo>
                                <a:lnTo>
                                  <a:pt x="1208" y="1996"/>
                                </a:lnTo>
                                <a:lnTo>
                                  <a:pt x="1280" y="1979"/>
                                </a:lnTo>
                                <a:lnTo>
                                  <a:pt x="1350" y="1957"/>
                                </a:lnTo>
                                <a:lnTo>
                                  <a:pt x="1418" y="1930"/>
                                </a:lnTo>
                                <a:lnTo>
                                  <a:pt x="1482" y="1898"/>
                                </a:lnTo>
                                <a:lnTo>
                                  <a:pt x="1544" y="1862"/>
                                </a:lnTo>
                                <a:lnTo>
                                  <a:pt x="1603" y="1822"/>
                                </a:lnTo>
                                <a:lnTo>
                                  <a:pt x="1658" y="1778"/>
                                </a:lnTo>
                                <a:lnTo>
                                  <a:pt x="1711" y="1731"/>
                                </a:lnTo>
                                <a:lnTo>
                                  <a:pt x="1759" y="1680"/>
                                </a:lnTo>
                                <a:lnTo>
                                  <a:pt x="1804" y="1626"/>
                                </a:lnTo>
                                <a:lnTo>
                                  <a:pt x="1846" y="1569"/>
                                </a:lnTo>
                                <a:lnTo>
                                  <a:pt x="1883" y="1509"/>
                                </a:lnTo>
                                <a:lnTo>
                                  <a:pt x="1916" y="1447"/>
                                </a:lnTo>
                                <a:lnTo>
                                  <a:pt x="1944" y="1382"/>
                                </a:lnTo>
                                <a:lnTo>
                                  <a:pt x="1968" y="1315"/>
                                </a:lnTo>
                                <a:lnTo>
                                  <a:pt x="1988" y="1246"/>
                                </a:lnTo>
                                <a:lnTo>
                                  <a:pt x="2002" y="1176"/>
                                </a:lnTo>
                                <a:lnTo>
                                  <a:pt x="2012" y="1104"/>
                                </a:lnTo>
                                <a:lnTo>
                                  <a:pt x="2016" y="1031"/>
                                </a:lnTo>
                                <a:lnTo>
                                  <a:pt x="2015" y="957"/>
                                </a:lnTo>
                                <a:lnTo>
                                  <a:pt x="2008" y="882"/>
                                </a:lnTo>
                                <a:lnTo>
                                  <a:pt x="1996" y="807"/>
                                </a:lnTo>
                                <a:lnTo>
                                  <a:pt x="1978" y="734"/>
                                </a:lnTo>
                                <a:lnTo>
                                  <a:pt x="1956" y="664"/>
                                </a:lnTo>
                                <a:lnTo>
                                  <a:pt x="1928" y="596"/>
                                </a:lnTo>
                                <a:lnTo>
                                  <a:pt x="1896" y="531"/>
                                </a:lnTo>
                                <a:lnTo>
                                  <a:pt x="1860" y="469"/>
                                </a:lnTo>
                                <a:lnTo>
                                  <a:pt x="1819" y="409"/>
                                </a:lnTo>
                                <a:lnTo>
                                  <a:pt x="1775" y="353"/>
                                </a:lnTo>
                                <a:lnTo>
                                  <a:pt x="1726" y="301"/>
                                </a:lnTo>
                                <a:lnTo>
                                  <a:pt x="1675" y="252"/>
                                </a:lnTo>
                                <a:lnTo>
                                  <a:pt x="1619" y="206"/>
                                </a:lnTo>
                                <a:lnTo>
                                  <a:pt x="1561" y="165"/>
                                </a:lnTo>
                                <a:lnTo>
                                  <a:pt x="1500" y="128"/>
                                </a:lnTo>
                                <a:lnTo>
                                  <a:pt x="1436" y="95"/>
                                </a:lnTo>
                                <a:lnTo>
                                  <a:pt x="1369" y="67"/>
                                </a:lnTo>
                                <a:lnTo>
                                  <a:pt x="1301" y="43"/>
                                </a:lnTo>
                                <a:lnTo>
                                  <a:pt x="1230" y="24"/>
                                </a:lnTo>
                                <a:lnTo>
                                  <a:pt x="1157" y="11"/>
                                </a:lnTo>
                                <a:lnTo>
                                  <a:pt x="1083" y="2"/>
                                </a:lnTo>
                                <a:lnTo>
                                  <a:pt x="1008"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1979853" name="Freeform 182"/>
                        <wps:cNvSpPr>
                          <a:spLocks/>
                        </wps:cNvSpPr>
                        <wps:spPr bwMode="auto">
                          <a:xfrm>
                            <a:off x="5999" y="1683"/>
                            <a:ext cx="127" cy="1009"/>
                          </a:xfrm>
                          <a:custGeom>
                            <a:avLst/>
                            <a:gdLst>
                              <a:gd name="T0" fmla="+- 0 6126 5999"/>
                              <a:gd name="T1" fmla="*/ T0 w 127"/>
                              <a:gd name="T2" fmla="+- 0 1684 1684"/>
                              <a:gd name="T3" fmla="*/ 1684 h 1009"/>
                              <a:gd name="T4" fmla="+- 0 6094 5999"/>
                              <a:gd name="T5" fmla="*/ T4 w 127"/>
                              <a:gd name="T6" fmla="+- 0 1684 1684"/>
                              <a:gd name="T7" fmla="*/ 1684 h 1009"/>
                              <a:gd name="T8" fmla="+- 0 6062 5999"/>
                              <a:gd name="T9" fmla="*/ T8 w 127"/>
                              <a:gd name="T10" fmla="+- 0 1686 1684"/>
                              <a:gd name="T11" fmla="*/ 1686 h 1009"/>
                              <a:gd name="T12" fmla="+- 0 6031 5999"/>
                              <a:gd name="T13" fmla="*/ T12 w 127"/>
                              <a:gd name="T14" fmla="+- 0 1688 1684"/>
                              <a:gd name="T15" fmla="*/ 1688 h 1009"/>
                              <a:gd name="T16" fmla="+- 0 5999 5999"/>
                              <a:gd name="T17" fmla="*/ T16 w 127"/>
                              <a:gd name="T18" fmla="+- 0 1692 1684"/>
                              <a:gd name="T19" fmla="*/ 1692 h 1009"/>
                              <a:gd name="T20" fmla="+- 0 6126 5999"/>
                              <a:gd name="T21" fmla="*/ T20 w 127"/>
                              <a:gd name="T22" fmla="+- 0 2692 1684"/>
                              <a:gd name="T23" fmla="*/ 2692 h 1009"/>
                              <a:gd name="T24" fmla="+- 0 6126 5999"/>
                              <a:gd name="T25" fmla="*/ T24 w 127"/>
                              <a:gd name="T26" fmla="+- 0 1684 1684"/>
                              <a:gd name="T27" fmla="*/ 1684 h 1009"/>
                            </a:gdLst>
                            <a:ahLst/>
                            <a:cxnLst>
                              <a:cxn ang="0">
                                <a:pos x="T1" y="T3"/>
                              </a:cxn>
                              <a:cxn ang="0">
                                <a:pos x="T5" y="T7"/>
                              </a:cxn>
                              <a:cxn ang="0">
                                <a:pos x="T9" y="T11"/>
                              </a:cxn>
                              <a:cxn ang="0">
                                <a:pos x="T13" y="T15"/>
                              </a:cxn>
                              <a:cxn ang="0">
                                <a:pos x="T17" y="T19"/>
                              </a:cxn>
                              <a:cxn ang="0">
                                <a:pos x="T21" y="T23"/>
                              </a:cxn>
                              <a:cxn ang="0">
                                <a:pos x="T25" y="T27"/>
                              </a:cxn>
                            </a:cxnLst>
                            <a:rect l="0" t="0" r="r" b="b"/>
                            <a:pathLst>
                              <a:path w="127" h="1009">
                                <a:moveTo>
                                  <a:pt x="127" y="0"/>
                                </a:moveTo>
                                <a:lnTo>
                                  <a:pt x="95" y="0"/>
                                </a:lnTo>
                                <a:lnTo>
                                  <a:pt x="63" y="2"/>
                                </a:lnTo>
                                <a:lnTo>
                                  <a:pt x="32" y="4"/>
                                </a:lnTo>
                                <a:lnTo>
                                  <a:pt x="0" y="8"/>
                                </a:lnTo>
                                <a:lnTo>
                                  <a:pt x="127" y="1008"/>
                                </a:lnTo>
                                <a:lnTo>
                                  <a:pt x="127"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354802" name="Freeform 183"/>
                        <wps:cNvSpPr>
                          <a:spLocks/>
                        </wps:cNvSpPr>
                        <wps:spPr bwMode="auto">
                          <a:xfrm>
                            <a:off x="5999" y="1683"/>
                            <a:ext cx="127" cy="1009"/>
                          </a:xfrm>
                          <a:custGeom>
                            <a:avLst/>
                            <a:gdLst>
                              <a:gd name="T0" fmla="+- 0 6126 5999"/>
                              <a:gd name="T1" fmla="*/ T0 w 127"/>
                              <a:gd name="T2" fmla="+- 0 2692 1684"/>
                              <a:gd name="T3" fmla="*/ 2692 h 1009"/>
                              <a:gd name="T4" fmla="+- 0 6126 5999"/>
                              <a:gd name="T5" fmla="*/ T4 w 127"/>
                              <a:gd name="T6" fmla="+- 0 1684 1684"/>
                              <a:gd name="T7" fmla="*/ 1684 h 1009"/>
                              <a:gd name="T8" fmla="+- 0 6094 5999"/>
                              <a:gd name="T9" fmla="*/ T8 w 127"/>
                              <a:gd name="T10" fmla="+- 0 1684 1684"/>
                              <a:gd name="T11" fmla="*/ 1684 h 1009"/>
                              <a:gd name="T12" fmla="+- 0 6062 5999"/>
                              <a:gd name="T13" fmla="*/ T12 w 127"/>
                              <a:gd name="T14" fmla="+- 0 1686 1684"/>
                              <a:gd name="T15" fmla="*/ 1686 h 1009"/>
                              <a:gd name="T16" fmla="+- 0 6031 5999"/>
                              <a:gd name="T17" fmla="*/ T16 w 127"/>
                              <a:gd name="T18" fmla="+- 0 1688 1684"/>
                              <a:gd name="T19" fmla="*/ 1688 h 1009"/>
                              <a:gd name="T20" fmla="+- 0 5999 5999"/>
                              <a:gd name="T21" fmla="*/ T20 w 127"/>
                              <a:gd name="T22" fmla="+- 0 1692 1684"/>
                              <a:gd name="T23" fmla="*/ 1692 h 1009"/>
                              <a:gd name="T24" fmla="+- 0 6126 5999"/>
                              <a:gd name="T25" fmla="*/ T24 w 127"/>
                              <a:gd name="T26" fmla="+- 0 2692 1684"/>
                              <a:gd name="T27" fmla="*/ 2692 h 1009"/>
                            </a:gdLst>
                            <a:ahLst/>
                            <a:cxnLst>
                              <a:cxn ang="0">
                                <a:pos x="T1" y="T3"/>
                              </a:cxn>
                              <a:cxn ang="0">
                                <a:pos x="T5" y="T7"/>
                              </a:cxn>
                              <a:cxn ang="0">
                                <a:pos x="T9" y="T11"/>
                              </a:cxn>
                              <a:cxn ang="0">
                                <a:pos x="T13" y="T15"/>
                              </a:cxn>
                              <a:cxn ang="0">
                                <a:pos x="T17" y="T19"/>
                              </a:cxn>
                              <a:cxn ang="0">
                                <a:pos x="T21" y="T23"/>
                              </a:cxn>
                              <a:cxn ang="0">
                                <a:pos x="T25" y="T27"/>
                              </a:cxn>
                            </a:cxnLst>
                            <a:rect l="0" t="0" r="r" b="b"/>
                            <a:pathLst>
                              <a:path w="127" h="1009">
                                <a:moveTo>
                                  <a:pt x="127" y="1008"/>
                                </a:moveTo>
                                <a:lnTo>
                                  <a:pt x="127" y="0"/>
                                </a:lnTo>
                                <a:lnTo>
                                  <a:pt x="95" y="0"/>
                                </a:lnTo>
                                <a:lnTo>
                                  <a:pt x="63" y="2"/>
                                </a:lnTo>
                                <a:lnTo>
                                  <a:pt x="32" y="4"/>
                                </a:lnTo>
                                <a:lnTo>
                                  <a:pt x="0" y="8"/>
                                </a:lnTo>
                                <a:lnTo>
                                  <a:pt x="127" y="1008"/>
                                </a:lnTo>
                                <a:close/>
                              </a:path>
                            </a:pathLst>
                          </a:custGeom>
                          <a:noFill/>
                          <a:ln w="1828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685390" name="Text Box 184"/>
                        <wps:cNvSpPr txBox="1">
                          <a:spLocks noChangeArrowheads="1"/>
                        </wps:cNvSpPr>
                        <wps:spPr bwMode="auto">
                          <a:xfrm>
                            <a:off x="2836" y="297"/>
                            <a:ext cx="6730" cy="408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txbx>
                          <w:txbxContent>
                            <w:p w14:paraId="043CEC69" w14:textId="77777777" w:rsidR="00F46BC9" w:rsidRPr="00F74783" w:rsidRDefault="00F46BC9" w:rsidP="00F74783">
                              <w:pPr>
                                <w:spacing w:before="177"/>
                                <w:ind w:left="1600" w:right="1839" w:hanging="406"/>
                                <w:jc w:val="center"/>
                                <w:rPr>
                                  <w:b/>
                                  <w:sz w:val="24"/>
                                  <w:szCs w:val="24"/>
                                </w:rPr>
                              </w:pPr>
                              <w:r w:rsidRPr="00F74783">
                                <w:rPr>
                                  <w:b/>
                                  <w:color w:val="585858"/>
                                  <w:sz w:val="24"/>
                                  <w:szCs w:val="24"/>
                                </w:rPr>
                                <w:t>EFFECTIVENESS</w:t>
                              </w:r>
                              <w:r w:rsidRPr="00F74783">
                                <w:rPr>
                                  <w:b/>
                                  <w:color w:val="585858"/>
                                  <w:spacing w:val="-8"/>
                                  <w:sz w:val="24"/>
                                  <w:szCs w:val="24"/>
                                </w:rPr>
                                <w:t xml:space="preserve"> </w:t>
                              </w:r>
                              <w:r w:rsidRPr="00F74783">
                                <w:rPr>
                                  <w:b/>
                                  <w:color w:val="585858"/>
                                  <w:sz w:val="24"/>
                                  <w:szCs w:val="24"/>
                                </w:rPr>
                                <w:t>OF</w:t>
                              </w:r>
                              <w:r w:rsidRPr="00F74783">
                                <w:rPr>
                                  <w:b/>
                                  <w:color w:val="585858"/>
                                  <w:spacing w:val="-16"/>
                                  <w:sz w:val="24"/>
                                  <w:szCs w:val="24"/>
                                </w:rPr>
                                <w:t xml:space="preserve"> </w:t>
                              </w:r>
                              <w:r w:rsidRPr="00F74783">
                                <w:rPr>
                                  <w:b/>
                                  <w:color w:val="585858"/>
                                  <w:sz w:val="24"/>
                                  <w:szCs w:val="24"/>
                                </w:rPr>
                                <w:t>PERFORMANCE</w:t>
                              </w:r>
                              <w:r w:rsidRPr="00F74783">
                                <w:rPr>
                                  <w:b/>
                                  <w:color w:val="585858"/>
                                  <w:spacing w:val="-67"/>
                                  <w:sz w:val="24"/>
                                  <w:szCs w:val="24"/>
                                </w:rPr>
                                <w:t xml:space="preserve"> </w:t>
                              </w:r>
                              <w:r w:rsidRPr="00F74783">
                                <w:rPr>
                                  <w:b/>
                                  <w:color w:val="585858"/>
                                  <w:spacing w:val="-2"/>
                                  <w:sz w:val="24"/>
                                  <w:szCs w:val="24"/>
                                </w:rPr>
                                <w:t>APPRAISAL</w:t>
                              </w:r>
                              <w:r w:rsidRPr="00F74783">
                                <w:rPr>
                                  <w:b/>
                                  <w:color w:val="585858"/>
                                  <w:spacing w:val="-15"/>
                                  <w:sz w:val="24"/>
                                  <w:szCs w:val="24"/>
                                </w:rPr>
                                <w:t xml:space="preserve"> </w:t>
                              </w:r>
                              <w:r w:rsidRPr="00F74783">
                                <w:rPr>
                                  <w:b/>
                                  <w:color w:val="585858"/>
                                  <w:spacing w:val="-2"/>
                                  <w:sz w:val="24"/>
                                  <w:szCs w:val="24"/>
                                </w:rPr>
                                <w:t>COMMUNICATION</w:t>
                              </w:r>
                            </w:p>
                            <w:p w14:paraId="304630A4" w14:textId="77777777" w:rsidR="00F46BC9" w:rsidRDefault="00F46BC9" w:rsidP="00374C07">
                              <w:pPr>
                                <w:rPr>
                                  <w:b/>
                                  <w:sz w:val="30"/>
                                </w:rPr>
                              </w:pPr>
                            </w:p>
                            <w:p w14:paraId="0FC4DBC6" w14:textId="77777777" w:rsidR="00F46BC9" w:rsidRDefault="00F46BC9" w:rsidP="00374C07">
                              <w:pPr>
                                <w:rPr>
                                  <w:b/>
                                  <w:sz w:val="30"/>
                                </w:rPr>
                              </w:pPr>
                            </w:p>
                            <w:p w14:paraId="0E2FE664" w14:textId="77777777" w:rsidR="00F46BC9" w:rsidRDefault="00F46BC9" w:rsidP="00374C07">
                              <w:pPr>
                                <w:rPr>
                                  <w:b/>
                                  <w:sz w:val="30"/>
                                </w:rPr>
                              </w:pPr>
                            </w:p>
                            <w:p w14:paraId="5EA64B4A" w14:textId="77777777" w:rsidR="00F46BC9" w:rsidRDefault="00F46BC9" w:rsidP="00374C07">
                              <w:pPr>
                                <w:rPr>
                                  <w:b/>
                                  <w:sz w:val="30"/>
                                </w:rPr>
                              </w:pPr>
                            </w:p>
                            <w:p w14:paraId="2CA3423B" w14:textId="77777777" w:rsidR="00F46BC9" w:rsidRDefault="00F46BC9" w:rsidP="00374C07">
                              <w:pPr>
                                <w:rPr>
                                  <w:b/>
                                  <w:sz w:val="30"/>
                                </w:rPr>
                              </w:pPr>
                            </w:p>
                            <w:p w14:paraId="0E309DF0" w14:textId="77777777" w:rsidR="00F46BC9" w:rsidRDefault="00F46BC9" w:rsidP="00374C07">
                              <w:pPr>
                                <w:rPr>
                                  <w:b/>
                                  <w:sz w:val="30"/>
                                </w:rPr>
                              </w:pPr>
                            </w:p>
                            <w:p w14:paraId="7A27C51E" w14:textId="77777777" w:rsidR="00F46BC9" w:rsidRDefault="00F46BC9" w:rsidP="00374C07">
                              <w:pPr>
                                <w:rPr>
                                  <w:b/>
                                  <w:sz w:val="30"/>
                                </w:rPr>
                              </w:pPr>
                            </w:p>
                            <w:p w14:paraId="62C2144C" w14:textId="77777777" w:rsidR="00F46BC9" w:rsidRDefault="00F46BC9" w:rsidP="00374C07">
                              <w:pPr>
                                <w:spacing w:before="3"/>
                                <w:rPr>
                                  <w:b/>
                                  <w:sz w:val="37"/>
                                </w:rPr>
                              </w:pPr>
                            </w:p>
                            <w:p w14:paraId="4A917FF3" w14:textId="77777777" w:rsidR="00F46BC9" w:rsidRDefault="00F46BC9" w:rsidP="00374C07">
                              <w:pPr>
                                <w:tabs>
                                  <w:tab w:val="left" w:pos="1178"/>
                                </w:tabs>
                                <w:ind w:left="212"/>
                                <w:jc w:val="center"/>
                                <w:rPr>
                                  <w:rFonts w:ascii="Calibri"/>
                                  <w:sz w:val="18"/>
                                </w:rPr>
                              </w:pPr>
                              <w:r>
                                <w:rPr>
                                  <w:rFonts w:ascii="Calibri"/>
                                  <w:color w:val="585858"/>
                                  <w:sz w:val="18"/>
                                </w:rPr>
                                <w:t>Effective</w:t>
                              </w:r>
                              <w:r>
                                <w:rPr>
                                  <w:rFonts w:ascii="Calibri"/>
                                  <w:color w:val="585858"/>
                                  <w:sz w:val="18"/>
                                </w:rPr>
                                <w:tab/>
                                <w:t>Not</w:t>
                              </w:r>
                              <w:r>
                                <w:rPr>
                                  <w:rFonts w:ascii="Calibri"/>
                                  <w:color w:val="585858"/>
                                  <w:spacing w:val="-3"/>
                                  <w:sz w:val="18"/>
                                </w:rPr>
                                <w:t xml:space="preserve"> </w:t>
                              </w:r>
                              <w:r>
                                <w:rPr>
                                  <w:rFonts w:ascii="Calibri"/>
                                  <w:color w:val="585858"/>
                                  <w:sz w:val="18"/>
                                </w:rPr>
                                <w:t>effective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A20EC" id="Group 12" o:spid="_x0000_s1123" style="position:absolute;left:0;text-align:left;margin-left:143.95pt;margin-top:28.2pt;width:364.25pt;height:209.55pt;z-index:-251515904;mso-wrap-distance-left:0;mso-wrap-distance-right:0;mso-position-horizontal-relative:page" coordorigin="2836,297" coordsize="6730,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">
                <v:shape id="Freeform 181" o:spid="_x0000_s1124" style="position:absolute;left:5117;top:1683;width:2017;height:2017;visibility:visible;mso-wrap-style:square;v-text-anchor:top" coordsize="2017,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" path="m1008,r,1008l881,8,807,20,735,37,665,59,598,86r-65,32l471,154r-58,40l357,238r-52,47l256,336r-45,54l170,447r-37,60l100,569,71,634,47,701,28,770,13,840,4,912,,985r1,74l7,1134r13,75l37,1281r22,70l86,1418r32,65l154,1544r40,59l237,1659r48,52l336,1760r54,45l447,1846r60,37l569,1916r65,29l701,1969r68,19l840,2003r72,9l985,2016r74,-1l1134,2008r74,-12l1280,1979r70,-22l1418,1930r64,-32l1544,1862r59,-40l1658,1778r53,-47l1759,1680r45,-54l1846,1569r37,-60l1916,1447r28,-65l1968,1315r20,-69l2002,1176r10,-72l2016,1031r-1,-74l2008,882r-12,-75l1978,734r-22,-70l1928,596r-32,-65l1860,469r-41,-60l1775,353r-49,-52l1675,252r-56,-46l1561,165r-61,-37l1436,95,1369,67,1301,43,1230,24,1157,11,1083,2,1008,xe" fillcolor="#4471c4" stroked="f">
                  <v:path arrowok="t" o:connecttype="custom" o:connectlocs="1008,2692;807,1704;665,1743;533,1802;413,1878;305,1969;211,2074;133,2191;71,2318;28,2454;4,2596;1,2743;20,2893;59,3035;118,3167;194,3287;285,3395;390,3489;507,3567;634,3629;769,3672;912,3696;1059,3699;1208,3680;1350,3641;1482,3582;1603,3506;1711,3415;1804,3310;1883,3193;1944,3066;1988,2930;2012,2788;2015,2641;1996,2491;1956,2348;1896,2215;1819,2093;1726,1985;1619,1890;1500,1812;1369,1751;1230,1708;1083,1686" o:connectangles="0,0,0,0,0,0,0,0,0,0,0,0,0,0,0,0,0,0,0,0,0,0,0,0,0,0,0,0,0,0,0,0,0,0,0,0,0,0,0,0,0,0,0,0"/>
                </v:shape>
                <v:shape id="Freeform 182" o:spid="_x0000_s1125" style="position:absolute;left:5999;top:1683;width:127;height:1009;visibility:visible;mso-wrap-style:square;v-text-anchor:top" coordsize="127,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" path="m127,l95,,63,2,32,4,,8,127,1008,127,xe" fillcolor="#ec7c30" stroked="f">
                  <v:path arrowok="t" o:connecttype="custom" o:connectlocs="127,1684;95,1684;63,1686;32,1688;0,1692;127,2692;127,1684" o:connectangles="0,0,0,0,0,0,0"/>
                </v:shape>
                <v:shape id="Freeform 183" o:spid="_x0000_s1126" style="position:absolute;left:5999;top:1683;width:127;height:1009;visibility:visible;mso-wrap-style:square;v-text-anchor:top" coordsize="127,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" path="m127,1008l127,,95,,63,2,32,4,,8,127,1008xe" filled="f" strokecolor="white" strokeweight="1.44pt">
                  <v:path arrowok="t" o:connecttype="custom" o:connectlocs="127,2692;127,1684;95,1684;63,1686;32,1688;0,1692;127,2692" o:connectangles="0,0,0,0,0,0,0"/>
                </v:shape>
                <v:shape id="Text Box 184" o:spid="_x0000_s1127" type="#_x0000_t202" style="position:absolute;left:2836;top:297;width:6730;height:4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" filled="f" strokecolor="#d9d9d9">
                  <v:textbox inset="0,0,0,0">
                    <w:txbxContent>
                      <w:p w14:paraId="043CEC69" w14:textId="77777777" w:rsidR="00F46BC9" w:rsidRPr="00F74783" w:rsidRDefault="00F46BC9" w:rsidP="00F74783">
                        <w:pPr>
                          <w:spacing w:before="177"/>
                          <w:ind w:left="1600" w:right="1839" w:hanging="406"/>
                          <w:jc w:val="center"/>
                          <w:rPr>
                            <w:b/>
                            <w:sz w:val="24"/>
                            <w:szCs w:val="24"/>
                          </w:rPr>
                        </w:pPr>
                        <w:r w:rsidRPr="00F74783">
                          <w:rPr>
                            <w:b/>
                            <w:color w:val="585858"/>
                            <w:sz w:val="24"/>
                            <w:szCs w:val="24"/>
                          </w:rPr>
                          <w:t>EFFECTIVENESS</w:t>
                        </w:r>
                        <w:r w:rsidRPr="00F74783">
                          <w:rPr>
                            <w:b/>
                            <w:color w:val="585858"/>
                            <w:spacing w:val="-8"/>
                            <w:sz w:val="24"/>
                            <w:szCs w:val="24"/>
                          </w:rPr>
                          <w:t xml:space="preserve"> </w:t>
                        </w:r>
                        <w:r w:rsidRPr="00F74783">
                          <w:rPr>
                            <w:b/>
                            <w:color w:val="585858"/>
                            <w:sz w:val="24"/>
                            <w:szCs w:val="24"/>
                          </w:rPr>
                          <w:t>OF</w:t>
                        </w:r>
                        <w:r w:rsidRPr="00F74783">
                          <w:rPr>
                            <w:b/>
                            <w:color w:val="585858"/>
                            <w:spacing w:val="-16"/>
                            <w:sz w:val="24"/>
                            <w:szCs w:val="24"/>
                          </w:rPr>
                          <w:t xml:space="preserve"> </w:t>
                        </w:r>
                        <w:r w:rsidRPr="00F74783">
                          <w:rPr>
                            <w:b/>
                            <w:color w:val="585858"/>
                            <w:sz w:val="24"/>
                            <w:szCs w:val="24"/>
                          </w:rPr>
                          <w:t>PERFORMANCE</w:t>
                        </w:r>
                        <w:r w:rsidRPr="00F74783">
                          <w:rPr>
                            <w:b/>
                            <w:color w:val="585858"/>
                            <w:spacing w:val="-67"/>
                            <w:sz w:val="24"/>
                            <w:szCs w:val="24"/>
                          </w:rPr>
                          <w:t xml:space="preserve"> </w:t>
                        </w:r>
                        <w:r w:rsidRPr="00F74783">
                          <w:rPr>
                            <w:b/>
                            <w:color w:val="585858"/>
                            <w:spacing w:val="-2"/>
                            <w:sz w:val="24"/>
                            <w:szCs w:val="24"/>
                          </w:rPr>
                          <w:t>APPRAISAL</w:t>
                        </w:r>
                        <w:r w:rsidRPr="00F74783">
                          <w:rPr>
                            <w:b/>
                            <w:color w:val="585858"/>
                            <w:spacing w:val="-15"/>
                            <w:sz w:val="24"/>
                            <w:szCs w:val="24"/>
                          </w:rPr>
                          <w:t xml:space="preserve"> </w:t>
                        </w:r>
                        <w:r w:rsidRPr="00F74783">
                          <w:rPr>
                            <w:b/>
                            <w:color w:val="585858"/>
                            <w:spacing w:val="-2"/>
                            <w:sz w:val="24"/>
                            <w:szCs w:val="24"/>
                          </w:rPr>
                          <w:t>COMMUNICATION</w:t>
                        </w:r>
                      </w:p>
                      <w:p w14:paraId="304630A4" w14:textId="77777777" w:rsidR="00F46BC9" w:rsidRDefault="00F46BC9" w:rsidP="00374C07">
                        <w:pPr>
                          <w:rPr>
                            <w:b/>
                            <w:sz w:val="30"/>
                          </w:rPr>
                        </w:pPr>
                      </w:p>
                      <w:p w14:paraId="0FC4DBC6" w14:textId="77777777" w:rsidR="00F46BC9" w:rsidRDefault="00F46BC9" w:rsidP="00374C07">
                        <w:pPr>
                          <w:rPr>
                            <w:b/>
                            <w:sz w:val="30"/>
                          </w:rPr>
                        </w:pPr>
                      </w:p>
                      <w:p w14:paraId="0E2FE664" w14:textId="77777777" w:rsidR="00F46BC9" w:rsidRDefault="00F46BC9" w:rsidP="00374C07">
                        <w:pPr>
                          <w:rPr>
                            <w:b/>
                            <w:sz w:val="30"/>
                          </w:rPr>
                        </w:pPr>
                      </w:p>
                      <w:p w14:paraId="5EA64B4A" w14:textId="77777777" w:rsidR="00F46BC9" w:rsidRDefault="00F46BC9" w:rsidP="00374C07">
                        <w:pPr>
                          <w:rPr>
                            <w:b/>
                            <w:sz w:val="30"/>
                          </w:rPr>
                        </w:pPr>
                      </w:p>
                      <w:p w14:paraId="2CA3423B" w14:textId="77777777" w:rsidR="00F46BC9" w:rsidRDefault="00F46BC9" w:rsidP="00374C07">
                        <w:pPr>
                          <w:rPr>
                            <w:b/>
                            <w:sz w:val="30"/>
                          </w:rPr>
                        </w:pPr>
                      </w:p>
                      <w:p w14:paraId="0E309DF0" w14:textId="77777777" w:rsidR="00F46BC9" w:rsidRDefault="00F46BC9" w:rsidP="00374C07">
                        <w:pPr>
                          <w:rPr>
                            <w:b/>
                            <w:sz w:val="30"/>
                          </w:rPr>
                        </w:pPr>
                      </w:p>
                      <w:p w14:paraId="7A27C51E" w14:textId="77777777" w:rsidR="00F46BC9" w:rsidRDefault="00F46BC9" w:rsidP="00374C07">
                        <w:pPr>
                          <w:rPr>
                            <w:b/>
                            <w:sz w:val="30"/>
                          </w:rPr>
                        </w:pPr>
                      </w:p>
                      <w:p w14:paraId="62C2144C" w14:textId="77777777" w:rsidR="00F46BC9" w:rsidRDefault="00F46BC9" w:rsidP="00374C07">
                        <w:pPr>
                          <w:spacing w:before="3"/>
                          <w:rPr>
                            <w:b/>
                            <w:sz w:val="37"/>
                          </w:rPr>
                        </w:pPr>
                      </w:p>
                      <w:p w14:paraId="4A917FF3" w14:textId="77777777" w:rsidR="00F46BC9" w:rsidRDefault="00F46BC9" w:rsidP="00374C07">
                        <w:pPr>
                          <w:tabs>
                            <w:tab w:val="left" w:pos="1178"/>
                          </w:tabs>
                          <w:ind w:left="212"/>
                          <w:jc w:val="center"/>
                          <w:rPr>
                            <w:rFonts w:ascii="Calibri"/>
                            <w:sz w:val="18"/>
                          </w:rPr>
                        </w:pPr>
                        <w:r>
                          <w:rPr>
                            <w:rFonts w:ascii="Calibri"/>
                            <w:color w:val="585858"/>
                            <w:sz w:val="18"/>
                          </w:rPr>
                          <w:t>Effective</w:t>
                        </w:r>
                        <w:r>
                          <w:rPr>
                            <w:rFonts w:ascii="Calibri"/>
                            <w:color w:val="585858"/>
                            <w:sz w:val="18"/>
                          </w:rPr>
                          <w:tab/>
                          <w:t>Not</w:t>
                        </w:r>
                        <w:r>
                          <w:rPr>
                            <w:rFonts w:ascii="Calibri"/>
                            <w:color w:val="585858"/>
                            <w:spacing w:val="-3"/>
                            <w:sz w:val="18"/>
                          </w:rPr>
                          <w:t xml:space="preserve"> </w:t>
                        </w:r>
                        <w:r>
                          <w:rPr>
                            <w:rFonts w:ascii="Calibri"/>
                            <w:color w:val="585858"/>
                            <w:sz w:val="18"/>
                          </w:rPr>
                          <w:t>effective</w:t>
                        </w:r>
                      </w:p>
                    </w:txbxContent>
                  </v:textbox>
                </v:shape>
                <w10:wrap type="topAndBottom" anchorx="page"/>
              </v:group>
            </w:pict>
          </mc:Fallback>
        </mc:AlternateContent>
      </w:r>
      <w:r w:rsidR="00C3659C" w:rsidRPr="00A93F1D">
        <w:rPr>
          <w:rFonts w:ascii="Times New Roman" w:hAnsi="Times New Roman" w:cs="Times New Roman"/>
          <w:sz w:val="24"/>
          <w:szCs w:val="24"/>
        </w:rPr>
        <w:t>Chart No. 4.14</w:t>
      </w:r>
    </w:p>
    <w:p w14:paraId="45CE4301" w14:textId="48CC8CA4" w:rsidR="00374C07" w:rsidRPr="00A93F1D" w:rsidRDefault="00982217" w:rsidP="00D9552E">
      <w:pPr>
        <w:tabs>
          <w:tab w:val="left" w:pos="855"/>
        </w:tabs>
        <w:spacing w:line="480" w:lineRule="auto"/>
        <w:rPr>
          <w:rFonts w:ascii="Times New Roman" w:hAnsi="Times New Roman" w:cs="Times New Roman"/>
          <w:sz w:val="24"/>
          <w:szCs w:val="24"/>
        </w:rPr>
      </w:pPr>
      <w:r w:rsidRPr="00A93F1D">
        <w:rPr>
          <w:rFonts w:ascii="Times New Roman" w:hAnsi="Times New Roman" w:cs="Times New Roman"/>
          <w:sz w:val="24"/>
          <w:szCs w:val="24"/>
        </w:rPr>
        <w:tab/>
        <w:t>S</w:t>
      </w:r>
      <w:r w:rsidR="00E241E8" w:rsidRPr="00A93F1D">
        <w:rPr>
          <w:rFonts w:ascii="Times New Roman" w:hAnsi="Times New Roman" w:cs="Times New Roman"/>
          <w:sz w:val="24"/>
          <w:szCs w:val="24"/>
        </w:rPr>
        <w:t>ource: Primary Data</w:t>
      </w:r>
    </w:p>
    <w:p w14:paraId="637D5FFD" w14:textId="573A85A3" w:rsidR="00FA675C" w:rsidRPr="00A93F1D" w:rsidRDefault="00FA675C" w:rsidP="00D9552E">
      <w:pPr>
        <w:tabs>
          <w:tab w:val="left" w:pos="1590"/>
        </w:tabs>
        <w:spacing w:line="480" w:lineRule="auto"/>
        <w:rPr>
          <w:rFonts w:ascii="Times New Roman" w:hAnsi="Times New Roman" w:cs="Times New Roman"/>
          <w:sz w:val="28"/>
          <w:szCs w:val="28"/>
          <w:lang w:val="en-IN"/>
        </w:rPr>
      </w:pPr>
      <w:r w:rsidRPr="00A93F1D">
        <w:rPr>
          <w:rFonts w:ascii="Times New Roman" w:hAnsi="Times New Roman" w:cs="Times New Roman"/>
          <w:sz w:val="28"/>
          <w:szCs w:val="28"/>
          <w:lang w:val="en-IN"/>
        </w:rPr>
        <w:t>INTERPRETATION</w:t>
      </w:r>
    </w:p>
    <w:p w14:paraId="2CBF217F" w14:textId="2DDDBE5A" w:rsidR="00FA675C" w:rsidRPr="00A93F1D" w:rsidRDefault="00FA675C" w:rsidP="0068044B">
      <w:pPr>
        <w:pStyle w:val="BodyText"/>
        <w:spacing w:line="480" w:lineRule="auto"/>
        <w:jc w:val="both"/>
        <w:rPr>
          <w:spacing w:val="2"/>
        </w:rPr>
      </w:pPr>
      <w:r w:rsidRPr="00A93F1D">
        <w:t>The above</w:t>
      </w:r>
      <w:r w:rsidRPr="00A93F1D">
        <w:rPr>
          <w:spacing w:val="3"/>
        </w:rPr>
        <w:t xml:space="preserve"> </w:t>
      </w:r>
      <w:r w:rsidRPr="00A93F1D">
        <w:t>table</w:t>
      </w:r>
      <w:r w:rsidRPr="00A93F1D">
        <w:rPr>
          <w:spacing w:val="3"/>
        </w:rPr>
        <w:t xml:space="preserve"> </w:t>
      </w:r>
      <w:r w:rsidRPr="00A93F1D">
        <w:t>and</w:t>
      </w:r>
      <w:r w:rsidRPr="00A93F1D">
        <w:rPr>
          <w:spacing w:val="2"/>
        </w:rPr>
        <w:t xml:space="preserve"> </w:t>
      </w:r>
      <w:r w:rsidRPr="00A93F1D">
        <w:t>chart</w:t>
      </w:r>
      <w:r w:rsidRPr="00A93F1D">
        <w:rPr>
          <w:spacing w:val="2"/>
        </w:rPr>
        <w:t xml:space="preserve"> </w:t>
      </w:r>
      <w:r w:rsidRPr="00A93F1D">
        <w:t>shows</w:t>
      </w:r>
      <w:r w:rsidRPr="00A93F1D">
        <w:rPr>
          <w:spacing w:val="2"/>
        </w:rPr>
        <w:t xml:space="preserve"> </w:t>
      </w:r>
      <w:r w:rsidRPr="00A93F1D">
        <w:t>that</w:t>
      </w:r>
      <w:r w:rsidRPr="00A93F1D">
        <w:rPr>
          <w:spacing w:val="2"/>
        </w:rPr>
        <w:t xml:space="preserve"> </w:t>
      </w:r>
      <w:r w:rsidRPr="00A93F1D">
        <w:t>majority</w:t>
      </w:r>
      <w:r w:rsidRPr="00A93F1D">
        <w:rPr>
          <w:spacing w:val="-1"/>
        </w:rPr>
        <w:t xml:space="preserve"> </w:t>
      </w:r>
      <w:r w:rsidRPr="00A93F1D">
        <w:t>(98%)</w:t>
      </w:r>
      <w:r w:rsidRPr="00A93F1D">
        <w:rPr>
          <w:spacing w:val="1"/>
        </w:rPr>
        <w:t xml:space="preserve"> </w:t>
      </w:r>
      <w:r w:rsidRPr="00A93F1D">
        <w:t>of</w:t>
      </w:r>
      <w:r w:rsidRPr="00A93F1D">
        <w:rPr>
          <w:spacing w:val="3"/>
        </w:rPr>
        <w:t xml:space="preserve"> </w:t>
      </w:r>
      <w:r w:rsidR="0068044B" w:rsidRPr="00A93F1D">
        <w:t>respondents</w:t>
      </w:r>
      <w:r w:rsidR="0068044B" w:rsidRPr="00A93F1D">
        <w:rPr>
          <w:spacing w:val="2"/>
        </w:rPr>
        <w:t xml:space="preserve"> believe</w:t>
      </w:r>
      <w:r w:rsidRPr="00A93F1D">
        <w:rPr>
          <w:spacing w:val="3"/>
        </w:rPr>
        <w:t xml:space="preserve"> </w:t>
      </w:r>
      <w:r w:rsidRPr="00A93F1D">
        <w:t>that</w:t>
      </w:r>
      <w:r w:rsidRPr="00A93F1D">
        <w:rPr>
          <w:spacing w:val="2"/>
        </w:rPr>
        <w:t xml:space="preserve"> </w:t>
      </w:r>
      <w:r w:rsidRPr="00A93F1D">
        <w:t>effective</w:t>
      </w:r>
      <w:r w:rsidRPr="00A93F1D">
        <w:rPr>
          <w:spacing w:val="-57"/>
        </w:rPr>
        <w:t xml:space="preserve"> </w:t>
      </w:r>
      <w:r w:rsidRPr="00A93F1D">
        <w:t>communication</w:t>
      </w:r>
      <w:r w:rsidRPr="00A93F1D">
        <w:rPr>
          <w:spacing w:val="-1"/>
        </w:rPr>
        <w:t xml:space="preserve"> </w:t>
      </w:r>
      <w:r w:rsidRPr="00A93F1D">
        <w:t>of</w:t>
      </w:r>
      <w:r w:rsidRPr="00A93F1D">
        <w:rPr>
          <w:spacing w:val="-1"/>
        </w:rPr>
        <w:t xml:space="preserve"> </w:t>
      </w:r>
      <w:r w:rsidRPr="00A93F1D">
        <w:t>performance</w:t>
      </w:r>
      <w:r w:rsidRPr="00A93F1D">
        <w:rPr>
          <w:spacing w:val="-1"/>
        </w:rPr>
        <w:t xml:space="preserve"> </w:t>
      </w:r>
      <w:r w:rsidRPr="00A93F1D">
        <w:t>appraisal</w:t>
      </w:r>
      <w:r w:rsidRPr="00A93F1D">
        <w:rPr>
          <w:spacing w:val="-1"/>
        </w:rPr>
        <w:t xml:space="preserve"> </w:t>
      </w:r>
      <w:r w:rsidRPr="00A93F1D">
        <w:t xml:space="preserve">is </w:t>
      </w:r>
      <w:r w:rsidR="00FE4126" w:rsidRPr="00A93F1D">
        <w:t xml:space="preserve">essential </w:t>
      </w:r>
      <w:r w:rsidR="00FE4126" w:rsidRPr="00A93F1D">
        <w:rPr>
          <w:spacing w:val="2"/>
        </w:rPr>
        <w:t>for</w:t>
      </w:r>
      <w:r w:rsidRPr="00A93F1D">
        <w:t xml:space="preserve"> satisfaction.</w:t>
      </w:r>
      <w:r w:rsidRPr="00A93F1D">
        <w:rPr>
          <w:lang w:val="en-IN"/>
        </w:rPr>
        <w:t xml:space="preserve"> Hence,</w:t>
      </w:r>
      <w:r w:rsidRPr="00A93F1D">
        <w:t xml:space="preserve"> it</w:t>
      </w:r>
      <w:r w:rsidRPr="00A93F1D">
        <w:rPr>
          <w:spacing w:val="53"/>
        </w:rPr>
        <w:t xml:space="preserve"> </w:t>
      </w:r>
      <w:r w:rsidRPr="00A93F1D">
        <w:t>can</w:t>
      </w:r>
      <w:r w:rsidRPr="00A93F1D">
        <w:rPr>
          <w:spacing w:val="51"/>
        </w:rPr>
        <w:t xml:space="preserve"> </w:t>
      </w:r>
      <w:r w:rsidRPr="00A93F1D">
        <w:t>be</w:t>
      </w:r>
      <w:r w:rsidRPr="00A93F1D">
        <w:rPr>
          <w:spacing w:val="53"/>
        </w:rPr>
        <w:t xml:space="preserve"> </w:t>
      </w:r>
      <w:r w:rsidRPr="00A93F1D">
        <w:t>concluded</w:t>
      </w:r>
      <w:r w:rsidRPr="00A93F1D">
        <w:rPr>
          <w:spacing w:val="52"/>
        </w:rPr>
        <w:t xml:space="preserve"> </w:t>
      </w:r>
      <w:r w:rsidRPr="00A93F1D">
        <w:t>that,</w:t>
      </w:r>
      <w:r w:rsidRPr="00A93F1D">
        <w:rPr>
          <w:spacing w:val="54"/>
        </w:rPr>
        <w:t xml:space="preserve"> </w:t>
      </w:r>
      <w:r w:rsidRPr="00A93F1D">
        <w:t>in</w:t>
      </w:r>
      <w:r w:rsidRPr="00A93F1D">
        <w:rPr>
          <w:spacing w:val="53"/>
        </w:rPr>
        <w:t xml:space="preserve"> </w:t>
      </w:r>
      <w:r w:rsidRPr="00A93F1D">
        <w:t>ABRFL</w:t>
      </w:r>
      <w:r w:rsidRPr="00A93F1D">
        <w:rPr>
          <w:spacing w:val="53"/>
        </w:rPr>
        <w:t xml:space="preserve"> </w:t>
      </w:r>
      <w:r w:rsidRPr="00A93F1D">
        <w:t>98%</w:t>
      </w:r>
      <w:r w:rsidRPr="00A93F1D">
        <w:rPr>
          <w:spacing w:val="52"/>
        </w:rPr>
        <w:t xml:space="preserve"> </w:t>
      </w:r>
      <w:r w:rsidR="00FE4126" w:rsidRPr="00A93F1D">
        <w:t>of</w:t>
      </w:r>
      <w:r w:rsidR="00FE4126" w:rsidRPr="00A93F1D">
        <w:rPr>
          <w:spacing w:val="51"/>
        </w:rPr>
        <w:t xml:space="preserve"> </w:t>
      </w:r>
      <w:r w:rsidR="00FE4126" w:rsidRPr="00A93F1D">
        <w:rPr>
          <w:spacing w:val="2"/>
        </w:rPr>
        <w:t>workers</w:t>
      </w:r>
      <w:r w:rsidRPr="00A93F1D">
        <w:rPr>
          <w:spacing w:val="51"/>
        </w:rPr>
        <w:t xml:space="preserve"> </w:t>
      </w:r>
      <w:r w:rsidRPr="00A93F1D">
        <w:t>have</w:t>
      </w:r>
      <w:r w:rsidRPr="00A93F1D">
        <w:rPr>
          <w:spacing w:val="52"/>
        </w:rPr>
        <w:t xml:space="preserve"> </w:t>
      </w:r>
      <w:r w:rsidRPr="00A93F1D">
        <w:t>opinion,</w:t>
      </w:r>
      <w:r w:rsidRPr="00A93F1D">
        <w:rPr>
          <w:spacing w:val="51"/>
        </w:rPr>
        <w:t xml:space="preserve"> </w:t>
      </w:r>
      <w:r w:rsidRPr="00A93F1D">
        <w:t>that effective communication of</w:t>
      </w:r>
      <w:r w:rsidRPr="00A93F1D">
        <w:rPr>
          <w:spacing w:val="-2"/>
        </w:rPr>
        <w:t xml:space="preserve"> </w:t>
      </w:r>
      <w:r w:rsidR="00FE4126" w:rsidRPr="00A93F1D">
        <w:t xml:space="preserve">performanc </w:t>
      </w:r>
      <w:r w:rsidR="00FE4126" w:rsidRPr="00A93F1D">
        <w:rPr>
          <w:spacing w:val="-1"/>
        </w:rPr>
        <w:t>appraisal</w:t>
      </w:r>
      <w:r w:rsidRPr="00A93F1D">
        <w:rPr>
          <w:spacing w:val="1"/>
        </w:rPr>
        <w:t xml:space="preserve"> </w:t>
      </w:r>
      <w:r w:rsidRPr="00A93F1D">
        <w:t>is essential</w:t>
      </w:r>
      <w:r w:rsidRPr="00A93F1D">
        <w:rPr>
          <w:spacing w:val="-1"/>
        </w:rPr>
        <w:t xml:space="preserve"> </w:t>
      </w:r>
      <w:r w:rsidRPr="00A93F1D">
        <w:t>for</w:t>
      </w:r>
      <w:r w:rsidRPr="00A93F1D">
        <w:rPr>
          <w:spacing w:val="-1"/>
        </w:rPr>
        <w:t xml:space="preserve"> </w:t>
      </w:r>
      <w:r w:rsidRPr="00A93F1D">
        <w:t>satisfaction.</w:t>
      </w:r>
    </w:p>
    <w:p w14:paraId="4682CFB8" w14:textId="7D1808EA" w:rsidR="00FA675C" w:rsidRPr="00A93F1D" w:rsidRDefault="00FA675C" w:rsidP="00D9552E">
      <w:pPr>
        <w:spacing w:line="480" w:lineRule="auto"/>
        <w:rPr>
          <w:rFonts w:ascii="Times New Roman" w:hAnsi="Times New Roman" w:cs="Times New Roman"/>
          <w:sz w:val="24"/>
          <w:szCs w:val="24"/>
        </w:rPr>
      </w:pPr>
      <w:r w:rsidRPr="00A93F1D">
        <w:rPr>
          <w:rFonts w:ascii="Times New Roman" w:hAnsi="Times New Roman" w:cs="Times New Roman"/>
          <w:sz w:val="24"/>
          <w:szCs w:val="24"/>
        </w:rPr>
        <w:br w:type="page"/>
      </w:r>
    </w:p>
    <w:p w14:paraId="20CFFA48" w14:textId="49D7E9F8" w:rsidR="00FA675C" w:rsidRPr="00A93F1D" w:rsidRDefault="00FA675C" w:rsidP="00EF5AC5">
      <w:pPr>
        <w:tabs>
          <w:tab w:val="left" w:pos="1590"/>
        </w:tabs>
        <w:spacing w:line="36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lastRenderedPageBreak/>
        <w:t>Table No. 4.15</w:t>
      </w:r>
    </w:p>
    <w:p w14:paraId="4014C943" w14:textId="77777777" w:rsidR="00FA675C" w:rsidRPr="00A93F1D" w:rsidRDefault="00FA675C" w:rsidP="00EF5AC5">
      <w:pPr>
        <w:spacing w:line="360" w:lineRule="auto"/>
        <w:ind w:left="674" w:right="1412"/>
        <w:jc w:val="center"/>
        <w:rPr>
          <w:rFonts w:ascii="Times New Roman" w:hAnsi="Times New Roman" w:cs="Times New Roman"/>
          <w:b/>
        </w:rPr>
      </w:pPr>
      <w:r w:rsidRPr="00A93F1D">
        <w:rPr>
          <w:rFonts w:ascii="Times New Roman" w:hAnsi="Times New Roman" w:cs="Times New Roman"/>
          <w:b/>
        </w:rPr>
        <w:t>EFFECTIVE</w:t>
      </w:r>
      <w:r w:rsidRPr="00A93F1D">
        <w:rPr>
          <w:rFonts w:ascii="Times New Roman" w:hAnsi="Times New Roman" w:cs="Times New Roman"/>
          <w:b/>
          <w:spacing w:val="-3"/>
        </w:rPr>
        <w:t xml:space="preserve"> </w:t>
      </w:r>
      <w:r w:rsidRPr="00A93F1D">
        <w:rPr>
          <w:rFonts w:ascii="Times New Roman" w:hAnsi="Times New Roman" w:cs="Times New Roman"/>
          <w:b/>
        </w:rPr>
        <w:t>COMMUNICATION</w:t>
      </w:r>
      <w:r w:rsidRPr="00A93F1D">
        <w:rPr>
          <w:rFonts w:ascii="Times New Roman" w:hAnsi="Times New Roman" w:cs="Times New Roman"/>
          <w:b/>
          <w:spacing w:val="-1"/>
        </w:rPr>
        <w:t xml:space="preserve"> </w:t>
      </w:r>
      <w:r w:rsidRPr="00A93F1D">
        <w:rPr>
          <w:rFonts w:ascii="Times New Roman" w:hAnsi="Times New Roman" w:cs="Times New Roman"/>
          <w:b/>
        </w:rPr>
        <w:t>FOSTERS</w:t>
      </w:r>
      <w:r w:rsidRPr="00A93F1D">
        <w:rPr>
          <w:rFonts w:ascii="Times New Roman" w:hAnsi="Times New Roman" w:cs="Times New Roman"/>
          <w:b/>
          <w:spacing w:val="-2"/>
        </w:rPr>
        <w:t xml:space="preserve"> </w:t>
      </w:r>
      <w:r w:rsidRPr="00A93F1D">
        <w:rPr>
          <w:rFonts w:ascii="Times New Roman" w:hAnsi="Times New Roman" w:cs="Times New Roman"/>
          <w:b/>
        </w:rPr>
        <w:t>PERFORMANCE</w:t>
      </w:r>
      <w:r w:rsidRPr="00A93F1D">
        <w:rPr>
          <w:rFonts w:ascii="Times New Roman" w:hAnsi="Times New Roman" w:cs="Times New Roman"/>
          <w:b/>
          <w:spacing w:val="-2"/>
        </w:rPr>
        <w:t xml:space="preserve"> </w:t>
      </w:r>
      <w:r w:rsidRPr="00A93F1D">
        <w:rPr>
          <w:rFonts w:ascii="Times New Roman" w:hAnsi="Times New Roman" w:cs="Times New Roman"/>
          <w:b/>
        </w:rPr>
        <w:t>APPRAISAL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830"/>
        <w:gridCol w:w="2324"/>
      </w:tblGrid>
      <w:tr w:rsidR="00FA675C" w:rsidRPr="00A93F1D" w14:paraId="0F7793E3" w14:textId="77777777" w:rsidTr="00EF5AC5">
        <w:trPr>
          <w:trHeight w:val="551"/>
          <w:jc w:val="center"/>
        </w:trPr>
        <w:tc>
          <w:tcPr>
            <w:tcW w:w="2425" w:type="dxa"/>
          </w:tcPr>
          <w:p w14:paraId="019ABCA6" w14:textId="77777777" w:rsidR="00FA675C" w:rsidRPr="00A93F1D" w:rsidRDefault="00FA675C" w:rsidP="00EF5AC5">
            <w:pPr>
              <w:pStyle w:val="TableParagraph"/>
              <w:spacing w:line="360" w:lineRule="auto"/>
              <w:ind w:left="348" w:right="344"/>
              <w:rPr>
                <w:b/>
                <w:sz w:val="24"/>
              </w:rPr>
            </w:pPr>
            <w:r w:rsidRPr="00A93F1D">
              <w:rPr>
                <w:b/>
                <w:sz w:val="24"/>
              </w:rPr>
              <w:t>PARTICULAR</w:t>
            </w:r>
          </w:p>
        </w:tc>
        <w:tc>
          <w:tcPr>
            <w:tcW w:w="2830" w:type="dxa"/>
          </w:tcPr>
          <w:p w14:paraId="2843CE53" w14:textId="77777777" w:rsidR="00FA675C" w:rsidRPr="00A93F1D" w:rsidRDefault="00FA675C" w:rsidP="00EF5AC5">
            <w:pPr>
              <w:pStyle w:val="TableParagraph"/>
              <w:spacing w:line="360" w:lineRule="auto"/>
              <w:ind w:left="103" w:right="99"/>
              <w:rPr>
                <w:b/>
                <w:sz w:val="24"/>
              </w:rPr>
            </w:pPr>
            <w:r w:rsidRPr="00A93F1D">
              <w:rPr>
                <w:b/>
                <w:sz w:val="24"/>
              </w:rPr>
              <w:t>No. OF</w:t>
            </w:r>
            <w:r w:rsidRPr="00A93F1D">
              <w:rPr>
                <w:b/>
                <w:spacing w:val="-3"/>
                <w:sz w:val="24"/>
              </w:rPr>
              <w:t xml:space="preserve"> </w:t>
            </w:r>
            <w:r w:rsidRPr="00A93F1D">
              <w:rPr>
                <w:b/>
                <w:sz w:val="24"/>
              </w:rPr>
              <w:t>RESPONDENTS</w:t>
            </w:r>
          </w:p>
        </w:tc>
        <w:tc>
          <w:tcPr>
            <w:tcW w:w="2324" w:type="dxa"/>
          </w:tcPr>
          <w:p w14:paraId="4C4F0B76" w14:textId="77777777" w:rsidR="00FA675C" w:rsidRPr="00A93F1D" w:rsidRDefault="00FA675C" w:rsidP="00EF5AC5">
            <w:pPr>
              <w:pStyle w:val="TableParagraph"/>
              <w:spacing w:line="360" w:lineRule="auto"/>
              <w:ind w:left="304" w:right="303"/>
              <w:rPr>
                <w:b/>
                <w:sz w:val="24"/>
              </w:rPr>
            </w:pPr>
            <w:r w:rsidRPr="00A93F1D">
              <w:rPr>
                <w:b/>
                <w:sz w:val="24"/>
              </w:rPr>
              <w:t>PERCENTAGE</w:t>
            </w:r>
          </w:p>
        </w:tc>
      </w:tr>
      <w:tr w:rsidR="00FA675C" w:rsidRPr="00A93F1D" w14:paraId="151959B4" w14:textId="77777777" w:rsidTr="00F74783">
        <w:trPr>
          <w:trHeight w:val="422"/>
          <w:jc w:val="center"/>
        </w:trPr>
        <w:tc>
          <w:tcPr>
            <w:tcW w:w="2425" w:type="dxa"/>
          </w:tcPr>
          <w:p w14:paraId="7971175F" w14:textId="77777777" w:rsidR="00FA675C" w:rsidRPr="00A93F1D" w:rsidRDefault="00FA675C" w:rsidP="00EF5AC5">
            <w:pPr>
              <w:pStyle w:val="TableParagraph"/>
              <w:spacing w:line="360" w:lineRule="auto"/>
              <w:ind w:left="348" w:right="342"/>
              <w:rPr>
                <w:sz w:val="24"/>
              </w:rPr>
            </w:pPr>
            <w:r w:rsidRPr="00A93F1D">
              <w:rPr>
                <w:sz w:val="24"/>
              </w:rPr>
              <w:t>Strongly</w:t>
            </w:r>
            <w:r w:rsidRPr="00A93F1D">
              <w:rPr>
                <w:spacing w:val="-6"/>
                <w:sz w:val="24"/>
              </w:rPr>
              <w:t xml:space="preserve"> </w:t>
            </w:r>
            <w:r w:rsidRPr="00A93F1D">
              <w:rPr>
                <w:sz w:val="24"/>
              </w:rPr>
              <w:t>agree</w:t>
            </w:r>
          </w:p>
        </w:tc>
        <w:tc>
          <w:tcPr>
            <w:tcW w:w="2830" w:type="dxa"/>
          </w:tcPr>
          <w:p w14:paraId="029A824A" w14:textId="77777777" w:rsidR="00FA675C" w:rsidRPr="00A93F1D" w:rsidRDefault="00FA675C" w:rsidP="00EF5AC5">
            <w:pPr>
              <w:pStyle w:val="TableParagraph"/>
              <w:spacing w:line="360" w:lineRule="auto"/>
              <w:ind w:left="103" w:right="97"/>
              <w:rPr>
                <w:sz w:val="24"/>
              </w:rPr>
            </w:pPr>
            <w:r w:rsidRPr="00A93F1D">
              <w:rPr>
                <w:sz w:val="24"/>
              </w:rPr>
              <w:t>58</w:t>
            </w:r>
          </w:p>
        </w:tc>
        <w:tc>
          <w:tcPr>
            <w:tcW w:w="2324" w:type="dxa"/>
          </w:tcPr>
          <w:p w14:paraId="7C84FE36" w14:textId="77777777" w:rsidR="00FA675C" w:rsidRPr="00A93F1D" w:rsidRDefault="00FA675C" w:rsidP="00EF5AC5">
            <w:pPr>
              <w:pStyle w:val="TableParagraph"/>
              <w:spacing w:line="360" w:lineRule="auto"/>
              <w:ind w:left="304" w:right="296"/>
              <w:rPr>
                <w:sz w:val="24"/>
              </w:rPr>
            </w:pPr>
            <w:r w:rsidRPr="00A93F1D">
              <w:rPr>
                <w:sz w:val="24"/>
              </w:rPr>
              <w:t>58</w:t>
            </w:r>
          </w:p>
        </w:tc>
      </w:tr>
      <w:tr w:rsidR="00FA675C" w:rsidRPr="00A93F1D" w14:paraId="6D4B9E4C" w14:textId="77777777" w:rsidTr="00F74783">
        <w:trPr>
          <w:trHeight w:val="412"/>
          <w:jc w:val="center"/>
        </w:trPr>
        <w:tc>
          <w:tcPr>
            <w:tcW w:w="2425" w:type="dxa"/>
          </w:tcPr>
          <w:p w14:paraId="08931128" w14:textId="77777777" w:rsidR="00FA675C" w:rsidRPr="00A93F1D" w:rsidRDefault="00FA675C" w:rsidP="00EF5AC5">
            <w:pPr>
              <w:pStyle w:val="TableParagraph"/>
              <w:spacing w:line="360" w:lineRule="auto"/>
              <w:ind w:left="348" w:right="342"/>
              <w:rPr>
                <w:sz w:val="24"/>
              </w:rPr>
            </w:pPr>
            <w:r w:rsidRPr="00A93F1D">
              <w:rPr>
                <w:sz w:val="24"/>
              </w:rPr>
              <w:t>Agreed</w:t>
            </w:r>
          </w:p>
        </w:tc>
        <w:tc>
          <w:tcPr>
            <w:tcW w:w="2830" w:type="dxa"/>
          </w:tcPr>
          <w:p w14:paraId="0D05D8F1" w14:textId="77777777" w:rsidR="00FA675C" w:rsidRPr="00A93F1D" w:rsidRDefault="00FA675C" w:rsidP="00EF5AC5">
            <w:pPr>
              <w:pStyle w:val="TableParagraph"/>
              <w:spacing w:line="360" w:lineRule="auto"/>
              <w:ind w:left="103" w:right="97"/>
              <w:rPr>
                <w:sz w:val="24"/>
              </w:rPr>
            </w:pPr>
            <w:r w:rsidRPr="00A93F1D">
              <w:rPr>
                <w:sz w:val="24"/>
              </w:rPr>
              <w:t>30</w:t>
            </w:r>
          </w:p>
        </w:tc>
        <w:tc>
          <w:tcPr>
            <w:tcW w:w="2324" w:type="dxa"/>
          </w:tcPr>
          <w:p w14:paraId="34604BE0" w14:textId="77777777" w:rsidR="00FA675C" w:rsidRPr="00A93F1D" w:rsidRDefault="00FA675C" w:rsidP="00EF5AC5">
            <w:pPr>
              <w:pStyle w:val="TableParagraph"/>
              <w:spacing w:line="360" w:lineRule="auto"/>
              <w:ind w:left="304" w:right="296"/>
              <w:rPr>
                <w:sz w:val="24"/>
              </w:rPr>
            </w:pPr>
            <w:r w:rsidRPr="00A93F1D">
              <w:rPr>
                <w:sz w:val="24"/>
              </w:rPr>
              <w:t>30</w:t>
            </w:r>
          </w:p>
        </w:tc>
      </w:tr>
      <w:tr w:rsidR="00FA675C" w:rsidRPr="00A93F1D" w14:paraId="27570CD3" w14:textId="77777777" w:rsidTr="00F74783">
        <w:trPr>
          <w:trHeight w:val="414"/>
          <w:jc w:val="center"/>
        </w:trPr>
        <w:tc>
          <w:tcPr>
            <w:tcW w:w="2425" w:type="dxa"/>
          </w:tcPr>
          <w:p w14:paraId="0904C638" w14:textId="77777777" w:rsidR="00FA675C" w:rsidRPr="00A93F1D" w:rsidRDefault="00FA675C" w:rsidP="00EF5AC5">
            <w:pPr>
              <w:pStyle w:val="TableParagraph"/>
              <w:spacing w:line="360" w:lineRule="auto"/>
              <w:ind w:left="348" w:right="343"/>
              <w:rPr>
                <w:sz w:val="24"/>
              </w:rPr>
            </w:pPr>
            <w:r w:rsidRPr="00A93F1D">
              <w:rPr>
                <w:sz w:val="24"/>
              </w:rPr>
              <w:t>Neutral</w:t>
            </w:r>
          </w:p>
        </w:tc>
        <w:tc>
          <w:tcPr>
            <w:tcW w:w="2830" w:type="dxa"/>
          </w:tcPr>
          <w:p w14:paraId="17350885" w14:textId="77777777" w:rsidR="00FA675C" w:rsidRPr="00A93F1D" w:rsidRDefault="00FA675C" w:rsidP="00EF5AC5">
            <w:pPr>
              <w:pStyle w:val="TableParagraph"/>
              <w:spacing w:line="360" w:lineRule="auto"/>
              <w:ind w:left="103" w:right="97"/>
              <w:rPr>
                <w:sz w:val="24"/>
              </w:rPr>
            </w:pPr>
            <w:r w:rsidRPr="00A93F1D">
              <w:rPr>
                <w:sz w:val="24"/>
              </w:rPr>
              <w:t>10</w:t>
            </w:r>
          </w:p>
        </w:tc>
        <w:tc>
          <w:tcPr>
            <w:tcW w:w="2324" w:type="dxa"/>
          </w:tcPr>
          <w:p w14:paraId="6894964E" w14:textId="77777777" w:rsidR="00FA675C" w:rsidRPr="00A93F1D" w:rsidRDefault="00FA675C" w:rsidP="00EF5AC5">
            <w:pPr>
              <w:pStyle w:val="TableParagraph"/>
              <w:spacing w:line="360" w:lineRule="auto"/>
              <w:ind w:left="304" w:right="296"/>
              <w:rPr>
                <w:sz w:val="24"/>
              </w:rPr>
            </w:pPr>
            <w:r w:rsidRPr="00A93F1D">
              <w:rPr>
                <w:sz w:val="24"/>
              </w:rPr>
              <w:t>10</w:t>
            </w:r>
          </w:p>
        </w:tc>
      </w:tr>
      <w:tr w:rsidR="00FA675C" w:rsidRPr="00A93F1D" w14:paraId="31C03F51" w14:textId="77777777" w:rsidTr="00F74783">
        <w:trPr>
          <w:trHeight w:val="415"/>
          <w:jc w:val="center"/>
        </w:trPr>
        <w:tc>
          <w:tcPr>
            <w:tcW w:w="2425" w:type="dxa"/>
          </w:tcPr>
          <w:p w14:paraId="5193B000" w14:textId="77777777" w:rsidR="00FA675C" w:rsidRPr="00A93F1D" w:rsidRDefault="00FA675C" w:rsidP="00EF5AC5">
            <w:pPr>
              <w:pStyle w:val="TableParagraph"/>
              <w:spacing w:line="360" w:lineRule="auto"/>
              <w:ind w:left="348" w:right="345"/>
              <w:rPr>
                <w:sz w:val="24"/>
              </w:rPr>
            </w:pPr>
            <w:r w:rsidRPr="00A93F1D">
              <w:rPr>
                <w:sz w:val="24"/>
              </w:rPr>
              <w:t>Strongly</w:t>
            </w:r>
            <w:r w:rsidRPr="00A93F1D">
              <w:rPr>
                <w:spacing w:val="-6"/>
                <w:sz w:val="24"/>
              </w:rPr>
              <w:t xml:space="preserve"> </w:t>
            </w:r>
            <w:r w:rsidRPr="00A93F1D">
              <w:rPr>
                <w:sz w:val="24"/>
              </w:rPr>
              <w:t>disagree</w:t>
            </w:r>
          </w:p>
        </w:tc>
        <w:tc>
          <w:tcPr>
            <w:tcW w:w="2830" w:type="dxa"/>
          </w:tcPr>
          <w:p w14:paraId="29D3D66E" w14:textId="77777777" w:rsidR="00FA675C" w:rsidRPr="00A93F1D" w:rsidRDefault="00FA675C" w:rsidP="00EF5AC5">
            <w:pPr>
              <w:pStyle w:val="TableParagraph"/>
              <w:spacing w:line="360" w:lineRule="auto"/>
              <w:ind w:left="9"/>
              <w:rPr>
                <w:sz w:val="24"/>
              </w:rPr>
            </w:pPr>
            <w:r w:rsidRPr="00A93F1D">
              <w:rPr>
                <w:w w:val="99"/>
                <w:sz w:val="24"/>
              </w:rPr>
              <w:t>-</w:t>
            </w:r>
          </w:p>
        </w:tc>
        <w:tc>
          <w:tcPr>
            <w:tcW w:w="2324" w:type="dxa"/>
          </w:tcPr>
          <w:p w14:paraId="3ED5F90D" w14:textId="77777777" w:rsidR="00FA675C" w:rsidRPr="00A93F1D" w:rsidRDefault="00FA675C" w:rsidP="00EF5AC5">
            <w:pPr>
              <w:pStyle w:val="TableParagraph"/>
              <w:spacing w:line="360" w:lineRule="auto"/>
              <w:ind w:left="6"/>
              <w:rPr>
                <w:sz w:val="24"/>
              </w:rPr>
            </w:pPr>
            <w:r w:rsidRPr="00A93F1D">
              <w:rPr>
                <w:w w:val="99"/>
                <w:sz w:val="24"/>
              </w:rPr>
              <w:t>-</w:t>
            </w:r>
          </w:p>
        </w:tc>
      </w:tr>
      <w:tr w:rsidR="00FA675C" w:rsidRPr="00A93F1D" w14:paraId="4BD18831" w14:textId="77777777" w:rsidTr="00F74783">
        <w:trPr>
          <w:trHeight w:val="421"/>
          <w:jc w:val="center"/>
        </w:trPr>
        <w:tc>
          <w:tcPr>
            <w:tcW w:w="2425" w:type="dxa"/>
          </w:tcPr>
          <w:p w14:paraId="3749C6DD" w14:textId="77777777" w:rsidR="00FA675C" w:rsidRPr="00A93F1D" w:rsidRDefault="00FA675C" w:rsidP="00EF5AC5">
            <w:pPr>
              <w:pStyle w:val="TableParagraph"/>
              <w:spacing w:line="360" w:lineRule="auto"/>
              <w:ind w:left="348" w:right="344"/>
              <w:rPr>
                <w:sz w:val="24"/>
              </w:rPr>
            </w:pPr>
            <w:r w:rsidRPr="00A93F1D">
              <w:rPr>
                <w:sz w:val="24"/>
              </w:rPr>
              <w:t>Disagree</w:t>
            </w:r>
          </w:p>
        </w:tc>
        <w:tc>
          <w:tcPr>
            <w:tcW w:w="2830" w:type="dxa"/>
          </w:tcPr>
          <w:p w14:paraId="245EEE38" w14:textId="77777777" w:rsidR="00FA675C" w:rsidRPr="00A93F1D" w:rsidRDefault="00FA675C" w:rsidP="00EF5AC5">
            <w:pPr>
              <w:pStyle w:val="TableParagraph"/>
              <w:spacing w:line="360" w:lineRule="auto"/>
              <w:ind w:left="6"/>
              <w:rPr>
                <w:sz w:val="24"/>
              </w:rPr>
            </w:pPr>
            <w:r w:rsidRPr="00A93F1D">
              <w:rPr>
                <w:sz w:val="24"/>
              </w:rPr>
              <w:t>2</w:t>
            </w:r>
          </w:p>
        </w:tc>
        <w:tc>
          <w:tcPr>
            <w:tcW w:w="2324" w:type="dxa"/>
          </w:tcPr>
          <w:p w14:paraId="68E59D54" w14:textId="77777777" w:rsidR="00FA675C" w:rsidRPr="00A93F1D" w:rsidRDefault="00FA675C" w:rsidP="00EF5AC5">
            <w:pPr>
              <w:pStyle w:val="TableParagraph"/>
              <w:spacing w:line="360" w:lineRule="auto"/>
              <w:ind w:left="8"/>
              <w:rPr>
                <w:sz w:val="24"/>
              </w:rPr>
            </w:pPr>
            <w:r w:rsidRPr="00A93F1D">
              <w:rPr>
                <w:sz w:val="24"/>
              </w:rPr>
              <w:t>2</w:t>
            </w:r>
          </w:p>
        </w:tc>
      </w:tr>
      <w:tr w:rsidR="00FA675C" w:rsidRPr="00A93F1D" w14:paraId="4F72920D" w14:textId="77777777" w:rsidTr="00F74783">
        <w:trPr>
          <w:trHeight w:val="422"/>
          <w:jc w:val="center"/>
        </w:trPr>
        <w:tc>
          <w:tcPr>
            <w:tcW w:w="2425" w:type="dxa"/>
          </w:tcPr>
          <w:p w14:paraId="40629020" w14:textId="77777777" w:rsidR="00FA675C" w:rsidRPr="00A93F1D" w:rsidRDefault="00FA675C" w:rsidP="00EF5AC5">
            <w:pPr>
              <w:pStyle w:val="TableParagraph"/>
              <w:spacing w:line="360" w:lineRule="auto"/>
              <w:ind w:left="348" w:right="343"/>
              <w:rPr>
                <w:sz w:val="24"/>
              </w:rPr>
            </w:pPr>
            <w:r w:rsidRPr="00A93F1D">
              <w:rPr>
                <w:sz w:val="24"/>
              </w:rPr>
              <w:t>Total</w:t>
            </w:r>
          </w:p>
        </w:tc>
        <w:tc>
          <w:tcPr>
            <w:tcW w:w="2830" w:type="dxa"/>
          </w:tcPr>
          <w:p w14:paraId="203FEAAD" w14:textId="77777777" w:rsidR="00FA675C" w:rsidRPr="00A93F1D" w:rsidRDefault="00FA675C" w:rsidP="00EF5AC5">
            <w:pPr>
              <w:pStyle w:val="TableParagraph"/>
              <w:spacing w:line="360" w:lineRule="auto"/>
              <w:ind w:left="103" w:right="97"/>
              <w:rPr>
                <w:sz w:val="24"/>
              </w:rPr>
            </w:pPr>
            <w:r w:rsidRPr="00A93F1D">
              <w:rPr>
                <w:sz w:val="24"/>
              </w:rPr>
              <w:t>100</w:t>
            </w:r>
          </w:p>
        </w:tc>
        <w:tc>
          <w:tcPr>
            <w:tcW w:w="2324" w:type="dxa"/>
          </w:tcPr>
          <w:p w14:paraId="4F1ABA86" w14:textId="77777777" w:rsidR="00FA675C" w:rsidRPr="00A93F1D" w:rsidRDefault="00FA675C" w:rsidP="00EF5AC5">
            <w:pPr>
              <w:pStyle w:val="TableParagraph"/>
              <w:spacing w:line="360" w:lineRule="auto"/>
              <w:ind w:left="304" w:right="296"/>
              <w:rPr>
                <w:sz w:val="24"/>
              </w:rPr>
            </w:pPr>
            <w:r w:rsidRPr="00A93F1D">
              <w:rPr>
                <w:sz w:val="24"/>
              </w:rPr>
              <w:t>100</w:t>
            </w:r>
          </w:p>
        </w:tc>
      </w:tr>
    </w:tbl>
    <w:p w14:paraId="23CB4E4E" w14:textId="7DAD0AC8" w:rsidR="00FA675C" w:rsidRPr="00A93F1D" w:rsidRDefault="00EF5AC5" w:rsidP="00EF5AC5">
      <w:pPr>
        <w:tabs>
          <w:tab w:val="left" w:pos="1169"/>
          <w:tab w:val="left" w:pos="1590"/>
        </w:tabs>
        <w:spacing w:line="360" w:lineRule="auto"/>
        <w:rPr>
          <w:rFonts w:ascii="Times New Roman" w:hAnsi="Times New Roman" w:cs="Times New Roman"/>
          <w:sz w:val="24"/>
          <w:szCs w:val="24"/>
          <w:lang w:val="en-IN"/>
        </w:rPr>
      </w:pPr>
      <w:r w:rsidRPr="00A93F1D">
        <w:rPr>
          <w:rFonts w:ascii="Times New Roman" w:hAnsi="Times New Roman" w:cs="Times New Roman"/>
          <w:noProof/>
          <w:lang w:val="en-IN" w:eastAsia="en-IN"/>
        </w:rPr>
        <w:drawing>
          <wp:anchor distT="0" distB="0" distL="114300" distR="114300" simplePos="0" relativeHeight="251659776" behindDoc="0" locked="0" layoutInCell="1" allowOverlap="1" wp14:anchorId="68BB0EC6" wp14:editId="0EACEE05">
            <wp:simplePos x="0" y="0"/>
            <wp:positionH relativeFrom="column">
              <wp:posOffset>347980</wp:posOffset>
            </wp:positionH>
            <wp:positionV relativeFrom="page">
              <wp:posOffset>4490085</wp:posOffset>
            </wp:positionV>
            <wp:extent cx="4694555" cy="2087880"/>
            <wp:effectExtent l="0" t="0" r="10795" b="7620"/>
            <wp:wrapTopAndBottom/>
            <wp:docPr id="46886065" name="Chart 1">
              <a:extLst xmlns:a="http://schemas.openxmlformats.org/drawingml/2006/main">
                <a:ext uri="{FF2B5EF4-FFF2-40B4-BE49-F238E27FC236}">
                  <a16:creationId xmlns:a16="http://schemas.microsoft.com/office/drawing/2014/main" id="{69DE144F-E4BA-44FE-3AF0-CCC152C69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margin">
              <wp14:pctWidth>0</wp14:pctWidth>
            </wp14:sizeRelH>
            <wp14:sizeRelV relativeFrom="margin">
              <wp14:pctHeight>0</wp14:pctHeight>
            </wp14:sizeRelV>
          </wp:anchor>
        </w:drawing>
      </w:r>
      <w:r w:rsidR="00982217" w:rsidRPr="00A93F1D">
        <w:rPr>
          <w:rFonts w:ascii="Times New Roman" w:hAnsi="Times New Roman" w:cs="Times New Roman"/>
          <w:sz w:val="24"/>
          <w:szCs w:val="24"/>
          <w:lang w:val="en-IN"/>
        </w:rPr>
        <w:tab/>
        <w:t>Source: Primary Data</w:t>
      </w:r>
      <w:r w:rsidR="00982217" w:rsidRPr="00A93F1D">
        <w:rPr>
          <w:rFonts w:ascii="Times New Roman" w:hAnsi="Times New Roman" w:cs="Times New Roman"/>
          <w:sz w:val="24"/>
          <w:szCs w:val="24"/>
          <w:lang w:val="en-IN"/>
        </w:rPr>
        <w:tab/>
      </w:r>
    </w:p>
    <w:p w14:paraId="38D05A5F" w14:textId="61A7CE95" w:rsidR="00653B85" w:rsidRPr="00A93F1D" w:rsidRDefault="00653B85" w:rsidP="00D9552E">
      <w:pPr>
        <w:tabs>
          <w:tab w:val="left" w:pos="1590"/>
        </w:tabs>
        <w:spacing w:line="48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t>Chart No. 4.15</w:t>
      </w:r>
    </w:p>
    <w:p w14:paraId="448D8A9D" w14:textId="4B80ADE1" w:rsidR="00374C07" w:rsidRPr="00A93F1D" w:rsidRDefault="00926350" w:rsidP="00EF5AC5">
      <w:pPr>
        <w:tabs>
          <w:tab w:val="left" w:pos="1183"/>
          <w:tab w:val="left" w:pos="1590"/>
          <w:tab w:val="center" w:pos="4873"/>
        </w:tabs>
        <w:spacing w:line="36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t>Source</w:t>
      </w:r>
      <w:r w:rsidR="00982217" w:rsidRPr="00A93F1D">
        <w:rPr>
          <w:rFonts w:ascii="Times New Roman" w:hAnsi="Times New Roman" w:cs="Times New Roman"/>
          <w:sz w:val="24"/>
          <w:szCs w:val="24"/>
          <w:lang w:val="en-IN"/>
        </w:rPr>
        <w:t>: Primary Data</w:t>
      </w:r>
      <w:r w:rsidRPr="00A93F1D">
        <w:rPr>
          <w:rFonts w:ascii="Times New Roman" w:hAnsi="Times New Roman" w:cs="Times New Roman"/>
          <w:sz w:val="24"/>
          <w:szCs w:val="24"/>
          <w:lang w:val="en-IN"/>
        </w:rPr>
        <w:tab/>
      </w:r>
    </w:p>
    <w:p w14:paraId="0E06688D" w14:textId="45D835F7" w:rsidR="00653B85" w:rsidRPr="00A93F1D" w:rsidRDefault="00653B85" w:rsidP="00EF5AC5">
      <w:pPr>
        <w:tabs>
          <w:tab w:val="left" w:pos="1590"/>
        </w:tabs>
        <w:spacing w:line="36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INTERPRETATION</w:t>
      </w:r>
    </w:p>
    <w:p w14:paraId="2D11FF2D" w14:textId="77777777" w:rsidR="00653B85" w:rsidRPr="00A93F1D" w:rsidRDefault="00653B85" w:rsidP="00EF5AC5">
      <w:pPr>
        <w:pStyle w:val="BodyText"/>
        <w:spacing w:line="480" w:lineRule="auto"/>
        <w:ind w:right="-58"/>
        <w:jc w:val="both"/>
      </w:pPr>
      <w:r w:rsidRPr="00A93F1D">
        <w:t>The above table and chart shows that, 58% of the respondents were of the opinion that</w:t>
      </w:r>
      <w:r w:rsidRPr="00A93F1D">
        <w:rPr>
          <w:spacing w:val="1"/>
        </w:rPr>
        <w:t xml:space="preserve"> </w:t>
      </w:r>
      <w:r w:rsidRPr="00A93F1D">
        <w:t>effective communication fosters Performance Appraisal. 30 % of the respondents agree to</w:t>
      </w:r>
      <w:r w:rsidRPr="00A93F1D">
        <w:rPr>
          <w:spacing w:val="-57"/>
        </w:rPr>
        <w:t xml:space="preserve"> </w:t>
      </w:r>
      <w:r w:rsidRPr="00A93F1D">
        <w:t>the</w:t>
      </w:r>
      <w:r w:rsidRPr="00A93F1D">
        <w:rPr>
          <w:spacing w:val="1"/>
        </w:rPr>
        <w:t xml:space="preserve"> </w:t>
      </w:r>
      <w:r w:rsidRPr="00A93F1D">
        <w:t>same.</w:t>
      </w:r>
      <w:r w:rsidRPr="00A93F1D">
        <w:rPr>
          <w:spacing w:val="1"/>
        </w:rPr>
        <w:t xml:space="preserve"> </w:t>
      </w:r>
      <w:r w:rsidRPr="00A93F1D">
        <w:t>Only</w:t>
      </w:r>
      <w:r w:rsidRPr="00A93F1D">
        <w:rPr>
          <w:spacing w:val="1"/>
        </w:rPr>
        <w:t xml:space="preserve"> </w:t>
      </w:r>
      <w:r w:rsidRPr="00A93F1D">
        <w:t>2%</w:t>
      </w:r>
      <w:r w:rsidRPr="00A93F1D">
        <w:rPr>
          <w:spacing w:val="1"/>
        </w:rPr>
        <w:t xml:space="preserve"> </w:t>
      </w:r>
      <w:r w:rsidRPr="00A93F1D">
        <w:t>of</w:t>
      </w:r>
      <w:r w:rsidRPr="00A93F1D">
        <w:rPr>
          <w:spacing w:val="1"/>
        </w:rPr>
        <w:t xml:space="preserve"> </w:t>
      </w:r>
      <w:r w:rsidRPr="00A93F1D">
        <w:t>respondents</w:t>
      </w:r>
      <w:r w:rsidRPr="00A93F1D">
        <w:rPr>
          <w:spacing w:val="1"/>
        </w:rPr>
        <w:t xml:space="preserve"> </w:t>
      </w:r>
      <w:r w:rsidRPr="00A93F1D">
        <w:t>have</w:t>
      </w:r>
      <w:r w:rsidRPr="00A93F1D">
        <w:rPr>
          <w:spacing w:val="1"/>
        </w:rPr>
        <w:t xml:space="preserve"> </w:t>
      </w:r>
      <w:r w:rsidRPr="00A93F1D">
        <w:t>disagreed</w:t>
      </w:r>
      <w:r w:rsidRPr="00A93F1D">
        <w:rPr>
          <w:spacing w:val="1"/>
        </w:rPr>
        <w:t xml:space="preserve"> </w:t>
      </w:r>
      <w:r w:rsidRPr="00A93F1D">
        <w:t>with</w:t>
      </w:r>
      <w:r w:rsidRPr="00A93F1D">
        <w:rPr>
          <w:spacing w:val="1"/>
        </w:rPr>
        <w:t xml:space="preserve"> </w:t>
      </w:r>
      <w:r w:rsidRPr="00A93F1D">
        <w:t>the</w:t>
      </w:r>
      <w:r w:rsidRPr="00A93F1D">
        <w:rPr>
          <w:spacing w:val="1"/>
        </w:rPr>
        <w:t xml:space="preserve"> </w:t>
      </w:r>
      <w:r w:rsidRPr="00A93F1D">
        <w:t>statement.</w:t>
      </w:r>
      <w:r w:rsidRPr="00A93F1D">
        <w:rPr>
          <w:spacing w:val="1"/>
        </w:rPr>
        <w:t xml:space="preserve"> </w:t>
      </w:r>
      <w:r w:rsidRPr="00A93F1D">
        <w:t>None</w:t>
      </w:r>
      <w:r w:rsidRPr="00A93F1D">
        <w:rPr>
          <w:spacing w:val="60"/>
        </w:rPr>
        <w:t xml:space="preserve"> </w:t>
      </w:r>
      <w:r w:rsidRPr="00A93F1D">
        <w:t>of</w:t>
      </w:r>
      <w:r w:rsidRPr="00A93F1D">
        <w:rPr>
          <w:spacing w:val="1"/>
        </w:rPr>
        <w:t xml:space="preserve"> </w:t>
      </w:r>
      <w:r w:rsidRPr="00A93F1D">
        <w:t>respondents</w:t>
      </w:r>
      <w:r w:rsidRPr="00A93F1D">
        <w:rPr>
          <w:spacing w:val="-1"/>
        </w:rPr>
        <w:t xml:space="preserve"> </w:t>
      </w:r>
      <w:r w:rsidRPr="00A93F1D">
        <w:t>strongly</w:t>
      </w:r>
      <w:r w:rsidRPr="00A93F1D">
        <w:rPr>
          <w:spacing w:val="-5"/>
        </w:rPr>
        <w:t xml:space="preserve"> </w:t>
      </w:r>
      <w:r w:rsidRPr="00A93F1D">
        <w:t>disagreed</w:t>
      </w:r>
      <w:r w:rsidRPr="00A93F1D">
        <w:rPr>
          <w:spacing w:val="1"/>
        </w:rPr>
        <w:t xml:space="preserve"> </w:t>
      </w:r>
      <w:r w:rsidRPr="00A93F1D">
        <w:t>to it.</w:t>
      </w:r>
    </w:p>
    <w:p w14:paraId="55A00138" w14:textId="552BEC47" w:rsidR="005871E1" w:rsidRPr="00A93F1D" w:rsidRDefault="00653B85" w:rsidP="00EF5AC5">
      <w:pPr>
        <w:pStyle w:val="BodyText"/>
        <w:spacing w:line="480" w:lineRule="auto"/>
        <w:ind w:right="84"/>
        <w:jc w:val="both"/>
      </w:pPr>
      <w:r w:rsidRPr="00A93F1D">
        <w:t>Hence, it can be concluded that Effective communication of performance</w:t>
      </w:r>
      <w:r w:rsidR="00EF5AC5" w:rsidRPr="00A93F1D">
        <w:t xml:space="preserve"> </w:t>
      </w:r>
      <w:r w:rsidRPr="00A93F1D">
        <w:t>ppraisal is</w:t>
      </w:r>
      <w:r w:rsidRPr="00A93F1D">
        <w:rPr>
          <w:spacing w:val="1"/>
        </w:rPr>
        <w:t xml:space="preserve"> </w:t>
      </w:r>
      <w:r w:rsidRPr="00A93F1D">
        <w:t>essential</w:t>
      </w:r>
      <w:r w:rsidRPr="00A93F1D">
        <w:rPr>
          <w:spacing w:val="-1"/>
        </w:rPr>
        <w:t xml:space="preserve"> </w:t>
      </w:r>
      <w:r w:rsidRPr="00A93F1D">
        <w:t>for</w:t>
      </w:r>
      <w:r w:rsidRPr="00A93F1D">
        <w:rPr>
          <w:spacing w:val="-1"/>
        </w:rPr>
        <w:t xml:space="preserve"> </w:t>
      </w:r>
      <w:r w:rsidRPr="00A93F1D">
        <w:t>employee</w:t>
      </w:r>
      <w:r w:rsidRPr="00A93F1D">
        <w:rPr>
          <w:spacing w:val="-1"/>
        </w:rPr>
        <w:t xml:space="preserve"> </w:t>
      </w:r>
      <w:r w:rsidRPr="00A93F1D">
        <w:t>satisfaction at Adithya Birla Fashion and Retail Ltd.</w:t>
      </w:r>
    </w:p>
    <w:p w14:paraId="1A1BB39B" w14:textId="1C18F788" w:rsidR="005871E1" w:rsidRPr="00A93F1D" w:rsidRDefault="005871E1" w:rsidP="00EF5AC5">
      <w:pPr>
        <w:spacing w:line="360" w:lineRule="auto"/>
        <w:jc w:val="center"/>
        <w:rPr>
          <w:rFonts w:ascii="Times New Roman" w:hAnsi="Times New Roman" w:cs="Times New Roman"/>
          <w:sz w:val="24"/>
          <w:szCs w:val="24"/>
        </w:rPr>
      </w:pPr>
      <w:r w:rsidRPr="00A93F1D">
        <w:rPr>
          <w:rFonts w:ascii="Times New Roman" w:hAnsi="Times New Roman" w:cs="Times New Roman"/>
        </w:rPr>
        <w:br w:type="page"/>
      </w:r>
      <w:r w:rsidRPr="00A93F1D">
        <w:rPr>
          <w:rFonts w:ascii="Times New Roman" w:hAnsi="Times New Roman" w:cs="Times New Roman"/>
          <w:sz w:val="24"/>
          <w:szCs w:val="24"/>
        </w:rPr>
        <w:lastRenderedPageBreak/>
        <w:t>Table No. 4.16</w:t>
      </w:r>
    </w:p>
    <w:p w14:paraId="2913E0C3" w14:textId="73B460DB" w:rsidR="005871E1" w:rsidRPr="00A93F1D" w:rsidRDefault="005871E1" w:rsidP="00EF5AC5">
      <w:pPr>
        <w:spacing w:line="360" w:lineRule="auto"/>
        <w:jc w:val="center"/>
        <w:rPr>
          <w:rFonts w:ascii="Times New Roman" w:eastAsia="Times New Roman" w:hAnsi="Times New Roman" w:cs="Times New Roman"/>
          <w:b/>
          <w:bCs/>
          <w:sz w:val="24"/>
          <w:szCs w:val="24"/>
        </w:rPr>
      </w:pPr>
      <w:r w:rsidRPr="00A93F1D">
        <w:rPr>
          <w:rFonts w:ascii="Times New Roman" w:hAnsi="Times New Roman" w:cs="Times New Roman"/>
          <w:b/>
          <w:bCs/>
          <w:sz w:val="24"/>
          <w:szCs w:val="24"/>
        </w:rPr>
        <w:t>CLARIFICATION OF EXPECTATIONS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830"/>
        <w:gridCol w:w="2324"/>
      </w:tblGrid>
      <w:tr w:rsidR="005871E1" w:rsidRPr="00A93F1D" w14:paraId="5C4103E0" w14:textId="77777777" w:rsidTr="00F74783">
        <w:trPr>
          <w:trHeight w:val="815"/>
          <w:jc w:val="center"/>
        </w:trPr>
        <w:tc>
          <w:tcPr>
            <w:tcW w:w="2425" w:type="dxa"/>
          </w:tcPr>
          <w:p w14:paraId="29FA4712" w14:textId="77777777" w:rsidR="005871E1" w:rsidRPr="00A93F1D" w:rsidRDefault="005871E1" w:rsidP="00EF5AC5">
            <w:pPr>
              <w:pStyle w:val="TableParagraph"/>
              <w:spacing w:line="360" w:lineRule="auto"/>
              <w:ind w:left="348" w:right="344"/>
              <w:rPr>
                <w:b/>
                <w:sz w:val="24"/>
              </w:rPr>
            </w:pPr>
            <w:r w:rsidRPr="00A93F1D">
              <w:rPr>
                <w:b/>
                <w:sz w:val="24"/>
              </w:rPr>
              <w:t>PARTICULAR</w:t>
            </w:r>
          </w:p>
        </w:tc>
        <w:tc>
          <w:tcPr>
            <w:tcW w:w="2830" w:type="dxa"/>
          </w:tcPr>
          <w:p w14:paraId="0185556F" w14:textId="77777777" w:rsidR="005871E1" w:rsidRPr="00A93F1D" w:rsidRDefault="005871E1" w:rsidP="00EF5AC5">
            <w:pPr>
              <w:pStyle w:val="TableParagraph"/>
              <w:spacing w:line="360" w:lineRule="auto"/>
              <w:ind w:left="103" w:right="99"/>
              <w:rPr>
                <w:b/>
                <w:sz w:val="24"/>
              </w:rPr>
            </w:pPr>
            <w:r w:rsidRPr="00A93F1D">
              <w:rPr>
                <w:b/>
                <w:sz w:val="24"/>
              </w:rPr>
              <w:t>No. OF</w:t>
            </w:r>
            <w:r w:rsidRPr="00A93F1D">
              <w:rPr>
                <w:b/>
                <w:spacing w:val="-3"/>
                <w:sz w:val="24"/>
              </w:rPr>
              <w:t xml:space="preserve"> </w:t>
            </w:r>
            <w:r w:rsidRPr="00A93F1D">
              <w:rPr>
                <w:b/>
                <w:sz w:val="24"/>
              </w:rPr>
              <w:t>RESPONDENTS</w:t>
            </w:r>
          </w:p>
        </w:tc>
        <w:tc>
          <w:tcPr>
            <w:tcW w:w="2324" w:type="dxa"/>
          </w:tcPr>
          <w:p w14:paraId="732B3945" w14:textId="77777777" w:rsidR="005871E1" w:rsidRPr="00A93F1D" w:rsidRDefault="005871E1" w:rsidP="00EF5AC5">
            <w:pPr>
              <w:pStyle w:val="TableParagraph"/>
              <w:spacing w:line="360" w:lineRule="auto"/>
              <w:ind w:left="304" w:right="303"/>
              <w:rPr>
                <w:b/>
                <w:sz w:val="24"/>
              </w:rPr>
            </w:pPr>
            <w:r w:rsidRPr="00A93F1D">
              <w:rPr>
                <w:b/>
                <w:sz w:val="24"/>
              </w:rPr>
              <w:t>PERCENTAGE</w:t>
            </w:r>
          </w:p>
        </w:tc>
      </w:tr>
      <w:tr w:rsidR="005871E1" w:rsidRPr="00A93F1D" w14:paraId="59556C21" w14:textId="77777777" w:rsidTr="00F74783">
        <w:trPr>
          <w:trHeight w:val="422"/>
          <w:jc w:val="center"/>
        </w:trPr>
        <w:tc>
          <w:tcPr>
            <w:tcW w:w="2425" w:type="dxa"/>
          </w:tcPr>
          <w:p w14:paraId="453E9ED6" w14:textId="77777777" w:rsidR="005871E1" w:rsidRPr="00A93F1D" w:rsidRDefault="005871E1" w:rsidP="00EF5AC5">
            <w:pPr>
              <w:pStyle w:val="TableParagraph"/>
              <w:spacing w:line="360" w:lineRule="auto"/>
              <w:ind w:left="348" w:right="342"/>
              <w:rPr>
                <w:sz w:val="24"/>
              </w:rPr>
            </w:pPr>
            <w:r w:rsidRPr="00A93F1D">
              <w:rPr>
                <w:sz w:val="24"/>
              </w:rPr>
              <w:t>Strongly</w:t>
            </w:r>
            <w:r w:rsidRPr="00A93F1D">
              <w:rPr>
                <w:spacing w:val="-6"/>
                <w:sz w:val="24"/>
              </w:rPr>
              <w:t xml:space="preserve"> </w:t>
            </w:r>
            <w:r w:rsidRPr="00A93F1D">
              <w:rPr>
                <w:sz w:val="24"/>
              </w:rPr>
              <w:t>agree</w:t>
            </w:r>
          </w:p>
        </w:tc>
        <w:tc>
          <w:tcPr>
            <w:tcW w:w="2830" w:type="dxa"/>
          </w:tcPr>
          <w:p w14:paraId="0E605841" w14:textId="745223BD" w:rsidR="005871E1" w:rsidRPr="00A93F1D" w:rsidRDefault="005871E1" w:rsidP="00EF5AC5">
            <w:pPr>
              <w:pStyle w:val="TableParagraph"/>
              <w:spacing w:line="360" w:lineRule="auto"/>
              <w:ind w:left="103" w:right="97"/>
              <w:rPr>
                <w:sz w:val="24"/>
              </w:rPr>
            </w:pPr>
            <w:r w:rsidRPr="00A93F1D">
              <w:rPr>
                <w:sz w:val="24"/>
              </w:rPr>
              <w:t>45</w:t>
            </w:r>
          </w:p>
        </w:tc>
        <w:tc>
          <w:tcPr>
            <w:tcW w:w="2324" w:type="dxa"/>
          </w:tcPr>
          <w:p w14:paraId="2126674B" w14:textId="30BCB484" w:rsidR="005871E1" w:rsidRPr="00A93F1D" w:rsidRDefault="005871E1" w:rsidP="00EF5AC5">
            <w:pPr>
              <w:pStyle w:val="TableParagraph"/>
              <w:spacing w:line="360" w:lineRule="auto"/>
              <w:ind w:left="304" w:right="296"/>
              <w:rPr>
                <w:sz w:val="24"/>
              </w:rPr>
            </w:pPr>
            <w:r w:rsidRPr="00A93F1D">
              <w:rPr>
                <w:sz w:val="24"/>
              </w:rPr>
              <w:t>45</w:t>
            </w:r>
          </w:p>
        </w:tc>
      </w:tr>
      <w:tr w:rsidR="005871E1" w:rsidRPr="00A93F1D" w14:paraId="3E23DD8B" w14:textId="77777777" w:rsidTr="00F74783">
        <w:trPr>
          <w:trHeight w:val="412"/>
          <w:jc w:val="center"/>
        </w:trPr>
        <w:tc>
          <w:tcPr>
            <w:tcW w:w="2425" w:type="dxa"/>
          </w:tcPr>
          <w:p w14:paraId="3D221D8F" w14:textId="77777777" w:rsidR="005871E1" w:rsidRPr="00A93F1D" w:rsidRDefault="005871E1" w:rsidP="00EF5AC5">
            <w:pPr>
              <w:pStyle w:val="TableParagraph"/>
              <w:spacing w:line="360" w:lineRule="auto"/>
              <w:ind w:left="348" w:right="342"/>
              <w:rPr>
                <w:sz w:val="24"/>
              </w:rPr>
            </w:pPr>
            <w:r w:rsidRPr="00A93F1D">
              <w:rPr>
                <w:sz w:val="24"/>
              </w:rPr>
              <w:t>Agreed</w:t>
            </w:r>
          </w:p>
        </w:tc>
        <w:tc>
          <w:tcPr>
            <w:tcW w:w="2830" w:type="dxa"/>
          </w:tcPr>
          <w:p w14:paraId="60D4BC2E" w14:textId="24988048" w:rsidR="005871E1" w:rsidRPr="00A93F1D" w:rsidRDefault="005871E1" w:rsidP="00EF5AC5">
            <w:pPr>
              <w:pStyle w:val="TableParagraph"/>
              <w:spacing w:line="360" w:lineRule="auto"/>
              <w:ind w:left="103" w:right="97"/>
              <w:rPr>
                <w:sz w:val="24"/>
              </w:rPr>
            </w:pPr>
            <w:r w:rsidRPr="00A93F1D">
              <w:rPr>
                <w:sz w:val="24"/>
              </w:rPr>
              <w:t>30</w:t>
            </w:r>
          </w:p>
        </w:tc>
        <w:tc>
          <w:tcPr>
            <w:tcW w:w="2324" w:type="dxa"/>
          </w:tcPr>
          <w:p w14:paraId="5C442A9E" w14:textId="4623CBB9" w:rsidR="005871E1" w:rsidRPr="00A93F1D" w:rsidRDefault="005871E1" w:rsidP="00EF5AC5">
            <w:pPr>
              <w:pStyle w:val="TableParagraph"/>
              <w:spacing w:line="360" w:lineRule="auto"/>
              <w:ind w:left="304" w:right="296"/>
              <w:rPr>
                <w:sz w:val="24"/>
              </w:rPr>
            </w:pPr>
            <w:r w:rsidRPr="00A93F1D">
              <w:rPr>
                <w:sz w:val="24"/>
              </w:rPr>
              <w:t>30</w:t>
            </w:r>
          </w:p>
        </w:tc>
      </w:tr>
      <w:tr w:rsidR="005871E1" w:rsidRPr="00A93F1D" w14:paraId="43E72CFF" w14:textId="77777777" w:rsidTr="00F74783">
        <w:trPr>
          <w:trHeight w:val="414"/>
          <w:jc w:val="center"/>
        </w:trPr>
        <w:tc>
          <w:tcPr>
            <w:tcW w:w="2425" w:type="dxa"/>
          </w:tcPr>
          <w:p w14:paraId="00F6F7CA" w14:textId="77777777" w:rsidR="005871E1" w:rsidRPr="00A93F1D" w:rsidRDefault="005871E1" w:rsidP="00EF5AC5">
            <w:pPr>
              <w:pStyle w:val="TableParagraph"/>
              <w:spacing w:line="360" w:lineRule="auto"/>
              <w:ind w:left="348" w:right="343"/>
              <w:rPr>
                <w:sz w:val="24"/>
              </w:rPr>
            </w:pPr>
            <w:r w:rsidRPr="00A93F1D">
              <w:rPr>
                <w:sz w:val="24"/>
              </w:rPr>
              <w:t>Neutral</w:t>
            </w:r>
          </w:p>
        </w:tc>
        <w:tc>
          <w:tcPr>
            <w:tcW w:w="2830" w:type="dxa"/>
          </w:tcPr>
          <w:p w14:paraId="1D8CAF24" w14:textId="7452141D" w:rsidR="005871E1" w:rsidRPr="00A93F1D" w:rsidRDefault="005871E1" w:rsidP="00EF5AC5">
            <w:pPr>
              <w:pStyle w:val="TableParagraph"/>
              <w:spacing w:line="360" w:lineRule="auto"/>
              <w:ind w:left="103" w:right="97"/>
              <w:rPr>
                <w:sz w:val="24"/>
              </w:rPr>
            </w:pPr>
            <w:r w:rsidRPr="00A93F1D">
              <w:rPr>
                <w:sz w:val="24"/>
              </w:rPr>
              <w:t>15</w:t>
            </w:r>
          </w:p>
        </w:tc>
        <w:tc>
          <w:tcPr>
            <w:tcW w:w="2324" w:type="dxa"/>
          </w:tcPr>
          <w:p w14:paraId="3927B8BE" w14:textId="598B7522" w:rsidR="005871E1" w:rsidRPr="00A93F1D" w:rsidRDefault="005871E1" w:rsidP="00EF5AC5">
            <w:pPr>
              <w:pStyle w:val="TableParagraph"/>
              <w:spacing w:line="360" w:lineRule="auto"/>
              <w:ind w:left="304" w:right="296"/>
              <w:rPr>
                <w:sz w:val="24"/>
              </w:rPr>
            </w:pPr>
            <w:r w:rsidRPr="00A93F1D">
              <w:rPr>
                <w:sz w:val="24"/>
              </w:rPr>
              <w:t>15</w:t>
            </w:r>
          </w:p>
        </w:tc>
      </w:tr>
      <w:tr w:rsidR="005871E1" w:rsidRPr="00A93F1D" w14:paraId="0FAF0A0B" w14:textId="77777777" w:rsidTr="00F74783">
        <w:trPr>
          <w:trHeight w:val="415"/>
          <w:jc w:val="center"/>
        </w:trPr>
        <w:tc>
          <w:tcPr>
            <w:tcW w:w="2425" w:type="dxa"/>
          </w:tcPr>
          <w:p w14:paraId="16B61E3D" w14:textId="77777777" w:rsidR="005871E1" w:rsidRPr="00A93F1D" w:rsidRDefault="005871E1" w:rsidP="00EF5AC5">
            <w:pPr>
              <w:pStyle w:val="TableParagraph"/>
              <w:spacing w:line="360" w:lineRule="auto"/>
              <w:ind w:left="348" w:right="345"/>
              <w:rPr>
                <w:sz w:val="24"/>
              </w:rPr>
            </w:pPr>
            <w:r w:rsidRPr="00A93F1D">
              <w:rPr>
                <w:sz w:val="24"/>
              </w:rPr>
              <w:t>Strongly</w:t>
            </w:r>
            <w:r w:rsidRPr="00A93F1D">
              <w:rPr>
                <w:spacing w:val="-6"/>
                <w:sz w:val="24"/>
              </w:rPr>
              <w:t xml:space="preserve"> </w:t>
            </w:r>
            <w:r w:rsidRPr="00A93F1D">
              <w:rPr>
                <w:sz w:val="24"/>
              </w:rPr>
              <w:t>disagree</w:t>
            </w:r>
          </w:p>
        </w:tc>
        <w:tc>
          <w:tcPr>
            <w:tcW w:w="2830" w:type="dxa"/>
          </w:tcPr>
          <w:p w14:paraId="63B2B757" w14:textId="2D4A6399" w:rsidR="005871E1" w:rsidRPr="00A93F1D" w:rsidRDefault="005871E1" w:rsidP="00EF5AC5">
            <w:pPr>
              <w:pStyle w:val="TableParagraph"/>
              <w:spacing w:line="360" w:lineRule="auto"/>
              <w:ind w:left="9"/>
              <w:rPr>
                <w:sz w:val="24"/>
              </w:rPr>
            </w:pPr>
            <w:r w:rsidRPr="00A93F1D">
              <w:rPr>
                <w:sz w:val="24"/>
              </w:rPr>
              <w:t>10</w:t>
            </w:r>
          </w:p>
        </w:tc>
        <w:tc>
          <w:tcPr>
            <w:tcW w:w="2324" w:type="dxa"/>
          </w:tcPr>
          <w:p w14:paraId="5A3072C0" w14:textId="1C7E79EB" w:rsidR="005871E1" w:rsidRPr="00A93F1D" w:rsidRDefault="005871E1" w:rsidP="00EF5AC5">
            <w:pPr>
              <w:pStyle w:val="TableParagraph"/>
              <w:spacing w:line="360" w:lineRule="auto"/>
              <w:ind w:left="6"/>
              <w:rPr>
                <w:sz w:val="24"/>
              </w:rPr>
            </w:pPr>
            <w:r w:rsidRPr="00A93F1D">
              <w:rPr>
                <w:sz w:val="24"/>
              </w:rPr>
              <w:t>10</w:t>
            </w:r>
          </w:p>
        </w:tc>
      </w:tr>
      <w:tr w:rsidR="005871E1" w:rsidRPr="00A93F1D" w14:paraId="293BF031" w14:textId="77777777" w:rsidTr="00F74783">
        <w:trPr>
          <w:trHeight w:val="421"/>
          <w:jc w:val="center"/>
        </w:trPr>
        <w:tc>
          <w:tcPr>
            <w:tcW w:w="2425" w:type="dxa"/>
          </w:tcPr>
          <w:p w14:paraId="4920F6C0" w14:textId="77777777" w:rsidR="005871E1" w:rsidRPr="00A93F1D" w:rsidRDefault="005871E1" w:rsidP="00EF5AC5">
            <w:pPr>
              <w:pStyle w:val="TableParagraph"/>
              <w:spacing w:line="360" w:lineRule="auto"/>
              <w:ind w:left="348" w:right="344"/>
              <w:rPr>
                <w:sz w:val="24"/>
              </w:rPr>
            </w:pPr>
            <w:r w:rsidRPr="00A93F1D">
              <w:rPr>
                <w:sz w:val="24"/>
              </w:rPr>
              <w:t>Disagree</w:t>
            </w:r>
          </w:p>
        </w:tc>
        <w:tc>
          <w:tcPr>
            <w:tcW w:w="2830" w:type="dxa"/>
          </w:tcPr>
          <w:p w14:paraId="10A70AC8" w14:textId="6F7E9C04" w:rsidR="005871E1" w:rsidRPr="00A93F1D" w:rsidRDefault="00C21F0B" w:rsidP="00EF5AC5">
            <w:pPr>
              <w:pStyle w:val="TableParagraph"/>
              <w:spacing w:line="360" w:lineRule="auto"/>
              <w:ind w:left="6"/>
              <w:rPr>
                <w:sz w:val="24"/>
              </w:rPr>
            </w:pPr>
            <w:r w:rsidRPr="00A93F1D">
              <w:rPr>
                <w:sz w:val="24"/>
              </w:rPr>
              <w:t>-</w:t>
            </w:r>
          </w:p>
        </w:tc>
        <w:tc>
          <w:tcPr>
            <w:tcW w:w="2324" w:type="dxa"/>
          </w:tcPr>
          <w:p w14:paraId="735544C3" w14:textId="56D7C406" w:rsidR="005871E1" w:rsidRPr="00A93F1D" w:rsidRDefault="00C21F0B" w:rsidP="00EF5AC5">
            <w:pPr>
              <w:pStyle w:val="TableParagraph"/>
              <w:spacing w:line="360" w:lineRule="auto"/>
              <w:ind w:left="8"/>
              <w:rPr>
                <w:sz w:val="24"/>
              </w:rPr>
            </w:pPr>
            <w:r w:rsidRPr="00A93F1D">
              <w:rPr>
                <w:sz w:val="24"/>
              </w:rPr>
              <w:t>-</w:t>
            </w:r>
          </w:p>
        </w:tc>
      </w:tr>
      <w:tr w:rsidR="005871E1" w:rsidRPr="00A93F1D" w14:paraId="2F2FE761" w14:textId="77777777" w:rsidTr="00F74783">
        <w:trPr>
          <w:trHeight w:val="422"/>
          <w:jc w:val="center"/>
        </w:trPr>
        <w:tc>
          <w:tcPr>
            <w:tcW w:w="2425" w:type="dxa"/>
          </w:tcPr>
          <w:p w14:paraId="7B7A4B4F" w14:textId="77777777" w:rsidR="005871E1" w:rsidRPr="00A93F1D" w:rsidRDefault="005871E1" w:rsidP="00EF5AC5">
            <w:pPr>
              <w:pStyle w:val="TableParagraph"/>
              <w:spacing w:line="360" w:lineRule="auto"/>
              <w:ind w:left="348" w:right="343"/>
              <w:rPr>
                <w:sz w:val="24"/>
              </w:rPr>
            </w:pPr>
            <w:r w:rsidRPr="00A93F1D">
              <w:rPr>
                <w:sz w:val="24"/>
              </w:rPr>
              <w:t>Total</w:t>
            </w:r>
          </w:p>
        </w:tc>
        <w:tc>
          <w:tcPr>
            <w:tcW w:w="2830" w:type="dxa"/>
          </w:tcPr>
          <w:p w14:paraId="1DA808CB" w14:textId="77777777" w:rsidR="005871E1" w:rsidRPr="00A93F1D" w:rsidRDefault="005871E1" w:rsidP="00EF5AC5">
            <w:pPr>
              <w:pStyle w:val="TableParagraph"/>
              <w:spacing w:line="360" w:lineRule="auto"/>
              <w:ind w:left="103" w:right="97"/>
              <w:rPr>
                <w:sz w:val="24"/>
              </w:rPr>
            </w:pPr>
            <w:r w:rsidRPr="00A93F1D">
              <w:rPr>
                <w:sz w:val="24"/>
              </w:rPr>
              <w:t>100</w:t>
            </w:r>
          </w:p>
        </w:tc>
        <w:tc>
          <w:tcPr>
            <w:tcW w:w="2324" w:type="dxa"/>
          </w:tcPr>
          <w:p w14:paraId="52660739" w14:textId="77777777" w:rsidR="005871E1" w:rsidRPr="00A93F1D" w:rsidRDefault="005871E1" w:rsidP="00EF5AC5">
            <w:pPr>
              <w:pStyle w:val="TableParagraph"/>
              <w:spacing w:line="360" w:lineRule="auto"/>
              <w:ind w:left="304" w:right="296"/>
              <w:rPr>
                <w:sz w:val="24"/>
              </w:rPr>
            </w:pPr>
            <w:r w:rsidRPr="00A93F1D">
              <w:rPr>
                <w:sz w:val="24"/>
              </w:rPr>
              <w:t>100</w:t>
            </w:r>
          </w:p>
        </w:tc>
      </w:tr>
    </w:tbl>
    <w:p w14:paraId="69713D7F" w14:textId="610328BC" w:rsidR="00653B85" w:rsidRPr="00A93F1D" w:rsidRDefault="005871E1" w:rsidP="00D9552E">
      <w:pPr>
        <w:pStyle w:val="BodyText"/>
        <w:spacing w:line="480" w:lineRule="auto"/>
        <w:ind w:left="580" w:right="1318"/>
        <w:jc w:val="both"/>
      </w:pPr>
      <w:r w:rsidRPr="00A93F1D">
        <w:t xml:space="preserve">      Source: Primary Data</w:t>
      </w:r>
    </w:p>
    <w:p w14:paraId="49673C7A" w14:textId="11183DE7" w:rsidR="005871E1" w:rsidRPr="00A93F1D" w:rsidRDefault="005871E1" w:rsidP="00D9552E">
      <w:pPr>
        <w:pStyle w:val="BodyText"/>
        <w:spacing w:line="480" w:lineRule="auto"/>
        <w:ind w:left="580" w:right="1318"/>
        <w:jc w:val="center"/>
      </w:pPr>
      <w:r w:rsidRPr="00A93F1D">
        <w:t>Chart No. 4.16</w:t>
      </w:r>
    </w:p>
    <w:p w14:paraId="2BF82B42" w14:textId="10F3672D" w:rsidR="005871E1" w:rsidRPr="00A93F1D" w:rsidRDefault="00B9023D" w:rsidP="00D9552E">
      <w:pPr>
        <w:pStyle w:val="BodyText"/>
        <w:spacing w:line="480" w:lineRule="auto"/>
        <w:ind w:left="580" w:right="1318"/>
        <w:jc w:val="center"/>
      </w:pPr>
      <w:r w:rsidRPr="00A93F1D">
        <w:rPr>
          <w:noProof/>
          <w:lang w:val="en-IN" w:eastAsia="en-IN"/>
        </w:rPr>
        <w:drawing>
          <wp:inline distT="0" distB="0" distL="0" distR="0" wp14:anchorId="64C9D8DA" wp14:editId="43E8FD27">
            <wp:extent cx="4776716" cy="2347415"/>
            <wp:effectExtent l="0" t="0" r="5080" b="15240"/>
            <wp:docPr id="136216275" name="Chart 1">
              <a:extLst xmlns:a="http://schemas.openxmlformats.org/drawingml/2006/main">
                <a:ext uri="{FF2B5EF4-FFF2-40B4-BE49-F238E27FC236}">
                  <a16:creationId xmlns:a16="http://schemas.microsoft.com/office/drawing/2014/main" id="{06224C78-5ADE-B1CB-D7B8-62AB884227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79FE73E" w14:textId="798CA544" w:rsidR="005871E1" w:rsidRPr="00A93F1D" w:rsidRDefault="00B9023D" w:rsidP="00D9552E">
      <w:pPr>
        <w:tabs>
          <w:tab w:val="left" w:pos="1150"/>
        </w:tabs>
        <w:spacing w:line="480" w:lineRule="auto"/>
        <w:rPr>
          <w:rFonts w:ascii="Times New Roman" w:hAnsi="Times New Roman" w:cs="Times New Roman"/>
          <w:sz w:val="24"/>
          <w:szCs w:val="24"/>
        </w:rPr>
      </w:pPr>
      <w:r w:rsidRPr="00A93F1D">
        <w:rPr>
          <w:rFonts w:ascii="Times New Roman" w:hAnsi="Times New Roman" w:cs="Times New Roman"/>
        </w:rPr>
        <w:t xml:space="preserve">          </w:t>
      </w:r>
      <w:r w:rsidR="005871E1" w:rsidRPr="00A93F1D">
        <w:rPr>
          <w:rFonts w:ascii="Times New Roman" w:hAnsi="Times New Roman" w:cs="Times New Roman"/>
        </w:rPr>
        <w:t xml:space="preserve">   </w:t>
      </w:r>
      <w:r w:rsidR="005871E1" w:rsidRPr="00A93F1D">
        <w:rPr>
          <w:rFonts w:ascii="Times New Roman" w:hAnsi="Times New Roman" w:cs="Times New Roman"/>
          <w:sz w:val="24"/>
          <w:szCs w:val="24"/>
        </w:rPr>
        <w:t>Source: Primary Data</w:t>
      </w:r>
    </w:p>
    <w:p w14:paraId="6A04ADAF" w14:textId="68E6DB4B" w:rsidR="005871E1" w:rsidRPr="00A93F1D" w:rsidRDefault="005871E1" w:rsidP="00D9552E">
      <w:pPr>
        <w:tabs>
          <w:tab w:val="left" w:pos="1150"/>
        </w:tabs>
        <w:spacing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INTERPRETATION</w:t>
      </w:r>
    </w:p>
    <w:p w14:paraId="2C61ADC2" w14:textId="434D211E" w:rsidR="005871E1" w:rsidRPr="00A93F1D" w:rsidRDefault="005871E1" w:rsidP="00EF5AC5">
      <w:pPr>
        <w:tabs>
          <w:tab w:val="left" w:pos="1150"/>
        </w:tabs>
        <w:spacing w:line="480" w:lineRule="auto"/>
        <w:jc w:val="both"/>
        <w:rPr>
          <w:rFonts w:ascii="Times New Roman" w:hAnsi="Times New Roman" w:cs="Times New Roman"/>
          <w:sz w:val="24"/>
          <w:szCs w:val="24"/>
          <w:lang w:val="en-IN"/>
        </w:rPr>
      </w:pPr>
      <w:r w:rsidRPr="00A93F1D">
        <w:rPr>
          <w:rFonts w:ascii="Times New Roman" w:hAnsi="Times New Roman" w:cs="Times New Roman"/>
          <w:sz w:val="24"/>
          <w:szCs w:val="24"/>
          <w:lang w:val="en-IN"/>
        </w:rPr>
        <w:t xml:space="preserve">The above table and chart shows that, most employees (75%, </w:t>
      </w:r>
      <w:r w:rsidR="00FE4126" w:rsidRPr="00A93F1D">
        <w:rPr>
          <w:rFonts w:ascii="Times New Roman" w:hAnsi="Times New Roman" w:cs="Times New Roman"/>
          <w:sz w:val="24"/>
          <w:szCs w:val="24"/>
          <w:lang w:val="en-IN"/>
        </w:rPr>
        <w:t>combining 40</w:t>
      </w:r>
      <w:r w:rsidRPr="00A93F1D">
        <w:rPr>
          <w:rFonts w:ascii="Times New Roman" w:hAnsi="Times New Roman" w:cs="Times New Roman"/>
          <w:sz w:val="24"/>
          <w:szCs w:val="24"/>
          <w:lang w:val="en-IN"/>
        </w:rPr>
        <w:t>% Strongly</w:t>
      </w:r>
      <w:r w:rsidR="00F74783"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 xml:space="preserve">Agree and 35% Agree) feel the appraisal process </w:t>
      </w:r>
      <w:r w:rsidR="00FE4126" w:rsidRPr="00A93F1D">
        <w:rPr>
          <w:rFonts w:ascii="Times New Roman" w:hAnsi="Times New Roman" w:cs="Times New Roman"/>
          <w:sz w:val="24"/>
          <w:szCs w:val="24"/>
          <w:lang w:val="en-IN"/>
        </w:rPr>
        <w:t>helps clarify</w:t>
      </w:r>
      <w:r w:rsidR="00F74783"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expectations and improve performance. However, 15% are</w:t>
      </w:r>
      <w:r w:rsidR="00EF5AC5"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neutral,</w:t>
      </w:r>
      <w:r w:rsidR="00F74783"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and 10% (5% Strongly Disagree and 5% Disagree) feel it does not</w:t>
      </w:r>
      <w:r w:rsidR="00EF5AC5"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meet this purpose. While the majority view is positive,</w:t>
      </w:r>
      <w:r w:rsidR="00F74783" w:rsidRPr="00A93F1D">
        <w:rPr>
          <w:rFonts w:ascii="Times New Roman" w:hAnsi="Times New Roman" w:cs="Times New Roman"/>
          <w:sz w:val="24"/>
          <w:szCs w:val="24"/>
          <w:lang w:val="en-IN"/>
        </w:rPr>
        <w:t xml:space="preserve"> </w:t>
      </w:r>
      <w:r w:rsidR="00FE4126" w:rsidRPr="00A93F1D">
        <w:rPr>
          <w:rFonts w:ascii="Times New Roman" w:hAnsi="Times New Roman" w:cs="Times New Roman"/>
          <w:sz w:val="24"/>
          <w:szCs w:val="24"/>
          <w:lang w:val="en-IN"/>
        </w:rPr>
        <w:t>the organization</w:t>
      </w:r>
      <w:r w:rsidRPr="00A93F1D">
        <w:rPr>
          <w:rFonts w:ascii="Times New Roman" w:hAnsi="Times New Roman" w:cs="Times New Roman"/>
          <w:sz w:val="24"/>
          <w:szCs w:val="24"/>
          <w:lang w:val="en-IN"/>
        </w:rPr>
        <w:t xml:space="preserve"> </w:t>
      </w:r>
      <w:r w:rsidR="00EF5AC5"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could work on making expectations clearer for all employees.</w:t>
      </w:r>
    </w:p>
    <w:p w14:paraId="275348BF" w14:textId="2180B1AE" w:rsidR="005871E1" w:rsidRPr="00A93F1D" w:rsidRDefault="005871E1" w:rsidP="003661EE">
      <w:pPr>
        <w:spacing w:line="36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br w:type="page"/>
      </w:r>
      <w:r w:rsidRPr="00A93F1D">
        <w:rPr>
          <w:rFonts w:ascii="Times New Roman" w:hAnsi="Times New Roman" w:cs="Times New Roman"/>
          <w:sz w:val="24"/>
          <w:szCs w:val="24"/>
          <w:lang w:val="en-IN"/>
        </w:rPr>
        <w:lastRenderedPageBreak/>
        <w:t xml:space="preserve">                                                                Table No. 4.17</w:t>
      </w:r>
    </w:p>
    <w:p w14:paraId="1CCB1D58" w14:textId="68690737" w:rsidR="005871E1" w:rsidRPr="00A93F1D" w:rsidRDefault="003661EE" w:rsidP="003661EE">
      <w:pPr>
        <w:tabs>
          <w:tab w:val="left" w:pos="1150"/>
        </w:tabs>
        <w:spacing w:line="360" w:lineRule="auto"/>
        <w:jc w:val="center"/>
        <w:rPr>
          <w:rFonts w:ascii="Times New Roman" w:hAnsi="Times New Roman" w:cs="Times New Roman"/>
          <w:b/>
          <w:bCs/>
          <w:sz w:val="24"/>
          <w:szCs w:val="24"/>
          <w:lang w:val="en-IN"/>
        </w:rPr>
      </w:pPr>
      <w:r w:rsidRPr="00A93F1D">
        <w:rPr>
          <w:rFonts w:ascii="Times New Roman" w:hAnsi="Times New Roman" w:cs="Times New Roman"/>
          <w:b/>
          <w:bCs/>
          <w:sz w:val="24"/>
          <w:szCs w:val="24"/>
          <w:lang w:val="en-IN"/>
        </w:rPr>
        <w:t>RECOGNITION</w:t>
      </w:r>
      <w:r w:rsidR="005871E1" w:rsidRPr="00A93F1D">
        <w:rPr>
          <w:rFonts w:ascii="Times New Roman" w:hAnsi="Times New Roman" w:cs="Times New Roman"/>
          <w:b/>
          <w:bCs/>
          <w:sz w:val="24"/>
          <w:szCs w:val="24"/>
          <w:lang w:val="en-IN"/>
        </w:rPr>
        <w:t xml:space="preserve"> OF TOP PERFORMERS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830"/>
        <w:gridCol w:w="2324"/>
      </w:tblGrid>
      <w:tr w:rsidR="005871E1" w:rsidRPr="00A93F1D" w14:paraId="5D831CBF" w14:textId="77777777" w:rsidTr="00F74783">
        <w:trPr>
          <w:trHeight w:val="815"/>
          <w:jc w:val="center"/>
        </w:trPr>
        <w:tc>
          <w:tcPr>
            <w:tcW w:w="2425" w:type="dxa"/>
          </w:tcPr>
          <w:p w14:paraId="23638A99" w14:textId="77777777" w:rsidR="005871E1" w:rsidRPr="00A93F1D" w:rsidRDefault="005871E1" w:rsidP="003661EE">
            <w:pPr>
              <w:pStyle w:val="TableParagraph"/>
              <w:spacing w:line="360" w:lineRule="auto"/>
              <w:ind w:left="348" w:right="344"/>
              <w:rPr>
                <w:b/>
                <w:sz w:val="24"/>
              </w:rPr>
            </w:pPr>
            <w:r w:rsidRPr="00A93F1D">
              <w:rPr>
                <w:b/>
                <w:sz w:val="24"/>
              </w:rPr>
              <w:t>PARTICULAR</w:t>
            </w:r>
          </w:p>
        </w:tc>
        <w:tc>
          <w:tcPr>
            <w:tcW w:w="2830" w:type="dxa"/>
          </w:tcPr>
          <w:p w14:paraId="3CC8C71B" w14:textId="77777777" w:rsidR="005871E1" w:rsidRPr="00A93F1D" w:rsidRDefault="005871E1" w:rsidP="003661EE">
            <w:pPr>
              <w:pStyle w:val="TableParagraph"/>
              <w:spacing w:line="360" w:lineRule="auto"/>
              <w:ind w:left="103" w:right="99"/>
              <w:rPr>
                <w:b/>
                <w:sz w:val="24"/>
              </w:rPr>
            </w:pPr>
            <w:r w:rsidRPr="00A93F1D">
              <w:rPr>
                <w:b/>
                <w:sz w:val="24"/>
              </w:rPr>
              <w:t>No. OF</w:t>
            </w:r>
            <w:r w:rsidRPr="00A93F1D">
              <w:rPr>
                <w:b/>
                <w:spacing w:val="-3"/>
                <w:sz w:val="24"/>
              </w:rPr>
              <w:t xml:space="preserve"> </w:t>
            </w:r>
            <w:r w:rsidRPr="00A93F1D">
              <w:rPr>
                <w:b/>
                <w:sz w:val="24"/>
              </w:rPr>
              <w:t>RESPONDENTS</w:t>
            </w:r>
          </w:p>
        </w:tc>
        <w:tc>
          <w:tcPr>
            <w:tcW w:w="2324" w:type="dxa"/>
          </w:tcPr>
          <w:p w14:paraId="7D8B2122" w14:textId="77777777" w:rsidR="005871E1" w:rsidRPr="00A93F1D" w:rsidRDefault="005871E1" w:rsidP="003661EE">
            <w:pPr>
              <w:pStyle w:val="TableParagraph"/>
              <w:spacing w:line="360" w:lineRule="auto"/>
              <w:ind w:left="304" w:right="303"/>
              <w:rPr>
                <w:b/>
                <w:sz w:val="24"/>
              </w:rPr>
            </w:pPr>
            <w:r w:rsidRPr="00A93F1D">
              <w:rPr>
                <w:b/>
                <w:sz w:val="24"/>
              </w:rPr>
              <w:t>PERCENTAGE</w:t>
            </w:r>
          </w:p>
        </w:tc>
      </w:tr>
      <w:tr w:rsidR="005871E1" w:rsidRPr="00A93F1D" w14:paraId="7E621D40" w14:textId="77777777" w:rsidTr="00F74783">
        <w:trPr>
          <w:trHeight w:val="422"/>
          <w:jc w:val="center"/>
        </w:trPr>
        <w:tc>
          <w:tcPr>
            <w:tcW w:w="2425" w:type="dxa"/>
          </w:tcPr>
          <w:p w14:paraId="09F2ADEC" w14:textId="77777777" w:rsidR="005871E1" w:rsidRPr="00A93F1D" w:rsidRDefault="005871E1" w:rsidP="003661EE">
            <w:pPr>
              <w:pStyle w:val="TableParagraph"/>
              <w:spacing w:line="360" w:lineRule="auto"/>
              <w:ind w:left="348" w:right="342"/>
              <w:rPr>
                <w:sz w:val="24"/>
              </w:rPr>
            </w:pPr>
            <w:r w:rsidRPr="00A93F1D">
              <w:rPr>
                <w:sz w:val="24"/>
              </w:rPr>
              <w:t>Strongly</w:t>
            </w:r>
            <w:r w:rsidRPr="00A93F1D">
              <w:rPr>
                <w:spacing w:val="-6"/>
                <w:sz w:val="24"/>
              </w:rPr>
              <w:t xml:space="preserve"> </w:t>
            </w:r>
            <w:r w:rsidRPr="00A93F1D">
              <w:rPr>
                <w:sz w:val="24"/>
              </w:rPr>
              <w:t>agree</w:t>
            </w:r>
          </w:p>
        </w:tc>
        <w:tc>
          <w:tcPr>
            <w:tcW w:w="2830" w:type="dxa"/>
          </w:tcPr>
          <w:p w14:paraId="3E06E4BE" w14:textId="057A02AD" w:rsidR="005871E1" w:rsidRPr="00A93F1D" w:rsidRDefault="005871E1" w:rsidP="003661EE">
            <w:pPr>
              <w:pStyle w:val="TableParagraph"/>
              <w:spacing w:line="360" w:lineRule="auto"/>
              <w:ind w:left="103" w:right="97"/>
              <w:rPr>
                <w:sz w:val="24"/>
              </w:rPr>
            </w:pPr>
            <w:r w:rsidRPr="00A93F1D">
              <w:rPr>
                <w:sz w:val="24"/>
              </w:rPr>
              <w:t>50</w:t>
            </w:r>
          </w:p>
        </w:tc>
        <w:tc>
          <w:tcPr>
            <w:tcW w:w="2324" w:type="dxa"/>
          </w:tcPr>
          <w:p w14:paraId="298214BB" w14:textId="44D7B0C7" w:rsidR="005871E1" w:rsidRPr="00A93F1D" w:rsidRDefault="005871E1" w:rsidP="003661EE">
            <w:pPr>
              <w:pStyle w:val="TableParagraph"/>
              <w:spacing w:line="360" w:lineRule="auto"/>
              <w:ind w:left="304" w:right="296"/>
              <w:rPr>
                <w:sz w:val="24"/>
              </w:rPr>
            </w:pPr>
            <w:r w:rsidRPr="00A93F1D">
              <w:rPr>
                <w:sz w:val="24"/>
              </w:rPr>
              <w:t>50</w:t>
            </w:r>
          </w:p>
        </w:tc>
      </w:tr>
      <w:tr w:rsidR="005871E1" w:rsidRPr="00A93F1D" w14:paraId="64356622" w14:textId="77777777" w:rsidTr="00F74783">
        <w:trPr>
          <w:trHeight w:val="412"/>
          <w:jc w:val="center"/>
        </w:trPr>
        <w:tc>
          <w:tcPr>
            <w:tcW w:w="2425" w:type="dxa"/>
          </w:tcPr>
          <w:p w14:paraId="15091FDB" w14:textId="77777777" w:rsidR="005871E1" w:rsidRPr="00A93F1D" w:rsidRDefault="005871E1" w:rsidP="003661EE">
            <w:pPr>
              <w:pStyle w:val="TableParagraph"/>
              <w:spacing w:line="360" w:lineRule="auto"/>
              <w:ind w:left="348" w:right="342"/>
              <w:rPr>
                <w:sz w:val="24"/>
              </w:rPr>
            </w:pPr>
            <w:r w:rsidRPr="00A93F1D">
              <w:rPr>
                <w:sz w:val="24"/>
              </w:rPr>
              <w:t>Agreed</w:t>
            </w:r>
          </w:p>
        </w:tc>
        <w:tc>
          <w:tcPr>
            <w:tcW w:w="2830" w:type="dxa"/>
          </w:tcPr>
          <w:p w14:paraId="1A17D4ED" w14:textId="77777777" w:rsidR="005871E1" w:rsidRPr="00A93F1D" w:rsidRDefault="005871E1" w:rsidP="003661EE">
            <w:pPr>
              <w:pStyle w:val="TableParagraph"/>
              <w:spacing w:line="360" w:lineRule="auto"/>
              <w:ind w:left="103" w:right="97"/>
              <w:rPr>
                <w:sz w:val="24"/>
              </w:rPr>
            </w:pPr>
            <w:r w:rsidRPr="00A93F1D">
              <w:rPr>
                <w:sz w:val="24"/>
              </w:rPr>
              <w:t>30</w:t>
            </w:r>
          </w:p>
        </w:tc>
        <w:tc>
          <w:tcPr>
            <w:tcW w:w="2324" w:type="dxa"/>
          </w:tcPr>
          <w:p w14:paraId="1F503CB3" w14:textId="77777777" w:rsidR="005871E1" w:rsidRPr="00A93F1D" w:rsidRDefault="005871E1" w:rsidP="003661EE">
            <w:pPr>
              <w:pStyle w:val="TableParagraph"/>
              <w:spacing w:line="360" w:lineRule="auto"/>
              <w:ind w:left="304" w:right="296"/>
              <w:rPr>
                <w:sz w:val="24"/>
              </w:rPr>
            </w:pPr>
            <w:r w:rsidRPr="00A93F1D">
              <w:rPr>
                <w:sz w:val="24"/>
              </w:rPr>
              <w:t>30</w:t>
            </w:r>
          </w:p>
        </w:tc>
      </w:tr>
      <w:tr w:rsidR="005871E1" w:rsidRPr="00A93F1D" w14:paraId="554DDB90" w14:textId="77777777" w:rsidTr="00F74783">
        <w:trPr>
          <w:trHeight w:val="414"/>
          <w:jc w:val="center"/>
        </w:trPr>
        <w:tc>
          <w:tcPr>
            <w:tcW w:w="2425" w:type="dxa"/>
          </w:tcPr>
          <w:p w14:paraId="6F9C0EA6" w14:textId="77777777" w:rsidR="005871E1" w:rsidRPr="00A93F1D" w:rsidRDefault="005871E1" w:rsidP="003661EE">
            <w:pPr>
              <w:pStyle w:val="TableParagraph"/>
              <w:spacing w:line="360" w:lineRule="auto"/>
              <w:ind w:left="348" w:right="343"/>
              <w:rPr>
                <w:sz w:val="24"/>
              </w:rPr>
            </w:pPr>
            <w:r w:rsidRPr="00A93F1D">
              <w:rPr>
                <w:sz w:val="24"/>
              </w:rPr>
              <w:t>Neutral</w:t>
            </w:r>
          </w:p>
        </w:tc>
        <w:tc>
          <w:tcPr>
            <w:tcW w:w="2830" w:type="dxa"/>
          </w:tcPr>
          <w:p w14:paraId="50EAF083" w14:textId="0E7C560A" w:rsidR="005871E1" w:rsidRPr="00A93F1D" w:rsidRDefault="005871E1" w:rsidP="003661EE">
            <w:pPr>
              <w:pStyle w:val="TableParagraph"/>
              <w:spacing w:line="360" w:lineRule="auto"/>
              <w:ind w:left="103" w:right="97"/>
              <w:rPr>
                <w:sz w:val="24"/>
              </w:rPr>
            </w:pPr>
            <w:r w:rsidRPr="00A93F1D">
              <w:rPr>
                <w:sz w:val="24"/>
              </w:rPr>
              <w:t>10</w:t>
            </w:r>
          </w:p>
        </w:tc>
        <w:tc>
          <w:tcPr>
            <w:tcW w:w="2324" w:type="dxa"/>
          </w:tcPr>
          <w:p w14:paraId="6019B551" w14:textId="61E01A36" w:rsidR="005871E1" w:rsidRPr="00A93F1D" w:rsidRDefault="005871E1" w:rsidP="003661EE">
            <w:pPr>
              <w:pStyle w:val="TableParagraph"/>
              <w:spacing w:line="360" w:lineRule="auto"/>
              <w:ind w:left="304" w:right="296"/>
              <w:rPr>
                <w:sz w:val="24"/>
              </w:rPr>
            </w:pPr>
            <w:r w:rsidRPr="00A93F1D">
              <w:rPr>
                <w:sz w:val="24"/>
              </w:rPr>
              <w:t>10</w:t>
            </w:r>
          </w:p>
        </w:tc>
      </w:tr>
      <w:tr w:rsidR="005871E1" w:rsidRPr="00A93F1D" w14:paraId="7682F190" w14:textId="77777777" w:rsidTr="00F74783">
        <w:trPr>
          <w:trHeight w:val="415"/>
          <w:jc w:val="center"/>
        </w:trPr>
        <w:tc>
          <w:tcPr>
            <w:tcW w:w="2425" w:type="dxa"/>
          </w:tcPr>
          <w:p w14:paraId="26ECF5CF" w14:textId="77777777" w:rsidR="005871E1" w:rsidRPr="00A93F1D" w:rsidRDefault="005871E1" w:rsidP="003661EE">
            <w:pPr>
              <w:pStyle w:val="TableParagraph"/>
              <w:spacing w:line="360" w:lineRule="auto"/>
              <w:ind w:left="348" w:right="345"/>
              <w:rPr>
                <w:sz w:val="24"/>
              </w:rPr>
            </w:pPr>
            <w:r w:rsidRPr="00A93F1D">
              <w:rPr>
                <w:sz w:val="24"/>
              </w:rPr>
              <w:t>Strongly</w:t>
            </w:r>
            <w:r w:rsidRPr="00A93F1D">
              <w:rPr>
                <w:spacing w:val="-6"/>
                <w:sz w:val="24"/>
              </w:rPr>
              <w:t xml:space="preserve"> </w:t>
            </w:r>
            <w:r w:rsidRPr="00A93F1D">
              <w:rPr>
                <w:sz w:val="24"/>
              </w:rPr>
              <w:t>disagree</w:t>
            </w:r>
          </w:p>
        </w:tc>
        <w:tc>
          <w:tcPr>
            <w:tcW w:w="2830" w:type="dxa"/>
          </w:tcPr>
          <w:p w14:paraId="6B9EDF83" w14:textId="33332435" w:rsidR="005871E1" w:rsidRPr="00A93F1D" w:rsidRDefault="005871E1" w:rsidP="003661EE">
            <w:pPr>
              <w:pStyle w:val="TableParagraph"/>
              <w:spacing w:line="360" w:lineRule="auto"/>
              <w:ind w:left="9"/>
              <w:rPr>
                <w:sz w:val="24"/>
              </w:rPr>
            </w:pPr>
            <w:r w:rsidRPr="00A93F1D">
              <w:rPr>
                <w:sz w:val="24"/>
              </w:rPr>
              <w:t>5</w:t>
            </w:r>
          </w:p>
        </w:tc>
        <w:tc>
          <w:tcPr>
            <w:tcW w:w="2324" w:type="dxa"/>
          </w:tcPr>
          <w:p w14:paraId="48F19236" w14:textId="3BA59E73" w:rsidR="005871E1" w:rsidRPr="00A93F1D" w:rsidRDefault="005871E1" w:rsidP="003661EE">
            <w:pPr>
              <w:pStyle w:val="TableParagraph"/>
              <w:spacing w:line="360" w:lineRule="auto"/>
              <w:ind w:left="6"/>
              <w:rPr>
                <w:sz w:val="24"/>
              </w:rPr>
            </w:pPr>
            <w:r w:rsidRPr="00A93F1D">
              <w:rPr>
                <w:sz w:val="24"/>
              </w:rPr>
              <w:t>5</w:t>
            </w:r>
          </w:p>
        </w:tc>
      </w:tr>
      <w:tr w:rsidR="005871E1" w:rsidRPr="00A93F1D" w14:paraId="272D734B" w14:textId="77777777" w:rsidTr="00F74783">
        <w:trPr>
          <w:trHeight w:val="421"/>
          <w:jc w:val="center"/>
        </w:trPr>
        <w:tc>
          <w:tcPr>
            <w:tcW w:w="2425" w:type="dxa"/>
          </w:tcPr>
          <w:p w14:paraId="187A1A40" w14:textId="77777777" w:rsidR="005871E1" w:rsidRPr="00A93F1D" w:rsidRDefault="005871E1" w:rsidP="003661EE">
            <w:pPr>
              <w:pStyle w:val="TableParagraph"/>
              <w:spacing w:line="360" w:lineRule="auto"/>
              <w:ind w:left="348" w:right="344"/>
              <w:rPr>
                <w:sz w:val="24"/>
              </w:rPr>
            </w:pPr>
            <w:r w:rsidRPr="00A93F1D">
              <w:rPr>
                <w:sz w:val="24"/>
              </w:rPr>
              <w:t>Disagree</w:t>
            </w:r>
          </w:p>
        </w:tc>
        <w:tc>
          <w:tcPr>
            <w:tcW w:w="2830" w:type="dxa"/>
          </w:tcPr>
          <w:p w14:paraId="1F4DC352" w14:textId="67E23973" w:rsidR="005871E1" w:rsidRPr="00A93F1D" w:rsidRDefault="005871E1" w:rsidP="003661EE">
            <w:pPr>
              <w:pStyle w:val="TableParagraph"/>
              <w:spacing w:line="360" w:lineRule="auto"/>
              <w:ind w:left="6"/>
              <w:rPr>
                <w:sz w:val="24"/>
              </w:rPr>
            </w:pPr>
            <w:r w:rsidRPr="00A93F1D">
              <w:rPr>
                <w:sz w:val="24"/>
              </w:rPr>
              <w:t>5</w:t>
            </w:r>
          </w:p>
        </w:tc>
        <w:tc>
          <w:tcPr>
            <w:tcW w:w="2324" w:type="dxa"/>
          </w:tcPr>
          <w:p w14:paraId="054AF1DE" w14:textId="0A6D83D9" w:rsidR="005871E1" w:rsidRPr="00A93F1D" w:rsidRDefault="005871E1" w:rsidP="003661EE">
            <w:pPr>
              <w:pStyle w:val="TableParagraph"/>
              <w:spacing w:line="360" w:lineRule="auto"/>
              <w:ind w:left="8"/>
              <w:rPr>
                <w:sz w:val="24"/>
              </w:rPr>
            </w:pPr>
            <w:r w:rsidRPr="00A93F1D">
              <w:rPr>
                <w:sz w:val="24"/>
              </w:rPr>
              <w:t>5</w:t>
            </w:r>
          </w:p>
        </w:tc>
      </w:tr>
      <w:tr w:rsidR="005871E1" w:rsidRPr="00A93F1D" w14:paraId="7785A400" w14:textId="77777777" w:rsidTr="00F74783">
        <w:trPr>
          <w:trHeight w:val="422"/>
          <w:jc w:val="center"/>
        </w:trPr>
        <w:tc>
          <w:tcPr>
            <w:tcW w:w="2425" w:type="dxa"/>
          </w:tcPr>
          <w:p w14:paraId="15ACCD14" w14:textId="77777777" w:rsidR="005871E1" w:rsidRPr="00A93F1D" w:rsidRDefault="005871E1" w:rsidP="003661EE">
            <w:pPr>
              <w:pStyle w:val="TableParagraph"/>
              <w:spacing w:line="360" w:lineRule="auto"/>
              <w:ind w:left="348" w:right="343"/>
              <w:rPr>
                <w:sz w:val="24"/>
              </w:rPr>
            </w:pPr>
            <w:r w:rsidRPr="00A93F1D">
              <w:rPr>
                <w:sz w:val="24"/>
              </w:rPr>
              <w:t>Total</w:t>
            </w:r>
          </w:p>
        </w:tc>
        <w:tc>
          <w:tcPr>
            <w:tcW w:w="2830" w:type="dxa"/>
          </w:tcPr>
          <w:p w14:paraId="21444106" w14:textId="77777777" w:rsidR="005871E1" w:rsidRPr="00A93F1D" w:rsidRDefault="005871E1" w:rsidP="003661EE">
            <w:pPr>
              <w:pStyle w:val="TableParagraph"/>
              <w:spacing w:line="360" w:lineRule="auto"/>
              <w:ind w:left="103" w:right="97"/>
              <w:rPr>
                <w:sz w:val="24"/>
              </w:rPr>
            </w:pPr>
            <w:r w:rsidRPr="00A93F1D">
              <w:rPr>
                <w:sz w:val="24"/>
              </w:rPr>
              <w:t>100</w:t>
            </w:r>
          </w:p>
        </w:tc>
        <w:tc>
          <w:tcPr>
            <w:tcW w:w="2324" w:type="dxa"/>
          </w:tcPr>
          <w:p w14:paraId="527F44F7" w14:textId="77777777" w:rsidR="005871E1" w:rsidRPr="00A93F1D" w:rsidRDefault="005871E1" w:rsidP="003661EE">
            <w:pPr>
              <w:pStyle w:val="TableParagraph"/>
              <w:spacing w:line="360" w:lineRule="auto"/>
              <w:ind w:left="304" w:right="296"/>
              <w:rPr>
                <w:sz w:val="24"/>
              </w:rPr>
            </w:pPr>
            <w:r w:rsidRPr="00A93F1D">
              <w:rPr>
                <w:sz w:val="24"/>
              </w:rPr>
              <w:t>100</w:t>
            </w:r>
          </w:p>
        </w:tc>
      </w:tr>
    </w:tbl>
    <w:p w14:paraId="21E32DDF" w14:textId="4118D186" w:rsidR="005871E1" w:rsidRPr="00A93F1D" w:rsidRDefault="005871E1" w:rsidP="003661EE">
      <w:pPr>
        <w:tabs>
          <w:tab w:val="left" w:pos="1150"/>
        </w:tabs>
        <w:spacing w:line="36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t xml:space="preserve">              Source: Primary Data</w:t>
      </w:r>
    </w:p>
    <w:p w14:paraId="35292687" w14:textId="1CCBA519" w:rsidR="005871E1" w:rsidRPr="00A93F1D" w:rsidRDefault="005871E1" w:rsidP="00D9552E">
      <w:pPr>
        <w:tabs>
          <w:tab w:val="left" w:pos="1150"/>
        </w:tabs>
        <w:spacing w:line="48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t>Chart No. 4.17</w:t>
      </w:r>
    </w:p>
    <w:p w14:paraId="74C24852" w14:textId="45AD202D" w:rsidR="005871E1" w:rsidRPr="00A93F1D" w:rsidRDefault="00B9023D" w:rsidP="00D9552E">
      <w:pPr>
        <w:tabs>
          <w:tab w:val="left" w:pos="1150"/>
        </w:tabs>
        <w:spacing w:line="480" w:lineRule="auto"/>
        <w:jc w:val="center"/>
        <w:rPr>
          <w:rFonts w:ascii="Times New Roman" w:hAnsi="Times New Roman" w:cs="Times New Roman"/>
          <w:sz w:val="24"/>
          <w:szCs w:val="24"/>
          <w:lang w:val="en-IN"/>
        </w:rPr>
      </w:pPr>
      <w:r w:rsidRPr="00A93F1D">
        <w:rPr>
          <w:rFonts w:ascii="Times New Roman" w:hAnsi="Times New Roman" w:cs="Times New Roman"/>
          <w:noProof/>
          <w:lang w:val="en-IN" w:eastAsia="en-IN"/>
        </w:rPr>
        <w:drawing>
          <wp:inline distT="0" distB="0" distL="0" distR="0" wp14:anchorId="1DB836C4" wp14:editId="0A34DE4F">
            <wp:extent cx="4735773" cy="2265529"/>
            <wp:effectExtent l="0" t="0" r="8255" b="1905"/>
            <wp:docPr id="979340345" name="Chart 1">
              <a:extLst xmlns:a="http://schemas.openxmlformats.org/drawingml/2006/main">
                <a:ext uri="{FF2B5EF4-FFF2-40B4-BE49-F238E27FC236}">
                  <a16:creationId xmlns:a16="http://schemas.microsoft.com/office/drawing/2014/main" id="{E451433C-2464-4FBE-497C-A4C4736817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888BBD5" w14:textId="12CFDFD0" w:rsidR="005871E1" w:rsidRPr="00A93F1D" w:rsidRDefault="005871E1" w:rsidP="00D9552E">
      <w:pPr>
        <w:tabs>
          <w:tab w:val="left" w:pos="850"/>
        </w:tabs>
        <w:spacing w:line="480" w:lineRule="auto"/>
        <w:rPr>
          <w:rFonts w:ascii="Times New Roman" w:hAnsi="Times New Roman" w:cs="Times New Roman"/>
          <w:sz w:val="24"/>
          <w:szCs w:val="24"/>
        </w:rPr>
      </w:pPr>
      <w:r w:rsidRPr="00A93F1D">
        <w:rPr>
          <w:rFonts w:ascii="Times New Roman" w:hAnsi="Times New Roman" w:cs="Times New Roman"/>
          <w:sz w:val="24"/>
          <w:szCs w:val="24"/>
        </w:rPr>
        <w:tab/>
        <w:t>Source: Primary Data</w:t>
      </w:r>
    </w:p>
    <w:p w14:paraId="2E208BB9" w14:textId="098DC5B7" w:rsidR="005871E1" w:rsidRPr="00A93F1D" w:rsidRDefault="005871E1" w:rsidP="00D9552E">
      <w:pPr>
        <w:tabs>
          <w:tab w:val="left" w:pos="850"/>
        </w:tabs>
        <w:spacing w:line="480" w:lineRule="auto"/>
        <w:rPr>
          <w:rFonts w:ascii="Times New Roman" w:hAnsi="Times New Roman" w:cs="Times New Roman"/>
          <w:sz w:val="24"/>
          <w:szCs w:val="24"/>
        </w:rPr>
      </w:pPr>
      <w:r w:rsidRPr="00A93F1D">
        <w:rPr>
          <w:rFonts w:ascii="Times New Roman" w:hAnsi="Times New Roman" w:cs="Times New Roman"/>
          <w:sz w:val="28"/>
          <w:szCs w:val="28"/>
          <w:lang w:val="en-IN"/>
        </w:rPr>
        <w:t>INTERPRETATION</w:t>
      </w:r>
    </w:p>
    <w:p w14:paraId="5396BDDB" w14:textId="5EBF172E" w:rsidR="00FB1144" w:rsidRPr="00A93F1D" w:rsidRDefault="005871E1" w:rsidP="003661EE">
      <w:pPr>
        <w:tabs>
          <w:tab w:val="left" w:pos="850"/>
        </w:tabs>
        <w:spacing w:line="480" w:lineRule="auto"/>
        <w:jc w:val="both"/>
        <w:rPr>
          <w:rFonts w:ascii="Times New Roman" w:hAnsi="Times New Roman" w:cs="Times New Roman"/>
          <w:sz w:val="24"/>
          <w:szCs w:val="24"/>
        </w:rPr>
      </w:pPr>
      <w:r w:rsidRPr="00A93F1D">
        <w:rPr>
          <w:rFonts w:ascii="Times New Roman" w:hAnsi="Times New Roman" w:cs="Times New Roman"/>
          <w:sz w:val="24"/>
          <w:szCs w:val="24"/>
        </w:rPr>
        <w:t>A large majority (80%, combining 50% Strongly Agree and 30</w:t>
      </w:r>
      <w:r w:rsidR="00FE4126" w:rsidRPr="00A93F1D">
        <w:rPr>
          <w:rFonts w:ascii="Times New Roman" w:hAnsi="Times New Roman" w:cs="Times New Roman"/>
          <w:sz w:val="24"/>
          <w:szCs w:val="24"/>
        </w:rPr>
        <w:t>% Agree</w:t>
      </w:r>
      <w:r w:rsidRPr="00A93F1D">
        <w:rPr>
          <w:rFonts w:ascii="Times New Roman" w:hAnsi="Times New Roman" w:cs="Times New Roman"/>
          <w:sz w:val="24"/>
          <w:szCs w:val="24"/>
        </w:rPr>
        <w:t>) believe</w:t>
      </w:r>
      <w:r w:rsidR="00F74783" w:rsidRPr="00A93F1D">
        <w:rPr>
          <w:rFonts w:ascii="Times New Roman" w:hAnsi="Times New Roman" w:cs="Times New Roman"/>
          <w:sz w:val="24"/>
          <w:szCs w:val="24"/>
        </w:rPr>
        <w:t xml:space="preserve"> </w:t>
      </w:r>
      <w:r w:rsidRPr="00A93F1D">
        <w:rPr>
          <w:rFonts w:ascii="Times New Roman" w:hAnsi="Times New Roman" w:cs="Times New Roman"/>
          <w:sz w:val="24"/>
          <w:szCs w:val="24"/>
        </w:rPr>
        <w:t xml:space="preserve">that the appraisal system effectively identifies </w:t>
      </w:r>
      <w:r w:rsidR="00FE4126" w:rsidRPr="00A93F1D">
        <w:rPr>
          <w:rFonts w:ascii="Times New Roman" w:hAnsi="Times New Roman" w:cs="Times New Roman"/>
          <w:sz w:val="24"/>
          <w:szCs w:val="24"/>
        </w:rPr>
        <w:t>top performers</w:t>
      </w:r>
      <w:r w:rsidRPr="00A93F1D">
        <w:rPr>
          <w:rFonts w:ascii="Times New Roman" w:hAnsi="Times New Roman" w:cs="Times New Roman"/>
          <w:sz w:val="24"/>
          <w:szCs w:val="24"/>
        </w:rPr>
        <w:t>. However, 10</w:t>
      </w:r>
      <w:r w:rsidR="00FE4126" w:rsidRPr="00A93F1D">
        <w:rPr>
          <w:rFonts w:ascii="Times New Roman" w:hAnsi="Times New Roman" w:cs="Times New Roman"/>
          <w:sz w:val="24"/>
          <w:szCs w:val="24"/>
        </w:rPr>
        <w:t>% are</w:t>
      </w:r>
      <w:r w:rsidRPr="00A93F1D">
        <w:rPr>
          <w:rFonts w:ascii="Times New Roman" w:hAnsi="Times New Roman" w:cs="Times New Roman"/>
          <w:sz w:val="24"/>
          <w:szCs w:val="24"/>
        </w:rPr>
        <w:t xml:space="preserve"> neutral, and 10% disagree. While </w:t>
      </w:r>
      <w:r w:rsidR="00FE4126" w:rsidRPr="00A93F1D">
        <w:rPr>
          <w:rFonts w:ascii="Times New Roman" w:hAnsi="Times New Roman" w:cs="Times New Roman"/>
          <w:sz w:val="24"/>
          <w:szCs w:val="24"/>
        </w:rPr>
        <w:t>the results</w:t>
      </w:r>
      <w:r w:rsidRPr="00A93F1D">
        <w:rPr>
          <w:rFonts w:ascii="Times New Roman" w:hAnsi="Times New Roman" w:cs="Times New Roman"/>
          <w:sz w:val="24"/>
          <w:szCs w:val="24"/>
        </w:rPr>
        <w:t xml:space="preserve"> are positive, there’s a need to address the concerns of those who feel the system is not fully effective in recognizing top performers.</w:t>
      </w:r>
    </w:p>
    <w:p w14:paraId="3DBD3689" w14:textId="739FC6B3" w:rsidR="00965F0A" w:rsidRPr="00A93F1D" w:rsidRDefault="00965F0A" w:rsidP="003661EE">
      <w:pPr>
        <w:spacing w:line="360" w:lineRule="auto"/>
        <w:jc w:val="center"/>
        <w:rPr>
          <w:rFonts w:ascii="Times New Roman" w:hAnsi="Times New Roman" w:cs="Times New Roman"/>
          <w:sz w:val="24"/>
          <w:szCs w:val="24"/>
        </w:rPr>
      </w:pPr>
      <w:r w:rsidRPr="00A93F1D">
        <w:rPr>
          <w:rFonts w:ascii="Times New Roman" w:hAnsi="Times New Roman" w:cs="Times New Roman"/>
          <w:sz w:val="24"/>
          <w:szCs w:val="24"/>
        </w:rPr>
        <w:lastRenderedPageBreak/>
        <w:t>Table no. 4.18</w:t>
      </w:r>
    </w:p>
    <w:p w14:paraId="0BB70CD6" w14:textId="0BA95A6D" w:rsidR="00AB548C" w:rsidRPr="00A93F1D" w:rsidRDefault="003661EE" w:rsidP="003661EE">
      <w:pPr>
        <w:spacing w:line="360" w:lineRule="auto"/>
        <w:jc w:val="center"/>
        <w:rPr>
          <w:rFonts w:ascii="Times New Roman" w:hAnsi="Times New Roman" w:cs="Times New Roman"/>
          <w:b/>
          <w:bCs/>
          <w:sz w:val="24"/>
          <w:szCs w:val="24"/>
        </w:rPr>
      </w:pPr>
      <w:r w:rsidRPr="00A93F1D">
        <w:rPr>
          <w:rFonts w:ascii="Times New Roman" w:hAnsi="Times New Roman" w:cs="Times New Roman"/>
          <w:b/>
          <w:bCs/>
          <w:sz w:val="24"/>
          <w:szCs w:val="24"/>
        </w:rPr>
        <w:t>PERFORMANCE</w:t>
      </w:r>
      <w:r w:rsidR="00965F0A" w:rsidRPr="00A93F1D">
        <w:rPr>
          <w:rFonts w:ascii="Times New Roman" w:hAnsi="Times New Roman" w:cs="Times New Roman"/>
          <w:b/>
          <w:bCs/>
          <w:sz w:val="24"/>
          <w:szCs w:val="24"/>
        </w:rPr>
        <w:t xml:space="preserve"> APPRAISAL IDENTIFIES AREA</w:t>
      </w:r>
      <w:r w:rsidR="00AB548C" w:rsidRPr="00A93F1D">
        <w:rPr>
          <w:rFonts w:ascii="Times New Roman" w:hAnsi="Times New Roman" w:cs="Times New Roman"/>
          <w:b/>
          <w:bCs/>
          <w:sz w:val="24"/>
          <w:szCs w:val="24"/>
        </w:rPr>
        <w:t>S FOR IMPROVEMENT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830"/>
        <w:gridCol w:w="2324"/>
      </w:tblGrid>
      <w:tr w:rsidR="00AB548C" w:rsidRPr="00A93F1D" w14:paraId="0628668C" w14:textId="77777777" w:rsidTr="00F74783">
        <w:trPr>
          <w:trHeight w:val="815"/>
          <w:jc w:val="center"/>
        </w:trPr>
        <w:tc>
          <w:tcPr>
            <w:tcW w:w="2425" w:type="dxa"/>
          </w:tcPr>
          <w:p w14:paraId="08741D1A" w14:textId="77777777" w:rsidR="00AB548C" w:rsidRPr="00A93F1D" w:rsidRDefault="00AB548C" w:rsidP="003661EE">
            <w:pPr>
              <w:pStyle w:val="TableParagraph"/>
              <w:spacing w:line="360" w:lineRule="auto"/>
              <w:ind w:left="348" w:right="344"/>
              <w:rPr>
                <w:b/>
                <w:sz w:val="24"/>
              </w:rPr>
            </w:pPr>
            <w:r w:rsidRPr="00A93F1D">
              <w:rPr>
                <w:b/>
                <w:sz w:val="24"/>
              </w:rPr>
              <w:t>PARTICULAR</w:t>
            </w:r>
          </w:p>
        </w:tc>
        <w:tc>
          <w:tcPr>
            <w:tcW w:w="2830" w:type="dxa"/>
          </w:tcPr>
          <w:p w14:paraId="698D1A20" w14:textId="77777777" w:rsidR="00AB548C" w:rsidRPr="00A93F1D" w:rsidRDefault="00AB548C" w:rsidP="003661EE">
            <w:pPr>
              <w:pStyle w:val="TableParagraph"/>
              <w:spacing w:line="360" w:lineRule="auto"/>
              <w:ind w:left="103" w:right="99"/>
              <w:rPr>
                <w:b/>
                <w:sz w:val="24"/>
              </w:rPr>
            </w:pPr>
            <w:r w:rsidRPr="00A93F1D">
              <w:rPr>
                <w:b/>
                <w:sz w:val="24"/>
              </w:rPr>
              <w:t>No. OF</w:t>
            </w:r>
            <w:r w:rsidRPr="00A93F1D">
              <w:rPr>
                <w:b/>
                <w:spacing w:val="-3"/>
                <w:sz w:val="24"/>
              </w:rPr>
              <w:t xml:space="preserve"> </w:t>
            </w:r>
            <w:r w:rsidRPr="00A93F1D">
              <w:rPr>
                <w:b/>
                <w:sz w:val="24"/>
              </w:rPr>
              <w:t>RESPONDENTS</w:t>
            </w:r>
          </w:p>
        </w:tc>
        <w:tc>
          <w:tcPr>
            <w:tcW w:w="2324" w:type="dxa"/>
          </w:tcPr>
          <w:p w14:paraId="653039DB" w14:textId="77777777" w:rsidR="00AB548C" w:rsidRPr="00A93F1D" w:rsidRDefault="00AB548C" w:rsidP="003661EE">
            <w:pPr>
              <w:pStyle w:val="TableParagraph"/>
              <w:spacing w:line="360" w:lineRule="auto"/>
              <w:ind w:left="304" w:right="303"/>
              <w:rPr>
                <w:b/>
                <w:sz w:val="24"/>
              </w:rPr>
            </w:pPr>
            <w:r w:rsidRPr="00A93F1D">
              <w:rPr>
                <w:b/>
                <w:sz w:val="24"/>
              </w:rPr>
              <w:t>PERCENTAGE</w:t>
            </w:r>
          </w:p>
        </w:tc>
      </w:tr>
      <w:tr w:rsidR="00AB548C" w:rsidRPr="00A93F1D" w14:paraId="5559083A" w14:textId="77777777" w:rsidTr="00F74783">
        <w:trPr>
          <w:trHeight w:val="422"/>
          <w:jc w:val="center"/>
        </w:trPr>
        <w:tc>
          <w:tcPr>
            <w:tcW w:w="2425" w:type="dxa"/>
          </w:tcPr>
          <w:p w14:paraId="56F2B01F" w14:textId="77777777" w:rsidR="00AB548C" w:rsidRPr="00A93F1D" w:rsidRDefault="00AB548C" w:rsidP="003661EE">
            <w:pPr>
              <w:pStyle w:val="TableParagraph"/>
              <w:spacing w:line="360" w:lineRule="auto"/>
              <w:ind w:left="348" w:right="342"/>
              <w:rPr>
                <w:sz w:val="24"/>
              </w:rPr>
            </w:pPr>
            <w:r w:rsidRPr="00A93F1D">
              <w:rPr>
                <w:sz w:val="24"/>
              </w:rPr>
              <w:t>Strongly</w:t>
            </w:r>
            <w:r w:rsidRPr="00A93F1D">
              <w:rPr>
                <w:spacing w:val="-6"/>
                <w:sz w:val="24"/>
              </w:rPr>
              <w:t xml:space="preserve"> </w:t>
            </w:r>
            <w:r w:rsidRPr="00A93F1D">
              <w:rPr>
                <w:sz w:val="24"/>
              </w:rPr>
              <w:t>agree</w:t>
            </w:r>
          </w:p>
        </w:tc>
        <w:tc>
          <w:tcPr>
            <w:tcW w:w="2830" w:type="dxa"/>
          </w:tcPr>
          <w:p w14:paraId="375B75FF" w14:textId="1CC81FB2" w:rsidR="00AB548C" w:rsidRPr="00A93F1D" w:rsidRDefault="00AB548C" w:rsidP="003661EE">
            <w:pPr>
              <w:pStyle w:val="TableParagraph"/>
              <w:spacing w:line="360" w:lineRule="auto"/>
              <w:ind w:left="103" w:right="97"/>
              <w:rPr>
                <w:sz w:val="24"/>
              </w:rPr>
            </w:pPr>
            <w:r w:rsidRPr="00A93F1D">
              <w:rPr>
                <w:sz w:val="24"/>
              </w:rPr>
              <w:t>40</w:t>
            </w:r>
          </w:p>
        </w:tc>
        <w:tc>
          <w:tcPr>
            <w:tcW w:w="2324" w:type="dxa"/>
          </w:tcPr>
          <w:p w14:paraId="4ACA7E38" w14:textId="34DDDFD2" w:rsidR="00AB548C" w:rsidRPr="00A93F1D" w:rsidRDefault="00AB548C" w:rsidP="003661EE">
            <w:pPr>
              <w:pStyle w:val="TableParagraph"/>
              <w:spacing w:line="360" w:lineRule="auto"/>
              <w:ind w:left="304" w:right="296"/>
              <w:rPr>
                <w:sz w:val="24"/>
              </w:rPr>
            </w:pPr>
            <w:r w:rsidRPr="00A93F1D">
              <w:rPr>
                <w:sz w:val="24"/>
              </w:rPr>
              <w:t>40</w:t>
            </w:r>
          </w:p>
        </w:tc>
      </w:tr>
      <w:tr w:rsidR="00AB548C" w:rsidRPr="00A93F1D" w14:paraId="09FD1000" w14:textId="77777777" w:rsidTr="00F74783">
        <w:trPr>
          <w:trHeight w:val="412"/>
          <w:jc w:val="center"/>
        </w:trPr>
        <w:tc>
          <w:tcPr>
            <w:tcW w:w="2425" w:type="dxa"/>
          </w:tcPr>
          <w:p w14:paraId="539D89C3" w14:textId="77777777" w:rsidR="00AB548C" w:rsidRPr="00A93F1D" w:rsidRDefault="00AB548C" w:rsidP="003661EE">
            <w:pPr>
              <w:pStyle w:val="TableParagraph"/>
              <w:spacing w:line="360" w:lineRule="auto"/>
              <w:ind w:left="348" w:right="342"/>
              <w:rPr>
                <w:sz w:val="24"/>
              </w:rPr>
            </w:pPr>
            <w:r w:rsidRPr="00A93F1D">
              <w:rPr>
                <w:sz w:val="24"/>
              </w:rPr>
              <w:t>Agreed</w:t>
            </w:r>
          </w:p>
        </w:tc>
        <w:tc>
          <w:tcPr>
            <w:tcW w:w="2830" w:type="dxa"/>
          </w:tcPr>
          <w:p w14:paraId="5DBADEDF" w14:textId="0B0261F7" w:rsidR="00AB548C" w:rsidRPr="00A93F1D" w:rsidRDefault="00AB548C" w:rsidP="003661EE">
            <w:pPr>
              <w:pStyle w:val="TableParagraph"/>
              <w:spacing w:line="360" w:lineRule="auto"/>
              <w:ind w:left="103" w:right="97"/>
              <w:rPr>
                <w:sz w:val="24"/>
              </w:rPr>
            </w:pPr>
            <w:r w:rsidRPr="00A93F1D">
              <w:rPr>
                <w:sz w:val="24"/>
              </w:rPr>
              <w:t>30</w:t>
            </w:r>
          </w:p>
        </w:tc>
        <w:tc>
          <w:tcPr>
            <w:tcW w:w="2324" w:type="dxa"/>
          </w:tcPr>
          <w:p w14:paraId="6504F377" w14:textId="77777777" w:rsidR="00AB548C" w:rsidRPr="00A93F1D" w:rsidRDefault="00AB548C" w:rsidP="003661EE">
            <w:pPr>
              <w:pStyle w:val="TableParagraph"/>
              <w:spacing w:line="360" w:lineRule="auto"/>
              <w:ind w:left="304" w:right="296"/>
              <w:rPr>
                <w:sz w:val="24"/>
              </w:rPr>
            </w:pPr>
            <w:r w:rsidRPr="00A93F1D">
              <w:rPr>
                <w:sz w:val="24"/>
              </w:rPr>
              <w:t>30</w:t>
            </w:r>
          </w:p>
        </w:tc>
      </w:tr>
      <w:tr w:rsidR="00AB548C" w:rsidRPr="00A93F1D" w14:paraId="7F7D8736" w14:textId="77777777" w:rsidTr="00F74783">
        <w:trPr>
          <w:trHeight w:val="414"/>
          <w:jc w:val="center"/>
        </w:trPr>
        <w:tc>
          <w:tcPr>
            <w:tcW w:w="2425" w:type="dxa"/>
          </w:tcPr>
          <w:p w14:paraId="4C5B7577" w14:textId="77777777" w:rsidR="00AB548C" w:rsidRPr="00A93F1D" w:rsidRDefault="00AB548C" w:rsidP="003661EE">
            <w:pPr>
              <w:pStyle w:val="TableParagraph"/>
              <w:spacing w:line="360" w:lineRule="auto"/>
              <w:ind w:left="348" w:right="343"/>
              <w:rPr>
                <w:sz w:val="24"/>
              </w:rPr>
            </w:pPr>
            <w:r w:rsidRPr="00A93F1D">
              <w:rPr>
                <w:sz w:val="24"/>
              </w:rPr>
              <w:t>Neutral</w:t>
            </w:r>
          </w:p>
        </w:tc>
        <w:tc>
          <w:tcPr>
            <w:tcW w:w="2830" w:type="dxa"/>
          </w:tcPr>
          <w:p w14:paraId="6BB6292C" w14:textId="3FA1CA24" w:rsidR="00AB548C" w:rsidRPr="00A93F1D" w:rsidRDefault="00AB548C" w:rsidP="003661EE">
            <w:pPr>
              <w:pStyle w:val="TableParagraph"/>
              <w:spacing w:line="360" w:lineRule="auto"/>
              <w:ind w:left="103" w:right="97"/>
              <w:rPr>
                <w:sz w:val="24"/>
              </w:rPr>
            </w:pPr>
            <w:r w:rsidRPr="00A93F1D">
              <w:rPr>
                <w:sz w:val="24"/>
              </w:rPr>
              <w:t>20</w:t>
            </w:r>
          </w:p>
        </w:tc>
        <w:tc>
          <w:tcPr>
            <w:tcW w:w="2324" w:type="dxa"/>
          </w:tcPr>
          <w:p w14:paraId="4656801C" w14:textId="111CBD78" w:rsidR="00AB548C" w:rsidRPr="00A93F1D" w:rsidRDefault="00AB548C" w:rsidP="003661EE">
            <w:pPr>
              <w:pStyle w:val="TableParagraph"/>
              <w:spacing w:line="360" w:lineRule="auto"/>
              <w:ind w:left="304" w:right="296"/>
              <w:rPr>
                <w:sz w:val="24"/>
              </w:rPr>
            </w:pPr>
            <w:r w:rsidRPr="00A93F1D">
              <w:rPr>
                <w:sz w:val="24"/>
              </w:rPr>
              <w:t>20</w:t>
            </w:r>
          </w:p>
        </w:tc>
      </w:tr>
      <w:tr w:rsidR="00AB548C" w:rsidRPr="00A93F1D" w14:paraId="375FCE50" w14:textId="77777777" w:rsidTr="00F74783">
        <w:trPr>
          <w:trHeight w:val="415"/>
          <w:jc w:val="center"/>
        </w:trPr>
        <w:tc>
          <w:tcPr>
            <w:tcW w:w="2425" w:type="dxa"/>
          </w:tcPr>
          <w:p w14:paraId="0DB9290B" w14:textId="77777777" w:rsidR="00AB548C" w:rsidRPr="00A93F1D" w:rsidRDefault="00AB548C" w:rsidP="003661EE">
            <w:pPr>
              <w:pStyle w:val="TableParagraph"/>
              <w:spacing w:line="360" w:lineRule="auto"/>
              <w:ind w:left="348" w:right="345"/>
              <w:rPr>
                <w:sz w:val="24"/>
              </w:rPr>
            </w:pPr>
            <w:r w:rsidRPr="00A93F1D">
              <w:rPr>
                <w:sz w:val="24"/>
              </w:rPr>
              <w:t>Strongly</w:t>
            </w:r>
            <w:r w:rsidRPr="00A93F1D">
              <w:rPr>
                <w:spacing w:val="-6"/>
                <w:sz w:val="24"/>
              </w:rPr>
              <w:t xml:space="preserve"> </w:t>
            </w:r>
            <w:r w:rsidRPr="00A93F1D">
              <w:rPr>
                <w:sz w:val="24"/>
              </w:rPr>
              <w:t>disagree</w:t>
            </w:r>
          </w:p>
        </w:tc>
        <w:tc>
          <w:tcPr>
            <w:tcW w:w="2830" w:type="dxa"/>
          </w:tcPr>
          <w:p w14:paraId="13683961" w14:textId="77777777" w:rsidR="00AB548C" w:rsidRPr="00A93F1D" w:rsidRDefault="00AB548C" w:rsidP="003661EE">
            <w:pPr>
              <w:pStyle w:val="TableParagraph"/>
              <w:spacing w:line="360" w:lineRule="auto"/>
              <w:ind w:left="9"/>
              <w:rPr>
                <w:sz w:val="24"/>
              </w:rPr>
            </w:pPr>
            <w:r w:rsidRPr="00A93F1D">
              <w:rPr>
                <w:sz w:val="24"/>
              </w:rPr>
              <w:t>5</w:t>
            </w:r>
          </w:p>
        </w:tc>
        <w:tc>
          <w:tcPr>
            <w:tcW w:w="2324" w:type="dxa"/>
          </w:tcPr>
          <w:p w14:paraId="206E026D" w14:textId="77777777" w:rsidR="00AB548C" w:rsidRPr="00A93F1D" w:rsidRDefault="00AB548C" w:rsidP="003661EE">
            <w:pPr>
              <w:pStyle w:val="TableParagraph"/>
              <w:spacing w:line="360" w:lineRule="auto"/>
              <w:ind w:left="6"/>
              <w:rPr>
                <w:sz w:val="24"/>
              </w:rPr>
            </w:pPr>
            <w:r w:rsidRPr="00A93F1D">
              <w:rPr>
                <w:sz w:val="24"/>
              </w:rPr>
              <w:t>5</w:t>
            </w:r>
          </w:p>
        </w:tc>
      </w:tr>
      <w:tr w:rsidR="00AB548C" w:rsidRPr="00A93F1D" w14:paraId="7320476D" w14:textId="77777777" w:rsidTr="00F74783">
        <w:trPr>
          <w:trHeight w:val="421"/>
          <w:jc w:val="center"/>
        </w:trPr>
        <w:tc>
          <w:tcPr>
            <w:tcW w:w="2425" w:type="dxa"/>
          </w:tcPr>
          <w:p w14:paraId="717AAE2C" w14:textId="77777777" w:rsidR="00AB548C" w:rsidRPr="00A93F1D" w:rsidRDefault="00AB548C" w:rsidP="003661EE">
            <w:pPr>
              <w:pStyle w:val="TableParagraph"/>
              <w:spacing w:line="360" w:lineRule="auto"/>
              <w:ind w:left="348" w:right="344"/>
              <w:rPr>
                <w:sz w:val="24"/>
              </w:rPr>
            </w:pPr>
            <w:r w:rsidRPr="00A93F1D">
              <w:rPr>
                <w:sz w:val="24"/>
              </w:rPr>
              <w:t>Disagree</w:t>
            </w:r>
          </w:p>
        </w:tc>
        <w:tc>
          <w:tcPr>
            <w:tcW w:w="2830" w:type="dxa"/>
          </w:tcPr>
          <w:p w14:paraId="0A78C965" w14:textId="77777777" w:rsidR="00AB548C" w:rsidRPr="00A93F1D" w:rsidRDefault="00AB548C" w:rsidP="003661EE">
            <w:pPr>
              <w:pStyle w:val="TableParagraph"/>
              <w:spacing w:line="360" w:lineRule="auto"/>
              <w:ind w:left="6"/>
              <w:rPr>
                <w:sz w:val="24"/>
              </w:rPr>
            </w:pPr>
            <w:r w:rsidRPr="00A93F1D">
              <w:rPr>
                <w:sz w:val="24"/>
              </w:rPr>
              <w:t>5</w:t>
            </w:r>
          </w:p>
        </w:tc>
        <w:tc>
          <w:tcPr>
            <w:tcW w:w="2324" w:type="dxa"/>
          </w:tcPr>
          <w:p w14:paraId="56D2E176" w14:textId="77777777" w:rsidR="00AB548C" w:rsidRPr="00A93F1D" w:rsidRDefault="00AB548C" w:rsidP="003661EE">
            <w:pPr>
              <w:pStyle w:val="TableParagraph"/>
              <w:spacing w:line="360" w:lineRule="auto"/>
              <w:ind w:left="8"/>
              <w:rPr>
                <w:sz w:val="24"/>
              </w:rPr>
            </w:pPr>
            <w:r w:rsidRPr="00A93F1D">
              <w:rPr>
                <w:sz w:val="24"/>
              </w:rPr>
              <w:t>5</w:t>
            </w:r>
          </w:p>
        </w:tc>
      </w:tr>
      <w:tr w:rsidR="00AB548C" w:rsidRPr="00A93F1D" w14:paraId="2992CDD9" w14:textId="77777777" w:rsidTr="00F74783">
        <w:trPr>
          <w:trHeight w:val="422"/>
          <w:jc w:val="center"/>
        </w:trPr>
        <w:tc>
          <w:tcPr>
            <w:tcW w:w="2425" w:type="dxa"/>
          </w:tcPr>
          <w:p w14:paraId="38611F74" w14:textId="77777777" w:rsidR="00AB548C" w:rsidRPr="00A93F1D" w:rsidRDefault="00AB548C" w:rsidP="003661EE">
            <w:pPr>
              <w:pStyle w:val="TableParagraph"/>
              <w:spacing w:line="360" w:lineRule="auto"/>
              <w:ind w:left="348" w:right="343"/>
              <w:rPr>
                <w:sz w:val="24"/>
              </w:rPr>
            </w:pPr>
            <w:r w:rsidRPr="00A93F1D">
              <w:rPr>
                <w:sz w:val="24"/>
              </w:rPr>
              <w:t>Total</w:t>
            </w:r>
          </w:p>
        </w:tc>
        <w:tc>
          <w:tcPr>
            <w:tcW w:w="2830" w:type="dxa"/>
          </w:tcPr>
          <w:p w14:paraId="01006C8D" w14:textId="77777777" w:rsidR="00AB548C" w:rsidRPr="00A93F1D" w:rsidRDefault="00AB548C" w:rsidP="003661EE">
            <w:pPr>
              <w:pStyle w:val="TableParagraph"/>
              <w:spacing w:line="360" w:lineRule="auto"/>
              <w:ind w:left="103" w:right="97"/>
              <w:rPr>
                <w:sz w:val="24"/>
              </w:rPr>
            </w:pPr>
            <w:r w:rsidRPr="00A93F1D">
              <w:rPr>
                <w:sz w:val="24"/>
              </w:rPr>
              <w:t>100</w:t>
            </w:r>
          </w:p>
        </w:tc>
        <w:tc>
          <w:tcPr>
            <w:tcW w:w="2324" w:type="dxa"/>
          </w:tcPr>
          <w:p w14:paraId="085114AC" w14:textId="77777777" w:rsidR="00AB548C" w:rsidRPr="00A93F1D" w:rsidRDefault="00AB548C" w:rsidP="003661EE">
            <w:pPr>
              <w:pStyle w:val="TableParagraph"/>
              <w:spacing w:line="360" w:lineRule="auto"/>
              <w:ind w:left="304" w:right="296"/>
              <w:rPr>
                <w:sz w:val="24"/>
              </w:rPr>
            </w:pPr>
            <w:r w:rsidRPr="00A93F1D">
              <w:rPr>
                <w:sz w:val="24"/>
              </w:rPr>
              <w:t>100</w:t>
            </w:r>
          </w:p>
        </w:tc>
      </w:tr>
    </w:tbl>
    <w:p w14:paraId="01E066D1" w14:textId="5D63CD36" w:rsidR="00AB548C" w:rsidRPr="00A93F1D" w:rsidRDefault="00AB548C" w:rsidP="003661EE">
      <w:pPr>
        <w:spacing w:line="360" w:lineRule="auto"/>
        <w:rPr>
          <w:rFonts w:ascii="Times New Roman" w:hAnsi="Times New Roman" w:cs="Times New Roman"/>
          <w:sz w:val="24"/>
          <w:szCs w:val="24"/>
        </w:rPr>
      </w:pPr>
      <w:r w:rsidRPr="00A93F1D">
        <w:rPr>
          <w:rFonts w:ascii="Times New Roman" w:hAnsi="Times New Roman" w:cs="Times New Roman"/>
          <w:sz w:val="24"/>
          <w:szCs w:val="24"/>
        </w:rPr>
        <w:t xml:space="preserve">             Source: Primary Data</w:t>
      </w:r>
    </w:p>
    <w:p w14:paraId="0034F068" w14:textId="77777777" w:rsidR="00AB548C" w:rsidRPr="00A93F1D" w:rsidRDefault="00AB548C" w:rsidP="00D9552E">
      <w:pPr>
        <w:spacing w:line="480" w:lineRule="auto"/>
        <w:jc w:val="center"/>
        <w:rPr>
          <w:rFonts w:ascii="Times New Roman" w:hAnsi="Times New Roman" w:cs="Times New Roman"/>
          <w:sz w:val="24"/>
          <w:szCs w:val="24"/>
        </w:rPr>
      </w:pPr>
      <w:r w:rsidRPr="00A93F1D">
        <w:rPr>
          <w:rFonts w:ascii="Times New Roman" w:hAnsi="Times New Roman" w:cs="Times New Roman"/>
          <w:sz w:val="24"/>
          <w:szCs w:val="24"/>
        </w:rPr>
        <w:t>Chart No. 4.18</w:t>
      </w:r>
    </w:p>
    <w:p w14:paraId="0279D913" w14:textId="7DFDB0F8" w:rsidR="00AB548C" w:rsidRPr="00A93F1D" w:rsidRDefault="00B9023D" w:rsidP="00D9552E">
      <w:pPr>
        <w:spacing w:line="480" w:lineRule="auto"/>
        <w:jc w:val="center"/>
        <w:rPr>
          <w:rFonts w:ascii="Times New Roman" w:hAnsi="Times New Roman" w:cs="Times New Roman"/>
          <w:sz w:val="24"/>
          <w:szCs w:val="24"/>
        </w:rPr>
      </w:pPr>
      <w:r w:rsidRPr="00A93F1D">
        <w:rPr>
          <w:rFonts w:ascii="Times New Roman" w:hAnsi="Times New Roman" w:cs="Times New Roman"/>
          <w:noProof/>
          <w:lang w:val="en-IN" w:eastAsia="en-IN"/>
        </w:rPr>
        <w:drawing>
          <wp:inline distT="0" distB="0" distL="0" distR="0" wp14:anchorId="087B05C5" wp14:editId="0647F49D">
            <wp:extent cx="4831307" cy="2033517"/>
            <wp:effectExtent l="0" t="0" r="7620" b="5080"/>
            <wp:docPr id="2092963823" name="Chart 1">
              <a:extLst xmlns:a="http://schemas.openxmlformats.org/drawingml/2006/main">
                <a:ext uri="{FF2B5EF4-FFF2-40B4-BE49-F238E27FC236}">
                  <a16:creationId xmlns:a16="http://schemas.microsoft.com/office/drawing/2014/main" id="{4C62884C-D6D1-1B14-6432-17421CF91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C80D166" w14:textId="77777777" w:rsidR="004D5738" w:rsidRPr="00A93F1D" w:rsidRDefault="004D5738" w:rsidP="00D9552E">
      <w:pPr>
        <w:spacing w:line="480" w:lineRule="auto"/>
        <w:rPr>
          <w:rFonts w:ascii="Times New Roman" w:hAnsi="Times New Roman" w:cs="Times New Roman"/>
          <w:sz w:val="24"/>
          <w:szCs w:val="24"/>
        </w:rPr>
      </w:pPr>
      <w:r w:rsidRPr="00A93F1D">
        <w:rPr>
          <w:rFonts w:ascii="Times New Roman" w:hAnsi="Times New Roman" w:cs="Times New Roman"/>
          <w:sz w:val="24"/>
          <w:szCs w:val="24"/>
        </w:rPr>
        <w:t xml:space="preserve">            Source: Primary Data</w:t>
      </w:r>
    </w:p>
    <w:p w14:paraId="24EF2B04" w14:textId="48C4CCBF" w:rsidR="004D5738" w:rsidRPr="00A93F1D" w:rsidRDefault="004D5738" w:rsidP="00D9552E">
      <w:pPr>
        <w:tabs>
          <w:tab w:val="left" w:pos="850"/>
        </w:tabs>
        <w:spacing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INTERPRETATION</w:t>
      </w:r>
    </w:p>
    <w:p w14:paraId="2008EEDD" w14:textId="1EC1B065" w:rsidR="00C21F0B" w:rsidRPr="00A93F1D" w:rsidRDefault="004D5738" w:rsidP="003661EE">
      <w:pPr>
        <w:spacing w:line="480" w:lineRule="auto"/>
        <w:jc w:val="both"/>
        <w:rPr>
          <w:rFonts w:ascii="Times New Roman" w:hAnsi="Times New Roman" w:cs="Times New Roman"/>
          <w:sz w:val="24"/>
          <w:szCs w:val="24"/>
        </w:rPr>
      </w:pPr>
      <w:r w:rsidRPr="00A93F1D">
        <w:rPr>
          <w:rFonts w:ascii="Times New Roman" w:hAnsi="Times New Roman" w:cs="Times New Roman"/>
          <w:sz w:val="24"/>
          <w:szCs w:val="24"/>
        </w:rPr>
        <w:t xml:space="preserve">The majority of employees (70%) agree that the </w:t>
      </w:r>
      <w:r w:rsidR="00FE4126" w:rsidRPr="00A93F1D">
        <w:rPr>
          <w:rFonts w:ascii="Times New Roman" w:hAnsi="Times New Roman" w:cs="Times New Roman"/>
          <w:sz w:val="24"/>
          <w:szCs w:val="24"/>
        </w:rPr>
        <w:t>performance appraisal</w:t>
      </w:r>
      <w:r w:rsidRPr="00A93F1D">
        <w:rPr>
          <w:rFonts w:ascii="Times New Roman" w:hAnsi="Times New Roman" w:cs="Times New Roman"/>
          <w:sz w:val="24"/>
          <w:szCs w:val="24"/>
        </w:rPr>
        <w:t xml:space="preserve"> system helps identify areas for improvement in their jobs, with 40% strongly agreeing. However, 10% of employees disagree or are neutral, indicating</w:t>
      </w:r>
      <w:r w:rsidR="00F74783" w:rsidRPr="00A93F1D">
        <w:rPr>
          <w:rFonts w:ascii="Times New Roman" w:hAnsi="Times New Roman" w:cs="Times New Roman"/>
          <w:sz w:val="24"/>
          <w:szCs w:val="24"/>
        </w:rPr>
        <w:t xml:space="preserve"> </w:t>
      </w:r>
      <w:r w:rsidR="003661EE" w:rsidRPr="00A93F1D">
        <w:rPr>
          <w:rFonts w:ascii="Times New Roman" w:hAnsi="Times New Roman" w:cs="Times New Roman"/>
          <w:sz w:val="24"/>
          <w:szCs w:val="24"/>
        </w:rPr>
        <w:t xml:space="preserve">some uncertainty about the </w:t>
      </w:r>
      <w:r w:rsidR="00FE4126" w:rsidRPr="00A93F1D">
        <w:rPr>
          <w:rFonts w:ascii="Times New Roman" w:hAnsi="Times New Roman" w:cs="Times New Roman"/>
          <w:sz w:val="24"/>
          <w:szCs w:val="24"/>
        </w:rPr>
        <w:t>system’s effectiveness</w:t>
      </w:r>
      <w:r w:rsidRPr="00A93F1D">
        <w:rPr>
          <w:rFonts w:ascii="Times New Roman" w:hAnsi="Times New Roman" w:cs="Times New Roman"/>
          <w:sz w:val="24"/>
          <w:szCs w:val="24"/>
        </w:rPr>
        <w:t>.</w:t>
      </w:r>
    </w:p>
    <w:p w14:paraId="3384F5DC" w14:textId="77777777" w:rsidR="00FB1144" w:rsidRPr="00A93F1D" w:rsidRDefault="00FB1144" w:rsidP="00D9552E">
      <w:pPr>
        <w:spacing w:line="480" w:lineRule="auto"/>
        <w:jc w:val="center"/>
        <w:rPr>
          <w:rFonts w:ascii="Times New Roman" w:hAnsi="Times New Roman" w:cs="Times New Roman"/>
          <w:sz w:val="24"/>
          <w:szCs w:val="24"/>
        </w:rPr>
      </w:pPr>
    </w:p>
    <w:p w14:paraId="3C3AF146" w14:textId="58FE6C13" w:rsidR="00C21F0B" w:rsidRPr="00A93F1D" w:rsidRDefault="00C21F0B" w:rsidP="003661EE">
      <w:pPr>
        <w:spacing w:line="360" w:lineRule="auto"/>
        <w:jc w:val="center"/>
        <w:rPr>
          <w:rFonts w:ascii="Times New Roman" w:hAnsi="Times New Roman" w:cs="Times New Roman"/>
          <w:sz w:val="24"/>
          <w:szCs w:val="24"/>
        </w:rPr>
      </w:pPr>
      <w:r w:rsidRPr="00A93F1D">
        <w:rPr>
          <w:rFonts w:ascii="Times New Roman" w:hAnsi="Times New Roman" w:cs="Times New Roman"/>
          <w:sz w:val="24"/>
          <w:szCs w:val="24"/>
        </w:rPr>
        <w:lastRenderedPageBreak/>
        <w:t>Table No. 4.19</w:t>
      </w:r>
    </w:p>
    <w:p w14:paraId="688FB349" w14:textId="4D368CA5" w:rsidR="00C21F0B" w:rsidRPr="00A93F1D" w:rsidRDefault="00C21F0B" w:rsidP="003661EE">
      <w:pPr>
        <w:spacing w:line="360" w:lineRule="auto"/>
        <w:jc w:val="center"/>
        <w:rPr>
          <w:rFonts w:ascii="Times New Roman" w:hAnsi="Times New Roman" w:cs="Times New Roman"/>
          <w:sz w:val="24"/>
          <w:szCs w:val="24"/>
        </w:rPr>
      </w:pPr>
      <w:r w:rsidRPr="00A93F1D">
        <w:rPr>
          <w:rFonts w:ascii="Times New Roman" w:hAnsi="Times New Roman" w:cs="Times New Roman"/>
          <w:sz w:val="24"/>
          <w:szCs w:val="24"/>
        </w:rPr>
        <w:t>APPRAISAL ENCOURAGES SKILL DEVELOPMENT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830"/>
        <w:gridCol w:w="2324"/>
      </w:tblGrid>
      <w:tr w:rsidR="00C21F0B" w:rsidRPr="00A93F1D" w14:paraId="2E94DE64" w14:textId="77777777" w:rsidTr="00F74783">
        <w:trPr>
          <w:trHeight w:val="815"/>
          <w:jc w:val="center"/>
        </w:trPr>
        <w:tc>
          <w:tcPr>
            <w:tcW w:w="2425" w:type="dxa"/>
          </w:tcPr>
          <w:p w14:paraId="6ECFF666" w14:textId="77777777" w:rsidR="00C21F0B" w:rsidRPr="00A93F1D" w:rsidRDefault="00C21F0B" w:rsidP="003661EE">
            <w:pPr>
              <w:pStyle w:val="TableParagraph"/>
              <w:spacing w:line="360" w:lineRule="auto"/>
              <w:ind w:left="348" w:right="344"/>
              <w:rPr>
                <w:b/>
                <w:sz w:val="24"/>
              </w:rPr>
            </w:pPr>
            <w:r w:rsidRPr="00A93F1D">
              <w:rPr>
                <w:b/>
                <w:sz w:val="24"/>
              </w:rPr>
              <w:t>PARTICULAR</w:t>
            </w:r>
          </w:p>
        </w:tc>
        <w:tc>
          <w:tcPr>
            <w:tcW w:w="2830" w:type="dxa"/>
          </w:tcPr>
          <w:p w14:paraId="3B2C9A72" w14:textId="77777777" w:rsidR="00C21F0B" w:rsidRPr="00A93F1D" w:rsidRDefault="00C21F0B" w:rsidP="003661EE">
            <w:pPr>
              <w:pStyle w:val="TableParagraph"/>
              <w:spacing w:line="360" w:lineRule="auto"/>
              <w:ind w:left="103" w:right="99"/>
              <w:rPr>
                <w:b/>
                <w:sz w:val="24"/>
              </w:rPr>
            </w:pPr>
            <w:r w:rsidRPr="00A93F1D">
              <w:rPr>
                <w:b/>
                <w:sz w:val="24"/>
              </w:rPr>
              <w:t>No. OF</w:t>
            </w:r>
            <w:r w:rsidRPr="00A93F1D">
              <w:rPr>
                <w:b/>
                <w:spacing w:val="-3"/>
                <w:sz w:val="24"/>
              </w:rPr>
              <w:t xml:space="preserve"> </w:t>
            </w:r>
            <w:r w:rsidRPr="00A93F1D">
              <w:rPr>
                <w:b/>
                <w:sz w:val="24"/>
              </w:rPr>
              <w:t>RESPONDENTS</w:t>
            </w:r>
          </w:p>
        </w:tc>
        <w:tc>
          <w:tcPr>
            <w:tcW w:w="2324" w:type="dxa"/>
          </w:tcPr>
          <w:p w14:paraId="392DD6C4" w14:textId="77777777" w:rsidR="00C21F0B" w:rsidRPr="00A93F1D" w:rsidRDefault="00C21F0B" w:rsidP="003661EE">
            <w:pPr>
              <w:pStyle w:val="TableParagraph"/>
              <w:spacing w:line="360" w:lineRule="auto"/>
              <w:ind w:left="304" w:right="303"/>
              <w:rPr>
                <w:b/>
                <w:sz w:val="24"/>
              </w:rPr>
            </w:pPr>
            <w:r w:rsidRPr="00A93F1D">
              <w:rPr>
                <w:b/>
                <w:sz w:val="24"/>
              </w:rPr>
              <w:t>PERCENTAGE</w:t>
            </w:r>
          </w:p>
        </w:tc>
      </w:tr>
      <w:tr w:rsidR="00C21F0B" w:rsidRPr="00A93F1D" w14:paraId="0182A348" w14:textId="77777777" w:rsidTr="00F74783">
        <w:trPr>
          <w:trHeight w:val="422"/>
          <w:jc w:val="center"/>
        </w:trPr>
        <w:tc>
          <w:tcPr>
            <w:tcW w:w="2425" w:type="dxa"/>
          </w:tcPr>
          <w:p w14:paraId="20247D38" w14:textId="77777777" w:rsidR="00C21F0B" w:rsidRPr="00A93F1D" w:rsidRDefault="00C21F0B" w:rsidP="003661EE">
            <w:pPr>
              <w:pStyle w:val="TableParagraph"/>
              <w:spacing w:line="360" w:lineRule="auto"/>
              <w:ind w:left="348" w:right="342"/>
              <w:rPr>
                <w:sz w:val="24"/>
              </w:rPr>
            </w:pPr>
            <w:r w:rsidRPr="00A93F1D">
              <w:rPr>
                <w:sz w:val="24"/>
              </w:rPr>
              <w:t>Strongly</w:t>
            </w:r>
            <w:r w:rsidRPr="00A93F1D">
              <w:rPr>
                <w:spacing w:val="-6"/>
                <w:sz w:val="24"/>
              </w:rPr>
              <w:t xml:space="preserve"> </w:t>
            </w:r>
            <w:r w:rsidRPr="00A93F1D">
              <w:rPr>
                <w:sz w:val="24"/>
              </w:rPr>
              <w:t>agree</w:t>
            </w:r>
          </w:p>
        </w:tc>
        <w:tc>
          <w:tcPr>
            <w:tcW w:w="2830" w:type="dxa"/>
          </w:tcPr>
          <w:p w14:paraId="32E48D7C" w14:textId="355785E8" w:rsidR="00C21F0B" w:rsidRPr="00A93F1D" w:rsidRDefault="00C21F0B" w:rsidP="003661EE">
            <w:pPr>
              <w:pStyle w:val="TableParagraph"/>
              <w:spacing w:line="360" w:lineRule="auto"/>
              <w:ind w:left="103" w:right="97"/>
              <w:rPr>
                <w:sz w:val="24"/>
              </w:rPr>
            </w:pPr>
            <w:r w:rsidRPr="00A93F1D">
              <w:rPr>
                <w:sz w:val="24"/>
              </w:rPr>
              <w:t>50</w:t>
            </w:r>
          </w:p>
        </w:tc>
        <w:tc>
          <w:tcPr>
            <w:tcW w:w="2324" w:type="dxa"/>
          </w:tcPr>
          <w:p w14:paraId="0514941C" w14:textId="76C05C91" w:rsidR="00C21F0B" w:rsidRPr="00A93F1D" w:rsidRDefault="00C21F0B" w:rsidP="003661EE">
            <w:pPr>
              <w:pStyle w:val="TableParagraph"/>
              <w:spacing w:line="360" w:lineRule="auto"/>
              <w:ind w:left="304" w:right="296"/>
              <w:rPr>
                <w:sz w:val="24"/>
              </w:rPr>
            </w:pPr>
            <w:r w:rsidRPr="00A93F1D">
              <w:rPr>
                <w:sz w:val="24"/>
              </w:rPr>
              <w:t>5O</w:t>
            </w:r>
          </w:p>
        </w:tc>
      </w:tr>
      <w:tr w:rsidR="00C21F0B" w:rsidRPr="00A93F1D" w14:paraId="54545301" w14:textId="77777777" w:rsidTr="00F74783">
        <w:trPr>
          <w:trHeight w:val="412"/>
          <w:jc w:val="center"/>
        </w:trPr>
        <w:tc>
          <w:tcPr>
            <w:tcW w:w="2425" w:type="dxa"/>
          </w:tcPr>
          <w:p w14:paraId="0BBEC1F9" w14:textId="77777777" w:rsidR="00C21F0B" w:rsidRPr="00A93F1D" w:rsidRDefault="00C21F0B" w:rsidP="003661EE">
            <w:pPr>
              <w:pStyle w:val="TableParagraph"/>
              <w:spacing w:line="360" w:lineRule="auto"/>
              <w:ind w:left="348" w:right="342"/>
              <w:rPr>
                <w:sz w:val="24"/>
              </w:rPr>
            </w:pPr>
            <w:r w:rsidRPr="00A93F1D">
              <w:rPr>
                <w:sz w:val="24"/>
              </w:rPr>
              <w:t>Agreed</w:t>
            </w:r>
          </w:p>
        </w:tc>
        <w:tc>
          <w:tcPr>
            <w:tcW w:w="2830" w:type="dxa"/>
          </w:tcPr>
          <w:p w14:paraId="30242582" w14:textId="027661D6" w:rsidR="00C21F0B" w:rsidRPr="00A93F1D" w:rsidRDefault="00C21F0B" w:rsidP="003661EE">
            <w:pPr>
              <w:pStyle w:val="TableParagraph"/>
              <w:spacing w:line="360" w:lineRule="auto"/>
              <w:ind w:left="103" w:right="97"/>
              <w:rPr>
                <w:sz w:val="24"/>
              </w:rPr>
            </w:pPr>
            <w:r w:rsidRPr="00A93F1D">
              <w:rPr>
                <w:sz w:val="24"/>
              </w:rPr>
              <w:t>35</w:t>
            </w:r>
          </w:p>
        </w:tc>
        <w:tc>
          <w:tcPr>
            <w:tcW w:w="2324" w:type="dxa"/>
          </w:tcPr>
          <w:p w14:paraId="75BFA61B" w14:textId="51CA1FAA" w:rsidR="00C21F0B" w:rsidRPr="00A93F1D" w:rsidRDefault="00C21F0B" w:rsidP="003661EE">
            <w:pPr>
              <w:pStyle w:val="TableParagraph"/>
              <w:spacing w:line="360" w:lineRule="auto"/>
              <w:ind w:left="304" w:right="296"/>
              <w:rPr>
                <w:sz w:val="24"/>
              </w:rPr>
            </w:pPr>
            <w:r w:rsidRPr="00A93F1D">
              <w:rPr>
                <w:sz w:val="24"/>
              </w:rPr>
              <w:t>35</w:t>
            </w:r>
          </w:p>
        </w:tc>
      </w:tr>
      <w:tr w:rsidR="00C21F0B" w:rsidRPr="00A93F1D" w14:paraId="49307F3F" w14:textId="77777777" w:rsidTr="00F74783">
        <w:trPr>
          <w:trHeight w:val="414"/>
          <w:jc w:val="center"/>
        </w:trPr>
        <w:tc>
          <w:tcPr>
            <w:tcW w:w="2425" w:type="dxa"/>
          </w:tcPr>
          <w:p w14:paraId="420132E4" w14:textId="77777777" w:rsidR="00C21F0B" w:rsidRPr="00A93F1D" w:rsidRDefault="00C21F0B" w:rsidP="003661EE">
            <w:pPr>
              <w:pStyle w:val="TableParagraph"/>
              <w:spacing w:line="360" w:lineRule="auto"/>
              <w:ind w:left="348" w:right="343"/>
              <w:rPr>
                <w:sz w:val="24"/>
              </w:rPr>
            </w:pPr>
            <w:r w:rsidRPr="00A93F1D">
              <w:rPr>
                <w:sz w:val="24"/>
              </w:rPr>
              <w:t>Neutral</w:t>
            </w:r>
          </w:p>
        </w:tc>
        <w:tc>
          <w:tcPr>
            <w:tcW w:w="2830" w:type="dxa"/>
          </w:tcPr>
          <w:p w14:paraId="430A3363" w14:textId="6D0563F6" w:rsidR="00C21F0B" w:rsidRPr="00A93F1D" w:rsidRDefault="00C21F0B" w:rsidP="003661EE">
            <w:pPr>
              <w:pStyle w:val="TableParagraph"/>
              <w:spacing w:line="360" w:lineRule="auto"/>
              <w:ind w:left="103" w:right="97"/>
              <w:rPr>
                <w:sz w:val="24"/>
              </w:rPr>
            </w:pPr>
            <w:r w:rsidRPr="00A93F1D">
              <w:rPr>
                <w:sz w:val="24"/>
              </w:rPr>
              <w:t>10</w:t>
            </w:r>
          </w:p>
        </w:tc>
        <w:tc>
          <w:tcPr>
            <w:tcW w:w="2324" w:type="dxa"/>
          </w:tcPr>
          <w:p w14:paraId="79623FA4" w14:textId="4FF8BDE5" w:rsidR="00C21F0B" w:rsidRPr="00A93F1D" w:rsidRDefault="00C21F0B" w:rsidP="003661EE">
            <w:pPr>
              <w:pStyle w:val="TableParagraph"/>
              <w:spacing w:line="360" w:lineRule="auto"/>
              <w:ind w:left="304" w:right="296"/>
              <w:rPr>
                <w:sz w:val="24"/>
              </w:rPr>
            </w:pPr>
            <w:r w:rsidRPr="00A93F1D">
              <w:rPr>
                <w:sz w:val="24"/>
              </w:rPr>
              <w:t>10</w:t>
            </w:r>
          </w:p>
        </w:tc>
      </w:tr>
      <w:tr w:rsidR="00C21F0B" w:rsidRPr="00A93F1D" w14:paraId="4AAED0AD" w14:textId="77777777" w:rsidTr="00F74783">
        <w:trPr>
          <w:trHeight w:val="415"/>
          <w:jc w:val="center"/>
        </w:trPr>
        <w:tc>
          <w:tcPr>
            <w:tcW w:w="2425" w:type="dxa"/>
          </w:tcPr>
          <w:p w14:paraId="648E79B6" w14:textId="77777777" w:rsidR="00C21F0B" w:rsidRPr="00A93F1D" w:rsidRDefault="00C21F0B" w:rsidP="003661EE">
            <w:pPr>
              <w:pStyle w:val="TableParagraph"/>
              <w:spacing w:line="360" w:lineRule="auto"/>
              <w:ind w:left="348" w:right="345"/>
              <w:rPr>
                <w:sz w:val="24"/>
              </w:rPr>
            </w:pPr>
            <w:r w:rsidRPr="00A93F1D">
              <w:rPr>
                <w:sz w:val="24"/>
              </w:rPr>
              <w:t>Strongly</w:t>
            </w:r>
            <w:r w:rsidRPr="00A93F1D">
              <w:rPr>
                <w:spacing w:val="-6"/>
                <w:sz w:val="24"/>
              </w:rPr>
              <w:t xml:space="preserve"> </w:t>
            </w:r>
            <w:r w:rsidRPr="00A93F1D">
              <w:rPr>
                <w:sz w:val="24"/>
              </w:rPr>
              <w:t>disagree</w:t>
            </w:r>
          </w:p>
        </w:tc>
        <w:tc>
          <w:tcPr>
            <w:tcW w:w="2830" w:type="dxa"/>
          </w:tcPr>
          <w:p w14:paraId="48E0358D" w14:textId="3D559675" w:rsidR="00C21F0B" w:rsidRPr="00A93F1D" w:rsidRDefault="00C21F0B" w:rsidP="003661EE">
            <w:pPr>
              <w:pStyle w:val="TableParagraph"/>
              <w:spacing w:line="360" w:lineRule="auto"/>
              <w:ind w:left="9"/>
              <w:rPr>
                <w:sz w:val="24"/>
              </w:rPr>
            </w:pPr>
            <w:r w:rsidRPr="00A93F1D">
              <w:rPr>
                <w:sz w:val="24"/>
              </w:rPr>
              <w:t>-</w:t>
            </w:r>
          </w:p>
        </w:tc>
        <w:tc>
          <w:tcPr>
            <w:tcW w:w="2324" w:type="dxa"/>
          </w:tcPr>
          <w:p w14:paraId="5C73346B" w14:textId="3841B16B" w:rsidR="00C21F0B" w:rsidRPr="00A93F1D" w:rsidRDefault="00C21F0B" w:rsidP="003661EE">
            <w:pPr>
              <w:pStyle w:val="TableParagraph"/>
              <w:spacing w:line="360" w:lineRule="auto"/>
              <w:ind w:left="6"/>
              <w:rPr>
                <w:sz w:val="24"/>
              </w:rPr>
            </w:pPr>
            <w:r w:rsidRPr="00A93F1D">
              <w:rPr>
                <w:sz w:val="24"/>
              </w:rPr>
              <w:t>-</w:t>
            </w:r>
          </w:p>
        </w:tc>
      </w:tr>
      <w:tr w:rsidR="00C21F0B" w:rsidRPr="00A93F1D" w14:paraId="1E47A75D" w14:textId="77777777" w:rsidTr="00F74783">
        <w:trPr>
          <w:trHeight w:val="421"/>
          <w:jc w:val="center"/>
        </w:trPr>
        <w:tc>
          <w:tcPr>
            <w:tcW w:w="2425" w:type="dxa"/>
          </w:tcPr>
          <w:p w14:paraId="2F885497" w14:textId="77777777" w:rsidR="00C21F0B" w:rsidRPr="00A93F1D" w:rsidRDefault="00C21F0B" w:rsidP="003661EE">
            <w:pPr>
              <w:pStyle w:val="TableParagraph"/>
              <w:spacing w:line="360" w:lineRule="auto"/>
              <w:ind w:left="348" w:right="344"/>
              <w:rPr>
                <w:sz w:val="24"/>
              </w:rPr>
            </w:pPr>
            <w:r w:rsidRPr="00A93F1D">
              <w:rPr>
                <w:sz w:val="24"/>
              </w:rPr>
              <w:t>Disagree</w:t>
            </w:r>
          </w:p>
        </w:tc>
        <w:tc>
          <w:tcPr>
            <w:tcW w:w="2830" w:type="dxa"/>
          </w:tcPr>
          <w:p w14:paraId="1C21F33C" w14:textId="77777777" w:rsidR="00C21F0B" w:rsidRPr="00A93F1D" w:rsidRDefault="00C21F0B" w:rsidP="003661EE">
            <w:pPr>
              <w:pStyle w:val="TableParagraph"/>
              <w:spacing w:line="360" w:lineRule="auto"/>
              <w:ind w:left="6"/>
              <w:rPr>
                <w:sz w:val="24"/>
              </w:rPr>
            </w:pPr>
            <w:r w:rsidRPr="00A93F1D">
              <w:rPr>
                <w:sz w:val="24"/>
              </w:rPr>
              <w:t>5</w:t>
            </w:r>
          </w:p>
        </w:tc>
        <w:tc>
          <w:tcPr>
            <w:tcW w:w="2324" w:type="dxa"/>
          </w:tcPr>
          <w:p w14:paraId="5D7CF81F" w14:textId="77777777" w:rsidR="00C21F0B" w:rsidRPr="00A93F1D" w:rsidRDefault="00C21F0B" w:rsidP="003661EE">
            <w:pPr>
              <w:pStyle w:val="TableParagraph"/>
              <w:spacing w:line="360" w:lineRule="auto"/>
              <w:ind w:left="8"/>
              <w:rPr>
                <w:sz w:val="24"/>
              </w:rPr>
            </w:pPr>
            <w:r w:rsidRPr="00A93F1D">
              <w:rPr>
                <w:sz w:val="24"/>
              </w:rPr>
              <w:t>5</w:t>
            </w:r>
          </w:p>
        </w:tc>
      </w:tr>
      <w:tr w:rsidR="00C21F0B" w:rsidRPr="00A93F1D" w14:paraId="2528B000" w14:textId="77777777" w:rsidTr="00F74783">
        <w:trPr>
          <w:trHeight w:val="422"/>
          <w:jc w:val="center"/>
        </w:trPr>
        <w:tc>
          <w:tcPr>
            <w:tcW w:w="2425" w:type="dxa"/>
          </w:tcPr>
          <w:p w14:paraId="3DEC560E" w14:textId="77777777" w:rsidR="00C21F0B" w:rsidRPr="00A93F1D" w:rsidRDefault="00C21F0B" w:rsidP="003661EE">
            <w:pPr>
              <w:pStyle w:val="TableParagraph"/>
              <w:spacing w:line="360" w:lineRule="auto"/>
              <w:ind w:left="348" w:right="343"/>
              <w:rPr>
                <w:sz w:val="24"/>
              </w:rPr>
            </w:pPr>
            <w:r w:rsidRPr="00A93F1D">
              <w:rPr>
                <w:sz w:val="24"/>
              </w:rPr>
              <w:t>Total</w:t>
            </w:r>
          </w:p>
        </w:tc>
        <w:tc>
          <w:tcPr>
            <w:tcW w:w="2830" w:type="dxa"/>
          </w:tcPr>
          <w:p w14:paraId="2EAE2490" w14:textId="77777777" w:rsidR="00C21F0B" w:rsidRPr="00A93F1D" w:rsidRDefault="00C21F0B" w:rsidP="003661EE">
            <w:pPr>
              <w:pStyle w:val="TableParagraph"/>
              <w:spacing w:line="360" w:lineRule="auto"/>
              <w:ind w:left="103" w:right="97"/>
              <w:rPr>
                <w:sz w:val="24"/>
              </w:rPr>
            </w:pPr>
            <w:r w:rsidRPr="00A93F1D">
              <w:rPr>
                <w:sz w:val="24"/>
              </w:rPr>
              <w:t>100</w:t>
            </w:r>
          </w:p>
        </w:tc>
        <w:tc>
          <w:tcPr>
            <w:tcW w:w="2324" w:type="dxa"/>
          </w:tcPr>
          <w:p w14:paraId="69BD7B1B" w14:textId="77777777" w:rsidR="00C21F0B" w:rsidRPr="00A93F1D" w:rsidRDefault="00C21F0B" w:rsidP="003661EE">
            <w:pPr>
              <w:pStyle w:val="TableParagraph"/>
              <w:spacing w:line="360" w:lineRule="auto"/>
              <w:ind w:left="304" w:right="296"/>
              <w:rPr>
                <w:sz w:val="24"/>
              </w:rPr>
            </w:pPr>
            <w:r w:rsidRPr="00A93F1D">
              <w:rPr>
                <w:sz w:val="24"/>
              </w:rPr>
              <w:t>100</w:t>
            </w:r>
          </w:p>
        </w:tc>
      </w:tr>
    </w:tbl>
    <w:p w14:paraId="5FCA4BEF" w14:textId="40C970FF" w:rsidR="00C21F0B" w:rsidRPr="00A93F1D" w:rsidRDefault="00C21F0B" w:rsidP="003661EE">
      <w:pPr>
        <w:spacing w:line="360" w:lineRule="auto"/>
        <w:rPr>
          <w:rFonts w:ascii="Times New Roman" w:hAnsi="Times New Roman" w:cs="Times New Roman"/>
          <w:sz w:val="24"/>
          <w:szCs w:val="24"/>
        </w:rPr>
      </w:pPr>
      <w:r w:rsidRPr="00A93F1D">
        <w:rPr>
          <w:rFonts w:ascii="Times New Roman" w:hAnsi="Times New Roman" w:cs="Times New Roman"/>
          <w:sz w:val="24"/>
          <w:szCs w:val="24"/>
        </w:rPr>
        <w:t xml:space="preserve">            Source: Primary Data</w:t>
      </w:r>
    </w:p>
    <w:p w14:paraId="0EA81DAC" w14:textId="2FD6B942" w:rsidR="006562EA" w:rsidRPr="00A93F1D" w:rsidRDefault="006562EA" w:rsidP="003661EE">
      <w:pPr>
        <w:spacing w:line="360" w:lineRule="auto"/>
        <w:jc w:val="center"/>
        <w:rPr>
          <w:rFonts w:ascii="Times New Roman" w:hAnsi="Times New Roman" w:cs="Times New Roman"/>
          <w:sz w:val="24"/>
          <w:szCs w:val="24"/>
        </w:rPr>
      </w:pPr>
      <w:r w:rsidRPr="00A93F1D">
        <w:rPr>
          <w:rFonts w:ascii="Times New Roman" w:hAnsi="Times New Roman" w:cs="Times New Roman"/>
          <w:sz w:val="24"/>
          <w:szCs w:val="24"/>
        </w:rPr>
        <w:t>Chart No. 4.19</w:t>
      </w:r>
    </w:p>
    <w:p w14:paraId="6AEC042C" w14:textId="32845D3F" w:rsidR="006562EA" w:rsidRPr="00A93F1D" w:rsidRDefault="00B9023D" w:rsidP="00D9552E">
      <w:pPr>
        <w:spacing w:line="480" w:lineRule="auto"/>
        <w:jc w:val="center"/>
        <w:rPr>
          <w:rFonts w:ascii="Times New Roman" w:hAnsi="Times New Roman" w:cs="Times New Roman"/>
          <w:sz w:val="24"/>
          <w:szCs w:val="24"/>
        </w:rPr>
      </w:pPr>
      <w:r w:rsidRPr="00A93F1D">
        <w:rPr>
          <w:rFonts w:ascii="Times New Roman" w:hAnsi="Times New Roman" w:cs="Times New Roman"/>
          <w:noProof/>
          <w:lang w:val="en-IN" w:eastAsia="en-IN"/>
        </w:rPr>
        <w:drawing>
          <wp:inline distT="0" distB="0" distL="0" distR="0" wp14:anchorId="1AF9FF6C" wp14:editId="05A47907">
            <wp:extent cx="4844955" cy="2115403"/>
            <wp:effectExtent l="0" t="0" r="13335" b="18415"/>
            <wp:docPr id="787721212" name="Chart 1">
              <a:extLst xmlns:a="http://schemas.openxmlformats.org/drawingml/2006/main">
                <a:ext uri="{FF2B5EF4-FFF2-40B4-BE49-F238E27FC236}">
                  <a16:creationId xmlns:a16="http://schemas.microsoft.com/office/drawing/2014/main" id="{D028B1DB-E1B2-C16D-8E38-1E7F551D73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76F79479" w14:textId="78668F86" w:rsidR="006562EA" w:rsidRPr="00A93F1D" w:rsidRDefault="006562EA" w:rsidP="00D9552E">
      <w:pPr>
        <w:spacing w:line="480" w:lineRule="auto"/>
        <w:rPr>
          <w:rFonts w:ascii="Times New Roman" w:hAnsi="Times New Roman" w:cs="Times New Roman"/>
          <w:sz w:val="24"/>
          <w:szCs w:val="24"/>
        </w:rPr>
      </w:pPr>
      <w:r w:rsidRPr="00A93F1D">
        <w:rPr>
          <w:rFonts w:ascii="Times New Roman" w:hAnsi="Times New Roman" w:cs="Times New Roman"/>
          <w:sz w:val="24"/>
          <w:szCs w:val="24"/>
        </w:rPr>
        <w:t xml:space="preserve">           Source: Primary Data</w:t>
      </w:r>
    </w:p>
    <w:p w14:paraId="0808141F" w14:textId="1998C073" w:rsidR="006562EA" w:rsidRPr="00A93F1D" w:rsidRDefault="006562EA" w:rsidP="00D9552E">
      <w:pPr>
        <w:tabs>
          <w:tab w:val="left" w:pos="850"/>
        </w:tabs>
        <w:spacing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INTERPRETATION</w:t>
      </w:r>
    </w:p>
    <w:p w14:paraId="55CD1255" w14:textId="13F4E9BB" w:rsidR="006562EA" w:rsidRPr="00A93F1D" w:rsidRDefault="006562EA" w:rsidP="0060511A">
      <w:pPr>
        <w:tabs>
          <w:tab w:val="left" w:pos="850"/>
        </w:tabs>
        <w:spacing w:line="480" w:lineRule="auto"/>
        <w:jc w:val="both"/>
        <w:rPr>
          <w:rFonts w:ascii="Times New Roman" w:hAnsi="Times New Roman" w:cs="Times New Roman"/>
          <w:sz w:val="24"/>
          <w:szCs w:val="24"/>
          <w:lang w:val="en-IN"/>
        </w:rPr>
      </w:pPr>
      <w:r w:rsidRPr="00A93F1D">
        <w:rPr>
          <w:rFonts w:ascii="Times New Roman" w:hAnsi="Times New Roman" w:cs="Times New Roman"/>
          <w:sz w:val="24"/>
          <w:szCs w:val="24"/>
          <w:lang w:val="en-IN"/>
        </w:rPr>
        <w:t>An overwhelming majority of employees (85%) believe that</w:t>
      </w:r>
      <w:r w:rsidR="0060511A"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the performance</w:t>
      </w:r>
      <w:r w:rsidR="00F74783"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 xml:space="preserve">appraisal system aids in skill development </w:t>
      </w:r>
      <w:r w:rsidR="0060511A" w:rsidRPr="00A93F1D">
        <w:rPr>
          <w:rFonts w:ascii="Times New Roman" w:hAnsi="Times New Roman" w:cs="Times New Roman"/>
          <w:sz w:val="24"/>
          <w:szCs w:val="24"/>
          <w:lang w:val="en-IN"/>
        </w:rPr>
        <w:t>and career</w:t>
      </w:r>
      <w:r w:rsidRPr="00A93F1D">
        <w:rPr>
          <w:rFonts w:ascii="Times New Roman" w:hAnsi="Times New Roman" w:cs="Times New Roman"/>
          <w:sz w:val="24"/>
          <w:szCs w:val="24"/>
          <w:lang w:val="en-IN"/>
        </w:rPr>
        <w:t xml:space="preserve"> progression. Only 10% remain neutral, while a minimal 5%</w:t>
      </w:r>
      <w:r w:rsidR="0060511A"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 xml:space="preserve">disagree, showing that the system is generally effective but </w:t>
      </w:r>
      <w:r w:rsidR="0060511A" w:rsidRPr="00A93F1D">
        <w:rPr>
          <w:rFonts w:ascii="Times New Roman" w:hAnsi="Times New Roman" w:cs="Times New Roman"/>
          <w:sz w:val="24"/>
          <w:szCs w:val="24"/>
          <w:lang w:val="en-IN"/>
        </w:rPr>
        <w:t>could be</w:t>
      </w:r>
      <w:r w:rsidRPr="00A93F1D">
        <w:rPr>
          <w:rFonts w:ascii="Times New Roman" w:hAnsi="Times New Roman" w:cs="Times New Roman"/>
          <w:sz w:val="24"/>
          <w:szCs w:val="24"/>
          <w:lang w:val="en-IN"/>
        </w:rPr>
        <w:t xml:space="preserve"> improved to benefit</w:t>
      </w:r>
      <w:r w:rsidRPr="00A93F1D">
        <w:rPr>
          <w:rFonts w:ascii="Times New Roman" w:hAnsi="Times New Roman" w:cs="Times New Roman"/>
          <w:sz w:val="28"/>
          <w:szCs w:val="28"/>
          <w:lang w:val="en-IN"/>
        </w:rPr>
        <w:t xml:space="preserve"> </w:t>
      </w:r>
      <w:r w:rsidRPr="00A93F1D">
        <w:rPr>
          <w:rFonts w:ascii="Times New Roman" w:hAnsi="Times New Roman" w:cs="Times New Roman"/>
          <w:sz w:val="24"/>
          <w:szCs w:val="24"/>
          <w:lang w:val="en-IN"/>
        </w:rPr>
        <w:t>everyone.</w:t>
      </w:r>
    </w:p>
    <w:p w14:paraId="45CC0E1A" w14:textId="77777777" w:rsidR="0060511A" w:rsidRPr="00A93F1D" w:rsidRDefault="0060511A" w:rsidP="0060511A">
      <w:pPr>
        <w:tabs>
          <w:tab w:val="left" w:pos="850"/>
        </w:tabs>
        <w:spacing w:line="480" w:lineRule="auto"/>
        <w:jc w:val="both"/>
        <w:rPr>
          <w:rFonts w:ascii="Times New Roman" w:hAnsi="Times New Roman" w:cs="Times New Roman"/>
          <w:sz w:val="24"/>
          <w:szCs w:val="24"/>
          <w:lang w:val="en-IN"/>
        </w:rPr>
      </w:pPr>
    </w:p>
    <w:p w14:paraId="34A8D3BB" w14:textId="4E14DB7B" w:rsidR="00C21F0B" w:rsidRPr="00A93F1D" w:rsidRDefault="00945D94" w:rsidP="0060511A">
      <w:pPr>
        <w:spacing w:line="360" w:lineRule="auto"/>
        <w:jc w:val="center"/>
        <w:rPr>
          <w:rFonts w:ascii="Times New Roman" w:hAnsi="Times New Roman" w:cs="Times New Roman"/>
          <w:sz w:val="24"/>
          <w:szCs w:val="24"/>
        </w:rPr>
      </w:pPr>
      <w:r w:rsidRPr="00A93F1D">
        <w:rPr>
          <w:rFonts w:ascii="Times New Roman" w:hAnsi="Times New Roman" w:cs="Times New Roman"/>
          <w:sz w:val="24"/>
          <w:szCs w:val="24"/>
        </w:rPr>
        <w:lastRenderedPageBreak/>
        <w:t>Table No. 4.20</w:t>
      </w:r>
    </w:p>
    <w:p w14:paraId="329EE877" w14:textId="1FA3595A" w:rsidR="00945D94" w:rsidRPr="00A93F1D" w:rsidRDefault="00945D94" w:rsidP="0060511A">
      <w:pPr>
        <w:spacing w:line="360" w:lineRule="auto"/>
        <w:jc w:val="center"/>
        <w:rPr>
          <w:rFonts w:ascii="Times New Roman" w:hAnsi="Times New Roman" w:cs="Times New Roman"/>
          <w:b/>
          <w:bCs/>
          <w:sz w:val="24"/>
          <w:szCs w:val="24"/>
        </w:rPr>
      </w:pPr>
      <w:r w:rsidRPr="00A93F1D">
        <w:rPr>
          <w:rFonts w:ascii="Times New Roman" w:hAnsi="Times New Roman" w:cs="Times New Roman"/>
          <w:b/>
          <w:bCs/>
          <w:sz w:val="24"/>
          <w:szCs w:val="24"/>
        </w:rPr>
        <w:t>MOTIVATION TO SET HIGHER GOALS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830"/>
        <w:gridCol w:w="2324"/>
      </w:tblGrid>
      <w:tr w:rsidR="00945D94" w:rsidRPr="00A93F1D" w14:paraId="24649B38" w14:textId="77777777" w:rsidTr="00F74783">
        <w:trPr>
          <w:trHeight w:val="815"/>
          <w:jc w:val="center"/>
        </w:trPr>
        <w:tc>
          <w:tcPr>
            <w:tcW w:w="2425" w:type="dxa"/>
          </w:tcPr>
          <w:p w14:paraId="30D12396" w14:textId="77777777" w:rsidR="00945D94" w:rsidRPr="00A93F1D" w:rsidRDefault="00945D94" w:rsidP="0060511A">
            <w:pPr>
              <w:pStyle w:val="TableParagraph"/>
              <w:spacing w:line="360" w:lineRule="auto"/>
              <w:ind w:left="348" w:right="344"/>
              <w:rPr>
                <w:b/>
                <w:sz w:val="24"/>
              </w:rPr>
            </w:pPr>
            <w:r w:rsidRPr="00A93F1D">
              <w:rPr>
                <w:b/>
                <w:sz w:val="24"/>
              </w:rPr>
              <w:t>PARTICULAR</w:t>
            </w:r>
          </w:p>
        </w:tc>
        <w:tc>
          <w:tcPr>
            <w:tcW w:w="2830" w:type="dxa"/>
          </w:tcPr>
          <w:p w14:paraId="624EFF44" w14:textId="77777777" w:rsidR="00945D94" w:rsidRPr="00A93F1D" w:rsidRDefault="00945D94" w:rsidP="0060511A">
            <w:pPr>
              <w:pStyle w:val="TableParagraph"/>
              <w:spacing w:line="360" w:lineRule="auto"/>
              <w:ind w:left="103" w:right="99"/>
              <w:rPr>
                <w:b/>
                <w:sz w:val="24"/>
              </w:rPr>
            </w:pPr>
            <w:r w:rsidRPr="00A93F1D">
              <w:rPr>
                <w:b/>
                <w:sz w:val="24"/>
              </w:rPr>
              <w:t>No. OF</w:t>
            </w:r>
            <w:r w:rsidRPr="00A93F1D">
              <w:rPr>
                <w:b/>
                <w:spacing w:val="-3"/>
                <w:sz w:val="24"/>
              </w:rPr>
              <w:t xml:space="preserve"> </w:t>
            </w:r>
            <w:r w:rsidRPr="00A93F1D">
              <w:rPr>
                <w:b/>
                <w:sz w:val="24"/>
              </w:rPr>
              <w:t>RESPONDENTS</w:t>
            </w:r>
          </w:p>
        </w:tc>
        <w:tc>
          <w:tcPr>
            <w:tcW w:w="2324" w:type="dxa"/>
          </w:tcPr>
          <w:p w14:paraId="0BA3C260" w14:textId="77777777" w:rsidR="00945D94" w:rsidRPr="00A93F1D" w:rsidRDefault="00945D94" w:rsidP="0060511A">
            <w:pPr>
              <w:pStyle w:val="TableParagraph"/>
              <w:spacing w:line="360" w:lineRule="auto"/>
              <w:ind w:left="304" w:right="303"/>
              <w:rPr>
                <w:b/>
                <w:sz w:val="24"/>
              </w:rPr>
            </w:pPr>
            <w:r w:rsidRPr="00A93F1D">
              <w:rPr>
                <w:b/>
                <w:sz w:val="24"/>
              </w:rPr>
              <w:t>PERCENTAGE</w:t>
            </w:r>
          </w:p>
        </w:tc>
      </w:tr>
      <w:tr w:rsidR="00945D94" w:rsidRPr="00A93F1D" w14:paraId="35DC5AAE" w14:textId="77777777" w:rsidTr="00F74783">
        <w:trPr>
          <w:trHeight w:val="422"/>
          <w:jc w:val="center"/>
        </w:trPr>
        <w:tc>
          <w:tcPr>
            <w:tcW w:w="2425" w:type="dxa"/>
          </w:tcPr>
          <w:p w14:paraId="42A36B9D" w14:textId="77777777" w:rsidR="00945D94" w:rsidRPr="00A93F1D" w:rsidRDefault="00945D94" w:rsidP="0060511A">
            <w:pPr>
              <w:pStyle w:val="TableParagraph"/>
              <w:spacing w:line="360" w:lineRule="auto"/>
              <w:ind w:left="348" w:right="342"/>
              <w:rPr>
                <w:sz w:val="24"/>
              </w:rPr>
            </w:pPr>
            <w:r w:rsidRPr="00A93F1D">
              <w:rPr>
                <w:sz w:val="24"/>
              </w:rPr>
              <w:t>Strongly</w:t>
            </w:r>
            <w:r w:rsidRPr="00A93F1D">
              <w:rPr>
                <w:spacing w:val="-6"/>
                <w:sz w:val="24"/>
              </w:rPr>
              <w:t xml:space="preserve"> </w:t>
            </w:r>
            <w:r w:rsidRPr="00A93F1D">
              <w:rPr>
                <w:sz w:val="24"/>
              </w:rPr>
              <w:t>agree</w:t>
            </w:r>
          </w:p>
        </w:tc>
        <w:tc>
          <w:tcPr>
            <w:tcW w:w="2830" w:type="dxa"/>
          </w:tcPr>
          <w:p w14:paraId="12644FB0" w14:textId="69ADFBE8" w:rsidR="00945D94" w:rsidRPr="00A93F1D" w:rsidRDefault="00945D94" w:rsidP="0060511A">
            <w:pPr>
              <w:pStyle w:val="TableParagraph"/>
              <w:spacing w:line="360" w:lineRule="auto"/>
              <w:ind w:left="103" w:right="97"/>
              <w:rPr>
                <w:sz w:val="24"/>
              </w:rPr>
            </w:pPr>
            <w:r w:rsidRPr="00A93F1D">
              <w:rPr>
                <w:sz w:val="24"/>
              </w:rPr>
              <w:t>48</w:t>
            </w:r>
          </w:p>
        </w:tc>
        <w:tc>
          <w:tcPr>
            <w:tcW w:w="2324" w:type="dxa"/>
          </w:tcPr>
          <w:p w14:paraId="2D51CAC3" w14:textId="41D420BB" w:rsidR="00945D94" w:rsidRPr="00A93F1D" w:rsidRDefault="00945D94" w:rsidP="0060511A">
            <w:pPr>
              <w:pStyle w:val="TableParagraph"/>
              <w:spacing w:line="360" w:lineRule="auto"/>
              <w:ind w:left="304" w:right="296"/>
              <w:rPr>
                <w:sz w:val="24"/>
              </w:rPr>
            </w:pPr>
            <w:r w:rsidRPr="00A93F1D">
              <w:rPr>
                <w:sz w:val="24"/>
              </w:rPr>
              <w:t>48</w:t>
            </w:r>
          </w:p>
        </w:tc>
      </w:tr>
      <w:tr w:rsidR="00945D94" w:rsidRPr="00A93F1D" w14:paraId="0CFDA5B7" w14:textId="77777777" w:rsidTr="00F74783">
        <w:trPr>
          <w:trHeight w:val="412"/>
          <w:jc w:val="center"/>
        </w:trPr>
        <w:tc>
          <w:tcPr>
            <w:tcW w:w="2425" w:type="dxa"/>
          </w:tcPr>
          <w:p w14:paraId="618F95C2" w14:textId="77777777" w:rsidR="00945D94" w:rsidRPr="00A93F1D" w:rsidRDefault="00945D94" w:rsidP="0060511A">
            <w:pPr>
              <w:pStyle w:val="TableParagraph"/>
              <w:spacing w:line="360" w:lineRule="auto"/>
              <w:ind w:left="348" w:right="342"/>
              <w:rPr>
                <w:sz w:val="24"/>
              </w:rPr>
            </w:pPr>
            <w:r w:rsidRPr="00A93F1D">
              <w:rPr>
                <w:sz w:val="24"/>
              </w:rPr>
              <w:t>Agreed</w:t>
            </w:r>
          </w:p>
        </w:tc>
        <w:tc>
          <w:tcPr>
            <w:tcW w:w="2830" w:type="dxa"/>
          </w:tcPr>
          <w:p w14:paraId="5C71176E" w14:textId="77777777" w:rsidR="00945D94" w:rsidRPr="00A93F1D" w:rsidRDefault="00945D94" w:rsidP="0060511A">
            <w:pPr>
              <w:pStyle w:val="TableParagraph"/>
              <w:spacing w:line="360" w:lineRule="auto"/>
              <w:ind w:left="103" w:right="97"/>
              <w:rPr>
                <w:sz w:val="24"/>
              </w:rPr>
            </w:pPr>
            <w:r w:rsidRPr="00A93F1D">
              <w:rPr>
                <w:sz w:val="24"/>
              </w:rPr>
              <w:t>35</w:t>
            </w:r>
          </w:p>
        </w:tc>
        <w:tc>
          <w:tcPr>
            <w:tcW w:w="2324" w:type="dxa"/>
          </w:tcPr>
          <w:p w14:paraId="799CBCA3" w14:textId="77777777" w:rsidR="00945D94" w:rsidRPr="00A93F1D" w:rsidRDefault="00945D94" w:rsidP="0060511A">
            <w:pPr>
              <w:pStyle w:val="TableParagraph"/>
              <w:spacing w:line="360" w:lineRule="auto"/>
              <w:ind w:left="304" w:right="296"/>
              <w:rPr>
                <w:sz w:val="24"/>
              </w:rPr>
            </w:pPr>
            <w:r w:rsidRPr="00A93F1D">
              <w:rPr>
                <w:sz w:val="24"/>
              </w:rPr>
              <w:t>35</w:t>
            </w:r>
          </w:p>
        </w:tc>
      </w:tr>
      <w:tr w:rsidR="00945D94" w:rsidRPr="00A93F1D" w14:paraId="6CBB39D2" w14:textId="77777777" w:rsidTr="00F74783">
        <w:trPr>
          <w:trHeight w:val="414"/>
          <w:jc w:val="center"/>
        </w:trPr>
        <w:tc>
          <w:tcPr>
            <w:tcW w:w="2425" w:type="dxa"/>
          </w:tcPr>
          <w:p w14:paraId="79CB118D" w14:textId="77777777" w:rsidR="00945D94" w:rsidRPr="00A93F1D" w:rsidRDefault="00945D94" w:rsidP="0060511A">
            <w:pPr>
              <w:pStyle w:val="TableParagraph"/>
              <w:spacing w:line="360" w:lineRule="auto"/>
              <w:ind w:left="348" w:right="343"/>
              <w:rPr>
                <w:sz w:val="24"/>
              </w:rPr>
            </w:pPr>
            <w:r w:rsidRPr="00A93F1D">
              <w:rPr>
                <w:sz w:val="24"/>
              </w:rPr>
              <w:t>Neutral</w:t>
            </w:r>
          </w:p>
        </w:tc>
        <w:tc>
          <w:tcPr>
            <w:tcW w:w="2830" w:type="dxa"/>
          </w:tcPr>
          <w:p w14:paraId="7E6D57A3" w14:textId="77777777" w:rsidR="00945D94" w:rsidRPr="00A93F1D" w:rsidRDefault="00945D94" w:rsidP="0060511A">
            <w:pPr>
              <w:pStyle w:val="TableParagraph"/>
              <w:spacing w:line="360" w:lineRule="auto"/>
              <w:ind w:left="103" w:right="97"/>
              <w:rPr>
                <w:sz w:val="24"/>
              </w:rPr>
            </w:pPr>
            <w:r w:rsidRPr="00A93F1D">
              <w:rPr>
                <w:sz w:val="24"/>
              </w:rPr>
              <w:t>10</w:t>
            </w:r>
          </w:p>
        </w:tc>
        <w:tc>
          <w:tcPr>
            <w:tcW w:w="2324" w:type="dxa"/>
          </w:tcPr>
          <w:p w14:paraId="43C80D83" w14:textId="77777777" w:rsidR="00945D94" w:rsidRPr="00A93F1D" w:rsidRDefault="00945D94" w:rsidP="0060511A">
            <w:pPr>
              <w:pStyle w:val="TableParagraph"/>
              <w:spacing w:line="360" w:lineRule="auto"/>
              <w:ind w:left="304" w:right="296"/>
              <w:rPr>
                <w:sz w:val="24"/>
              </w:rPr>
            </w:pPr>
            <w:r w:rsidRPr="00A93F1D">
              <w:rPr>
                <w:sz w:val="24"/>
              </w:rPr>
              <w:t>10</w:t>
            </w:r>
          </w:p>
        </w:tc>
      </w:tr>
      <w:tr w:rsidR="00945D94" w:rsidRPr="00A93F1D" w14:paraId="05CBC4DB" w14:textId="77777777" w:rsidTr="00F74783">
        <w:trPr>
          <w:trHeight w:val="415"/>
          <w:jc w:val="center"/>
        </w:trPr>
        <w:tc>
          <w:tcPr>
            <w:tcW w:w="2425" w:type="dxa"/>
          </w:tcPr>
          <w:p w14:paraId="65A62852" w14:textId="77777777" w:rsidR="00945D94" w:rsidRPr="00A93F1D" w:rsidRDefault="00945D94" w:rsidP="0060511A">
            <w:pPr>
              <w:pStyle w:val="TableParagraph"/>
              <w:spacing w:line="360" w:lineRule="auto"/>
              <w:ind w:left="348" w:right="345"/>
              <w:rPr>
                <w:sz w:val="24"/>
              </w:rPr>
            </w:pPr>
            <w:r w:rsidRPr="00A93F1D">
              <w:rPr>
                <w:sz w:val="24"/>
              </w:rPr>
              <w:t>Strongly</w:t>
            </w:r>
            <w:r w:rsidRPr="00A93F1D">
              <w:rPr>
                <w:spacing w:val="-6"/>
                <w:sz w:val="24"/>
              </w:rPr>
              <w:t xml:space="preserve"> </w:t>
            </w:r>
            <w:r w:rsidRPr="00A93F1D">
              <w:rPr>
                <w:sz w:val="24"/>
              </w:rPr>
              <w:t>disagree</w:t>
            </w:r>
          </w:p>
        </w:tc>
        <w:tc>
          <w:tcPr>
            <w:tcW w:w="2830" w:type="dxa"/>
          </w:tcPr>
          <w:p w14:paraId="3265B585" w14:textId="3405CF37" w:rsidR="00945D94" w:rsidRPr="00A93F1D" w:rsidRDefault="00945D94" w:rsidP="0060511A">
            <w:pPr>
              <w:pStyle w:val="TableParagraph"/>
              <w:spacing w:line="360" w:lineRule="auto"/>
              <w:ind w:left="9"/>
              <w:rPr>
                <w:sz w:val="24"/>
              </w:rPr>
            </w:pPr>
            <w:r w:rsidRPr="00A93F1D">
              <w:rPr>
                <w:sz w:val="24"/>
              </w:rPr>
              <w:t>2</w:t>
            </w:r>
          </w:p>
        </w:tc>
        <w:tc>
          <w:tcPr>
            <w:tcW w:w="2324" w:type="dxa"/>
          </w:tcPr>
          <w:p w14:paraId="02F18018" w14:textId="275D1A8F" w:rsidR="00945D94" w:rsidRPr="00A93F1D" w:rsidRDefault="00945D94" w:rsidP="0060511A">
            <w:pPr>
              <w:pStyle w:val="TableParagraph"/>
              <w:spacing w:line="360" w:lineRule="auto"/>
              <w:ind w:left="6"/>
              <w:rPr>
                <w:sz w:val="24"/>
              </w:rPr>
            </w:pPr>
            <w:r w:rsidRPr="00A93F1D">
              <w:rPr>
                <w:sz w:val="24"/>
              </w:rPr>
              <w:t>2</w:t>
            </w:r>
          </w:p>
        </w:tc>
      </w:tr>
      <w:tr w:rsidR="00945D94" w:rsidRPr="00A93F1D" w14:paraId="51388A6B" w14:textId="77777777" w:rsidTr="00F74783">
        <w:trPr>
          <w:trHeight w:val="421"/>
          <w:jc w:val="center"/>
        </w:trPr>
        <w:tc>
          <w:tcPr>
            <w:tcW w:w="2425" w:type="dxa"/>
          </w:tcPr>
          <w:p w14:paraId="754BB882" w14:textId="77777777" w:rsidR="00945D94" w:rsidRPr="00A93F1D" w:rsidRDefault="00945D94" w:rsidP="0060511A">
            <w:pPr>
              <w:pStyle w:val="TableParagraph"/>
              <w:spacing w:line="360" w:lineRule="auto"/>
              <w:ind w:left="348" w:right="344"/>
              <w:rPr>
                <w:sz w:val="24"/>
              </w:rPr>
            </w:pPr>
            <w:r w:rsidRPr="00A93F1D">
              <w:rPr>
                <w:sz w:val="24"/>
              </w:rPr>
              <w:t>Disagree</w:t>
            </w:r>
          </w:p>
        </w:tc>
        <w:tc>
          <w:tcPr>
            <w:tcW w:w="2830" w:type="dxa"/>
          </w:tcPr>
          <w:p w14:paraId="74F257D6" w14:textId="77777777" w:rsidR="00945D94" w:rsidRPr="00A93F1D" w:rsidRDefault="00945D94" w:rsidP="0060511A">
            <w:pPr>
              <w:pStyle w:val="TableParagraph"/>
              <w:spacing w:line="360" w:lineRule="auto"/>
              <w:ind w:left="6"/>
              <w:rPr>
                <w:sz w:val="24"/>
              </w:rPr>
            </w:pPr>
            <w:r w:rsidRPr="00A93F1D">
              <w:rPr>
                <w:sz w:val="24"/>
              </w:rPr>
              <w:t>5</w:t>
            </w:r>
          </w:p>
        </w:tc>
        <w:tc>
          <w:tcPr>
            <w:tcW w:w="2324" w:type="dxa"/>
          </w:tcPr>
          <w:p w14:paraId="1020B125" w14:textId="77777777" w:rsidR="00945D94" w:rsidRPr="00A93F1D" w:rsidRDefault="00945D94" w:rsidP="0060511A">
            <w:pPr>
              <w:pStyle w:val="TableParagraph"/>
              <w:spacing w:line="360" w:lineRule="auto"/>
              <w:ind w:left="8"/>
              <w:rPr>
                <w:sz w:val="24"/>
              </w:rPr>
            </w:pPr>
            <w:r w:rsidRPr="00A93F1D">
              <w:rPr>
                <w:sz w:val="24"/>
              </w:rPr>
              <w:t>5</w:t>
            </w:r>
          </w:p>
        </w:tc>
      </w:tr>
      <w:tr w:rsidR="00945D94" w:rsidRPr="00A93F1D" w14:paraId="26194EA4" w14:textId="77777777" w:rsidTr="00F74783">
        <w:trPr>
          <w:trHeight w:val="422"/>
          <w:jc w:val="center"/>
        </w:trPr>
        <w:tc>
          <w:tcPr>
            <w:tcW w:w="2425" w:type="dxa"/>
          </w:tcPr>
          <w:p w14:paraId="01230AA2" w14:textId="77777777" w:rsidR="00945D94" w:rsidRPr="00A93F1D" w:rsidRDefault="00945D94" w:rsidP="0060511A">
            <w:pPr>
              <w:pStyle w:val="TableParagraph"/>
              <w:spacing w:line="360" w:lineRule="auto"/>
              <w:ind w:left="348" w:right="343"/>
              <w:rPr>
                <w:sz w:val="24"/>
              </w:rPr>
            </w:pPr>
            <w:r w:rsidRPr="00A93F1D">
              <w:rPr>
                <w:sz w:val="24"/>
              </w:rPr>
              <w:t>Total</w:t>
            </w:r>
          </w:p>
        </w:tc>
        <w:tc>
          <w:tcPr>
            <w:tcW w:w="2830" w:type="dxa"/>
          </w:tcPr>
          <w:p w14:paraId="385BA193" w14:textId="77777777" w:rsidR="00945D94" w:rsidRPr="00A93F1D" w:rsidRDefault="00945D94" w:rsidP="0060511A">
            <w:pPr>
              <w:pStyle w:val="TableParagraph"/>
              <w:spacing w:line="360" w:lineRule="auto"/>
              <w:ind w:left="103" w:right="97"/>
              <w:rPr>
                <w:sz w:val="24"/>
              </w:rPr>
            </w:pPr>
            <w:r w:rsidRPr="00A93F1D">
              <w:rPr>
                <w:sz w:val="24"/>
              </w:rPr>
              <w:t>100</w:t>
            </w:r>
          </w:p>
        </w:tc>
        <w:tc>
          <w:tcPr>
            <w:tcW w:w="2324" w:type="dxa"/>
          </w:tcPr>
          <w:p w14:paraId="2E524B23" w14:textId="77777777" w:rsidR="00945D94" w:rsidRPr="00A93F1D" w:rsidRDefault="00945D94" w:rsidP="0060511A">
            <w:pPr>
              <w:pStyle w:val="TableParagraph"/>
              <w:spacing w:line="360" w:lineRule="auto"/>
              <w:ind w:left="304" w:right="296"/>
              <w:rPr>
                <w:sz w:val="24"/>
              </w:rPr>
            </w:pPr>
            <w:r w:rsidRPr="00A93F1D">
              <w:rPr>
                <w:sz w:val="24"/>
              </w:rPr>
              <w:t>100</w:t>
            </w:r>
          </w:p>
        </w:tc>
      </w:tr>
    </w:tbl>
    <w:p w14:paraId="61DE8640" w14:textId="0F64E486" w:rsidR="00945D94" w:rsidRPr="00A93F1D" w:rsidRDefault="00945D94" w:rsidP="00D9552E">
      <w:pPr>
        <w:spacing w:line="480" w:lineRule="auto"/>
        <w:rPr>
          <w:rFonts w:ascii="Times New Roman" w:hAnsi="Times New Roman" w:cs="Times New Roman"/>
          <w:sz w:val="24"/>
          <w:szCs w:val="24"/>
        </w:rPr>
      </w:pPr>
      <w:r w:rsidRPr="00A93F1D">
        <w:rPr>
          <w:rFonts w:ascii="Times New Roman" w:hAnsi="Times New Roman" w:cs="Times New Roman"/>
          <w:sz w:val="24"/>
          <w:szCs w:val="24"/>
        </w:rPr>
        <w:t xml:space="preserve">        Source: Primary Data</w:t>
      </w:r>
    </w:p>
    <w:p w14:paraId="038F6CB0" w14:textId="75F6498C" w:rsidR="00945D94" w:rsidRPr="00A93F1D" w:rsidRDefault="00945D94" w:rsidP="00D9552E">
      <w:pPr>
        <w:spacing w:line="480" w:lineRule="auto"/>
        <w:jc w:val="center"/>
        <w:rPr>
          <w:rFonts w:ascii="Times New Roman" w:hAnsi="Times New Roman" w:cs="Times New Roman"/>
          <w:sz w:val="24"/>
          <w:szCs w:val="24"/>
        </w:rPr>
      </w:pPr>
      <w:r w:rsidRPr="00A93F1D">
        <w:rPr>
          <w:rFonts w:ascii="Times New Roman" w:hAnsi="Times New Roman" w:cs="Times New Roman"/>
          <w:sz w:val="24"/>
          <w:szCs w:val="24"/>
        </w:rPr>
        <w:t>Chart. No. 4.20</w:t>
      </w:r>
    </w:p>
    <w:p w14:paraId="710E2241" w14:textId="48B61147" w:rsidR="00461697" w:rsidRPr="00A93F1D" w:rsidRDefault="00461697" w:rsidP="00D9552E">
      <w:pPr>
        <w:spacing w:line="480" w:lineRule="auto"/>
        <w:jc w:val="center"/>
        <w:rPr>
          <w:rFonts w:ascii="Times New Roman" w:hAnsi="Times New Roman" w:cs="Times New Roman"/>
          <w:sz w:val="24"/>
          <w:szCs w:val="24"/>
        </w:rPr>
      </w:pPr>
      <w:r w:rsidRPr="00A93F1D">
        <w:rPr>
          <w:rFonts w:ascii="Times New Roman" w:hAnsi="Times New Roman" w:cs="Times New Roman"/>
          <w:noProof/>
          <w:lang w:val="en-IN" w:eastAsia="en-IN"/>
        </w:rPr>
        <w:drawing>
          <wp:inline distT="0" distB="0" distL="0" distR="0" wp14:anchorId="0BC19F8C" wp14:editId="6B3D7C7C">
            <wp:extent cx="4899546" cy="2006221"/>
            <wp:effectExtent l="0" t="0" r="15875" b="13335"/>
            <wp:docPr id="1245698929" name="Chart 1">
              <a:extLst xmlns:a="http://schemas.openxmlformats.org/drawingml/2006/main">
                <a:ext uri="{FF2B5EF4-FFF2-40B4-BE49-F238E27FC236}">
                  <a16:creationId xmlns:a16="http://schemas.microsoft.com/office/drawing/2014/main" id="{3B2D2D8A-1962-DAC0-7CD8-B21BED12F6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C506A1E" w14:textId="19E1EB3F" w:rsidR="00461697" w:rsidRPr="00A93F1D" w:rsidRDefault="00461697" w:rsidP="00D9552E">
      <w:pPr>
        <w:spacing w:line="480" w:lineRule="auto"/>
        <w:rPr>
          <w:rFonts w:ascii="Times New Roman" w:hAnsi="Times New Roman" w:cs="Times New Roman"/>
          <w:sz w:val="24"/>
          <w:szCs w:val="24"/>
        </w:rPr>
      </w:pPr>
      <w:r w:rsidRPr="00A93F1D">
        <w:rPr>
          <w:rFonts w:ascii="Times New Roman" w:hAnsi="Times New Roman" w:cs="Times New Roman"/>
          <w:sz w:val="24"/>
          <w:szCs w:val="24"/>
        </w:rPr>
        <w:t xml:space="preserve">        Source: Primary Data</w:t>
      </w:r>
    </w:p>
    <w:p w14:paraId="589FD0DA" w14:textId="0B0E116A" w:rsidR="00501213" w:rsidRPr="00FE4126" w:rsidRDefault="00501213" w:rsidP="00D9552E">
      <w:pPr>
        <w:tabs>
          <w:tab w:val="left" w:pos="850"/>
        </w:tabs>
        <w:spacing w:line="480" w:lineRule="auto"/>
        <w:rPr>
          <w:rFonts w:ascii="Times New Roman" w:hAnsi="Times New Roman" w:cs="Times New Roman"/>
          <w:b/>
          <w:bCs/>
          <w:sz w:val="28"/>
          <w:szCs w:val="28"/>
          <w:lang w:val="en-IN"/>
        </w:rPr>
      </w:pPr>
      <w:r w:rsidRPr="00FE4126">
        <w:rPr>
          <w:rFonts w:ascii="Times New Roman" w:hAnsi="Times New Roman" w:cs="Times New Roman"/>
          <w:b/>
          <w:bCs/>
          <w:sz w:val="28"/>
          <w:szCs w:val="28"/>
          <w:lang w:val="en-IN"/>
        </w:rPr>
        <w:t>INTERPRETATION</w:t>
      </w:r>
    </w:p>
    <w:p w14:paraId="7ACE1F3E" w14:textId="0AD5ED39" w:rsidR="005871E1" w:rsidRPr="00A93F1D" w:rsidRDefault="00501213" w:rsidP="00BF1BFE">
      <w:pPr>
        <w:spacing w:line="480" w:lineRule="auto"/>
        <w:jc w:val="both"/>
        <w:rPr>
          <w:rFonts w:ascii="Times New Roman" w:hAnsi="Times New Roman" w:cs="Times New Roman"/>
          <w:sz w:val="24"/>
          <w:szCs w:val="24"/>
        </w:rPr>
      </w:pPr>
      <w:r w:rsidRPr="00A93F1D">
        <w:rPr>
          <w:rFonts w:ascii="Times New Roman" w:hAnsi="Times New Roman" w:cs="Times New Roman"/>
          <w:sz w:val="24"/>
          <w:szCs w:val="24"/>
        </w:rPr>
        <w:t xml:space="preserve">Nearly half (48%) of the employees strongly believe that </w:t>
      </w:r>
      <w:r w:rsidR="00FE4126" w:rsidRPr="00A93F1D">
        <w:rPr>
          <w:rFonts w:ascii="Times New Roman" w:hAnsi="Times New Roman" w:cs="Times New Roman"/>
          <w:sz w:val="24"/>
          <w:szCs w:val="24"/>
        </w:rPr>
        <w:t>the appraisal</w:t>
      </w:r>
      <w:r w:rsidRPr="00A93F1D">
        <w:rPr>
          <w:rFonts w:ascii="Times New Roman" w:hAnsi="Times New Roman" w:cs="Times New Roman"/>
          <w:sz w:val="24"/>
          <w:szCs w:val="24"/>
        </w:rPr>
        <w:t xml:space="preserve"> process</w:t>
      </w:r>
      <w:r w:rsidR="00511ABE" w:rsidRPr="00A93F1D">
        <w:rPr>
          <w:rFonts w:ascii="Times New Roman" w:hAnsi="Times New Roman" w:cs="Times New Roman"/>
          <w:sz w:val="24"/>
          <w:szCs w:val="24"/>
        </w:rPr>
        <w:t xml:space="preserve"> </w:t>
      </w:r>
      <w:r w:rsidRPr="00A93F1D">
        <w:rPr>
          <w:rFonts w:ascii="Times New Roman" w:hAnsi="Times New Roman" w:cs="Times New Roman"/>
          <w:sz w:val="24"/>
          <w:szCs w:val="24"/>
        </w:rPr>
        <w:t>inspires them to set higher performance goals,</w:t>
      </w:r>
      <w:r w:rsidR="00BF1BFE" w:rsidRPr="00A93F1D">
        <w:rPr>
          <w:rFonts w:ascii="Times New Roman" w:hAnsi="Times New Roman" w:cs="Times New Roman"/>
          <w:sz w:val="24"/>
          <w:szCs w:val="24"/>
        </w:rPr>
        <w:t xml:space="preserve"> </w:t>
      </w:r>
      <w:r w:rsidRPr="00A93F1D">
        <w:rPr>
          <w:rFonts w:ascii="Times New Roman" w:hAnsi="Times New Roman" w:cs="Times New Roman"/>
          <w:sz w:val="24"/>
          <w:szCs w:val="24"/>
        </w:rPr>
        <w:t>while an additional 35% agree.</w:t>
      </w:r>
      <w:r w:rsidR="00511ABE" w:rsidRPr="00A93F1D">
        <w:rPr>
          <w:rFonts w:ascii="Times New Roman" w:hAnsi="Times New Roman" w:cs="Times New Roman"/>
          <w:sz w:val="24"/>
          <w:szCs w:val="24"/>
        </w:rPr>
        <w:t xml:space="preserve"> </w:t>
      </w:r>
      <w:r w:rsidRPr="00A93F1D">
        <w:rPr>
          <w:rFonts w:ascii="Times New Roman" w:hAnsi="Times New Roman" w:cs="Times New Roman"/>
          <w:sz w:val="24"/>
          <w:szCs w:val="24"/>
        </w:rPr>
        <w:t xml:space="preserve">This shows that 83% of </w:t>
      </w:r>
      <w:r w:rsidR="00FE4126" w:rsidRPr="00A93F1D">
        <w:rPr>
          <w:rFonts w:ascii="Times New Roman" w:hAnsi="Times New Roman" w:cs="Times New Roman"/>
          <w:sz w:val="24"/>
          <w:szCs w:val="24"/>
        </w:rPr>
        <w:t>employees find</w:t>
      </w:r>
      <w:r w:rsidRPr="00A93F1D">
        <w:rPr>
          <w:rFonts w:ascii="Times New Roman" w:hAnsi="Times New Roman" w:cs="Times New Roman"/>
          <w:sz w:val="24"/>
          <w:szCs w:val="24"/>
        </w:rPr>
        <w:t xml:space="preserve"> the process motivating overall. However, a small percentage (7%) </w:t>
      </w:r>
      <w:r w:rsidR="00BF1BFE" w:rsidRPr="00A93F1D">
        <w:rPr>
          <w:rFonts w:ascii="Times New Roman" w:hAnsi="Times New Roman" w:cs="Times New Roman"/>
          <w:sz w:val="24"/>
          <w:szCs w:val="24"/>
        </w:rPr>
        <w:t xml:space="preserve"> </w:t>
      </w:r>
      <w:r w:rsidRPr="00A93F1D">
        <w:rPr>
          <w:rFonts w:ascii="Times New Roman" w:hAnsi="Times New Roman" w:cs="Times New Roman"/>
          <w:sz w:val="24"/>
          <w:szCs w:val="24"/>
        </w:rPr>
        <w:t>feel</w:t>
      </w:r>
      <w:r w:rsidR="00511ABE" w:rsidRPr="00A93F1D">
        <w:rPr>
          <w:rFonts w:ascii="Times New Roman" w:hAnsi="Times New Roman" w:cs="Times New Roman"/>
          <w:sz w:val="24"/>
          <w:szCs w:val="24"/>
        </w:rPr>
        <w:t xml:space="preserve"> </w:t>
      </w:r>
      <w:r w:rsidRPr="00A93F1D">
        <w:rPr>
          <w:rFonts w:ascii="Times New Roman" w:hAnsi="Times New Roman" w:cs="Times New Roman"/>
          <w:sz w:val="24"/>
          <w:szCs w:val="24"/>
        </w:rPr>
        <w:t xml:space="preserve">unmotivated or remain neutral, suggesting that some aspects of </w:t>
      </w:r>
      <w:r w:rsidR="00BF1BFE" w:rsidRPr="00A93F1D">
        <w:rPr>
          <w:rFonts w:ascii="Times New Roman" w:hAnsi="Times New Roman" w:cs="Times New Roman"/>
          <w:sz w:val="24"/>
          <w:szCs w:val="24"/>
        </w:rPr>
        <w:t xml:space="preserve"> </w:t>
      </w:r>
      <w:r w:rsidRPr="00A93F1D">
        <w:rPr>
          <w:rFonts w:ascii="Times New Roman" w:hAnsi="Times New Roman" w:cs="Times New Roman"/>
          <w:sz w:val="24"/>
          <w:szCs w:val="24"/>
        </w:rPr>
        <w:t xml:space="preserve">the </w:t>
      </w:r>
      <w:r w:rsidR="00511ABE" w:rsidRPr="00A93F1D">
        <w:rPr>
          <w:rFonts w:ascii="Times New Roman" w:hAnsi="Times New Roman" w:cs="Times New Roman"/>
          <w:sz w:val="24"/>
          <w:szCs w:val="24"/>
        </w:rPr>
        <w:t xml:space="preserve"> </w:t>
      </w:r>
      <w:r w:rsidRPr="00A93F1D">
        <w:rPr>
          <w:rFonts w:ascii="Times New Roman" w:hAnsi="Times New Roman" w:cs="Times New Roman"/>
          <w:sz w:val="24"/>
          <w:szCs w:val="24"/>
        </w:rPr>
        <w:t>appraisal process could be enhanced to better  engage everyone.</w:t>
      </w:r>
      <w:r w:rsidR="00C21F0B" w:rsidRPr="00A93F1D">
        <w:rPr>
          <w:rFonts w:ascii="Times New Roman" w:hAnsi="Times New Roman" w:cs="Times New Roman"/>
          <w:sz w:val="24"/>
          <w:szCs w:val="24"/>
        </w:rPr>
        <w:br w:type="page"/>
      </w:r>
    </w:p>
    <w:p w14:paraId="03F1AF68" w14:textId="23C63BF4" w:rsidR="00653B85" w:rsidRPr="00A93F1D" w:rsidRDefault="00FB1144" w:rsidP="00BF1BFE">
      <w:pPr>
        <w:spacing w:line="360" w:lineRule="auto"/>
        <w:jc w:val="center"/>
        <w:rPr>
          <w:rFonts w:ascii="Times New Roman" w:hAnsi="Times New Roman" w:cs="Times New Roman"/>
          <w:sz w:val="24"/>
          <w:szCs w:val="24"/>
        </w:rPr>
      </w:pPr>
      <w:r w:rsidRPr="00A93F1D">
        <w:rPr>
          <w:rFonts w:ascii="Times New Roman" w:hAnsi="Times New Roman" w:cs="Times New Roman"/>
          <w:sz w:val="24"/>
          <w:szCs w:val="24"/>
        </w:rPr>
        <w:lastRenderedPageBreak/>
        <w:t>T</w:t>
      </w:r>
      <w:r w:rsidR="00653B85" w:rsidRPr="00A93F1D">
        <w:rPr>
          <w:rFonts w:ascii="Times New Roman" w:hAnsi="Times New Roman" w:cs="Times New Roman"/>
          <w:sz w:val="24"/>
          <w:szCs w:val="24"/>
        </w:rPr>
        <w:t>able No. 4.</w:t>
      </w:r>
      <w:r w:rsidR="00501213" w:rsidRPr="00A93F1D">
        <w:rPr>
          <w:rFonts w:ascii="Times New Roman" w:hAnsi="Times New Roman" w:cs="Times New Roman"/>
          <w:sz w:val="24"/>
          <w:szCs w:val="24"/>
        </w:rPr>
        <w:t>21</w:t>
      </w:r>
    </w:p>
    <w:p w14:paraId="0AF3F59A" w14:textId="4C21C9EB" w:rsidR="00653B85" w:rsidRPr="00A93F1D" w:rsidRDefault="00653B85" w:rsidP="00BF1BFE">
      <w:pPr>
        <w:pStyle w:val="BodyText"/>
        <w:spacing w:line="360" w:lineRule="auto"/>
        <w:ind w:left="580" w:right="1318"/>
        <w:jc w:val="center"/>
        <w:rPr>
          <w:b/>
          <w:bCs/>
        </w:rPr>
      </w:pPr>
      <w:r w:rsidRPr="00A93F1D">
        <w:rPr>
          <w:b/>
          <w:bCs/>
        </w:rPr>
        <w:t>WILLINGNESS</w:t>
      </w:r>
      <w:r w:rsidRPr="00A93F1D">
        <w:rPr>
          <w:b/>
          <w:bCs/>
          <w:spacing w:val="-4"/>
        </w:rPr>
        <w:t xml:space="preserve"> </w:t>
      </w:r>
      <w:r w:rsidRPr="00A93F1D">
        <w:rPr>
          <w:b/>
          <w:bCs/>
        </w:rPr>
        <w:t>TO</w:t>
      </w:r>
      <w:r w:rsidRPr="00A93F1D">
        <w:rPr>
          <w:b/>
          <w:bCs/>
          <w:spacing w:val="-3"/>
        </w:rPr>
        <w:t xml:space="preserve"> </w:t>
      </w:r>
      <w:r w:rsidRPr="00A93F1D">
        <w:rPr>
          <w:b/>
          <w:bCs/>
        </w:rPr>
        <w:t>RETAIN</w:t>
      </w:r>
      <w:r w:rsidRPr="00A93F1D">
        <w:rPr>
          <w:b/>
          <w:bCs/>
          <w:spacing w:val="-5"/>
        </w:rPr>
        <w:t xml:space="preserve"> </w:t>
      </w:r>
      <w:r w:rsidRPr="00A93F1D">
        <w:rPr>
          <w:b/>
          <w:bCs/>
        </w:rPr>
        <w:t>AT</w:t>
      </w:r>
      <w:r w:rsidRPr="00A93F1D">
        <w:rPr>
          <w:b/>
          <w:bCs/>
          <w:spacing w:val="-3"/>
        </w:rPr>
        <w:t xml:space="preserve"> </w:t>
      </w:r>
      <w:r w:rsidRPr="00A93F1D">
        <w:rPr>
          <w:b/>
          <w:bCs/>
        </w:rPr>
        <w:t>WORK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2701"/>
        <w:gridCol w:w="2432"/>
      </w:tblGrid>
      <w:tr w:rsidR="00653B85" w:rsidRPr="00A93F1D" w14:paraId="58E1E53B" w14:textId="77777777" w:rsidTr="00511ABE">
        <w:trPr>
          <w:trHeight w:val="827"/>
          <w:jc w:val="center"/>
        </w:trPr>
        <w:tc>
          <w:tcPr>
            <w:tcW w:w="2341" w:type="dxa"/>
          </w:tcPr>
          <w:p w14:paraId="3290F150" w14:textId="77777777" w:rsidR="00653B85" w:rsidRPr="00A93F1D" w:rsidRDefault="00653B85" w:rsidP="00BF1BFE">
            <w:pPr>
              <w:pStyle w:val="TableParagraph"/>
              <w:spacing w:line="360" w:lineRule="auto"/>
              <w:ind w:left="308" w:right="302"/>
              <w:rPr>
                <w:b/>
                <w:sz w:val="24"/>
              </w:rPr>
            </w:pPr>
            <w:r w:rsidRPr="00A93F1D">
              <w:rPr>
                <w:b/>
                <w:sz w:val="24"/>
              </w:rPr>
              <w:t>PARTICULAR</w:t>
            </w:r>
          </w:p>
        </w:tc>
        <w:tc>
          <w:tcPr>
            <w:tcW w:w="2701" w:type="dxa"/>
          </w:tcPr>
          <w:p w14:paraId="7D86634C" w14:textId="77777777" w:rsidR="00653B85" w:rsidRPr="00A93F1D" w:rsidRDefault="00653B85" w:rsidP="00BF1BFE">
            <w:pPr>
              <w:pStyle w:val="TableParagraph"/>
              <w:spacing w:line="360" w:lineRule="auto"/>
              <w:ind w:left="441" w:right="434"/>
              <w:rPr>
                <w:b/>
                <w:sz w:val="24"/>
              </w:rPr>
            </w:pPr>
            <w:r w:rsidRPr="00A93F1D">
              <w:rPr>
                <w:b/>
                <w:sz w:val="24"/>
              </w:rPr>
              <w:t>No.</w:t>
            </w:r>
            <w:r w:rsidRPr="00A93F1D">
              <w:rPr>
                <w:b/>
                <w:spacing w:val="-1"/>
                <w:sz w:val="24"/>
              </w:rPr>
              <w:t xml:space="preserve"> </w:t>
            </w:r>
            <w:r w:rsidRPr="00A93F1D">
              <w:rPr>
                <w:b/>
                <w:sz w:val="24"/>
              </w:rPr>
              <w:t>OF</w:t>
            </w:r>
          </w:p>
          <w:p w14:paraId="279C67A0" w14:textId="77777777" w:rsidR="00653B85" w:rsidRPr="00A93F1D" w:rsidRDefault="00653B85" w:rsidP="00BF1BFE">
            <w:pPr>
              <w:pStyle w:val="TableParagraph"/>
              <w:spacing w:before="139" w:line="360" w:lineRule="auto"/>
              <w:ind w:left="441" w:right="435"/>
              <w:rPr>
                <w:b/>
                <w:sz w:val="24"/>
              </w:rPr>
            </w:pPr>
            <w:r w:rsidRPr="00A93F1D">
              <w:rPr>
                <w:b/>
                <w:sz w:val="24"/>
              </w:rPr>
              <w:t>RESPONDENTS</w:t>
            </w:r>
          </w:p>
        </w:tc>
        <w:tc>
          <w:tcPr>
            <w:tcW w:w="2432" w:type="dxa"/>
          </w:tcPr>
          <w:p w14:paraId="36403945" w14:textId="77777777" w:rsidR="00653B85" w:rsidRPr="00A93F1D" w:rsidRDefault="00653B85" w:rsidP="00BF1BFE">
            <w:pPr>
              <w:pStyle w:val="TableParagraph"/>
              <w:spacing w:line="360" w:lineRule="auto"/>
              <w:ind w:left="357" w:right="358"/>
              <w:rPr>
                <w:b/>
                <w:sz w:val="24"/>
              </w:rPr>
            </w:pPr>
            <w:r w:rsidRPr="00A93F1D">
              <w:rPr>
                <w:b/>
                <w:sz w:val="24"/>
              </w:rPr>
              <w:t>PERCENTAGE</w:t>
            </w:r>
          </w:p>
        </w:tc>
      </w:tr>
      <w:tr w:rsidR="00653B85" w:rsidRPr="00A93F1D" w14:paraId="4999C6C8" w14:textId="77777777" w:rsidTr="00511ABE">
        <w:trPr>
          <w:trHeight w:val="414"/>
          <w:jc w:val="center"/>
        </w:trPr>
        <w:tc>
          <w:tcPr>
            <w:tcW w:w="2341" w:type="dxa"/>
          </w:tcPr>
          <w:p w14:paraId="6D23E81D" w14:textId="77777777" w:rsidR="00653B85" w:rsidRPr="00A93F1D" w:rsidRDefault="00653B85" w:rsidP="00BF1BFE">
            <w:pPr>
              <w:pStyle w:val="TableParagraph"/>
              <w:spacing w:line="360" w:lineRule="auto"/>
              <w:ind w:left="305" w:right="302"/>
              <w:rPr>
                <w:sz w:val="24"/>
              </w:rPr>
            </w:pPr>
            <w:r w:rsidRPr="00A93F1D">
              <w:rPr>
                <w:sz w:val="24"/>
              </w:rPr>
              <w:t>Strongly</w:t>
            </w:r>
            <w:r w:rsidRPr="00A93F1D">
              <w:rPr>
                <w:spacing w:val="-6"/>
                <w:sz w:val="24"/>
              </w:rPr>
              <w:t xml:space="preserve"> </w:t>
            </w:r>
            <w:r w:rsidRPr="00A93F1D">
              <w:rPr>
                <w:sz w:val="24"/>
              </w:rPr>
              <w:t>agree</w:t>
            </w:r>
          </w:p>
        </w:tc>
        <w:tc>
          <w:tcPr>
            <w:tcW w:w="2701" w:type="dxa"/>
          </w:tcPr>
          <w:p w14:paraId="158C9F04" w14:textId="2EDFC628" w:rsidR="00653B85" w:rsidRPr="00A93F1D" w:rsidRDefault="00F7797B" w:rsidP="00BF1BFE">
            <w:pPr>
              <w:pStyle w:val="TableParagraph"/>
              <w:spacing w:line="360" w:lineRule="auto"/>
              <w:ind w:left="440" w:right="435"/>
              <w:rPr>
                <w:sz w:val="24"/>
              </w:rPr>
            </w:pPr>
            <w:r w:rsidRPr="00A93F1D">
              <w:rPr>
                <w:sz w:val="24"/>
              </w:rPr>
              <w:t>1</w:t>
            </w:r>
            <w:r w:rsidR="008A4CF3" w:rsidRPr="00A93F1D">
              <w:rPr>
                <w:sz w:val="24"/>
              </w:rPr>
              <w:t>5</w:t>
            </w:r>
          </w:p>
        </w:tc>
        <w:tc>
          <w:tcPr>
            <w:tcW w:w="2432" w:type="dxa"/>
          </w:tcPr>
          <w:p w14:paraId="4EBD274E" w14:textId="4A7673C7" w:rsidR="00653B85" w:rsidRPr="00A93F1D" w:rsidRDefault="008A4CF3" w:rsidP="00BF1BFE">
            <w:pPr>
              <w:pStyle w:val="TableParagraph"/>
              <w:spacing w:line="360" w:lineRule="auto"/>
              <w:ind w:left="357" w:right="353"/>
              <w:rPr>
                <w:sz w:val="24"/>
              </w:rPr>
            </w:pPr>
            <w:r w:rsidRPr="00A93F1D">
              <w:rPr>
                <w:sz w:val="24"/>
              </w:rPr>
              <w:t>25</w:t>
            </w:r>
          </w:p>
        </w:tc>
      </w:tr>
      <w:tr w:rsidR="00653B85" w:rsidRPr="00A93F1D" w14:paraId="187C0727" w14:textId="77777777" w:rsidTr="00511ABE">
        <w:trPr>
          <w:trHeight w:val="414"/>
          <w:jc w:val="center"/>
        </w:trPr>
        <w:tc>
          <w:tcPr>
            <w:tcW w:w="2341" w:type="dxa"/>
          </w:tcPr>
          <w:p w14:paraId="2B6BD2A1" w14:textId="77777777" w:rsidR="00653B85" w:rsidRPr="00A93F1D" w:rsidRDefault="00653B85" w:rsidP="00BF1BFE">
            <w:pPr>
              <w:pStyle w:val="TableParagraph"/>
              <w:spacing w:line="360" w:lineRule="auto"/>
              <w:ind w:left="306" w:right="302"/>
              <w:rPr>
                <w:sz w:val="24"/>
              </w:rPr>
            </w:pPr>
            <w:r w:rsidRPr="00A93F1D">
              <w:rPr>
                <w:sz w:val="24"/>
              </w:rPr>
              <w:t>Agree</w:t>
            </w:r>
          </w:p>
        </w:tc>
        <w:tc>
          <w:tcPr>
            <w:tcW w:w="2701" w:type="dxa"/>
          </w:tcPr>
          <w:p w14:paraId="627C3A83" w14:textId="7678B38F" w:rsidR="00653B85" w:rsidRPr="00A93F1D" w:rsidRDefault="00F7797B" w:rsidP="00BF1BFE">
            <w:pPr>
              <w:pStyle w:val="TableParagraph"/>
              <w:spacing w:line="360" w:lineRule="auto"/>
              <w:ind w:left="440" w:right="435"/>
              <w:rPr>
                <w:sz w:val="24"/>
              </w:rPr>
            </w:pPr>
            <w:r w:rsidRPr="00A93F1D">
              <w:rPr>
                <w:sz w:val="24"/>
              </w:rPr>
              <w:t>1</w:t>
            </w:r>
            <w:r w:rsidR="008A4CF3" w:rsidRPr="00A93F1D">
              <w:rPr>
                <w:sz w:val="24"/>
              </w:rPr>
              <w:t>0</w:t>
            </w:r>
          </w:p>
        </w:tc>
        <w:tc>
          <w:tcPr>
            <w:tcW w:w="2432" w:type="dxa"/>
          </w:tcPr>
          <w:p w14:paraId="52DD8D21" w14:textId="0329AFBB" w:rsidR="00653B85" w:rsidRPr="00A93F1D" w:rsidRDefault="008A4CF3" w:rsidP="00BF1BFE">
            <w:pPr>
              <w:pStyle w:val="TableParagraph"/>
              <w:spacing w:line="360" w:lineRule="auto"/>
              <w:ind w:left="357" w:right="353"/>
              <w:rPr>
                <w:sz w:val="24"/>
              </w:rPr>
            </w:pPr>
            <w:r w:rsidRPr="00A93F1D">
              <w:rPr>
                <w:sz w:val="24"/>
              </w:rPr>
              <w:t>30</w:t>
            </w:r>
          </w:p>
        </w:tc>
      </w:tr>
      <w:tr w:rsidR="00653B85" w:rsidRPr="00A93F1D" w14:paraId="357FA037" w14:textId="77777777" w:rsidTr="00511ABE">
        <w:trPr>
          <w:trHeight w:val="412"/>
          <w:jc w:val="center"/>
        </w:trPr>
        <w:tc>
          <w:tcPr>
            <w:tcW w:w="2341" w:type="dxa"/>
          </w:tcPr>
          <w:p w14:paraId="692B26AD" w14:textId="77777777" w:rsidR="00653B85" w:rsidRPr="00A93F1D" w:rsidRDefault="00653B85" w:rsidP="00BF1BFE">
            <w:pPr>
              <w:pStyle w:val="TableParagraph"/>
              <w:spacing w:line="360" w:lineRule="auto"/>
              <w:ind w:left="305" w:right="302"/>
              <w:rPr>
                <w:sz w:val="24"/>
              </w:rPr>
            </w:pPr>
            <w:r w:rsidRPr="00A93F1D">
              <w:rPr>
                <w:sz w:val="24"/>
              </w:rPr>
              <w:t>Neutral</w:t>
            </w:r>
          </w:p>
        </w:tc>
        <w:tc>
          <w:tcPr>
            <w:tcW w:w="2701" w:type="dxa"/>
          </w:tcPr>
          <w:p w14:paraId="3777ADF0" w14:textId="41F67DC7" w:rsidR="00653B85" w:rsidRPr="00A93F1D" w:rsidRDefault="00F7797B" w:rsidP="00BF1BFE">
            <w:pPr>
              <w:pStyle w:val="TableParagraph"/>
              <w:spacing w:line="360" w:lineRule="auto"/>
              <w:ind w:left="440" w:right="435"/>
              <w:rPr>
                <w:sz w:val="24"/>
              </w:rPr>
            </w:pPr>
            <w:r w:rsidRPr="00A93F1D">
              <w:rPr>
                <w:sz w:val="24"/>
              </w:rPr>
              <w:t>4</w:t>
            </w:r>
            <w:r w:rsidR="008A4CF3" w:rsidRPr="00A93F1D">
              <w:rPr>
                <w:sz w:val="24"/>
              </w:rPr>
              <w:t>0</w:t>
            </w:r>
          </w:p>
        </w:tc>
        <w:tc>
          <w:tcPr>
            <w:tcW w:w="2432" w:type="dxa"/>
          </w:tcPr>
          <w:p w14:paraId="0558AA08" w14:textId="66854AFD" w:rsidR="00653B85" w:rsidRPr="00A93F1D" w:rsidRDefault="008A4CF3" w:rsidP="00BF1BFE">
            <w:pPr>
              <w:pStyle w:val="TableParagraph"/>
              <w:spacing w:line="360" w:lineRule="auto"/>
              <w:ind w:left="357" w:right="353"/>
              <w:rPr>
                <w:sz w:val="24"/>
              </w:rPr>
            </w:pPr>
            <w:r w:rsidRPr="00A93F1D">
              <w:rPr>
                <w:sz w:val="24"/>
              </w:rPr>
              <w:t>20</w:t>
            </w:r>
          </w:p>
        </w:tc>
      </w:tr>
      <w:tr w:rsidR="00653B85" w:rsidRPr="00A93F1D" w14:paraId="4510817C" w14:textId="77777777" w:rsidTr="00511ABE">
        <w:trPr>
          <w:trHeight w:val="415"/>
          <w:jc w:val="center"/>
        </w:trPr>
        <w:tc>
          <w:tcPr>
            <w:tcW w:w="2341" w:type="dxa"/>
          </w:tcPr>
          <w:p w14:paraId="7C32375E" w14:textId="77777777" w:rsidR="00653B85" w:rsidRPr="00A93F1D" w:rsidRDefault="00653B85" w:rsidP="00BF1BFE">
            <w:pPr>
              <w:pStyle w:val="TableParagraph"/>
              <w:spacing w:line="360" w:lineRule="auto"/>
              <w:ind w:left="308" w:right="302"/>
              <w:rPr>
                <w:sz w:val="24"/>
              </w:rPr>
            </w:pPr>
            <w:r w:rsidRPr="00A93F1D">
              <w:rPr>
                <w:sz w:val="24"/>
              </w:rPr>
              <w:t>Strongly</w:t>
            </w:r>
            <w:r w:rsidRPr="00A93F1D">
              <w:rPr>
                <w:spacing w:val="-6"/>
                <w:sz w:val="24"/>
              </w:rPr>
              <w:t xml:space="preserve"> </w:t>
            </w:r>
            <w:r w:rsidRPr="00A93F1D">
              <w:rPr>
                <w:sz w:val="24"/>
              </w:rPr>
              <w:t>disagree</w:t>
            </w:r>
          </w:p>
        </w:tc>
        <w:tc>
          <w:tcPr>
            <w:tcW w:w="2701" w:type="dxa"/>
          </w:tcPr>
          <w:p w14:paraId="2D8305BD" w14:textId="3D3473A9" w:rsidR="00653B85" w:rsidRPr="00A93F1D" w:rsidRDefault="00F7797B" w:rsidP="00BF1BFE">
            <w:pPr>
              <w:pStyle w:val="TableParagraph"/>
              <w:spacing w:line="360" w:lineRule="auto"/>
              <w:ind w:left="440" w:right="435"/>
              <w:rPr>
                <w:sz w:val="24"/>
              </w:rPr>
            </w:pPr>
            <w:r w:rsidRPr="00A93F1D">
              <w:rPr>
                <w:sz w:val="24"/>
              </w:rPr>
              <w:t>20</w:t>
            </w:r>
          </w:p>
        </w:tc>
        <w:tc>
          <w:tcPr>
            <w:tcW w:w="2432" w:type="dxa"/>
          </w:tcPr>
          <w:p w14:paraId="167FEF6A" w14:textId="7117BD21" w:rsidR="00653B85" w:rsidRPr="00A93F1D" w:rsidRDefault="008A4CF3" w:rsidP="00BF1BFE">
            <w:pPr>
              <w:pStyle w:val="TableParagraph"/>
              <w:spacing w:line="360" w:lineRule="auto"/>
              <w:ind w:left="357" w:right="353"/>
              <w:rPr>
                <w:sz w:val="24"/>
              </w:rPr>
            </w:pPr>
            <w:r w:rsidRPr="00A93F1D">
              <w:rPr>
                <w:sz w:val="24"/>
              </w:rPr>
              <w:t>15</w:t>
            </w:r>
          </w:p>
        </w:tc>
      </w:tr>
      <w:tr w:rsidR="00653B85" w:rsidRPr="00A93F1D" w14:paraId="51EA8218" w14:textId="77777777" w:rsidTr="00511ABE">
        <w:trPr>
          <w:trHeight w:val="414"/>
          <w:jc w:val="center"/>
        </w:trPr>
        <w:tc>
          <w:tcPr>
            <w:tcW w:w="2341" w:type="dxa"/>
          </w:tcPr>
          <w:p w14:paraId="254452EE" w14:textId="77777777" w:rsidR="00653B85" w:rsidRPr="00A93F1D" w:rsidRDefault="00653B85" w:rsidP="00BF1BFE">
            <w:pPr>
              <w:pStyle w:val="TableParagraph"/>
              <w:spacing w:line="360" w:lineRule="auto"/>
              <w:ind w:left="308" w:right="301"/>
              <w:rPr>
                <w:sz w:val="24"/>
              </w:rPr>
            </w:pPr>
            <w:r w:rsidRPr="00A93F1D">
              <w:rPr>
                <w:sz w:val="24"/>
              </w:rPr>
              <w:t>Disagree</w:t>
            </w:r>
          </w:p>
        </w:tc>
        <w:tc>
          <w:tcPr>
            <w:tcW w:w="2701" w:type="dxa"/>
          </w:tcPr>
          <w:p w14:paraId="492E48FB" w14:textId="7E645CBB" w:rsidR="00653B85" w:rsidRPr="00A93F1D" w:rsidRDefault="00F7797B" w:rsidP="00BF1BFE">
            <w:pPr>
              <w:pStyle w:val="TableParagraph"/>
              <w:spacing w:line="360" w:lineRule="auto"/>
              <w:ind w:left="440" w:right="435"/>
              <w:rPr>
                <w:sz w:val="24"/>
              </w:rPr>
            </w:pPr>
            <w:r w:rsidRPr="00A93F1D">
              <w:rPr>
                <w:sz w:val="24"/>
              </w:rPr>
              <w:t>15</w:t>
            </w:r>
          </w:p>
        </w:tc>
        <w:tc>
          <w:tcPr>
            <w:tcW w:w="2432" w:type="dxa"/>
          </w:tcPr>
          <w:p w14:paraId="0FB29AD4" w14:textId="771B61F1" w:rsidR="00653B85" w:rsidRPr="00A93F1D" w:rsidRDefault="00653B85" w:rsidP="00BF1BFE">
            <w:pPr>
              <w:pStyle w:val="TableParagraph"/>
              <w:spacing w:line="360" w:lineRule="auto"/>
              <w:ind w:left="357" w:right="353"/>
              <w:rPr>
                <w:sz w:val="24"/>
              </w:rPr>
            </w:pPr>
            <w:r w:rsidRPr="00A93F1D">
              <w:rPr>
                <w:sz w:val="24"/>
              </w:rPr>
              <w:t>1</w:t>
            </w:r>
            <w:r w:rsidR="008A4CF3" w:rsidRPr="00A93F1D">
              <w:rPr>
                <w:sz w:val="24"/>
              </w:rPr>
              <w:t>0</w:t>
            </w:r>
          </w:p>
        </w:tc>
      </w:tr>
      <w:tr w:rsidR="00653B85" w:rsidRPr="00A93F1D" w14:paraId="5836F2CC" w14:textId="77777777" w:rsidTr="00511ABE">
        <w:trPr>
          <w:trHeight w:val="414"/>
          <w:jc w:val="center"/>
        </w:trPr>
        <w:tc>
          <w:tcPr>
            <w:tcW w:w="2341" w:type="dxa"/>
          </w:tcPr>
          <w:p w14:paraId="2C8DACB6" w14:textId="77777777" w:rsidR="00653B85" w:rsidRPr="00A93F1D" w:rsidRDefault="00653B85" w:rsidP="00BF1BFE">
            <w:pPr>
              <w:pStyle w:val="TableParagraph"/>
              <w:spacing w:line="360" w:lineRule="auto"/>
              <w:ind w:left="308" w:right="300"/>
              <w:rPr>
                <w:sz w:val="24"/>
              </w:rPr>
            </w:pPr>
            <w:r w:rsidRPr="00A93F1D">
              <w:rPr>
                <w:sz w:val="24"/>
              </w:rPr>
              <w:t>Total</w:t>
            </w:r>
          </w:p>
        </w:tc>
        <w:tc>
          <w:tcPr>
            <w:tcW w:w="2701" w:type="dxa"/>
          </w:tcPr>
          <w:p w14:paraId="52277B5D" w14:textId="77777777" w:rsidR="00653B85" w:rsidRPr="00A93F1D" w:rsidRDefault="00653B85" w:rsidP="00BF1BFE">
            <w:pPr>
              <w:pStyle w:val="TableParagraph"/>
              <w:spacing w:line="360" w:lineRule="auto"/>
              <w:ind w:left="440" w:right="435"/>
              <w:rPr>
                <w:sz w:val="24"/>
              </w:rPr>
            </w:pPr>
            <w:r w:rsidRPr="00A93F1D">
              <w:rPr>
                <w:sz w:val="24"/>
              </w:rPr>
              <w:t>100</w:t>
            </w:r>
          </w:p>
        </w:tc>
        <w:tc>
          <w:tcPr>
            <w:tcW w:w="2432" w:type="dxa"/>
          </w:tcPr>
          <w:p w14:paraId="4FB46FEF" w14:textId="77777777" w:rsidR="00653B85" w:rsidRPr="00A93F1D" w:rsidRDefault="00653B85" w:rsidP="00BF1BFE">
            <w:pPr>
              <w:pStyle w:val="TableParagraph"/>
              <w:spacing w:line="360" w:lineRule="auto"/>
              <w:ind w:left="357" w:right="353"/>
              <w:rPr>
                <w:sz w:val="24"/>
              </w:rPr>
            </w:pPr>
            <w:r w:rsidRPr="00A93F1D">
              <w:rPr>
                <w:sz w:val="24"/>
              </w:rPr>
              <w:t>100</w:t>
            </w:r>
          </w:p>
        </w:tc>
      </w:tr>
    </w:tbl>
    <w:p w14:paraId="7F3F1837" w14:textId="3CDF6DB6" w:rsidR="00653B85" w:rsidRPr="00A93F1D" w:rsidRDefault="00926350" w:rsidP="00D9552E">
      <w:pPr>
        <w:pStyle w:val="BodyText"/>
        <w:tabs>
          <w:tab w:val="left" w:pos="1269"/>
        </w:tabs>
        <w:spacing w:line="480" w:lineRule="auto"/>
        <w:ind w:left="580" w:right="1318"/>
      </w:pPr>
      <w:r w:rsidRPr="00A93F1D">
        <w:tab/>
        <w:t>Source: Primary Data</w:t>
      </w:r>
    </w:p>
    <w:p w14:paraId="099F7170" w14:textId="11EACE2D" w:rsidR="00653B85" w:rsidRPr="00A93F1D" w:rsidRDefault="00511ABE" w:rsidP="00D9552E">
      <w:pPr>
        <w:pStyle w:val="BodyText"/>
        <w:spacing w:line="480" w:lineRule="auto"/>
        <w:ind w:left="580" w:right="1318"/>
        <w:jc w:val="center"/>
      </w:pPr>
      <w:r w:rsidRPr="00A93F1D">
        <w:rPr>
          <w:noProof/>
          <w:lang w:val="en-IN" w:eastAsia="en-IN"/>
        </w:rPr>
        <mc:AlternateContent>
          <mc:Choice Requires="wpg">
            <w:drawing>
              <wp:anchor distT="0" distB="0" distL="0" distR="0" simplePos="0" relativeHeight="251665920" behindDoc="1" locked="0" layoutInCell="1" allowOverlap="1" wp14:anchorId="21189C20" wp14:editId="6F245144">
                <wp:simplePos x="0" y="0"/>
                <wp:positionH relativeFrom="margin">
                  <wp:posOffset>82550</wp:posOffset>
                </wp:positionH>
                <wp:positionV relativeFrom="paragraph">
                  <wp:posOffset>360045</wp:posOffset>
                </wp:positionV>
                <wp:extent cx="5159375" cy="2390775"/>
                <wp:effectExtent l="0" t="0" r="22225" b="9525"/>
                <wp:wrapTopAndBottom/>
                <wp:docPr id="1932039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9375" cy="2390775"/>
                          <a:chOff x="2046" y="290"/>
                          <a:chExt cx="8145" cy="3765"/>
                        </a:xfrm>
                      </wpg:grpSpPr>
                      <pic:pic xmlns:pic="http://schemas.openxmlformats.org/drawingml/2006/picture">
                        <pic:nvPicPr>
                          <pic:cNvPr id="302492144" name="Picture 24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650" y="1411"/>
                            <a:ext cx="5933" cy="1695"/>
                          </a:xfrm>
                          <a:prstGeom prst="rect">
                            <a:avLst/>
                          </a:prstGeom>
                          <a:noFill/>
                          <a:extLst>
                            <a:ext uri="{909E8E84-426E-40DD-AFC4-6F175D3DCCD1}">
                              <a14:hiddenFill xmlns:a14="http://schemas.microsoft.com/office/drawing/2010/main">
                                <a:solidFill>
                                  <a:srgbClr val="FFFFFF"/>
                                </a:solidFill>
                              </a14:hiddenFill>
                            </a:ext>
                          </a:extLst>
                        </pic:spPr>
                      </pic:pic>
                      <wps:wsp>
                        <wps:cNvPr id="2042946481" name="Rectangle 249"/>
                        <wps:cNvSpPr>
                          <a:spLocks noChangeArrowheads="1"/>
                        </wps:cNvSpPr>
                        <wps:spPr bwMode="auto">
                          <a:xfrm>
                            <a:off x="5670" y="3709"/>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2234400" name="Rectangle 250"/>
                        <wps:cNvSpPr>
                          <a:spLocks noChangeArrowheads="1"/>
                        </wps:cNvSpPr>
                        <wps:spPr bwMode="auto">
                          <a:xfrm>
                            <a:off x="2053" y="297"/>
                            <a:ext cx="8130" cy="375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478722" name="Text Box 251"/>
                        <wps:cNvSpPr txBox="1">
                          <a:spLocks noChangeArrowheads="1"/>
                        </wps:cNvSpPr>
                        <wps:spPr bwMode="auto">
                          <a:xfrm>
                            <a:off x="3621" y="459"/>
                            <a:ext cx="501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A3B23" w14:textId="77777777" w:rsidR="00F46BC9" w:rsidRDefault="00F46BC9" w:rsidP="00F7797B">
                              <w:pPr>
                                <w:spacing w:line="311" w:lineRule="exact"/>
                                <w:rPr>
                                  <w:b/>
                                  <w:sz w:val="28"/>
                                </w:rPr>
                              </w:pPr>
                              <w:r>
                                <w:rPr>
                                  <w:b/>
                                  <w:color w:val="585858"/>
                                  <w:spacing w:val="-2"/>
                                  <w:sz w:val="28"/>
                                </w:rPr>
                                <w:t>WILLINGNESS</w:t>
                              </w:r>
                              <w:r>
                                <w:rPr>
                                  <w:b/>
                                  <w:color w:val="585858"/>
                                  <w:spacing w:val="-11"/>
                                  <w:sz w:val="28"/>
                                </w:rPr>
                                <w:t xml:space="preserve"> </w:t>
                              </w:r>
                              <w:r>
                                <w:rPr>
                                  <w:b/>
                                  <w:color w:val="585858"/>
                                  <w:spacing w:val="-2"/>
                                  <w:sz w:val="28"/>
                                </w:rPr>
                                <w:t>TO</w:t>
                              </w:r>
                              <w:r>
                                <w:rPr>
                                  <w:b/>
                                  <w:color w:val="585858"/>
                                  <w:spacing w:val="1"/>
                                  <w:sz w:val="28"/>
                                </w:rPr>
                                <w:t xml:space="preserve"> </w:t>
                              </w:r>
                              <w:r>
                                <w:rPr>
                                  <w:b/>
                                  <w:color w:val="585858"/>
                                  <w:spacing w:val="-2"/>
                                  <w:sz w:val="28"/>
                                </w:rPr>
                                <w:t>RETAIN</w:t>
                              </w:r>
                              <w:r>
                                <w:rPr>
                                  <w:b/>
                                  <w:color w:val="585858"/>
                                  <w:spacing w:val="-15"/>
                                  <w:sz w:val="28"/>
                                </w:rPr>
                                <w:t xml:space="preserve"> </w:t>
                              </w:r>
                              <w:r>
                                <w:rPr>
                                  <w:b/>
                                  <w:color w:val="585858"/>
                                  <w:spacing w:val="-2"/>
                                  <w:sz w:val="28"/>
                                </w:rPr>
                                <w:t>AT</w:t>
                              </w:r>
                              <w:r>
                                <w:rPr>
                                  <w:b/>
                                  <w:color w:val="585858"/>
                                  <w:spacing w:val="-10"/>
                                  <w:sz w:val="28"/>
                                </w:rPr>
                                <w:t xml:space="preserve"> </w:t>
                              </w:r>
                              <w:r>
                                <w:rPr>
                                  <w:b/>
                                  <w:color w:val="585858"/>
                                  <w:spacing w:val="-2"/>
                                  <w:sz w:val="28"/>
                                </w:rPr>
                                <w:t>WORK</w:t>
                              </w:r>
                            </w:p>
                          </w:txbxContent>
                        </wps:txbx>
                        <wps:bodyPr rot="0" vert="horz" wrap="square" lIns="0" tIns="0" rIns="0" bIns="0" anchor="t" anchorCtr="0" upright="1">
                          <a:noAutofit/>
                        </wps:bodyPr>
                      </wps:wsp>
                      <wps:wsp>
                        <wps:cNvPr id="1761129333" name="Text Box 252"/>
                        <wps:cNvSpPr txBox="1">
                          <a:spLocks noChangeArrowheads="1"/>
                        </wps:cNvSpPr>
                        <wps:spPr bwMode="auto">
                          <a:xfrm>
                            <a:off x="2396" y="1555"/>
                            <a:ext cx="1119" cy="1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51AE3" w14:textId="77777777" w:rsidR="00F46BC9" w:rsidRDefault="00F46BC9" w:rsidP="00F7797B">
                              <w:pPr>
                                <w:spacing w:line="183" w:lineRule="exact"/>
                                <w:ind w:right="18"/>
                                <w:jc w:val="right"/>
                                <w:rPr>
                                  <w:rFonts w:ascii="Calibri"/>
                                  <w:sz w:val="18"/>
                                </w:rPr>
                              </w:pPr>
                              <w:r>
                                <w:rPr>
                                  <w:rFonts w:ascii="Calibri"/>
                                  <w:color w:val="585858"/>
                                  <w:sz w:val="18"/>
                                </w:rPr>
                                <w:t>disagree</w:t>
                              </w:r>
                            </w:p>
                            <w:p w14:paraId="30E56E80" w14:textId="77777777" w:rsidR="00F46BC9" w:rsidRDefault="00F46BC9" w:rsidP="00F7797B">
                              <w:pPr>
                                <w:spacing w:before="104"/>
                                <w:ind w:right="19"/>
                                <w:jc w:val="right"/>
                                <w:rPr>
                                  <w:rFonts w:ascii="Calibri"/>
                                  <w:sz w:val="18"/>
                                </w:rPr>
                              </w:pPr>
                              <w:r>
                                <w:rPr>
                                  <w:rFonts w:ascii="Calibri"/>
                                  <w:color w:val="585858"/>
                                  <w:spacing w:val="-1"/>
                                  <w:sz w:val="18"/>
                                </w:rPr>
                                <w:t>highly</w:t>
                              </w:r>
                              <w:r>
                                <w:rPr>
                                  <w:rFonts w:ascii="Calibri"/>
                                  <w:color w:val="585858"/>
                                  <w:spacing w:val="-5"/>
                                  <w:sz w:val="18"/>
                                </w:rPr>
                                <w:t xml:space="preserve"> </w:t>
                              </w:r>
                              <w:r>
                                <w:rPr>
                                  <w:rFonts w:ascii="Calibri"/>
                                  <w:color w:val="585858"/>
                                  <w:spacing w:val="-1"/>
                                  <w:sz w:val="18"/>
                                </w:rPr>
                                <w:t>disagree</w:t>
                              </w:r>
                            </w:p>
                            <w:p w14:paraId="6CCCFE09" w14:textId="77777777" w:rsidR="00F46BC9" w:rsidRDefault="00F46BC9" w:rsidP="00F7797B">
                              <w:pPr>
                                <w:spacing w:line="324" w:lineRule="exact"/>
                                <w:ind w:left="206" w:right="18" w:firstLine="361"/>
                                <w:jc w:val="right"/>
                                <w:rPr>
                                  <w:rFonts w:ascii="Calibri"/>
                                  <w:sz w:val="18"/>
                                </w:rPr>
                              </w:pPr>
                              <w:r>
                                <w:rPr>
                                  <w:rFonts w:ascii="Calibri"/>
                                  <w:color w:val="585858"/>
                                  <w:sz w:val="18"/>
                                </w:rPr>
                                <w:t>nuetral</w:t>
                              </w:r>
                              <w:r>
                                <w:rPr>
                                  <w:rFonts w:ascii="Calibri"/>
                                  <w:color w:val="585858"/>
                                  <w:spacing w:val="-38"/>
                                  <w:sz w:val="18"/>
                                </w:rPr>
                                <w:t xml:space="preserve"> </w:t>
                              </w:r>
                              <w:r>
                                <w:rPr>
                                  <w:rFonts w:ascii="Calibri"/>
                                  <w:color w:val="585858"/>
                                  <w:sz w:val="18"/>
                                </w:rPr>
                                <w:t>agree</w:t>
                              </w:r>
                              <w:r>
                                <w:rPr>
                                  <w:rFonts w:ascii="Calibri"/>
                                  <w:color w:val="585858"/>
                                  <w:spacing w:val="10"/>
                                  <w:sz w:val="18"/>
                                </w:rPr>
                                <w:t xml:space="preserve"> </w:t>
                              </w:r>
                              <w:r>
                                <w:rPr>
                                  <w:rFonts w:ascii="Calibri"/>
                                  <w:color w:val="585858"/>
                                  <w:spacing w:val="-1"/>
                                  <w:sz w:val="18"/>
                                </w:rPr>
                                <w:t>highly</w:t>
                              </w:r>
                              <w:r>
                                <w:rPr>
                                  <w:rFonts w:ascii="Calibri"/>
                                  <w:color w:val="585858"/>
                                  <w:spacing w:val="-7"/>
                                  <w:sz w:val="18"/>
                                </w:rPr>
                                <w:t xml:space="preserve"> </w:t>
                              </w:r>
                              <w:r>
                                <w:rPr>
                                  <w:rFonts w:ascii="Calibri"/>
                                  <w:color w:val="585858"/>
                                  <w:spacing w:val="-1"/>
                                  <w:sz w:val="18"/>
                                </w:rPr>
                                <w:t>agree</w:t>
                              </w:r>
                            </w:p>
                          </w:txbxContent>
                        </wps:txbx>
                        <wps:bodyPr rot="0" vert="horz" wrap="square" lIns="0" tIns="0" rIns="0" bIns="0" anchor="t" anchorCtr="0" upright="1">
                          <a:noAutofit/>
                        </wps:bodyPr>
                      </wps:wsp>
                      <wps:wsp>
                        <wps:cNvPr id="519906512" name="Text Box 253"/>
                        <wps:cNvSpPr txBox="1">
                          <a:spLocks noChangeArrowheads="1"/>
                        </wps:cNvSpPr>
                        <wps:spPr bwMode="auto">
                          <a:xfrm>
                            <a:off x="3552" y="3239"/>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DD2C5" w14:textId="77777777" w:rsidR="00F46BC9" w:rsidRDefault="00F46BC9" w:rsidP="00F7797B">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070238778" name="Text Box 254"/>
                        <wps:cNvSpPr txBox="1">
                          <a:spLocks noChangeArrowheads="1"/>
                        </wps:cNvSpPr>
                        <wps:spPr bwMode="auto">
                          <a:xfrm>
                            <a:off x="4282" y="3239"/>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E6B08" w14:textId="77777777" w:rsidR="00F46BC9" w:rsidRDefault="00F46BC9" w:rsidP="00F7797B">
                              <w:pPr>
                                <w:spacing w:line="180" w:lineRule="exact"/>
                                <w:rPr>
                                  <w:rFonts w:ascii="Calibri"/>
                                  <w:sz w:val="18"/>
                                </w:rPr>
                              </w:pPr>
                              <w:r>
                                <w:rPr>
                                  <w:rFonts w:ascii="Calibri"/>
                                  <w:color w:val="585858"/>
                                  <w:sz w:val="18"/>
                                </w:rPr>
                                <w:t>5%</w:t>
                              </w:r>
                            </w:p>
                          </w:txbxContent>
                        </wps:txbx>
                        <wps:bodyPr rot="0" vert="horz" wrap="square" lIns="0" tIns="0" rIns="0" bIns="0" anchor="t" anchorCtr="0" upright="1">
                          <a:noAutofit/>
                        </wps:bodyPr>
                      </wps:wsp>
                      <wps:wsp>
                        <wps:cNvPr id="396671193" name="Text Box 255"/>
                        <wps:cNvSpPr txBox="1">
                          <a:spLocks noChangeArrowheads="1"/>
                        </wps:cNvSpPr>
                        <wps:spPr bwMode="auto">
                          <a:xfrm>
                            <a:off x="4967" y="323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03CDC" w14:textId="77777777" w:rsidR="00F46BC9" w:rsidRDefault="00F46BC9" w:rsidP="00F7797B">
                              <w:pPr>
                                <w:spacing w:line="180" w:lineRule="exact"/>
                                <w:rPr>
                                  <w:rFonts w:ascii="Calibri"/>
                                  <w:sz w:val="18"/>
                                </w:rPr>
                              </w:pPr>
                              <w:r>
                                <w:rPr>
                                  <w:rFonts w:ascii="Calibri"/>
                                  <w:color w:val="585858"/>
                                  <w:sz w:val="18"/>
                                </w:rPr>
                                <w:t>10%</w:t>
                              </w:r>
                            </w:p>
                          </w:txbxContent>
                        </wps:txbx>
                        <wps:bodyPr rot="0" vert="horz" wrap="square" lIns="0" tIns="0" rIns="0" bIns="0" anchor="t" anchorCtr="0" upright="1">
                          <a:noAutofit/>
                        </wps:bodyPr>
                      </wps:wsp>
                      <wps:wsp>
                        <wps:cNvPr id="1664615458" name="Text Box 256"/>
                        <wps:cNvSpPr txBox="1">
                          <a:spLocks noChangeArrowheads="1"/>
                        </wps:cNvSpPr>
                        <wps:spPr bwMode="auto">
                          <a:xfrm>
                            <a:off x="5698" y="323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7EA33" w14:textId="77777777" w:rsidR="00F46BC9" w:rsidRDefault="00F46BC9" w:rsidP="00F7797B">
                              <w:pPr>
                                <w:spacing w:line="180" w:lineRule="exact"/>
                                <w:rPr>
                                  <w:rFonts w:ascii="Calibri"/>
                                  <w:sz w:val="18"/>
                                </w:rPr>
                              </w:pPr>
                              <w:r>
                                <w:rPr>
                                  <w:rFonts w:ascii="Calibri"/>
                                  <w:color w:val="585858"/>
                                  <w:sz w:val="18"/>
                                </w:rPr>
                                <w:t>15%</w:t>
                              </w:r>
                            </w:p>
                          </w:txbxContent>
                        </wps:txbx>
                        <wps:bodyPr rot="0" vert="horz" wrap="square" lIns="0" tIns="0" rIns="0" bIns="0" anchor="t" anchorCtr="0" upright="1">
                          <a:noAutofit/>
                        </wps:bodyPr>
                      </wps:wsp>
                      <wps:wsp>
                        <wps:cNvPr id="702499550" name="Text Box 257"/>
                        <wps:cNvSpPr txBox="1">
                          <a:spLocks noChangeArrowheads="1"/>
                        </wps:cNvSpPr>
                        <wps:spPr bwMode="auto">
                          <a:xfrm>
                            <a:off x="6428" y="323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B532F" w14:textId="77777777" w:rsidR="00F46BC9" w:rsidRDefault="00F46BC9" w:rsidP="00F7797B">
                              <w:pPr>
                                <w:spacing w:line="180" w:lineRule="exact"/>
                                <w:rPr>
                                  <w:rFonts w:ascii="Calibri"/>
                                  <w:sz w:val="18"/>
                                </w:rPr>
                              </w:pPr>
                              <w:r>
                                <w:rPr>
                                  <w:rFonts w:ascii="Calibri"/>
                                  <w:color w:val="585858"/>
                                  <w:sz w:val="18"/>
                                </w:rPr>
                                <w:t>20%</w:t>
                              </w:r>
                            </w:p>
                          </w:txbxContent>
                        </wps:txbx>
                        <wps:bodyPr rot="0" vert="horz" wrap="square" lIns="0" tIns="0" rIns="0" bIns="0" anchor="t" anchorCtr="0" upright="1">
                          <a:noAutofit/>
                        </wps:bodyPr>
                      </wps:wsp>
                      <wps:wsp>
                        <wps:cNvPr id="5715774" name="Text Box 258"/>
                        <wps:cNvSpPr txBox="1">
                          <a:spLocks noChangeArrowheads="1"/>
                        </wps:cNvSpPr>
                        <wps:spPr bwMode="auto">
                          <a:xfrm>
                            <a:off x="7159" y="323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6AFF6" w14:textId="77777777" w:rsidR="00F46BC9" w:rsidRDefault="00F46BC9" w:rsidP="00F7797B">
                              <w:pPr>
                                <w:spacing w:line="180" w:lineRule="exact"/>
                                <w:rPr>
                                  <w:rFonts w:ascii="Calibri"/>
                                  <w:sz w:val="18"/>
                                </w:rPr>
                              </w:pPr>
                              <w:r>
                                <w:rPr>
                                  <w:rFonts w:ascii="Calibri"/>
                                  <w:color w:val="585858"/>
                                  <w:sz w:val="18"/>
                                </w:rPr>
                                <w:t>25%</w:t>
                              </w:r>
                            </w:p>
                          </w:txbxContent>
                        </wps:txbx>
                        <wps:bodyPr rot="0" vert="horz" wrap="square" lIns="0" tIns="0" rIns="0" bIns="0" anchor="t" anchorCtr="0" upright="1">
                          <a:noAutofit/>
                        </wps:bodyPr>
                      </wps:wsp>
                      <wps:wsp>
                        <wps:cNvPr id="573876462" name="Text Box 259"/>
                        <wps:cNvSpPr txBox="1">
                          <a:spLocks noChangeArrowheads="1"/>
                        </wps:cNvSpPr>
                        <wps:spPr bwMode="auto">
                          <a:xfrm>
                            <a:off x="7889" y="323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03E6A" w14:textId="77777777" w:rsidR="00F46BC9" w:rsidRDefault="00F46BC9" w:rsidP="00F7797B">
                              <w:pPr>
                                <w:spacing w:line="180" w:lineRule="exact"/>
                                <w:rPr>
                                  <w:rFonts w:ascii="Calibri"/>
                                  <w:sz w:val="18"/>
                                </w:rPr>
                              </w:pPr>
                              <w:r>
                                <w:rPr>
                                  <w:rFonts w:ascii="Calibri"/>
                                  <w:color w:val="585858"/>
                                  <w:sz w:val="18"/>
                                </w:rPr>
                                <w:t>30%</w:t>
                              </w:r>
                            </w:p>
                          </w:txbxContent>
                        </wps:txbx>
                        <wps:bodyPr rot="0" vert="horz" wrap="square" lIns="0" tIns="0" rIns="0" bIns="0" anchor="t" anchorCtr="0" upright="1">
                          <a:noAutofit/>
                        </wps:bodyPr>
                      </wps:wsp>
                      <wps:wsp>
                        <wps:cNvPr id="2121391459" name="Text Box 260"/>
                        <wps:cNvSpPr txBox="1">
                          <a:spLocks noChangeArrowheads="1"/>
                        </wps:cNvSpPr>
                        <wps:spPr bwMode="auto">
                          <a:xfrm>
                            <a:off x="8620" y="323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EC17" w14:textId="77777777" w:rsidR="00F46BC9" w:rsidRDefault="00F46BC9" w:rsidP="00F7797B">
                              <w:pPr>
                                <w:spacing w:line="180" w:lineRule="exact"/>
                                <w:rPr>
                                  <w:rFonts w:ascii="Calibri"/>
                                  <w:sz w:val="18"/>
                                </w:rPr>
                              </w:pPr>
                              <w:r>
                                <w:rPr>
                                  <w:rFonts w:ascii="Calibri"/>
                                  <w:color w:val="585858"/>
                                  <w:sz w:val="18"/>
                                </w:rPr>
                                <w:t>35%</w:t>
                              </w:r>
                            </w:p>
                          </w:txbxContent>
                        </wps:txbx>
                        <wps:bodyPr rot="0" vert="horz" wrap="square" lIns="0" tIns="0" rIns="0" bIns="0" anchor="t" anchorCtr="0" upright="1">
                          <a:noAutofit/>
                        </wps:bodyPr>
                      </wps:wsp>
                      <wps:wsp>
                        <wps:cNvPr id="889735387" name="Text Box 261"/>
                        <wps:cNvSpPr txBox="1">
                          <a:spLocks noChangeArrowheads="1"/>
                        </wps:cNvSpPr>
                        <wps:spPr bwMode="auto">
                          <a:xfrm>
                            <a:off x="9350" y="323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19F99" w14:textId="77777777" w:rsidR="00F46BC9" w:rsidRDefault="00F46BC9" w:rsidP="00F7797B">
                              <w:pPr>
                                <w:spacing w:line="180" w:lineRule="exact"/>
                                <w:rPr>
                                  <w:rFonts w:ascii="Calibri"/>
                                  <w:sz w:val="18"/>
                                </w:rPr>
                              </w:pPr>
                              <w:r>
                                <w:rPr>
                                  <w:rFonts w:ascii="Calibri"/>
                                  <w:color w:val="585858"/>
                                  <w:sz w:val="18"/>
                                </w:rPr>
                                <w:t>40%</w:t>
                              </w:r>
                            </w:p>
                          </w:txbxContent>
                        </wps:txbx>
                        <wps:bodyPr rot="0" vert="horz" wrap="square" lIns="0" tIns="0" rIns="0" bIns="0" anchor="t" anchorCtr="0" upright="1">
                          <a:noAutofit/>
                        </wps:bodyPr>
                      </wps:wsp>
                      <wps:wsp>
                        <wps:cNvPr id="678626399" name="Text Box 262"/>
                        <wps:cNvSpPr txBox="1">
                          <a:spLocks noChangeArrowheads="1"/>
                        </wps:cNvSpPr>
                        <wps:spPr bwMode="auto">
                          <a:xfrm>
                            <a:off x="5811" y="3675"/>
                            <a:ext cx="8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9C497" w14:textId="77777777" w:rsidR="00F46BC9" w:rsidRDefault="00F46BC9" w:rsidP="00F7797B">
                              <w:pPr>
                                <w:spacing w:line="180" w:lineRule="exact"/>
                                <w:rPr>
                                  <w:rFonts w:ascii="Calibri"/>
                                  <w:sz w:val="18"/>
                                </w:rPr>
                              </w:pPr>
                              <w:r>
                                <w:rPr>
                                  <w:rFonts w:ascii="Calibri"/>
                                  <w:color w:val="585858"/>
                                  <w:sz w:val="18"/>
                                </w:rPr>
                                <w:t>percentage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89C20" id="Group 16" o:spid="_x0000_s1128" style="position:absolute;left:0;text-align:left;margin-left:6.5pt;margin-top:28.35pt;width:406.25pt;height:188.25pt;z-index:-251650560;mso-wrap-distance-left:0;mso-wrap-distance-right:0;mso-position-horizontal-relative:margin" coordorigin="2046,290" coordsize="8145,3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">
                <v:shape id="Picture 248" o:spid="_x0000_s1129" type="#_x0000_t75" style="position:absolute;left:3650;top:1411;width:5933;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">
                  <v:imagedata r:id="rId62" o:title=""/>
                </v:shape>
                <v:rect id="Rectangle 249" o:spid="_x0000_s1130" style="position:absolute;left:5670;top:370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" fillcolor="#4471c4" stroked="f"/>
                <v:rect id="Rectangle 250" o:spid="_x0000_s1131" style="position:absolute;left:2053;top:297;width:8130;height:3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" filled="f" strokecolor="#d9d9d9"/>
                <v:shape id="Text Box 251" o:spid="_x0000_s1132" type="#_x0000_t202" style="position:absolute;left:3621;top:459;width:501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" filled="f" stroked="f">
                  <v:textbox inset="0,0,0,0">
                    <w:txbxContent>
                      <w:p w14:paraId="482A3B23" w14:textId="77777777" w:rsidR="00F46BC9" w:rsidRDefault="00F46BC9" w:rsidP="00F7797B">
                        <w:pPr>
                          <w:spacing w:line="311" w:lineRule="exact"/>
                          <w:rPr>
                            <w:b/>
                            <w:sz w:val="28"/>
                          </w:rPr>
                        </w:pPr>
                        <w:r>
                          <w:rPr>
                            <w:b/>
                            <w:color w:val="585858"/>
                            <w:spacing w:val="-2"/>
                            <w:sz w:val="28"/>
                          </w:rPr>
                          <w:t>WILLINGNESS</w:t>
                        </w:r>
                        <w:r>
                          <w:rPr>
                            <w:b/>
                            <w:color w:val="585858"/>
                            <w:spacing w:val="-11"/>
                            <w:sz w:val="28"/>
                          </w:rPr>
                          <w:t xml:space="preserve"> </w:t>
                        </w:r>
                        <w:r>
                          <w:rPr>
                            <w:b/>
                            <w:color w:val="585858"/>
                            <w:spacing w:val="-2"/>
                            <w:sz w:val="28"/>
                          </w:rPr>
                          <w:t>TO</w:t>
                        </w:r>
                        <w:r>
                          <w:rPr>
                            <w:b/>
                            <w:color w:val="585858"/>
                            <w:spacing w:val="1"/>
                            <w:sz w:val="28"/>
                          </w:rPr>
                          <w:t xml:space="preserve"> </w:t>
                        </w:r>
                        <w:r>
                          <w:rPr>
                            <w:b/>
                            <w:color w:val="585858"/>
                            <w:spacing w:val="-2"/>
                            <w:sz w:val="28"/>
                          </w:rPr>
                          <w:t>RETAIN</w:t>
                        </w:r>
                        <w:r>
                          <w:rPr>
                            <w:b/>
                            <w:color w:val="585858"/>
                            <w:spacing w:val="-15"/>
                            <w:sz w:val="28"/>
                          </w:rPr>
                          <w:t xml:space="preserve"> </w:t>
                        </w:r>
                        <w:r>
                          <w:rPr>
                            <w:b/>
                            <w:color w:val="585858"/>
                            <w:spacing w:val="-2"/>
                            <w:sz w:val="28"/>
                          </w:rPr>
                          <w:t>AT</w:t>
                        </w:r>
                        <w:r>
                          <w:rPr>
                            <w:b/>
                            <w:color w:val="585858"/>
                            <w:spacing w:val="-10"/>
                            <w:sz w:val="28"/>
                          </w:rPr>
                          <w:t xml:space="preserve"> </w:t>
                        </w:r>
                        <w:r>
                          <w:rPr>
                            <w:b/>
                            <w:color w:val="585858"/>
                            <w:spacing w:val="-2"/>
                            <w:sz w:val="28"/>
                          </w:rPr>
                          <w:t>WORK</w:t>
                        </w:r>
                      </w:p>
                    </w:txbxContent>
                  </v:textbox>
                </v:shape>
                <v:shape id="Text Box 252" o:spid="_x0000_s1133" type="#_x0000_t202" style="position:absolute;left:2396;top:1555;width:111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" filled="f" stroked="f">
                  <v:textbox inset="0,0,0,0">
                    <w:txbxContent>
                      <w:p w14:paraId="7A051AE3" w14:textId="77777777" w:rsidR="00F46BC9" w:rsidRDefault="00F46BC9" w:rsidP="00F7797B">
                        <w:pPr>
                          <w:spacing w:line="183" w:lineRule="exact"/>
                          <w:ind w:right="18"/>
                          <w:jc w:val="right"/>
                          <w:rPr>
                            <w:rFonts w:ascii="Calibri"/>
                            <w:sz w:val="18"/>
                          </w:rPr>
                        </w:pPr>
                        <w:r>
                          <w:rPr>
                            <w:rFonts w:ascii="Calibri"/>
                            <w:color w:val="585858"/>
                            <w:sz w:val="18"/>
                          </w:rPr>
                          <w:t>disagree</w:t>
                        </w:r>
                      </w:p>
                      <w:p w14:paraId="30E56E80" w14:textId="77777777" w:rsidR="00F46BC9" w:rsidRDefault="00F46BC9" w:rsidP="00F7797B">
                        <w:pPr>
                          <w:spacing w:before="104"/>
                          <w:ind w:right="19"/>
                          <w:jc w:val="right"/>
                          <w:rPr>
                            <w:rFonts w:ascii="Calibri"/>
                            <w:sz w:val="18"/>
                          </w:rPr>
                        </w:pPr>
                        <w:r>
                          <w:rPr>
                            <w:rFonts w:ascii="Calibri"/>
                            <w:color w:val="585858"/>
                            <w:spacing w:val="-1"/>
                            <w:sz w:val="18"/>
                          </w:rPr>
                          <w:t>highly</w:t>
                        </w:r>
                        <w:r>
                          <w:rPr>
                            <w:rFonts w:ascii="Calibri"/>
                            <w:color w:val="585858"/>
                            <w:spacing w:val="-5"/>
                            <w:sz w:val="18"/>
                          </w:rPr>
                          <w:t xml:space="preserve"> </w:t>
                        </w:r>
                        <w:r>
                          <w:rPr>
                            <w:rFonts w:ascii="Calibri"/>
                            <w:color w:val="585858"/>
                            <w:spacing w:val="-1"/>
                            <w:sz w:val="18"/>
                          </w:rPr>
                          <w:t>disagree</w:t>
                        </w:r>
                      </w:p>
                      <w:p w14:paraId="6CCCFE09" w14:textId="77777777" w:rsidR="00F46BC9" w:rsidRDefault="00F46BC9" w:rsidP="00F7797B">
                        <w:pPr>
                          <w:spacing w:line="324" w:lineRule="exact"/>
                          <w:ind w:left="206" w:right="18" w:firstLine="361"/>
                          <w:jc w:val="right"/>
                          <w:rPr>
                            <w:rFonts w:ascii="Calibri"/>
                            <w:sz w:val="18"/>
                          </w:rPr>
                        </w:pPr>
                        <w:proofErr w:type="spellStart"/>
                        <w:r>
                          <w:rPr>
                            <w:rFonts w:ascii="Calibri"/>
                            <w:color w:val="585858"/>
                            <w:sz w:val="18"/>
                          </w:rPr>
                          <w:t>nuetral</w:t>
                        </w:r>
                        <w:proofErr w:type="spellEnd"/>
                        <w:r>
                          <w:rPr>
                            <w:rFonts w:ascii="Calibri"/>
                            <w:color w:val="585858"/>
                            <w:spacing w:val="-38"/>
                            <w:sz w:val="18"/>
                          </w:rPr>
                          <w:t xml:space="preserve"> </w:t>
                        </w:r>
                        <w:r>
                          <w:rPr>
                            <w:rFonts w:ascii="Calibri"/>
                            <w:color w:val="585858"/>
                            <w:sz w:val="18"/>
                          </w:rPr>
                          <w:t>agree</w:t>
                        </w:r>
                        <w:r>
                          <w:rPr>
                            <w:rFonts w:ascii="Calibri"/>
                            <w:color w:val="585858"/>
                            <w:spacing w:val="10"/>
                            <w:sz w:val="18"/>
                          </w:rPr>
                          <w:t xml:space="preserve"> </w:t>
                        </w:r>
                        <w:r>
                          <w:rPr>
                            <w:rFonts w:ascii="Calibri"/>
                            <w:color w:val="585858"/>
                            <w:spacing w:val="-1"/>
                            <w:sz w:val="18"/>
                          </w:rPr>
                          <w:t>highly</w:t>
                        </w:r>
                        <w:r>
                          <w:rPr>
                            <w:rFonts w:ascii="Calibri"/>
                            <w:color w:val="585858"/>
                            <w:spacing w:val="-7"/>
                            <w:sz w:val="18"/>
                          </w:rPr>
                          <w:t xml:space="preserve"> </w:t>
                        </w:r>
                        <w:r>
                          <w:rPr>
                            <w:rFonts w:ascii="Calibri"/>
                            <w:color w:val="585858"/>
                            <w:spacing w:val="-1"/>
                            <w:sz w:val="18"/>
                          </w:rPr>
                          <w:t>agree</w:t>
                        </w:r>
                      </w:p>
                    </w:txbxContent>
                  </v:textbox>
                </v:shape>
                <v:shape id="Text Box 253" o:spid="_x0000_s1134" type="#_x0000_t202" style="position:absolute;left:3552;top:323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" filled="f" stroked="f">
                  <v:textbox inset="0,0,0,0">
                    <w:txbxContent>
                      <w:p w14:paraId="575DD2C5" w14:textId="77777777" w:rsidR="00F46BC9" w:rsidRDefault="00F46BC9" w:rsidP="00F7797B">
                        <w:pPr>
                          <w:spacing w:line="180" w:lineRule="exact"/>
                          <w:rPr>
                            <w:rFonts w:ascii="Calibri"/>
                            <w:sz w:val="18"/>
                          </w:rPr>
                        </w:pPr>
                        <w:r>
                          <w:rPr>
                            <w:rFonts w:ascii="Calibri"/>
                            <w:color w:val="585858"/>
                            <w:sz w:val="18"/>
                          </w:rPr>
                          <w:t>0%</w:t>
                        </w:r>
                      </w:p>
                    </w:txbxContent>
                  </v:textbox>
                </v:shape>
                <v:shape id="Text Box 254" o:spid="_x0000_s1135" type="#_x0000_t202" style="position:absolute;left:4282;top:3239;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" filled="f" stroked="f">
                  <v:textbox inset="0,0,0,0">
                    <w:txbxContent>
                      <w:p w14:paraId="4E6E6B08" w14:textId="77777777" w:rsidR="00F46BC9" w:rsidRDefault="00F46BC9" w:rsidP="00F7797B">
                        <w:pPr>
                          <w:spacing w:line="180" w:lineRule="exact"/>
                          <w:rPr>
                            <w:rFonts w:ascii="Calibri"/>
                            <w:sz w:val="18"/>
                          </w:rPr>
                        </w:pPr>
                        <w:r>
                          <w:rPr>
                            <w:rFonts w:ascii="Calibri"/>
                            <w:color w:val="585858"/>
                            <w:sz w:val="18"/>
                          </w:rPr>
                          <w:t>5%</w:t>
                        </w:r>
                      </w:p>
                    </w:txbxContent>
                  </v:textbox>
                </v:shape>
                <v:shape id="Text Box 255" o:spid="_x0000_s1136" type="#_x0000_t202" style="position:absolute;left:4967;top:323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" filled="f" stroked="f">
                  <v:textbox inset="0,0,0,0">
                    <w:txbxContent>
                      <w:p w14:paraId="72A03CDC" w14:textId="77777777" w:rsidR="00F46BC9" w:rsidRDefault="00F46BC9" w:rsidP="00F7797B">
                        <w:pPr>
                          <w:spacing w:line="180" w:lineRule="exact"/>
                          <w:rPr>
                            <w:rFonts w:ascii="Calibri"/>
                            <w:sz w:val="18"/>
                          </w:rPr>
                        </w:pPr>
                        <w:r>
                          <w:rPr>
                            <w:rFonts w:ascii="Calibri"/>
                            <w:color w:val="585858"/>
                            <w:sz w:val="18"/>
                          </w:rPr>
                          <w:t>10%</w:t>
                        </w:r>
                      </w:p>
                    </w:txbxContent>
                  </v:textbox>
                </v:shape>
                <v:shape id="Text Box 256" o:spid="_x0000_s1137" type="#_x0000_t202" style="position:absolute;left:5698;top:323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" filled="f" stroked="f">
                  <v:textbox inset="0,0,0,0">
                    <w:txbxContent>
                      <w:p w14:paraId="5B87EA33" w14:textId="77777777" w:rsidR="00F46BC9" w:rsidRDefault="00F46BC9" w:rsidP="00F7797B">
                        <w:pPr>
                          <w:spacing w:line="180" w:lineRule="exact"/>
                          <w:rPr>
                            <w:rFonts w:ascii="Calibri"/>
                            <w:sz w:val="18"/>
                          </w:rPr>
                        </w:pPr>
                        <w:r>
                          <w:rPr>
                            <w:rFonts w:ascii="Calibri"/>
                            <w:color w:val="585858"/>
                            <w:sz w:val="18"/>
                          </w:rPr>
                          <w:t>15%</w:t>
                        </w:r>
                      </w:p>
                    </w:txbxContent>
                  </v:textbox>
                </v:shape>
                <v:shape id="Text Box 257" o:spid="_x0000_s1138" type="#_x0000_t202" style="position:absolute;left:6428;top:323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" filled="f" stroked="f">
                  <v:textbox inset="0,0,0,0">
                    <w:txbxContent>
                      <w:p w14:paraId="4C4B532F" w14:textId="77777777" w:rsidR="00F46BC9" w:rsidRDefault="00F46BC9" w:rsidP="00F7797B">
                        <w:pPr>
                          <w:spacing w:line="180" w:lineRule="exact"/>
                          <w:rPr>
                            <w:rFonts w:ascii="Calibri"/>
                            <w:sz w:val="18"/>
                          </w:rPr>
                        </w:pPr>
                        <w:r>
                          <w:rPr>
                            <w:rFonts w:ascii="Calibri"/>
                            <w:color w:val="585858"/>
                            <w:sz w:val="18"/>
                          </w:rPr>
                          <w:t>20%</w:t>
                        </w:r>
                      </w:p>
                    </w:txbxContent>
                  </v:textbox>
                </v:shape>
                <v:shape id="Text Box 258" o:spid="_x0000_s1139" type="#_x0000_t202" style="position:absolute;left:7159;top:323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" filled="f" stroked="f">
                  <v:textbox inset="0,0,0,0">
                    <w:txbxContent>
                      <w:p w14:paraId="5736AFF6" w14:textId="77777777" w:rsidR="00F46BC9" w:rsidRDefault="00F46BC9" w:rsidP="00F7797B">
                        <w:pPr>
                          <w:spacing w:line="180" w:lineRule="exact"/>
                          <w:rPr>
                            <w:rFonts w:ascii="Calibri"/>
                            <w:sz w:val="18"/>
                          </w:rPr>
                        </w:pPr>
                        <w:r>
                          <w:rPr>
                            <w:rFonts w:ascii="Calibri"/>
                            <w:color w:val="585858"/>
                            <w:sz w:val="18"/>
                          </w:rPr>
                          <w:t>25%</w:t>
                        </w:r>
                      </w:p>
                    </w:txbxContent>
                  </v:textbox>
                </v:shape>
                <v:shape id="Text Box 259" o:spid="_x0000_s1140" type="#_x0000_t202" style="position:absolute;left:7889;top:323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" filled="f" stroked="f">
                  <v:textbox inset="0,0,0,0">
                    <w:txbxContent>
                      <w:p w14:paraId="49003E6A" w14:textId="77777777" w:rsidR="00F46BC9" w:rsidRDefault="00F46BC9" w:rsidP="00F7797B">
                        <w:pPr>
                          <w:spacing w:line="180" w:lineRule="exact"/>
                          <w:rPr>
                            <w:rFonts w:ascii="Calibri"/>
                            <w:sz w:val="18"/>
                          </w:rPr>
                        </w:pPr>
                        <w:r>
                          <w:rPr>
                            <w:rFonts w:ascii="Calibri"/>
                            <w:color w:val="585858"/>
                            <w:sz w:val="18"/>
                          </w:rPr>
                          <w:t>30%</w:t>
                        </w:r>
                      </w:p>
                    </w:txbxContent>
                  </v:textbox>
                </v:shape>
                <v:shape id="Text Box 260" o:spid="_x0000_s1141" type="#_x0000_t202" style="position:absolute;left:8620;top:323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" filled="f" stroked="f">
                  <v:textbox inset="0,0,0,0">
                    <w:txbxContent>
                      <w:p w14:paraId="7888EC17" w14:textId="77777777" w:rsidR="00F46BC9" w:rsidRDefault="00F46BC9" w:rsidP="00F7797B">
                        <w:pPr>
                          <w:spacing w:line="180" w:lineRule="exact"/>
                          <w:rPr>
                            <w:rFonts w:ascii="Calibri"/>
                            <w:sz w:val="18"/>
                          </w:rPr>
                        </w:pPr>
                        <w:r>
                          <w:rPr>
                            <w:rFonts w:ascii="Calibri"/>
                            <w:color w:val="585858"/>
                            <w:sz w:val="18"/>
                          </w:rPr>
                          <w:t>35%</w:t>
                        </w:r>
                      </w:p>
                    </w:txbxContent>
                  </v:textbox>
                </v:shape>
                <v:shape id="Text Box 261" o:spid="_x0000_s1142" type="#_x0000_t202" style="position:absolute;left:9350;top:323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" filled="f" stroked="f">
                  <v:textbox inset="0,0,0,0">
                    <w:txbxContent>
                      <w:p w14:paraId="2B219F99" w14:textId="77777777" w:rsidR="00F46BC9" w:rsidRDefault="00F46BC9" w:rsidP="00F7797B">
                        <w:pPr>
                          <w:spacing w:line="180" w:lineRule="exact"/>
                          <w:rPr>
                            <w:rFonts w:ascii="Calibri"/>
                            <w:sz w:val="18"/>
                          </w:rPr>
                        </w:pPr>
                        <w:r>
                          <w:rPr>
                            <w:rFonts w:ascii="Calibri"/>
                            <w:color w:val="585858"/>
                            <w:sz w:val="18"/>
                          </w:rPr>
                          <w:t>40%</w:t>
                        </w:r>
                      </w:p>
                    </w:txbxContent>
                  </v:textbox>
                </v:shape>
                <v:shape id="Text Box 262" o:spid="_x0000_s1143" type="#_x0000_t202" style="position:absolute;left:5811;top:3675;width:8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" filled="f" stroked="f">
                  <v:textbox inset="0,0,0,0">
                    <w:txbxContent>
                      <w:p w14:paraId="1749C497" w14:textId="77777777" w:rsidR="00F46BC9" w:rsidRDefault="00F46BC9" w:rsidP="00F7797B">
                        <w:pPr>
                          <w:spacing w:line="180" w:lineRule="exact"/>
                          <w:rPr>
                            <w:rFonts w:ascii="Calibri"/>
                            <w:sz w:val="18"/>
                          </w:rPr>
                        </w:pPr>
                        <w:r>
                          <w:rPr>
                            <w:rFonts w:ascii="Calibri"/>
                            <w:color w:val="585858"/>
                            <w:sz w:val="18"/>
                          </w:rPr>
                          <w:t>percentage</w:t>
                        </w:r>
                      </w:p>
                    </w:txbxContent>
                  </v:textbox>
                </v:shape>
                <w10:wrap type="topAndBottom" anchorx="margin"/>
              </v:group>
            </w:pict>
          </mc:Fallback>
        </mc:AlternateContent>
      </w:r>
      <w:r w:rsidR="00653B85" w:rsidRPr="00A93F1D">
        <w:t>Chart No. 4.</w:t>
      </w:r>
      <w:r w:rsidR="00501213" w:rsidRPr="00A93F1D">
        <w:t>21</w:t>
      </w:r>
    </w:p>
    <w:p w14:paraId="323C3D13" w14:textId="4AF7725A" w:rsidR="00F7797B" w:rsidRPr="00A93F1D" w:rsidRDefault="00F7797B" w:rsidP="00D9552E">
      <w:pPr>
        <w:pStyle w:val="BodyText"/>
        <w:spacing w:before="8" w:line="480" w:lineRule="auto"/>
        <w:rPr>
          <w:b/>
          <w:sz w:val="21"/>
        </w:rPr>
      </w:pPr>
    </w:p>
    <w:p w14:paraId="391BE51E" w14:textId="26591FF7" w:rsidR="00B24BF6" w:rsidRPr="00A93F1D" w:rsidRDefault="00193D56" w:rsidP="00D9552E">
      <w:pPr>
        <w:pStyle w:val="BodyText"/>
        <w:spacing w:line="480" w:lineRule="auto"/>
        <w:ind w:left="580" w:right="1318"/>
      </w:pPr>
      <w:r w:rsidRPr="00A93F1D">
        <w:t>S</w:t>
      </w:r>
      <w:r w:rsidR="00926350" w:rsidRPr="00A93F1D">
        <w:t>ource: Primary Data</w:t>
      </w:r>
    </w:p>
    <w:p w14:paraId="2D3A350D" w14:textId="2E95C699" w:rsidR="00653B85" w:rsidRPr="00A93F1D" w:rsidRDefault="00F7797B" w:rsidP="00BF1BFE">
      <w:pPr>
        <w:tabs>
          <w:tab w:val="left" w:pos="1590"/>
        </w:tabs>
        <w:spacing w:line="480" w:lineRule="auto"/>
        <w:ind w:right="607"/>
        <w:rPr>
          <w:rFonts w:ascii="Times New Roman" w:hAnsi="Times New Roman" w:cs="Times New Roman"/>
          <w:sz w:val="28"/>
          <w:szCs w:val="28"/>
          <w:lang w:val="en-IN"/>
        </w:rPr>
      </w:pPr>
      <w:r w:rsidRPr="00A93F1D">
        <w:rPr>
          <w:rFonts w:ascii="Times New Roman" w:hAnsi="Times New Roman" w:cs="Times New Roman"/>
          <w:sz w:val="28"/>
          <w:szCs w:val="28"/>
          <w:lang w:val="en-IN"/>
        </w:rPr>
        <w:t xml:space="preserve"> </w:t>
      </w:r>
      <w:r w:rsidR="00653B85" w:rsidRPr="00A93F1D">
        <w:rPr>
          <w:rFonts w:ascii="Times New Roman" w:hAnsi="Times New Roman" w:cs="Times New Roman"/>
          <w:sz w:val="28"/>
          <w:szCs w:val="28"/>
          <w:lang w:val="en-IN"/>
        </w:rPr>
        <w:t>INTERPRETATION</w:t>
      </w:r>
    </w:p>
    <w:p w14:paraId="69BBB5A0" w14:textId="360926CC" w:rsidR="00653B85" w:rsidRPr="00A93F1D" w:rsidRDefault="00653B85" w:rsidP="00FE4126">
      <w:pPr>
        <w:pStyle w:val="BodyText"/>
        <w:spacing w:line="480" w:lineRule="auto"/>
        <w:ind w:right="84"/>
        <w:jc w:val="both"/>
      </w:pPr>
      <w:r w:rsidRPr="00A93F1D">
        <w:t xml:space="preserve">The above table and chart shows that, (15 &amp; 10%) of </w:t>
      </w:r>
      <w:r w:rsidR="00FE4126" w:rsidRPr="00A93F1D">
        <w:t>respondents</w:t>
      </w:r>
      <w:r w:rsidRPr="00A93F1D">
        <w:t xml:space="preserve"> would like to continue</w:t>
      </w:r>
      <w:r w:rsidRPr="00A93F1D">
        <w:rPr>
          <w:spacing w:val="1"/>
        </w:rPr>
        <w:t xml:space="preserve"> </w:t>
      </w:r>
      <w:r w:rsidRPr="00A93F1D">
        <w:t>at</w:t>
      </w:r>
      <w:r w:rsidRPr="00A93F1D">
        <w:rPr>
          <w:spacing w:val="1"/>
        </w:rPr>
        <w:t xml:space="preserve"> </w:t>
      </w:r>
      <w:r w:rsidRPr="00A93F1D">
        <w:t>work.</w:t>
      </w:r>
      <w:r w:rsidRPr="00A93F1D">
        <w:rPr>
          <w:spacing w:val="1"/>
        </w:rPr>
        <w:t xml:space="preserve"> </w:t>
      </w:r>
      <w:r w:rsidRPr="00A93F1D">
        <w:t>40%</w:t>
      </w:r>
      <w:r w:rsidRPr="00A93F1D">
        <w:rPr>
          <w:spacing w:val="1"/>
        </w:rPr>
        <w:t xml:space="preserve"> </w:t>
      </w:r>
      <w:r w:rsidRPr="00A93F1D">
        <w:t>of</w:t>
      </w:r>
      <w:r w:rsidRPr="00A93F1D">
        <w:rPr>
          <w:spacing w:val="1"/>
        </w:rPr>
        <w:t xml:space="preserve"> </w:t>
      </w:r>
      <w:r w:rsidRPr="00A93F1D">
        <w:t>the</w:t>
      </w:r>
      <w:r w:rsidRPr="00A93F1D">
        <w:rPr>
          <w:spacing w:val="1"/>
        </w:rPr>
        <w:t xml:space="preserve"> </w:t>
      </w:r>
      <w:r w:rsidRPr="00A93F1D">
        <w:t>respondents</w:t>
      </w:r>
      <w:r w:rsidRPr="00A93F1D">
        <w:rPr>
          <w:spacing w:val="1"/>
        </w:rPr>
        <w:t xml:space="preserve"> </w:t>
      </w:r>
      <w:r w:rsidRPr="00A93F1D">
        <w:t>had</w:t>
      </w:r>
      <w:r w:rsidRPr="00A93F1D">
        <w:rPr>
          <w:spacing w:val="1"/>
        </w:rPr>
        <w:t xml:space="preserve"> </w:t>
      </w:r>
      <w:r w:rsidRPr="00A93F1D">
        <w:t>a</w:t>
      </w:r>
      <w:r w:rsidRPr="00A93F1D">
        <w:rPr>
          <w:spacing w:val="1"/>
        </w:rPr>
        <w:t xml:space="preserve"> </w:t>
      </w:r>
      <w:r w:rsidRPr="00A93F1D">
        <w:t>neutral</w:t>
      </w:r>
      <w:r w:rsidRPr="00A93F1D">
        <w:rPr>
          <w:spacing w:val="1"/>
        </w:rPr>
        <w:t xml:space="preserve"> </w:t>
      </w:r>
      <w:r w:rsidRPr="00A93F1D">
        <w:t>approach.</w:t>
      </w:r>
      <w:r w:rsidRPr="00A93F1D">
        <w:rPr>
          <w:spacing w:val="1"/>
        </w:rPr>
        <w:t xml:space="preserve"> </w:t>
      </w:r>
      <w:r w:rsidRPr="00A93F1D">
        <w:t>Remaining</w:t>
      </w:r>
      <w:r w:rsidRPr="00A93F1D">
        <w:rPr>
          <w:spacing w:val="60"/>
        </w:rPr>
        <w:t xml:space="preserve"> </w:t>
      </w:r>
      <w:r w:rsidRPr="00A93F1D">
        <w:t>respondents</w:t>
      </w:r>
      <w:r w:rsidRPr="00A93F1D">
        <w:rPr>
          <w:spacing w:val="1"/>
        </w:rPr>
        <w:t xml:space="preserve"> </w:t>
      </w:r>
      <w:r w:rsidRPr="00A93F1D">
        <w:t>disagreed</w:t>
      </w:r>
      <w:r w:rsidRPr="00A93F1D">
        <w:rPr>
          <w:spacing w:val="-1"/>
        </w:rPr>
        <w:t xml:space="preserve"> </w:t>
      </w:r>
      <w:r w:rsidRPr="00A93F1D">
        <w:t>to the</w:t>
      </w:r>
      <w:r w:rsidRPr="00A93F1D">
        <w:rPr>
          <w:spacing w:val="-1"/>
        </w:rPr>
        <w:t xml:space="preserve"> </w:t>
      </w:r>
      <w:r w:rsidRPr="00A93F1D">
        <w:t>thought</w:t>
      </w:r>
      <w:r w:rsidRPr="00A93F1D">
        <w:rPr>
          <w:spacing w:val="2"/>
        </w:rPr>
        <w:t xml:space="preserve"> </w:t>
      </w:r>
      <w:r w:rsidRPr="00A93F1D">
        <w:t>of</w:t>
      </w:r>
      <w:r w:rsidRPr="00A93F1D">
        <w:rPr>
          <w:spacing w:val="-1"/>
        </w:rPr>
        <w:t xml:space="preserve"> </w:t>
      </w:r>
      <w:r w:rsidRPr="00A93F1D">
        <w:t>retaining</w:t>
      </w:r>
      <w:r w:rsidRPr="00A93F1D">
        <w:rPr>
          <w:spacing w:val="-3"/>
        </w:rPr>
        <w:t xml:space="preserve"> </w:t>
      </w:r>
      <w:r w:rsidRPr="00A93F1D">
        <w:t>at the</w:t>
      </w:r>
      <w:r w:rsidRPr="00A93F1D">
        <w:rPr>
          <w:spacing w:val="-1"/>
        </w:rPr>
        <w:t xml:space="preserve"> </w:t>
      </w:r>
      <w:r w:rsidRPr="00A93F1D">
        <w:t>work place.</w:t>
      </w:r>
    </w:p>
    <w:p w14:paraId="6133A9DE" w14:textId="43A646A4" w:rsidR="00653B85" w:rsidRPr="00A93F1D" w:rsidRDefault="00653B85" w:rsidP="00BF1BFE">
      <w:pPr>
        <w:pStyle w:val="BodyText"/>
        <w:spacing w:before="160" w:line="480" w:lineRule="auto"/>
        <w:ind w:right="607"/>
        <w:jc w:val="both"/>
      </w:pPr>
      <w:r w:rsidRPr="00A93F1D">
        <w:t>Hence,</w:t>
      </w:r>
      <w:r w:rsidRPr="00A93F1D">
        <w:rPr>
          <w:spacing w:val="-2"/>
        </w:rPr>
        <w:t xml:space="preserve"> </w:t>
      </w:r>
      <w:r w:rsidRPr="00A93F1D">
        <w:t>it</w:t>
      </w:r>
      <w:r w:rsidRPr="00A93F1D">
        <w:rPr>
          <w:spacing w:val="-1"/>
        </w:rPr>
        <w:t xml:space="preserve"> </w:t>
      </w:r>
      <w:r w:rsidRPr="00A93F1D">
        <w:t>can</w:t>
      </w:r>
      <w:r w:rsidRPr="00A93F1D">
        <w:rPr>
          <w:spacing w:val="-1"/>
        </w:rPr>
        <w:t xml:space="preserve"> </w:t>
      </w:r>
      <w:r w:rsidRPr="00A93F1D">
        <w:t>be concluded</w:t>
      </w:r>
      <w:r w:rsidRPr="00A93F1D">
        <w:rPr>
          <w:spacing w:val="-1"/>
        </w:rPr>
        <w:t xml:space="preserve"> </w:t>
      </w:r>
      <w:r w:rsidRPr="00A93F1D">
        <w:t>that employees</w:t>
      </w:r>
      <w:r w:rsidRPr="00A93F1D">
        <w:rPr>
          <w:spacing w:val="-1"/>
        </w:rPr>
        <w:t xml:space="preserve"> </w:t>
      </w:r>
      <w:r w:rsidRPr="00A93F1D">
        <w:t>like</w:t>
      </w:r>
      <w:r w:rsidRPr="00A93F1D">
        <w:rPr>
          <w:spacing w:val="-2"/>
        </w:rPr>
        <w:t xml:space="preserve"> </w:t>
      </w:r>
      <w:r w:rsidRPr="00A93F1D">
        <w:t>to</w:t>
      </w:r>
      <w:r w:rsidRPr="00A93F1D">
        <w:rPr>
          <w:spacing w:val="1"/>
        </w:rPr>
        <w:t xml:space="preserve"> </w:t>
      </w:r>
      <w:r w:rsidRPr="00A93F1D">
        <w:t>work</w:t>
      </w:r>
      <w:r w:rsidRPr="00A93F1D">
        <w:rPr>
          <w:spacing w:val="-1"/>
        </w:rPr>
        <w:t xml:space="preserve"> </w:t>
      </w:r>
      <w:r w:rsidRPr="00A93F1D">
        <w:t>at</w:t>
      </w:r>
      <w:r w:rsidRPr="00A93F1D">
        <w:rPr>
          <w:spacing w:val="-1"/>
        </w:rPr>
        <w:t xml:space="preserve"> </w:t>
      </w:r>
      <w:r w:rsidRPr="00A93F1D">
        <w:t>ABRFL.</w:t>
      </w:r>
    </w:p>
    <w:p w14:paraId="440AF3CE" w14:textId="7FAB09E8" w:rsidR="00483D85" w:rsidRPr="00A93F1D" w:rsidRDefault="00483D85" w:rsidP="00BF1BFE">
      <w:pPr>
        <w:spacing w:line="36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lastRenderedPageBreak/>
        <w:t>Table No. 4.22</w:t>
      </w:r>
    </w:p>
    <w:p w14:paraId="7CC0B4D7" w14:textId="77777777" w:rsidR="00483D85" w:rsidRPr="00A93F1D" w:rsidRDefault="00483D85" w:rsidP="00BF1BFE">
      <w:pPr>
        <w:spacing w:line="36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t>TRUST IN APPRAISAL PROCESS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2701"/>
        <w:gridCol w:w="2432"/>
      </w:tblGrid>
      <w:tr w:rsidR="00483D85" w:rsidRPr="00A93F1D" w14:paraId="18318A64" w14:textId="77777777" w:rsidTr="00511ABE">
        <w:trPr>
          <w:trHeight w:val="827"/>
          <w:jc w:val="center"/>
        </w:trPr>
        <w:tc>
          <w:tcPr>
            <w:tcW w:w="2341" w:type="dxa"/>
          </w:tcPr>
          <w:p w14:paraId="2C96F1DB" w14:textId="77777777" w:rsidR="00483D85" w:rsidRPr="00A93F1D" w:rsidRDefault="00483D85" w:rsidP="00BF1BFE">
            <w:pPr>
              <w:pStyle w:val="TableParagraph"/>
              <w:spacing w:line="360" w:lineRule="auto"/>
              <w:ind w:left="308" w:right="302"/>
              <w:rPr>
                <w:b/>
                <w:sz w:val="24"/>
              </w:rPr>
            </w:pPr>
            <w:r w:rsidRPr="00A93F1D">
              <w:rPr>
                <w:b/>
                <w:sz w:val="24"/>
              </w:rPr>
              <w:t>PARTICULAR</w:t>
            </w:r>
          </w:p>
        </w:tc>
        <w:tc>
          <w:tcPr>
            <w:tcW w:w="2701" w:type="dxa"/>
          </w:tcPr>
          <w:p w14:paraId="35C92285" w14:textId="77777777" w:rsidR="00483D85" w:rsidRPr="00A93F1D" w:rsidRDefault="00483D85" w:rsidP="00BF1BFE">
            <w:pPr>
              <w:pStyle w:val="TableParagraph"/>
              <w:spacing w:line="360" w:lineRule="auto"/>
              <w:ind w:left="441" w:right="434"/>
              <w:rPr>
                <w:b/>
                <w:sz w:val="24"/>
              </w:rPr>
            </w:pPr>
            <w:r w:rsidRPr="00A93F1D">
              <w:rPr>
                <w:b/>
                <w:sz w:val="24"/>
              </w:rPr>
              <w:t>No.</w:t>
            </w:r>
            <w:r w:rsidRPr="00A93F1D">
              <w:rPr>
                <w:b/>
                <w:spacing w:val="-1"/>
                <w:sz w:val="24"/>
              </w:rPr>
              <w:t xml:space="preserve"> </w:t>
            </w:r>
            <w:r w:rsidRPr="00A93F1D">
              <w:rPr>
                <w:b/>
                <w:sz w:val="24"/>
              </w:rPr>
              <w:t>OF</w:t>
            </w:r>
          </w:p>
          <w:p w14:paraId="003E187E" w14:textId="77777777" w:rsidR="00483D85" w:rsidRPr="00A93F1D" w:rsidRDefault="00483D85" w:rsidP="00BF1BFE">
            <w:pPr>
              <w:pStyle w:val="TableParagraph"/>
              <w:spacing w:before="139" w:line="360" w:lineRule="auto"/>
              <w:ind w:left="441" w:right="435"/>
              <w:rPr>
                <w:b/>
                <w:sz w:val="24"/>
              </w:rPr>
            </w:pPr>
            <w:r w:rsidRPr="00A93F1D">
              <w:rPr>
                <w:b/>
                <w:sz w:val="24"/>
              </w:rPr>
              <w:t>RESPONDENTS</w:t>
            </w:r>
          </w:p>
        </w:tc>
        <w:tc>
          <w:tcPr>
            <w:tcW w:w="2432" w:type="dxa"/>
          </w:tcPr>
          <w:p w14:paraId="693E5AE2" w14:textId="77777777" w:rsidR="00483D85" w:rsidRPr="00A93F1D" w:rsidRDefault="00483D85" w:rsidP="00BF1BFE">
            <w:pPr>
              <w:pStyle w:val="TableParagraph"/>
              <w:spacing w:line="360" w:lineRule="auto"/>
              <w:ind w:left="357" w:right="358"/>
              <w:rPr>
                <w:b/>
                <w:sz w:val="24"/>
              </w:rPr>
            </w:pPr>
            <w:r w:rsidRPr="00A93F1D">
              <w:rPr>
                <w:b/>
                <w:sz w:val="24"/>
              </w:rPr>
              <w:t>PERCENTAGE</w:t>
            </w:r>
          </w:p>
        </w:tc>
      </w:tr>
      <w:tr w:rsidR="00483D85" w:rsidRPr="00A93F1D" w14:paraId="40343129" w14:textId="77777777" w:rsidTr="00511ABE">
        <w:trPr>
          <w:trHeight w:val="414"/>
          <w:jc w:val="center"/>
        </w:trPr>
        <w:tc>
          <w:tcPr>
            <w:tcW w:w="2341" w:type="dxa"/>
          </w:tcPr>
          <w:p w14:paraId="3F96CA9C" w14:textId="77777777" w:rsidR="00483D85" w:rsidRPr="00A93F1D" w:rsidRDefault="00483D85" w:rsidP="00BF1BFE">
            <w:pPr>
              <w:pStyle w:val="TableParagraph"/>
              <w:spacing w:line="360" w:lineRule="auto"/>
              <w:ind w:left="305" w:right="302"/>
              <w:rPr>
                <w:sz w:val="24"/>
              </w:rPr>
            </w:pPr>
            <w:r w:rsidRPr="00A93F1D">
              <w:rPr>
                <w:sz w:val="24"/>
              </w:rPr>
              <w:t>Strongly</w:t>
            </w:r>
            <w:r w:rsidRPr="00A93F1D">
              <w:rPr>
                <w:spacing w:val="-6"/>
                <w:sz w:val="24"/>
              </w:rPr>
              <w:t xml:space="preserve"> </w:t>
            </w:r>
            <w:r w:rsidRPr="00A93F1D">
              <w:rPr>
                <w:sz w:val="24"/>
              </w:rPr>
              <w:t>agree</w:t>
            </w:r>
          </w:p>
        </w:tc>
        <w:tc>
          <w:tcPr>
            <w:tcW w:w="2701" w:type="dxa"/>
          </w:tcPr>
          <w:p w14:paraId="16E7A9ED" w14:textId="1E2D7263" w:rsidR="00483D85" w:rsidRPr="00A93F1D" w:rsidRDefault="00483D85" w:rsidP="00BF1BFE">
            <w:pPr>
              <w:pStyle w:val="TableParagraph"/>
              <w:spacing w:line="360" w:lineRule="auto"/>
              <w:ind w:left="440" w:right="435"/>
              <w:rPr>
                <w:sz w:val="24"/>
              </w:rPr>
            </w:pPr>
            <w:r w:rsidRPr="00A93F1D">
              <w:rPr>
                <w:sz w:val="24"/>
              </w:rPr>
              <w:t>40</w:t>
            </w:r>
          </w:p>
        </w:tc>
        <w:tc>
          <w:tcPr>
            <w:tcW w:w="2432" w:type="dxa"/>
          </w:tcPr>
          <w:p w14:paraId="506EA81D" w14:textId="2D6CDC63" w:rsidR="00483D85" w:rsidRPr="00A93F1D" w:rsidRDefault="00483D85" w:rsidP="00BF1BFE">
            <w:pPr>
              <w:pStyle w:val="TableParagraph"/>
              <w:spacing w:line="360" w:lineRule="auto"/>
              <w:ind w:left="357" w:right="353"/>
              <w:rPr>
                <w:sz w:val="24"/>
              </w:rPr>
            </w:pPr>
            <w:r w:rsidRPr="00A93F1D">
              <w:rPr>
                <w:sz w:val="24"/>
              </w:rPr>
              <w:t>40</w:t>
            </w:r>
          </w:p>
        </w:tc>
      </w:tr>
      <w:tr w:rsidR="00483D85" w:rsidRPr="00A93F1D" w14:paraId="5B2D1CAF" w14:textId="77777777" w:rsidTr="00511ABE">
        <w:trPr>
          <w:trHeight w:val="414"/>
          <w:jc w:val="center"/>
        </w:trPr>
        <w:tc>
          <w:tcPr>
            <w:tcW w:w="2341" w:type="dxa"/>
          </w:tcPr>
          <w:p w14:paraId="2D4EB675" w14:textId="77777777" w:rsidR="00483D85" w:rsidRPr="00A93F1D" w:rsidRDefault="00483D85" w:rsidP="00BF1BFE">
            <w:pPr>
              <w:pStyle w:val="TableParagraph"/>
              <w:spacing w:line="360" w:lineRule="auto"/>
              <w:ind w:left="306" w:right="302"/>
              <w:rPr>
                <w:sz w:val="24"/>
              </w:rPr>
            </w:pPr>
            <w:r w:rsidRPr="00A93F1D">
              <w:rPr>
                <w:sz w:val="24"/>
              </w:rPr>
              <w:t>Agree</w:t>
            </w:r>
          </w:p>
        </w:tc>
        <w:tc>
          <w:tcPr>
            <w:tcW w:w="2701" w:type="dxa"/>
          </w:tcPr>
          <w:p w14:paraId="3FBA61B3" w14:textId="597E7688" w:rsidR="00483D85" w:rsidRPr="00A93F1D" w:rsidRDefault="00483D85" w:rsidP="00BF1BFE">
            <w:pPr>
              <w:pStyle w:val="TableParagraph"/>
              <w:spacing w:line="360" w:lineRule="auto"/>
              <w:ind w:left="440" w:right="435"/>
              <w:rPr>
                <w:sz w:val="24"/>
              </w:rPr>
            </w:pPr>
            <w:r w:rsidRPr="00A93F1D">
              <w:rPr>
                <w:sz w:val="24"/>
              </w:rPr>
              <w:t>35</w:t>
            </w:r>
          </w:p>
        </w:tc>
        <w:tc>
          <w:tcPr>
            <w:tcW w:w="2432" w:type="dxa"/>
          </w:tcPr>
          <w:p w14:paraId="6C42D688" w14:textId="195CB6AE" w:rsidR="00483D85" w:rsidRPr="00A93F1D" w:rsidRDefault="00483D85" w:rsidP="00BF1BFE">
            <w:pPr>
              <w:pStyle w:val="TableParagraph"/>
              <w:spacing w:line="360" w:lineRule="auto"/>
              <w:ind w:left="357" w:right="353"/>
              <w:rPr>
                <w:sz w:val="24"/>
              </w:rPr>
            </w:pPr>
            <w:r w:rsidRPr="00A93F1D">
              <w:rPr>
                <w:sz w:val="24"/>
              </w:rPr>
              <w:t>35</w:t>
            </w:r>
          </w:p>
        </w:tc>
      </w:tr>
      <w:tr w:rsidR="00483D85" w:rsidRPr="00A93F1D" w14:paraId="16E7D169" w14:textId="77777777" w:rsidTr="00511ABE">
        <w:trPr>
          <w:trHeight w:val="412"/>
          <w:jc w:val="center"/>
        </w:trPr>
        <w:tc>
          <w:tcPr>
            <w:tcW w:w="2341" w:type="dxa"/>
          </w:tcPr>
          <w:p w14:paraId="6CB25A63" w14:textId="77777777" w:rsidR="00483D85" w:rsidRPr="00A93F1D" w:rsidRDefault="00483D85" w:rsidP="00BF1BFE">
            <w:pPr>
              <w:pStyle w:val="TableParagraph"/>
              <w:spacing w:line="360" w:lineRule="auto"/>
              <w:ind w:left="305" w:right="302"/>
              <w:rPr>
                <w:sz w:val="24"/>
              </w:rPr>
            </w:pPr>
            <w:r w:rsidRPr="00A93F1D">
              <w:rPr>
                <w:sz w:val="24"/>
              </w:rPr>
              <w:t>Neutral</w:t>
            </w:r>
          </w:p>
        </w:tc>
        <w:tc>
          <w:tcPr>
            <w:tcW w:w="2701" w:type="dxa"/>
          </w:tcPr>
          <w:p w14:paraId="114268A0" w14:textId="6D2C89CD" w:rsidR="00483D85" w:rsidRPr="00A93F1D" w:rsidRDefault="00483D85" w:rsidP="00BF1BFE">
            <w:pPr>
              <w:pStyle w:val="TableParagraph"/>
              <w:spacing w:line="360" w:lineRule="auto"/>
              <w:ind w:left="440" w:right="435"/>
              <w:rPr>
                <w:sz w:val="24"/>
              </w:rPr>
            </w:pPr>
            <w:r w:rsidRPr="00A93F1D">
              <w:rPr>
                <w:sz w:val="24"/>
              </w:rPr>
              <w:t>15</w:t>
            </w:r>
          </w:p>
        </w:tc>
        <w:tc>
          <w:tcPr>
            <w:tcW w:w="2432" w:type="dxa"/>
          </w:tcPr>
          <w:p w14:paraId="3BB481E4" w14:textId="5AABFE01" w:rsidR="00483D85" w:rsidRPr="00A93F1D" w:rsidRDefault="00483D85" w:rsidP="00BF1BFE">
            <w:pPr>
              <w:pStyle w:val="TableParagraph"/>
              <w:spacing w:line="360" w:lineRule="auto"/>
              <w:ind w:left="357" w:right="353"/>
              <w:rPr>
                <w:sz w:val="24"/>
              </w:rPr>
            </w:pPr>
            <w:r w:rsidRPr="00A93F1D">
              <w:rPr>
                <w:sz w:val="24"/>
              </w:rPr>
              <w:t>15</w:t>
            </w:r>
          </w:p>
        </w:tc>
      </w:tr>
      <w:tr w:rsidR="00483D85" w:rsidRPr="00A93F1D" w14:paraId="13F8C93C" w14:textId="77777777" w:rsidTr="00511ABE">
        <w:trPr>
          <w:trHeight w:val="415"/>
          <w:jc w:val="center"/>
        </w:trPr>
        <w:tc>
          <w:tcPr>
            <w:tcW w:w="2341" w:type="dxa"/>
          </w:tcPr>
          <w:p w14:paraId="56596ADB" w14:textId="77777777" w:rsidR="00483D85" w:rsidRPr="00A93F1D" w:rsidRDefault="00483D85" w:rsidP="00BF1BFE">
            <w:pPr>
              <w:pStyle w:val="TableParagraph"/>
              <w:spacing w:line="360" w:lineRule="auto"/>
              <w:ind w:left="308" w:right="302"/>
              <w:rPr>
                <w:sz w:val="24"/>
              </w:rPr>
            </w:pPr>
            <w:r w:rsidRPr="00A93F1D">
              <w:rPr>
                <w:sz w:val="24"/>
              </w:rPr>
              <w:t>Strongly</w:t>
            </w:r>
            <w:r w:rsidRPr="00A93F1D">
              <w:rPr>
                <w:spacing w:val="-6"/>
                <w:sz w:val="24"/>
              </w:rPr>
              <w:t xml:space="preserve"> </w:t>
            </w:r>
            <w:r w:rsidRPr="00A93F1D">
              <w:rPr>
                <w:sz w:val="24"/>
              </w:rPr>
              <w:t>disagree</w:t>
            </w:r>
          </w:p>
        </w:tc>
        <w:tc>
          <w:tcPr>
            <w:tcW w:w="2701" w:type="dxa"/>
          </w:tcPr>
          <w:p w14:paraId="3F6538DD" w14:textId="75142D80" w:rsidR="00483D85" w:rsidRPr="00A93F1D" w:rsidRDefault="00483D85" w:rsidP="00BF1BFE">
            <w:pPr>
              <w:pStyle w:val="TableParagraph"/>
              <w:spacing w:line="360" w:lineRule="auto"/>
              <w:ind w:left="440" w:right="435"/>
              <w:rPr>
                <w:sz w:val="24"/>
              </w:rPr>
            </w:pPr>
            <w:r w:rsidRPr="00A93F1D">
              <w:rPr>
                <w:sz w:val="24"/>
              </w:rPr>
              <w:t>2</w:t>
            </w:r>
          </w:p>
        </w:tc>
        <w:tc>
          <w:tcPr>
            <w:tcW w:w="2432" w:type="dxa"/>
          </w:tcPr>
          <w:p w14:paraId="29433FF1" w14:textId="1F727086" w:rsidR="00483D85" w:rsidRPr="00A93F1D" w:rsidRDefault="00483D85" w:rsidP="00BF1BFE">
            <w:pPr>
              <w:pStyle w:val="TableParagraph"/>
              <w:spacing w:line="360" w:lineRule="auto"/>
              <w:ind w:left="357" w:right="353"/>
              <w:rPr>
                <w:sz w:val="24"/>
              </w:rPr>
            </w:pPr>
            <w:r w:rsidRPr="00A93F1D">
              <w:rPr>
                <w:sz w:val="24"/>
              </w:rPr>
              <w:t>2</w:t>
            </w:r>
          </w:p>
        </w:tc>
      </w:tr>
      <w:tr w:rsidR="00483D85" w:rsidRPr="00A93F1D" w14:paraId="7EFC2EE9" w14:textId="77777777" w:rsidTr="00511ABE">
        <w:trPr>
          <w:trHeight w:val="414"/>
          <w:jc w:val="center"/>
        </w:trPr>
        <w:tc>
          <w:tcPr>
            <w:tcW w:w="2341" w:type="dxa"/>
          </w:tcPr>
          <w:p w14:paraId="4A4CBD9E" w14:textId="77777777" w:rsidR="00483D85" w:rsidRPr="00A93F1D" w:rsidRDefault="00483D85" w:rsidP="00BF1BFE">
            <w:pPr>
              <w:pStyle w:val="TableParagraph"/>
              <w:spacing w:line="360" w:lineRule="auto"/>
              <w:ind w:left="308" w:right="301"/>
              <w:rPr>
                <w:sz w:val="24"/>
              </w:rPr>
            </w:pPr>
            <w:r w:rsidRPr="00A93F1D">
              <w:rPr>
                <w:sz w:val="24"/>
              </w:rPr>
              <w:t>Disagree</w:t>
            </w:r>
          </w:p>
        </w:tc>
        <w:tc>
          <w:tcPr>
            <w:tcW w:w="2701" w:type="dxa"/>
          </w:tcPr>
          <w:p w14:paraId="7D13206D" w14:textId="11B102A5" w:rsidR="00483D85" w:rsidRPr="00A93F1D" w:rsidRDefault="00483D85" w:rsidP="00BF1BFE">
            <w:pPr>
              <w:pStyle w:val="TableParagraph"/>
              <w:spacing w:line="360" w:lineRule="auto"/>
              <w:ind w:left="440" w:right="435"/>
              <w:rPr>
                <w:sz w:val="24"/>
              </w:rPr>
            </w:pPr>
            <w:r w:rsidRPr="00A93F1D">
              <w:rPr>
                <w:sz w:val="24"/>
              </w:rPr>
              <w:t>8</w:t>
            </w:r>
          </w:p>
        </w:tc>
        <w:tc>
          <w:tcPr>
            <w:tcW w:w="2432" w:type="dxa"/>
          </w:tcPr>
          <w:p w14:paraId="61CFE11E" w14:textId="4EBF3594" w:rsidR="00483D85" w:rsidRPr="00A93F1D" w:rsidRDefault="00483D85" w:rsidP="00BF1BFE">
            <w:pPr>
              <w:pStyle w:val="TableParagraph"/>
              <w:spacing w:line="360" w:lineRule="auto"/>
              <w:ind w:left="357" w:right="353"/>
              <w:rPr>
                <w:sz w:val="24"/>
              </w:rPr>
            </w:pPr>
            <w:r w:rsidRPr="00A93F1D">
              <w:rPr>
                <w:sz w:val="24"/>
              </w:rPr>
              <w:t>8</w:t>
            </w:r>
          </w:p>
        </w:tc>
      </w:tr>
      <w:tr w:rsidR="00483D85" w:rsidRPr="00A93F1D" w14:paraId="16A898C4" w14:textId="77777777" w:rsidTr="00511ABE">
        <w:trPr>
          <w:trHeight w:val="414"/>
          <w:jc w:val="center"/>
        </w:trPr>
        <w:tc>
          <w:tcPr>
            <w:tcW w:w="2341" w:type="dxa"/>
          </w:tcPr>
          <w:p w14:paraId="2BA099E1" w14:textId="77777777" w:rsidR="00483D85" w:rsidRPr="00A93F1D" w:rsidRDefault="00483D85" w:rsidP="00BF1BFE">
            <w:pPr>
              <w:pStyle w:val="TableParagraph"/>
              <w:spacing w:line="360" w:lineRule="auto"/>
              <w:ind w:left="308" w:right="300"/>
              <w:rPr>
                <w:sz w:val="24"/>
              </w:rPr>
            </w:pPr>
            <w:r w:rsidRPr="00A93F1D">
              <w:rPr>
                <w:sz w:val="24"/>
              </w:rPr>
              <w:t>Total</w:t>
            </w:r>
          </w:p>
        </w:tc>
        <w:tc>
          <w:tcPr>
            <w:tcW w:w="2701" w:type="dxa"/>
          </w:tcPr>
          <w:p w14:paraId="4B3C22AE" w14:textId="77777777" w:rsidR="00483D85" w:rsidRPr="00A93F1D" w:rsidRDefault="00483D85" w:rsidP="00BF1BFE">
            <w:pPr>
              <w:pStyle w:val="TableParagraph"/>
              <w:spacing w:line="360" w:lineRule="auto"/>
              <w:ind w:left="440" w:right="435"/>
              <w:rPr>
                <w:sz w:val="24"/>
              </w:rPr>
            </w:pPr>
            <w:r w:rsidRPr="00A93F1D">
              <w:rPr>
                <w:sz w:val="24"/>
              </w:rPr>
              <w:t>100</w:t>
            </w:r>
          </w:p>
        </w:tc>
        <w:tc>
          <w:tcPr>
            <w:tcW w:w="2432" w:type="dxa"/>
          </w:tcPr>
          <w:p w14:paraId="5D0B5429" w14:textId="77777777" w:rsidR="00483D85" w:rsidRPr="00A93F1D" w:rsidRDefault="00483D85" w:rsidP="00BF1BFE">
            <w:pPr>
              <w:pStyle w:val="TableParagraph"/>
              <w:spacing w:line="360" w:lineRule="auto"/>
              <w:ind w:left="357" w:right="353"/>
              <w:rPr>
                <w:sz w:val="24"/>
              </w:rPr>
            </w:pPr>
            <w:r w:rsidRPr="00A93F1D">
              <w:rPr>
                <w:sz w:val="24"/>
              </w:rPr>
              <w:t>100</w:t>
            </w:r>
          </w:p>
        </w:tc>
      </w:tr>
    </w:tbl>
    <w:p w14:paraId="7E195320" w14:textId="64EA0971" w:rsidR="00483D85" w:rsidRPr="00A93F1D" w:rsidRDefault="00483D85" w:rsidP="00D9552E">
      <w:pPr>
        <w:spacing w:line="48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t xml:space="preserve">          Source: Primary Data</w:t>
      </w:r>
    </w:p>
    <w:p w14:paraId="1D2D88F5" w14:textId="3F09EEE0" w:rsidR="00483D85" w:rsidRPr="00A93F1D" w:rsidRDefault="004664FD" w:rsidP="00D9552E">
      <w:pPr>
        <w:spacing w:line="480" w:lineRule="auto"/>
        <w:jc w:val="center"/>
        <w:rPr>
          <w:rFonts w:ascii="Times New Roman" w:hAnsi="Times New Roman" w:cs="Times New Roman"/>
          <w:sz w:val="24"/>
          <w:szCs w:val="24"/>
          <w:lang w:val="en-IN"/>
        </w:rPr>
      </w:pPr>
      <w:r w:rsidRPr="00A93F1D">
        <w:rPr>
          <w:rFonts w:ascii="Times New Roman" w:hAnsi="Times New Roman" w:cs="Times New Roman"/>
          <w:sz w:val="24"/>
          <w:szCs w:val="24"/>
          <w:lang w:val="en-IN"/>
        </w:rPr>
        <w:t>Chart No. 4.22</w:t>
      </w:r>
    </w:p>
    <w:p w14:paraId="42DA5DB9" w14:textId="77D4DFB2" w:rsidR="004664FD" w:rsidRPr="00A93F1D" w:rsidRDefault="004664FD" w:rsidP="00D9552E">
      <w:pPr>
        <w:spacing w:line="480" w:lineRule="auto"/>
        <w:jc w:val="center"/>
        <w:rPr>
          <w:rFonts w:ascii="Times New Roman" w:hAnsi="Times New Roman" w:cs="Times New Roman"/>
          <w:sz w:val="24"/>
          <w:szCs w:val="24"/>
          <w:lang w:val="en-IN"/>
        </w:rPr>
      </w:pPr>
      <w:r w:rsidRPr="00A93F1D">
        <w:rPr>
          <w:rFonts w:ascii="Times New Roman" w:hAnsi="Times New Roman" w:cs="Times New Roman"/>
          <w:noProof/>
          <w:lang w:val="en-IN" w:eastAsia="en-IN"/>
        </w:rPr>
        <w:drawing>
          <wp:inline distT="0" distB="0" distL="0" distR="0" wp14:anchorId="3C96A620" wp14:editId="3252130B">
            <wp:extent cx="4749421" cy="2265528"/>
            <wp:effectExtent l="0" t="0" r="13335" b="1905"/>
            <wp:docPr id="82269344" name="Chart 1">
              <a:extLst xmlns:a="http://schemas.openxmlformats.org/drawingml/2006/main">
                <a:ext uri="{FF2B5EF4-FFF2-40B4-BE49-F238E27FC236}">
                  <a16:creationId xmlns:a16="http://schemas.microsoft.com/office/drawing/2014/main" id="{4EAEA06C-A589-DFE9-E840-90EDBF6BAC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96C5AE8" w14:textId="6319BB64" w:rsidR="00483D85" w:rsidRPr="00A93F1D" w:rsidRDefault="004664FD" w:rsidP="00D9552E">
      <w:pPr>
        <w:spacing w:line="48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t xml:space="preserve">        Source: Primary Data</w:t>
      </w:r>
    </w:p>
    <w:p w14:paraId="400A4053" w14:textId="38027508" w:rsidR="004664FD" w:rsidRPr="00A93F1D" w:rsidRDefault="004664FD" w:rsidP="00BF1BFE">
      <w:pPr>
        <w:spacing w:line="480" w:lineRule="auto"/>
        <w:ind w:right="607"/>
        <w:rPr>
          <w:rFonts w:ascii="Times New Roman" w:hAnsi="Times New Roman" w:cs="Times New Roman"/>
          <w:b/>
          <w:bCs/>
          <w:sz w:val="24"/>
          <w:szCs w:val="24"/>
          <w:lang w:val="en-IN"/>
        </w:rPr>
      </w:pPr>
      <w:r w:rsidRPr="00A93F1D">
        <w:rPr>
          <w:rFonts w:ascii="Times New Roman" w:hAnsi="Times New Roman" w:cs="Times New Roman"/>
          <w:b/>
          <w:bCs/>
          <w:sz w:val="28"/>
          <w:szCs w:val="28"/>
          <w:lang w:val="en-IN"/>
        </w:rPr>
        <w:t>INTERPRETATION</w:t>
      </w:r>
      <w:r w:rsidRPr="00A93F1D">
        <w:rPr>
          <w:rFonts w:ascii="Times New Roman" w:hAnsi="Times New Roman" w:cs="Times New Roman"/>
          <w:b/>
          <w:bCs/>
          <w:sz w:val="24"/>
          <w:szCs w:val="24"/>
          <w:lang w:val="en-IN"/>
        </w:rPr>
        <w:t xml:space="preserve"> </w:t>
      </w:r>
    </w:p>
    <w:p w14:paraId="46933DC6" w14:textId="32A6587B" w:rsidR="00483D85" w:rsidRPr="00A93F1D" w:rsidRDefault="004664FD" w:rsidP="00FE4126">
      <w:pPr>
        <w:spacing w:line="480" w:lineRule="auto"/>
        <w:ind w:right="84"/>
        <w:jc w:val="both"/>
        <w:rPr>
          <w:rFonts w:ascii="Times New Roman" w:hAnsi="Times New Roman" w:cs="Times New Roman"/>
          <w:sz w:val="24"/>
          <w:szCs w:val="24"/>
          <w:lang w:val="en-IN"/>
        </w:rPr>
      </w:pPr>
      <w:r w:rsidRPr="00A93F1D">
        <w:rPr>
          <w:rFonts w:ascii="Times New Roman" w:hAnsi="Times New Roman" w:cs="Times New Roman"/>
          <w:sz w:val="24"/>
          <w:szCs w:val="24"/>
          <w:lang w:val="en-IN"/>
        </w:rPr>
        <w:t>A majority of employees (75%) trust the performance appraisal</w:t>
      </w:r>
      <w:r w:rsidR="00BF1BFE"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process</w:t>
      </w:r>
      <w:r w:rsidR="00511ABE"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to fairly</w:t>
      </w:r>
      <w:r w:rsidR="00511ABE"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evaluate their performance and contributions, with</w:t>
      </w:r>
      <w:r w:rsidR="00BF1BFE"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40%</w:t>
      </w:r>
      <w:r w:rsidR="00511ABE"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expressing strong trust. However, 15% are neutral, and 10%</w:t>
      </w:r>
      <w:r w:rsidR="00BF1BFE"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disagree or strongly disagree, suggesting there</w:t>
      </w:r>
      <w:r w:rsidR="00511ABE"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 xml:space="preserve">is room to strengthen trust </w:t>
      </w:r>
      <w:r w:rsidR="00BF1BFE"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in the appraisal system.</w:t>
      </w:r>
      <w:r w:rsidR="00483D85" w:rsidRPr="00A93F1D">
        <w:rPr>
          <w:rFonts w:ascii="Times New Roman" w:hAnsi="Times New Roman" w:cs="Times New Roman"/>
          <w:sz w:val="28"/>
          <w:szCs w:val="28"/>
          <w:lang w:val="en-IN"/>
        </w:rPr>
        <w:br w:type="page"/>
      </w:r>
    </w:p>
    <w:p w14:paraId="7D86295D" w14:textId="142EEAA0" w:rsidR="00653B85" w:rsidRPr="00A93F1D" w:rsidRDefault="00511ABE" w:rsidP="00BF1BFE">
      <w:pPr>
        <w:tabs>
          <w:tab w:val="left" w:pos="1590"/>
        </w:tabs>
        <w:spacing w:line="360" w:lineRule="auto"/>
        <w:rPr>
          <w:rFonts w:ascii="Times New Roman" w:hAnsi="Times New Roman" w:cs="Times New Roman"/>
          <w:sz w:val="24"/>
          <w:szCs w:val="24"/>
          <w:lang w:val="en-IN"/>
        </w:rPr>
      </w:pPr>
      <w:r w:rsidRPr="00A93F1D">
        <w:rPr>
          <w:rFonts w:ascii="Times New Roman" w:hAnsi="Times New Roman" w:cs="Times New Roman"/>
          <w:sz w:val="28"/>
          <w:szCs w:val="28"/>
          <w:lang w:val="en-IN"/>
        </w:rPr>
        <w:lastRenderedPageBreak/>
        <w:t xml:space="preserve">                                                   </w:t>
      </w:r>
      <w:r w:rsidR="00F7797B" w:rsidRPr="00A93F1D">
        <w:rPr>
          <w:rFonts w:ascii="Times New Roman" w:hAnsi="Times New Roman" w:cs="Times New Roman"/>
          <w:sz w:val="24"/>
          <w:szCs w:val="24"/>
          <w:lang w:val="en-IN"/>
        </w:rPr>
        <w:t>Table No. 4.</w:t>
      </w:r>
      <w:r w:rsidR="004D5738" w:rsidRPr="00A93F1D">
        <w:rPr>
          <w:rFonts w:ascii="Times New Roman" w:hAnsi="Times New Roman" w:cs="Times New Roman"/>
          <w:sz w:val="24"/>
          <w:szCs w:val="24"/>
          <w:lang w:val="en-IN"/>
        </w:rPr>
        <w:t>2</w:t>
      </w:r>
      <w:r w:rsidR="00501213" w:rsidRPr="00A93F1D">
        <w:rPr>
          <w:rFonts w:ascii="Times New Roman" w:hAnsi="Times New Roman" w:cs="Times New Roman"/>
          <w:sz w:val="24"/>
          <w:szCs w:val="24"/>
          <w:lang w:val="en-IN"/>
        </w:rPr>
        <w:t>2</w:t>
      </w:r>
    </w:p>
    <w:p w14:paraId="0059F983" w14:textId="0AACA0A8" w:rsidR="00F7797B" w:rsidRPr="00A93F1D" w:rsidRDefault="00F7797B" w:rsidP="00BF1BFE">
      <w:pPr>
        <w:spacing w:line="360" w:lineRule="auto"/>
        <w:ind w:left="673" w:right="1412"/>
        <w:jc w:val="center"/>
        <w:rPr>
          <w:rFonts w:ascii="Times New Roman" w:hAnsi="Times New Roman" w:cs="Times New Roman"/>
          <w:b/>
          <w:sz w:val="24"/>
        </w:rPr>
      </w:pPr>
      <w:r w:rsidRPr="00A93F1D">
        <w:rPr>
          <w:rFonts w:ascii="Times New Roman" w:hAnsi="Times New Roman" w:cs="Times New Roman"/>
          <w:b/>
          <w:sz w:val="24"/>
        </w:rPr>
        <w:t>PROUD</w:t>
      </w:r>
      <w:r w:rsidRPr="00A93F1D">
        <w:rPr>
          <w:rFonts w:ascii="Times New Roman" w:hAnsi="Times New Roman" w:cs="Times New Roman"/>
          <w:b/>
          <w:spacing w:val="-2"/>
          <w:sz w:val="24"/>
        </w:rPr>
        <w:t xml:space="preserve"> </w:t>
      </w:r>
      <w:r w:rsidRPr="00A93F1D">
        <w:rPr>
          <w:rFonts w:ascii="Times New Roman" w:hAnsi="Times New Roman" w:cs="Times New Roman"/>
          <w:b/>
          <w:sz w:val="24"/>
        </w:rPr>
        <w:t>TO</w:t>
      </w:r>
      <w:r w:rsidRPr="00A93F1D">
        <w:rPr>
          <w:rFonts w:ascii="Times New Roman" w:hAnsi="Times New Roman" w:cs="Times New Roman"/>
          <w:b/>
          <w:spacing w:val="-2"/>
          <w:sz w:val="24"/>
        </w:rPr>
        <w:t xml:space="preserve"> </w:t>
      </w:r>
      <w:r w:rsidRPr="00A93F1D">
        <w:rPr>
          <w:rFonts w:ascii="Times New Roman" w:hAnsi="Times New Roman" w:cs="Times New Roman"/>
          <w:b/>
          <w:sz w:val="24"/>
        </w:rPr>
        <w:t>ASSOCIATE</w:t>
      </w:r>
      <w:r w:rsidRPr="00A93F1D">
        <w:rPr>
          <w:rFonts w:ascii="Times New Roman" w:hAnsi="Times New Roman" w:cs="Times New Roman"/>
          <w:b/>
          <w:spacing w:val="-1"/>
          <w:sz w:val="24"/>
        </w:rPr>
        <w:t xml:space="preserve"> </w:t>
      </w:r>
      <w:r w:rsidRPr="00A93F1D">
        <w:rPr>
          <w:rFonts w:ascii="Times New Roman" w:hAnsi="Times New Roman" w:cs="Times New Roman"/>
          <w:b/>
          <w:sz w:val="24"/>
        </w:rPr>
        <w:t>WITH</w:t>
      </w:r>
      <w:r w:rsidRPr="00A93F1D">
        <w:rPr>
          <w:rFonts w:ascii="Times New Roman" w:hAnsi="Times New Roman" w:cs="Times New Roman"/>
          <w:b/>
          <w:spacing w:val="-2"/>
          <w:sz w:val="24"/>
        </w:rPr>
        <w:t xml:space="preserve"> </w:t>
      </w:r>
      <w:r w:rsidRPr="00A93F1D">
        <w:rPr>
          <w:rFonts w:ascii="Times New Roman" w:hAnsi="Times New Roman" w:cs="Times New Roman"/>
          <w:b/>
          <w:sz w:val="24"/>
        </w:rPr>
        <w:t>ABRFL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700"/>
        <w:gridCol w:w="2520"/>
      </w:tblGrid>
      <w:tr w:rsidR="00F7797B" w:rsidRPr="00A93F1D" w14:paraId="52D88A1D" w14:textId="77777777" w:rsidTr="00511ABE">
        <w:trPr>
          <w:trHeight w:val="827"/>
          <w:jc w:val="center"/>
        </w:trPr>
        <w:tc>
          <w:tcPr>
            <w:tcW w:w="2429" w:type="dxa"/>
          </w:tcPr>
          <w:p w14:paraId="4FC15F42" w14:textId="77777777" w:rsidR="00F7797B" w:rsidRPr="00A93F1D" w:rsidRDefault="00F7797B" w:rsidP="00BF1BFE">
            <w:pPr>
              <w:pStyle w:val="TableParagraph"/>
              <w:spacing w:line="360" w:lineRule="auto"/>
              <w:ind w:right="405"/>
              <w:jc w:val="right"/>
              <w:rPr>
                <w:b/>
                <w:sz w:val="24"/>
              </w:rPr>
            </w:pPr>
            <w:r w:rsidRPr="00A93F1D">
              <w:rPr>
                <w:b/>
                <w:sz w:val="24"/>
              </w:rPr>
              <w:t>PARTICULAR</w:t>
            </w:r>
          </w:p>
        </w:tc>
        <w:tc>
          <w:tcPr>
            <w:tcW w:w="2700" w:type="dxa"/>
          </w:tcPr>
          <w:p w14:paraId="487041B7" w14:textId="77777777" w:rsidR="00F7797B" w:rsidRPr="00A93F1D" w:rsidRDefault="00F7797B" w:rsidP="00BF1BFE">
            <w:pPr>
              <w:pStyle w:val="TableParagraph"/>
              <w:spacing w:line="360" w:lineRule="auto"/>
              <w:ind w:left="442" w:right="432"/>
              <w:rPr>
                <w:b/>
                <w:sz w:val="24"/>
              </w:rPr>
            </w:pPr>
            <w:r w:rsidRPr="00A93F1D">
              <w:rPr>
                <w:b/>
                <w:sz w:val="24"/>
              </w:rPr>
              <w:t>No.</w:t>
            </w:r>
            <w:r w:rsidRPr="00A93F1D">
              <w:rPr>
                <w:b/>
                <w:spacing w:val="-1"/>
                <w:sz w:val="24"/>
              </w:rPr>
              <w:t xml:space="preserve"> </w:t>
            </w:r>
            <w:r w:rsidRPr="00A93F1D">
              <w:rPr>
                <w:b/>
                <w:sz w:val="24"/>
              </w:rPr>
              <w:t>OF</w:t>
            </w:r>
          </w:p>
          <w:p w14:paraId="1595E20C" w14:textId="77777777" w:rsidR="00F7797B" w:rsidRPr="00A93F1D" w:rsidRDefault="00F7797B" w:rsidP="00BF1BFE">
            <w:pPr>
              <w:pStyle w:val="TableParagraph"/>
              <w:spacing w:before="139" w:line="360" w:lineRule="auto"/>
              <w:ind w:left="442" w:right="434"/>
              <w:rPr>
                <w:b/>
                <w:sz w:val="24"/>
              </w:rPr>
            </w:pPr>
            <w:r w:rsidRPr="00A93F1D">
              <w:rPr>
                <w:b/>
                <w:sz w:val="24"/>
              </w:rPr>
              <w:t>RESPONDENTS</w:t>
            </w:r>
          </w:p>
        </w:tc>
        <w:tc>
          <w:tcPr>
            <w:tcW w:w="2520" w:type="dxa"/>
          </w:tcPr>
          <w:p w14:paraId="320DB4A9" w14:textId="77777777" w:rsidR="00F7797B" w:rsidRPr="00A93F1D" w:rsidRDefault="00F7797B" w:rsidP="00BF1BFE">
            <w:pPr>
              <w:pStyle w:val="TableParagraph"/>
              <w:spacing w:line="360" w:lineRule="auto"/>
              <w:ind w:left="403" w:right="399"/>
              <w:rPr>
                <w:b/>
                <w:sz w:val="24"/>
              </w:rPr>
            </w:pPr>
            <w:r w:rsidRPr="00A93F1D">
              <w:rPr>
                <w:b/>
                <w:sz w:val="24"/>
              </w:rPr>
              <w:t>PERCENTAGE</w:t>
            </w:r>
          </w:p>
        </w:tc>
      </w:tr>
      <w:tr w:rsidR="00F7797B" w:rsidRPr="00A93F1D" w14:paraId="556218A0" w14:textId="77777777" w:rsidTr="00511ABE">
        <w:trPr>
          <w:trHeight w:val="414"/>
          <w:jc w:val="center"/>
        </w:trPr>
        <w:tc>
          <w:tcPr>
            <w:tcW w:w="2429" w:type="dxa"/>
          </w:tcPr>
          <w:p w14:paraId="583768C1" w14:textId="77777777" w:rsidR="00F7797B" w:rsidRPr="00A93F1D" w:rsidRDefault="00F7797B" w:rsidP="00BF1BFE">
            <w:pPr>
              <w:pStyle w:val="TableParagraph"/>
              <w:spacing w:line="360" w:lineRule="auto"/>
              <w:ind w:left="511"/>
              <w:jc w:val="left"/>
              <w:rPr>
                <w:sz w:val="24"/>
              </w:rPr>
            </w:pPr>
            <w:r w:rsidRPr="00A93F1D">
              <w:rPr>
                <w:sz w:val="24"/>
              </w:rPr>
              <w:t>Strongly</w:t>
            </w:r>
            <w:r w:rsidRPr="00A93F1D">
              <w:rPr>
                <w:spacing w:val="-6"/>
                <w:sz w:val="24"/>
              </w:rPr>
              <w:t xml:space="preserve"> </w:t>
            </w:r>
            <w:r w:rsidRPr="00A93F1D">
              <w:rPr>
                <w:sz w:val="24"/>
              </w:rPr>
              <w:t>agree</w:t>
            </w:r>
          </w:p>
        </w:tc>
        <w:tc>
          <w:tcPr>
            <w:tcW w:w="2700" w:type="dxa"/>
          </w:tcPr>
          <w:p w14:paraId="60BA955E" w14:textId="77777777" w:rsidR="00F7797B" w:rsidRPr="00A93F1D" w:rsidRDefault="00F7797B" w:rsidP="00BF1BFE">
            <w:pPr>
              <w:pStyle w:val="TableParagraph"/>
              <w:spacing w:line="360" w:lineRule="auto"/>
              <w:ind w:left="442" w:right="434"/>
              <w:rPr>
                <w:sz w:val="24"/>
              </w:rPr>
            </w:pPr>
            <w:r w:rsidRPr="00A93F1D">
              <w:rPr>
                <w:sz w:val="24"/>
              </w:rPr>
              <w:t>20</w:t>
            </w:r>
          </w:p>
        </w:tc>
        <w:tc>
          <w:tcPr>
            <w:tcW w:w="2520" w:type="dxa"/>
          </w:tcPr>
          <w:p w14:paraId="71012E82" w14:textId="77777777" w:rsidR="00F7797B" w:rsidRPr="00A93F1D" w:rsidRDefault="00F7797B" w:rsidP="00BF1BFE">
            <w:pPr>
              <w:pStyle w:val="TableParagraph"/>
              <w:spacing w:line="360" w:lineRule="auto"/>
              <w:ind w:left="403" w:right="392"/>
              <w:rPr>
                <w:sz w:val="24"/>
              </w:rPr>
            </w:pPr>
            <w:r w:rsidRPr="00A93F1D">
              <w:rPr>
                <w:sz w:val="24"/>
              </w:rPr>
              <w:t>20</w:t>
            </w:r>
          </w:p>
        </w:tc>
      </w:tr>
      <w:tr w:rsidR="00F7797B" w:rsidRPr="00A93F1D" w14:paraId="7A2B745D" w14:textId="77777777" w:rsidTr="00511ABE">
        <w:trPr>
          <w:trHeight w:val="414"/>
          <w:jc w:val="center"/>
        </w:trPr>
        <w:tc>
          <w:tcPr>
            <w:tcW w:w="2429" w:type="dxa"/>
          </w:tcPr>
          <w:p w14:paraId="2F57A571" w14:textId="77777777" w:rsidR="00F7797B" w:rsidRPr="00A93F1D" w:rsidRDefault="00F7797B" w:rsidP="00BF1BFE">
            <w:pPr>
              <w:pStyle w:val="TableParagraph"/>
              <w:spacing w:line="360" w:lineRule="auto"/>
              <w:ind w:left="832" w:right="825"/>
              <w:rPr>
                <w:sz w:val="24"/>
              </w:rPr>
            </w:pPr>
            <w:r w:rsidRPr="00A93F1D">
              <w:rPr>
                <w:sz w:val="24"/>
              </w:rPr>
              <w:t>Agree</w:t>
            </w:r>
          </w:p>
        </w:tc>
        <w:tc>
          <w:tcPr>
            <w:tcW w:w="2700" w:type="dxa"/>
          </w:tcPr>
          <w:p w14:paraId="5072A86E" w14:textId="77777777" w:rsidR="00F7797B" w:rsidRPr="00A93F1D" w:rsidRDefault="00F7797B" w:rsidP="00BF1BFE">
            <w:pPr>
              <w:pStyle w:val="TableParagraph"/>
              <w:spacing w:line="360" w:lineRule="auto"/>
              <w:ind w:left="442" w:right="434"/>
              <w:rPr>
                <w:sz w:val="24"/>
              </w:rPr>
            </w:pPr>
            <w:r w:rsidRPr="00A93F1D">
              <w:rPr>
                <w:sz w:val="24"/>
              </w:rPr>
              <w:t>30</w:t>
            </w:r>
          </w:p>
        </w:tc>
        <w:tc>
          <w:tcPr>
            <w:tcW w:w="2520" w:type="dxa"/>
          </w:tcPr>
          <w:p w14:paraId="59B46FA2" w14:textId="77777777" w:rsidR="00F7797B" w:rsidRPr="00A93F1D" w:rsidRDefault="00F7797B" w:rsidP="00BF1BFE">
            <w:pPr>
              <w:pStyle w:val="TableParagraph"/>
              <w:spacing w:line="360" w:lineRule="auto"/>
              <w:ind w:left="403" w:right="392"/>
              <w:rPr>
                <w:sz w:val="24"/>
              </w:rPr>
            </w:pPr>
            <w:r w:rsidRPr="00A93F1D">
              <w:rPr>
                <w:sz w:val="24"/>
              </w:rPr>
              <w:t>30</w:t>
            </w:r>
          </w:p>
        </w:tc>
      </w:tr>
      <w:tr w:rsidR="00F7797B" w:rsidRPr="00A93F1D" w14:paraId="69EAD55B" w14:textId="77777777" w:rsidTr="00511ABE">
        <w:trPr>
          <w:trHeight w:val="412"/>
          <w:jc w:val="center"/>
        </w:trPr>
        <w:tc>
          <w:tcPr>
            <w:tcW w:w="2429" w:type="dxa"/>
          </w:tcPr>
          <w:p w14:paraId="701BFDCE" w14:textId="77777777" w:rsidR="00F7797B" w:rsidRPr="00A93F1D" w:rsidRDefault="00F7797B" w:rsidP="00BF1BFE">
            <w:pPr>
              <w:pStyle w:val="TableParagraph"/>
              <w:spacing w:line="360" w:lineRule="auto"/>
              <w:ind w:left="832" w:right="826"/>
              <w:rPr>
                <w:sz w:val="24"/>
              </w:rPr>
            </w:pPr>
            <w:r w:rsidRPr="00A93F1D">
              <w:rPr>
                <w:sz w:val="24"/>
              </w:rPr>
              <w:t>Neutral</w:t>
            </w:r>
          </w:p>
        </w:tc>
        <w:tc>
          <w:tcPr>
            <w:tcW w:w="2700" w:type="dxa"/>
          </w:tcPr>
          <w:p w14:paraId="7CE4C8EF" w14:textId="77777777" w:rsidR="00F7797B" w:rsidRPr="00A93F1D" w:rsidRDefault="00F7797B" w:rsidP="00BF1BFE">
            <w:pPr>
              <w:pStyle w:val="TableParagraph"/>
              <w:spacing w:line="360" w:lineRule="auto"/>
              <w:ind w:left="442" w:right="434"/>
              <w:rPr>
                <w:sz w:val="24"/>
              </w:rPr>
            </w:pPr>
            <w:r w:rsidRPr="00A93F1D">
              <w:rPr>
                <w:sz w:val="24"/>
              </w:rPr>
              <w:t>50</w:t>
            </w:r>
          </w:p>
        </w:tc>
        <w:tc>
          <w:tcPr>
            <w:tcW w:w="2520" w:type="dxa"/>
          </w:tcPr>
          <w:p w14:paraId="6FFD77D3" w14:textId="77777777" w:rsidR="00F7797B" w:rsidRPr="00A93F1D" w:rsidRDefault="00F7797B" w:rsidP="00BF1BFE">
            <w:pPr>
              <w:pStyle w:val="TableParagraph"/>
              <w:spacing w:line="360" w:lineRule="auto"/>
              <w:ind w:left="403" w:right="392"/>
              <w:rPr>
                <w:sz w:val="24"/>
              </w:rPr>
            </w:pPr>
            <w:r w:rsidRPr="00A93F1D">
              <w:rPr>
                <w:sz w:val="24"/>
              </w:rPr>
              <w:t>50</w:t>
            </w:r>
          </w:p>
        </w:tc>
      </w:tr>
      <w:tr w:rsidR="00F7797B" w:rsidRPr="00A93F1D" w14:paraId="3D36DD4C" w14:textId="77777777" w:rsidTr="00511ABE">
        <w:trPr>
          <w:trHeight w:val="415"/>
          <w:jc w:val="center"/>
        </w:trPr>
        <w:tc>
          <w:tcPr>
            <w:tcW w:w="2429" w:type="dxa"/>
          </w:tcPr>
          <w:p w14:paraId="71080010" w14:textId="77777777" w:rsidR="00F7797B" w:rsidRPr="00A93F1D" w:rsidRDefault="00F7797B" w:rsidP="00BF1BFE">
            <w:pPr>
              <w:pStyle w:val="TableParagraph"/>
              <w:spacing w:line="360" w:lineRule="auto"/>
              <w:ind w:right="362"/>
              <w:jc w:val="right"/>
              <w:rPr>
                <w:sz w:val="24"/>
              </w:rPr>
            </w:pPr>
            <w:r w:rsidRPr="00A93F1D">
              <w:rPr>
                <w:sz w:val="24"/>
              </w:rPr>
              <w:t>Strongly</w:t>
            </w:r>
            <w:r w:rsidRPr="00A93F1D">
              <w:rPr>
                <w:spacing w:val="-6"/>
                <w:sz w:val="24"/>
              </w:rPr>
              <w:t xml:space="preserve"> </w:t>
            </w:r>
            <w:r w:rsidRPr="00A93F1D">
              <w:rPr>
                <w:sz w:val="24"/>
              </w:rPr>
              <w:t>disagree</w:t>
            </w:r>
          </w:p>
        </w:tc>
        <w:tc>
          <w:tcPr>
            <w:tcW w:w="2700" w:type="dxa"/>
          </w:tcPr>
          <w:p w14:paraId="5AF75741" w14:textId="77777777" w:rsidR="00F7797B" w:rsidRPr="00A93F1D" w:rsidRDefault="00F7797B" w:rsidP="00BF1BFE">
            <w:pPr>
              <w:pStyle w:val="TableParagraph"/>
              <w:spacing w:line="360" w:lineRule="auto"/>
              <w:ind w:left="11"/>
              <w:rPr>
                <w:sz w:val="24"/>
              </w:rPr>
            </w:pPr>
            <w:r w:rsidRPr="00A93F1D">
              <w:rPr>
                <w:w w:val="99"/>
                <w:sz w:val="24"/>
              </w:rPr>
              <w:t>-</w:t>
            </w:r>
          </w:p>
        </w:tc>
        <w:tc>
          <w:tcPr>
            <w:tcW w:w="2520" w:type="dxa"/>
          </w:tcPr>
          <w:p w14:paraId="5DDB32C0" w14:textId="77777777" w:rsidR="00F7797B" w:rsidRPr="00A93F1D" w:rsidRDefault="00F7797B" w:rsidP="00BF1BFE">
            <w:pPr>
              <w:pStyle w:val="TableParagraph"/>
              <w:spacing w:line="360" w:lineRule="auto"/>
              <w:ind w:left="9"/>
              <w:rPr>
                <w:sz w:val="24"/>
              </w:rPr>
            </w:pPr>
            <w:r w:rsidRPr="00A93F1D">
              <w:rPr>
                <w:w w:val="99"/>
                <w:sz w:val="24"/>
              </w:rPr>
              <w:t>-</w:t>
            </w:r>
          </w:p>
        </w:tc>
      </w:tr>
      <w:tr w:rsidR="00F7797B" w:rsidRPr="00A93F1D" w14:paraId="1AC7E619" w14:textId="77777777" w:rsidTr="00511ABE">
        <w:trPr>
          <w:trHeight w:val="414"/>
          <w:jc w:val="center"/>
        </w:trPr>
        <w:tc>
          <w:tcPr>
            <w:tcW w:w="2429" w:type="dxa"/>
          </w:tcPr>
          <w:p w14:paraId="7CD47583" w14:textId="77777777" w:rsidR="00F7797B" w:rsidRPr="00A93F1D" w:rsidRDefault="00F7797B" w:rsidP="00BF1BFE">
            <w:pPr>
              <w:pStyle w:val="TableParagraph"/>
              <w:spacing w:line="360" w:lineRule="auto"/>
              <w:ind w:left="786"/>
              <w:jc w:val="left"/>
              <w:rPr>
                <w:sz w:val="24"/>
              </w:rPr>
            </w:pPr>
            <w:r w:rsidRPr="00A93F1D">
              <w:rPr>
                <w:sz w:val="24"/>
              </w:rPr>
              <w:t>Disagree</w:t>
            </w:r>
          </w:p>
        </w:tc>
        <w:tc>
          <w:tcPr>
            <w:tcW w:w="2700" w:type="dxa"/>
          </w:tcPr>
          <w:p w14:paraId="7DAD18AC" w14:textId="77777777" w:rsidR="00F7797B" w:rsidRPr="00A93F1D" w:rsidRDefault="00F7797B" w:rsidP="00BF1BFE">
            <w:pPr>
              <w:pStyle w:val="TableParagraph"/>
              <w:spacing w:line="360" w:lineRule="auto"/>
              <w:ind w:left="11"/>
              <w:rPr>
                <w:sz w:val="24"/>
              </w:rPr>
            </w:pPr>
            <w:r w:rsidRPr="00A93F1D">
              <w:rPr>
                <w:w w:val="99"/>
                <w:sz w:val="24"/>
              </w:rPr>
              <w:t>-</w:t>
            </w:r>
          </w:p>
        </w:tc>
        <w:tc>
          <w:tcPr>
            <w:tcW w:w="2520" w:type="dxa"/>
          </w:tcPr>
          <w:p w14:paraId="749888E0" w14:textId="77777777" w:rsidR="00F7797B" w:rsidRPr="00A93F1D" w:rsidRDefault="00F7797B" w:rsidP="00BF1BFE">
            <w:pPr>
              <w:pStyle w:val="TableParagraph"/>
              <w:spacing w:line="360" w:lineRule="auto"/>
              <w:ind w:left="9"/>
              <w:rPr>
                <w:sz w:val="24"/>
              </w:rPr>
            </w:pPr>
            <w:r w:rsidRPr="00A93F1D">
              <w:rPr>
                <w:w w:val="99"/>
                <w:sz w:val="24"/>
              </w:rPr>
              <w:t>-</w:t>
            </w:r>
          </w:p>
        </w:tc>
      </w:tr>
      <w:tr w:rsidR="00F7797B" w:rsidRPr="00A93F1D" w14:paraId="177347CC" w14:textId="77777777" w:rsidTr="00511ABE">
        <w:trPr>
          <w:trHeight w:val="414"/>
          <w:jc w:val="center"/>
        </w:trPr>
        <w:tc>
          <w:tcPr>
            <w:tcW w:w="2429" w:type="dxa"/>
          </w:tcPr>
          <w:p w14:paraId="01D31624" w14:textId="77777777" w:rsidR="00F7797B" w:rsidRPr="00A93F1D" w:rsidRDefault="00F7797B" w:rsidP="00BF1BFE">
            <w:pPr>
              <w:pStyle w:val="TableParagraph"/>
              <w:spacing w:line="360" w:lineRule="auto"/>
              <w:ind w:left="832" w:right="826"/>
              <w:rPr>
                <w:sz w:val="24"/>
              </w:rPr>
            </w:pPr>
            <w:r w:rsidRPr="00A93F1D">
              <w:rPr>
                <w:sz w:val="24"/>
              </w:rPr>
              <w:t>Total</w:t>
            </w:r>
          </w:p>
        </w:tc>
        <w:tc>
          <w:tcPr>
            <w:tcW w:w="2700" w:type="dxa"/>
          </w:tcPr>
          <w:p w14:paraId="1A051A61" w14:textId="77777777" w:rsidR="00F7797B" w:rsidRPr="00A93F1D" w:rsidRDefault="00F7797B" w:rsidP="00BF1BFE">
            <w:pPr>
              <w:pStyle w:val="TableParagraph"/>
              <w:spacing w:line="360" w:lineRule="auto"/>
              <w:ind w:left="442" w:right="434"/>
              <w:rPr>
                <w:sz w:val="24"/>
              </w:rPr>
            </w:pPr>
            <w:r w:rsidRPr="00A93F1D">
              <w:rPr>
                <w:sz w:val="24"/>
              </w:rPr>
              <w:t>100</w:t>
            </w:r>
          </w:p>
        </w:tc>
        <w:tc>
          <w:tcPr>
            <w:tcW w:w="2520" w:type="dxa"/>
          </w:tcPr>
          <w:p w14:paraId="50D1B0AA" w14:textId="77777777" w:rsidR="00F7797B" w:rsidRPr="00A93F1D" w:rsidRDefault="00F7797B" w:rsidP="00BF1BFE">
            <w:pPr>
              <w:pStyle w:val="TableParagraph"/>
              <w:spacing w:line="360" w:lineRule="auto"/>
              <w:ind w:left="403" w:right="392"/>
              <w:rPr>
                <w:sz w:val="24"/>
              </w:rPr>
            </w:pPr>
            <w:r w:rsidRPr="00A93F1D">
              <w:rPr>
                <w:sz w:val="24"/>
              </w:rPr>
              <w:t>100</w:t>
            </w:r>
          </w:p>
        </w:tc>
      </w:tr>
    </w:tbl>
    <w:p w14:paraId="4A14552D" w14:textId="70088506" w:rsidR="00F7797B" w:rsidRPr="00A93F1D" w:rsidRDefault="00193D56" w:rsidP="00BF1BFE">
      <w:pPr>
        <w:tabs>
          <w:tab w:val="left" w:pos="1169"/>
        </w:tabs>
        <w:spacing w:line="360" w:lineRule="auto"/>
        <w:ind w:left="673" w:right="1412"/>
        <w:rPr>
          <w:rFonts w:ascii="Times New Roman" w:hAnsi="Times New Roman" w:cs="Times New Roman"/>
          <w:bCs/>
          <w:sz w:val="24"/>
        </w:rPr>
      </w:pPr>
      <w:r w:rsidRPr="00A93F1D">
        <w:rPr>
          <w:rFonts w:ascii="Times New Roman" w:hAnsi="Times New Roman" w:cs="Times New Roman"/>
          <w:b/>
          <w:sz w:val="24"/>
        </w:rPr>
        <w:tab/>
      </w:r>
      <w:r w:rsidRPr="00A93F1D">
        <w:rPr>
          <w:rFonts w:ascii="Times New Roman" w:hAnsi="Times New Roman" w:cs="Times New Roman"/>
          <w:bCs/>
          <w:sz w:val="24"/>
        </w:rPr>
        <w:t>Source: Primary Data</w:t>
      </w:r>
    </w:p>
    <w:p w14:paraId="097408E2" w14:textId="3D8E7C49" w:rsidR="00F7797B" w:rsidRPr="00A93F1D" w:rsidRDefault="00F7797B" w:rsidP="00BF1BFE">
      <w:pPr>
        <w:spacing w:line="360" w:lineRule="auto"/>
        <w:ind w:left="673" w:right="1412"/>
        <w:jc w:val="center"/>
        <w:rPr>
          <w:rFonts w:ascii="Times New Roman" w:hAnsi="Times New Roman" w:cs="Times New Roman"/>
          <w:b/>
          <w:sz w:val="24"/>
        </w:rPr>
      </w:pPr>
      <w:r w:rsidRPr="00A93F1D">
        <w:rPr>
          <w:rFonts w:ascii="Times New Roman" w:hAnsi="Times New Roman" w:cs="Times New Roman"/>
          <w:b/>
          <w:sz w:val="24"/>
        </w:rPr>
        <w:t>Chart No. 4.</w:t>
      </w:r>
      <w:r w:rsidR="004D5738" w:rsidRPr="00A93F1D">
        <w:rPr>
          <w:rFonts w:ascii="Times New Roman" w:hAnsi="Times New Roman" w:cs="Times New Roman"/>
          <w:b/>
          <w:sz w:val="24"/>
        </w:rPr>
        <w:t>2</w:t>
      </w:r>
      <w:r w:rsidR="00501213" w:rsidRPr="00A93F1D">
        <w:rPr>
          <w:rFonts w:ascii="Times New Roman" w:hAnsi="Times New Roman" w:cs="Times New Roman"/>
          <w:b/>
          <w:sz w:val="24"/>
        </w:rPr>
        <w:t>2</w:t>
      </w:r>
    </w:p>
    <w:p w14:paraId="64E8C81E" w14:textId="2D408101" w:rsidR="00420332" w:rsidRPr="00A93F1D" w:rsidRDefault="00420332" w:rsidP="00D9552E">
      <w:pPr>
        <w:spacing w:line="480" w:lineRule="auto"/>
        <w:ind w:left="673" w:right="1412"/>
        <w:jc w:val="center"/>
        <w:rPr>
          <w:rFonts w:ascii="Times New Roman" w:hAnsi="Times New Roman" w:cs="Times New Roman"/>
          <w:b/>
          <w:sz w:val="24"/>
        </w:rPr>
      </w:pPr>
      <w:r w:rsidRPr="00A93F1D">
        <w:rPr>
          <w:rFonts w:ascii="Times New Roman" w:hAnsi="Times New Roman" w:cs="Times New Roman"/>
          <w:noProof/>
          <w:lang w:val="en-IN" w:eastAsia="en-IN"/>
        </w:rPr>
        <w:drawing>
          <wp:inline distT="0" distB="0" distL="0" distR="0" wp14:anchorId="1EA1C022" wp14:editId="3D52FBC0">
            <wp:extent cx="4763069" cy="1992574"/>
            <wp:effectExtent l="0" t="0" r="0" b="8255"/>
            <wp:docPr id="2011513607" name="Chart 1">
              <a:extLst xmlns:a="http://schemas.openxmlformats.org/drawingml/2006/main">
                <a:ext uri="{FF2B5EF4-FFF2-40B4-BE49-F238E27FC236}">
                  <a16:creationId xmlns:a16="http://schemas.microsoft.com/office/drawing/2014/main" id="{C1B94B3B-9CE9-8E6D-93FF-0F98F3664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3119C10B" w14:textId="1CC54557" w:rsidR="00F7797B" w:rsidRPr="00A93F1D" w:rsidRDefault="00193D56" w:rsidP="00BF1BFE">
      <w:pPr>
        <w:pStyle w:val="BodyText"/>
        <w:spacing w:before="8" w:line="480" w:lineRule="auto"/>
        <w:ind w:firstLine="720"/>
        <w:rPr>
          <w:bCs/>
          <w:sz w:val="21"/>
        </w:rPr>
      </w:pPr>
      <w:r w:rsidRPr="00A93F1D">
        <w:rPr>
          <w:bCs/>
          <w:sz w:val="21"/>
        </w:rPr>
        <w:t>Source: Primary Data</w:t>
      </w:r>
    </w:p>
    <w:p w14:paraId="3A5F3879" w14:textId="23A5760E" w:rsidR="00F7797B" w:rsidRPr="00A93F1D" w:rsidRDefault="00F7797B" w:rsidP="00D9552E">
      <w:pPr>
        <w:tabs>
          <w:tab w:val="left" w:pos="1590"/>
        </w:tabs>
        <w:spacing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INTERPRETATION</w:t>
      </w:r>
    </w:p>
    <w:p w14:paraId="6066E2EE" w14:textId="13350AB8" w:rsidR="00F7797B" w:rsidRPr="00A93F1D" w:rsidRDefault="00F7797B" w:rsidP="00BF1BFE">
      <w:pPr>
        <w:pStyle w:val="BodyText"/>
        <w:spacing w:line="480" w:lineRule="auto"/>
        <w:ind w:right="84"/>
        <w:jc w:val="both"/>
      </w:pPr>
      <w:r w:rsidRPr="00A93F1D">
        <w:t>The above table and chart shows that 20% of respondents said that they are proud to be</w:t>
      </w:r>
      <w:r w:rsidRPr="00A93F1D">
        <w:rPr>
          <w:spacing w:val="1"/>
        </w:rPr>
        <w:t xml:space="preserve"> </w:t>
      </w:r>
      <w:r w:rsidRPr="00A93F1D">
        <w:t>part of</w:t>
      </w:r>
      <w:r w:rsidR="009B7961" w:rsidRPr="00A93F1D">
        <w:t xml:space="preserve"> Adithya Birla</w:t>
      </w:r>
      <w:r w:rsidRPr="00A93F1D">
        <w:t>. 30% of respondent’s agreed to it.</w:t>
      </w:r>
      <w:r w:rsidRPr="00A93F1D">
        <w:rPr>
          <w:spacing w:val="1"/>
        </w:rPr>
        <w:t xml:space="preserve"> </w:t>
      </w:r>
      <w:r w:rsidRPr="00A93F1D">
        <w:t>50% of respondents took a neutral</w:t>
      </w:r>
      <w:r w:rsidRPr="00A93F1D">
        <w:rPr>
          <w:spacing w:val="1"/>
        </w:rPr>
        <w:t xml:space="preserve"> </w:t>
      </w:r>
      <w:r w:rsidRPr="00A93F1D">
        <w:t>stand.</w:t>
      </w:r>
    </w:p>
    <w:p w14:paraId="661CBD2B" w14:textId="190BFA9A" w:rsidR="009B7961" w:rsidRPr="00A93F1D" w:rsidRDefault="00F7797B" w:rsidP="00BF1BFE">
      <w:pPr>
        <w:pStyle w:val="BodyText"/>
        <w:spacing w:before="160" w:line="480" w:lineRule="auto"/>
        <w:jc w:val="both"/>
      </w:pPr>
      <w:r w:rsidRPr="00A93F1D">
        <w:t>Hence,</w:t>
      </w:r>
      <w:r w:rsidRPr="00A93F1D">
        <w:rPr>
          <w:spacing w:val="-1"/>
        </w:rPr>
        <w:t xml:space="preserve"> </w:t>
      </w:r>
      <w:r w:rsidRPr="00A93F1D">
        <w:t>it</w:t>
      </w:r>
      <w:r w:rsidRPr="00A93F1D">
        <w:rPr>
          <w:spacing w:val="-1"/>
        </w:rPr>
        <w:t xml:space="preserve"> </w:t>
      </w:r>
      <w:r w:rsidRPr="00A93F1D">
        <w:t>can be</w:t>
      </w:r>
      <w:r w:rsidRPr="00A93F1D">
        <w:rPr>
          <w:spacing w:val="1"/>
        </w:rPr>
        <w:t xml:space="preserve"> </w:t>
      </w:r>
      <w:r w:rsidRPr="00A93F1D">
        <w:t>concluded that</w:t>
      </w:r>
      <w:r w:rsidRPr="00A93F1D">
        <w:rPr>
          <w:spacing w:val="-1"/>
        </w:rPr>
        <w:t xml:space="preserve"> </w:t>
      </w:r>
      <w:r w:rsidRPr="00A93F1D">
        <w:t>workers are</w:t>
      </w:r>
      <w:r w:rsidRPr="00A93F1D">
        <w:rPr>
          <w:spacing w:val="-2"/>
        </w:rPr>
        <w:t xml:space="preserve"> </w:t>
      </w:r>
      <w:r w:rsidRPr="00A93F1D">
        <w:t>proud</w:t>
      </w:r>
      <w:r w:rsidRPr="00A93F1D">
        <w:rPr>
          <w:spacing w:val="1"/>
        </w:rPr>
        <w:t xml:space="preserve"> </w:t>
      </w:r>
      <w:r w:rsidRPr="00A93F1D">
        <w:t>to be</w:t>
      </w:r>
      <w:r w:rsidRPr="00A93F1D">
        <w:rPr>
          <w:spacing w:val="-1"/>
        </w:rPr>
        <w:t xml:space="preserve"> </w:t>
      </w:r>
      <w:r w:rsidRPr="00A93F1D">
        <w:t>a</w:t>
      </w:r>
      <w:r w:rsidRPr="00A93F1D">
        <w:rPr>
          <w:spacing w:val="-2"/>
        </w:rPr>
        <w:t xml:space="preserve"> </w:t>
      </w:r>
      <w:r w:rsidRPr="00A93F1D">
        <w:t>part</w:t>
      </w:r>
      <w:r w:rsidRPr="00A93F1D">
        <w:rPr>
          <w:spacing w:val="-1"/>
        </w:rPr>
        <w:t xml:space="preserve"> </w:t>
      </w:r>
      <w:r w:rsidRPr="00A93F1D">
        <w:t>of ABRFL.</w:t>
      </w:r>
    </w:p>
    <w:p w14:paraId="2636A2B0" w14:textId="76133B35" w:rsidR="00F7797B" w:rsidRPr="00A93F1D" w:rsidRDefault="009B7961" w:rsidP="00BF1BFE">
      <w:pPr>
        <w:spacing w:line="480" w:lineRule="auto"/>
        <w:ind w:left="986"/>
        <w:rPr>
          <w:rFonts w:ascii="Times New Roman" w:eastAsia="Times New Roman" w:hAnsi="Times New Roman" w:cs="Times New Roman"/>
          <w:sz w:val="24"/>
          <w:szCs w:val="24"/>
        </w:rPr>
      </w:pPr>
      <w:r w:rsidRPr="00A93F1D">
        <w:rPr>
          <w:rFonts w:ascii="Times New Roman" w:hAnsi="Times New Roman" w:cs="Times New Roman"/>
        </w:rPr>
        <w:br w:type="page"/>
      </w:r>
    </w:p>
    <w:p w14:paraId="3691EC8E" w14:textId="541D315F" w:rsidR="00F7797B" w:rsidRPr="00A93F1D" w:rsidRDefault="003712D0" w:rsidP="00D9552E">
      <w:pPr>
        <w:spacing w:line="480" w:lineRule="auto"/>
        <w:ind w:left="673" w:right="1412"/>
        <w:jc w:val="center"/>
        <w:rPr>
          <w:rFonts w:ascii="Times New Roman" w:hAnsi="Times New Roman" w:cs="Times New Roman"/>
          <w:b/>
          <w:sz w:val="24"/>
        </w:rPr>
      </w:pPr>
      <w:r w:rsidRPr="00A93F1D">
        <w:rPr>
          <w:rFonts w:ascii="Times New Roman" w:hAnsi="Times New Roman" w:cs="Times New Roman"/>
          <w:b/>
          <w:sz w:val="24"/>
        </w:rPr>
        <w:lastRenderedPageBreak/>
        <w:t>4.</w:t>
      </w:r>
      <w:r w:rsidR="005871E1" w:rsidRPr="00A93F1D">
        <w:rPr>
          <w:rFonts w:ascii="Times New Roman" w:hAnsi="Times New Roman" w:cs="Times New Roman"/>
          <w:b/>
          <w:sz w:val="24"/>
        </w:rPr>
        <w:t>2</w:t>
      </w:r>
      <w:r w:rsidR="00501213" w:rsidRPr="00A93F1D">
        <w:rPr>
          <w:rFonts w:ascii="Times New Roman" w:hAnsi="Times New Roman" w:cs="Times New Roman"/>
          <w:b/>
          <w:sz w:val="24"/>
        </w:rPr>
        <w:t>3</w:t>
      </w:r>
      <w:r w:rsidR="002F6B3F" w:rsidRPr="00A93F1D">
        <w:rPr>
          <w:rFonts w:ascii="Times New Roman" w:hAnsi="Times New Roman" w:cs="Times New Roman"/>
          <w:b/>
          <w:sz w:val="24"/>
        </w:rPr>
        <w:t xml:space="preserve"> C</w:t>
      </w:r>
      <w:r w:rsidR="00AC4628">
        <w:rPr>
          <w:rFonts w:ascii="Times New Roman" w:hAnsi="Times New Roman" w:cs="Times New Roman"/>
          <w:b/>
          <w:sz w:val="24"/>
        </w:rPr>
        <w:t>HI-</w:t>
      </w:r>
      <w:r w:rsidR="00075DBD" w:rsidRPr="00A93F1D">
        <w:rPr>
          <w:rFonts w:ascii="Times New Roman" w:hAnsi="Times New Roman" w:cs="Times New Roman"/>
          <w:b/>
          <w:sz w:val="24"/>
        </w:rPr>
        <w:t>SQUARE</w:t>
      </w:r>
      <w:r w:rsidR="008149F0">
        <w:rPr>
          <w:rFonts w:ascii="Times New Roman" w:hAnsi="Times New Roman" w:cs="Times New Roman"/>
          <w:b/>
          <w:sz w:val="24"/>
        </w:rPr>
        <w:t xml:space="preserve"> - I</w:t>
      </w:r>
    </w:p>
    <w:p w14:paraId="56A05F09" w14:textId="582B3C6C" w:rsidR="005E265C" w:rsidRPr="00A93F1D" w:rsidRDefault="009C0521" w:rsidP="00D9552E">
      <w:pPr>
        <w:spacing w:line="480" w:lineRule="auto"/>
        <w:ind w:left="673" w:right="1412"/>
        <w:jc w:val="center"/>
        <w:rPr>
          <w:rFonts w:ascii="Times New Roman" w:hAnsi="Times New Roman" w:cs="Times New Roman"/>
          <w:b/>
          <w:bCs/>
        </w:rPr>
      </w:pPr>
      <w:r w:rsidRPr="00A93F1D">
        <w:rPr>
          <w:rFonts w:ascii="Times New Roman" w:hAnsi="Times New Roman" w:cs="Times New Roman"/>
          <w:b/>
          <w:bCs/>
        </w:rPr>
        <w:t>EFFECTIVENESS OF PERFORMANCE APPRAISAL</w:t>
      </w:r>
      <w:r w:rsidRPr="00A93F1D">
        <w:rPr>
          <w:rFonts w:ascii="Times New Roman" w:hAnsi="Times New Roman" w:cs="Times New Roman"/>
          <w:b/>
          <w:bCs/>
          <w:spacing w:val="1"/>
        </w:rPr>
        <w:t xml:space="preserve"> </w:t>
      </w:r>
      <w:r w:rsidRPr="00A93F1D">
        <w:rPr>
          <w:rFonts w:ascii="Times New Roman" w:hAnsi="Times New Roman" w:cs="Times New Roman"/>
          <w:b/>
          <w:bCs/>
        </w:rPr>
        <w:t>COMMUNICATION</w:t>
      </w:r>
      <w:r w:rsidRPr="00A93F1D">
        <w:rPr>
          <w:rFonts w:ascii="Times New Roman" w:hAnsi="Times New Roman" w:cs="Times New Roman"/>
          <w:b/>
          <w:bCs/>
          <w:spacing w:val="-3"/>
        </w:rPr>
        <w:t xml:space="preserve"> </w:t>
      </w:r>
      <w:r w:rsidRPr="00A93F1D">
        <w:rPr>
          <w:rFonts w:ascii="Times New Roman" w:hAnsi="Times New Roman" w:cs="Times New Roman"/>
          <w:b/>
          <w:bCs/>
        </w:rPr>
        <w:t>&amp;</w:t>
      </w:r>
      <w:r w:rsidRPr="00A93F1D">
        <w:rPr>
          <w:rFonts w:ascii="Times New Roman" w:hAnsi="Times New Roman" w:cs="Times New Roman"/>
          <w:b/>
          <w:bCs/>
          <w:spacing w:val="-3"/>
        </w:rPr>
        <w:t xml:space="preserve"> </w:t>
      </w:r>
      <w:r w:rsidRPr="00A93F1D">
        <w:rPr>
          <w:rFonts w:ascii="Times New Roman" w:hAnsi="Times New Roman" w:cs="Times New Roman"/>
          <w:b/>
          <w:bCs/>
        </w:rPr>
        <w:t>SATISFACTION</w:t>
      </w:r>
      <w:r w:rsidRPr="00A93F1D">
        <w:rPr>
          <w:rFonts w:ascii="Times New Roman" w:hAnsi="Times New Roman" w:cs="Times New Roman"/>
          <w:b/>
          <w:bCs/>
          <w:spacing w:val="-2"/>
        </w:rPr>
        <w:t xml:space="preserve"> </w:t>
      </w:r>
      <w:r w:rsidRPr="00A93F1D">
        <w:rPr>
          <w:rFonts w:ascii="Times New Roman" w:hAnsi="Times New Roman" w:cs="Times New Roman"/>
          <w:b/>
          <w:bCs/>
        </w:rPr>
        <w:t>OF</w:t>
      </w:r>
      <w:r w:rsidRPr="00A93F1D">
        <w:rPr>
          <w:rFonts w:ascii="Times New Roman" w:hAnsi="Times New Roman" w:cs="Times New Roman"/>
          <w:b/>
          <w:bCs/>
          <w:spacing w:val="-2"/>
        </w:rPr>
        <w:t xml:space="preserve"> </w:t>
      </w:r>
      <w:r w:rsidRPr="00A93F1D">
        <w:rPr>
          <w:rFonts w:ascii="Times New Roman" w:hAnsi="Times New Roman" w:cs="Times New Roman"/>
          <w:b/>
          <w:bCs/>
        </w:rPr>
        <w:t>PERFORMANCE</w:t>
      </w:r>
      <w:r w:rsidRPr="00A93F1D">
        <w:rPr>
          <w:rFonts w:ascii="Times New Roman" w:hAnsi="Times New Roman" w:cs="Times New Roman"/>
          <w:b/>
          <w:bCs/>
          <w:spacing w:val="-2"/>
        </w:rPr>
        <w:t xml:space="preserve"> </w:t>
      </w:r>
      <w:r w:rsidRPr="00A93F1D">
        <w:rPr>
          <w:rFonts w:ascii="Times New Roman" w:hAnsi="Times New Roman" w:cs="Times New Roman"/>
          <w:b/>
          <w:bCs/>
        </w:rPr>
        <w:t>APPRAISAL</w:t>
      </w:r>
    </w:p>
    <w:tbl>
      <w:tblPr>
        <w:tblW w:w="8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1074"/>
        <w:gridCol w:w="1001"/>
        <w:gridCol w:w="1043"/>
        <w:gridCol w:w="1074"/>
        <w:gridCol w:w="1082"/>
        <w:gridCol w:w="981"/>
      </w:tblGrid>
      <w:tr w:rsidR="003448E1" w:rsidRPr="00A93F1D" w14:paraId="723EE2D2" w14:textId="77777777" w:rsidTr="00420332">
        <w:trPr>
          <w:trHeight w:val="467"/>
          <w:jc w:val="center"/>
        </w:trPr>
        <w:tc>
          <w:tcPr>
            <w:tcW w:w="2198" w:type="dxa"/>
            <w:vMerge w:val="restart"/>
          </w:tcPr>
          <w:p w14:paraId="38AD0A81" w14:textId="5F13BCBB" w:rsidR="003448E1" w:rsidRPr="00A93F1D" w:rsidRDefault="00420332" w:rsidP="00D9552E">
            <w:pPr>
              <w:pStyle w:val="TableParagraph"/>
              <w:spacing w:line="480" w:lineRule="auto"/>
              <w:ind w:right="94"/>
              <w:jc w:val="left"/>
              <w:rPr>
                <w:sz w:val="24"/>
              </w:rPr>
            </w:pPr>
            <w:r w:rsidRPr="00A93F1D">
              <w:rPr>
                <w:sz w:val="24"/>
              </w:rPr>
              <w:t xml:space="preserve">         </w:t>
            </w:r>
            <w:r w:rsidR="003448E1" w:rsidRPr="00A93F1D">
              <w:rPr>
                <w:sz w:val="24"/>
              </w:rPr>
              <w:t>EFFECTIVE</w:t>
            </w:r>
            <w:r w:rsidR="003448E1" w:rsidRPr="00A93F1D">
              <w:rPr>
                <w:spacing w:val="1"/>
                <w:sz w:val="24"/>
              </w:rPr>
              <w:t xml:space="preserve"> </w:t>
            </w:r>
            <w:r w:rsidR="003448E1" w:rsidRPr="00A93F1D">
              <w:rPr>
                <w:spacing w:val="-1"/>
                <w:sz w:val="24"/>
              </w:rPr>
              <w:t>COMMUNICATION</w:t>
            </w:r>
          </w:p>
        </w:tc>
        <w:tc>
          <w:tcPr>
            <w:tcW w:w="6255" w:type="dxa"/>
            <w:gridSpan w:val="6"/>
          </w:tcPr>
          <w:p w14:paraId="6178CC34" w14:textId="77777777" w:rsidR="003448E1" w:rsidRPr="00A93F1D" w:rsidRDefault="003448E1" w:rsidP="00AC4628">
            <w:pPr>
              <w:pStyle w:val="TableParagraph"/>
              <w:spacing w:line="480" w:lineRule="auto"/>
              <w:ind w:left="2442" w:right="82"/>
              <w:rPr>
                <w:sz w:val="24"/>
              </w:rPr>
            </w:pPr>
            <w:r w:rsidRPr="00A93F1D">
              <w:rPr>
                <w:sz w:val="24"/>
              </w:rPr>
              <w:t>PARTICULARS</w:t>
            </w:r>
          </w:p>
        </w:tc>
      </w:tr>
      <w:tr w:rsidR="003448E1" w:rsidRPr="00A93F1D" w14:paraId="75099D20" w14:textId="77777777" w:rsidTr="00420332">
        <w:trPr>
          <w:trHeight w:val="940"/>
          <w:jc w:val="center"/>
        </w:trPr>
        <w:tc>
          <w:tcPr>
            <w:tcW w:w="2198" w:type="dxa"/>
            <w:vMerge/>
            <w:tcBorders>
              <w:top w:val="nil"/>
            </w:tcBorders>
          </w:tcPr>
          <w:p w14:paraId="71907CC2" w14:textId="77777777" w:rsidR="003448E1" w:rsidRPr="00A93F1D" w:rsidRDefault="003448E1" w:rsidP="00D9552E">
            <w:pPr>
              <w:spacing w:line="480" w:lineRule="auto"/>
              <w:rPr>
                <w:rFonts w:ascii="Times New Roman" w:hAnsi="Times New Roman" w:cs="Times New Roman"/>
                <w:sz w:val="2"/>
                <w:szCs w:val="2"/>
              </w:rPr>
            </w:pPr>
          </w:p>
        </w:tc>
        <w:tc>
          <w:tcPr>
            <w:tcW w:w="1074" w:type="dxa"/>
          </w:tcPr>
          <w:p w14:paraId="4F0F2306" w14:textId="6550956F" w:rsidR="003448E1" w:rsidRPr="00A93F1D" w:rsidRDefault="00420332" w:rsidP="00D9552E">
            <w:pPr>
              <w:pStyle w:val="TableParagraph"/>
              <w:spacing w:line="480" w:lineRule="auto"/>
              <w:ind w:right="119"/>
              <w:jc w:val="left"/>
              <w:rPr>
                <w:sz w:val="24"/>
              </w:rPr>
            </w:pPr>
            <w:r w:rsidRPr="00A93F1D">
              <w:rPr>
                <w:sz w:val="24"/>
              </w:rPr>
              <w:t xml:space="preserve"> </w:t>
            </w:r>
            <w:r w:rsidR="003448E1" w:rsidRPr="00A93F1D">
              <w:rPr>
                <w:sz w:val="24"/>
              </w:rPr>
              <w:t>Strongly</w:t>
            </w:r>
          </w:p>
          <w:p w14:paraId="12BF8376" w14:textId="77777777" w:rsidR="003448E1" w:rsidRPr="00A93F1D" w:rsidRDefault="003448E1" w:rsidP="00D9552E">
            <w:pPr>
              <w:pStyle w:val="TableParagraph"/>
              <w:spacing w:before="139" w:line="480" w:lineRule="auto"/>
              <w:ind w:left="128" w:right="119"/>
              <w:jc w:val="left"/>
              <w:rPr>
                <w:sz w:val="24"/>
              </w:rPr>
            </w:pPr>
            <w:r w:rsidRPr="00A93F1D">
              <w:rPr>
                <w:sz w:val="24"/>
              </w:rPr>
              <w:t>agree</w:t>
            </w:r>
          </w:p>
        </w:tc>
        <w:tc>
          <w:tcPr>
            <w:tcW w:w="1001" w:type="dxa"/>
          </w:tcPr>
          <w:p w14:paraId="296FC452" w14:textId="77777777" w:rsidR="00420332" w:rsidRPr="00A93F1D" w:rsidRDefault="00420332" w:rsidP="00D9552E">
            <w:pPr>
              <w:pStyle w:val="TableParagraph"/>
              <w:spacing w:line="480" w:lineRule="auto"/>
              <w:ind w:right="207"/>
              <w:jc w:val="left"/>
              <w:rPr>
                <w:sz w:val="24"/>
              </w:rPr>
            </w:pPr>
            <w:r w:rsidRPr="00A93F1D">
              <w:rPr>
                <w:sz w:val="24"/>
              </w:rPr>
              <w:t xml:space="preserve">   </w:t>
            </w:r>
          </w:p>
          <w:p w14:paraId="5822F705" w14:textId="71DA5E9E" w:rsidR="003448E1" w:rsidRPr="00A93F1D" w:rsidRDefault="00420332" w:rsidP="00D9552E">
            <w:pPr>
              <w:pStyle w:val="TableParagraph"/>
              <w:spacing w:line="480" w:lineRule="auto"/>
              <w:ind w:right="207"/>
              <w:jc w:val="left"/>
              <w:rPr>
                <w:sz w:val="24"/>
              </w:rPr>
            </w:pPr>
            <w:r w:rsidRPr="00A93F1D">
              <w:rPr>
                <w:sz w:val="24"/>
              </w:rPr>
              <w:t xml:space="preserve">  </w:t>
            </w:r>
            <w:r w:rsidR="003448E1" w:rsidRPr="00A93F1D">
              <w:rPr>
                <w:sz w:val="24"/>
              </w:rPr>
              <w:t>Agree</w:t>
            </w:r>
          </w:p>
        </w:tc>
        <w:tc>
          <w:tcPr>
            <w:tcW w:w="1043" w:type="dxa"/>
          </w:tcPr>
          <w:p w14:paraId="23021A88" w14:textId="77777777" w:rsidR="00420332" w:rsidRPr="00A93F1D" w:rsidRDefault="00420332" w:rsidP="00D9552E">
            <w:pPr>
              <w:pStyle w:val="TableParagraph"/>
              <w:spacing w:line="480" w:lineRule="auto"/>
              <w:ind w:right="163"/>
              <w:jc w:val="left"/>
              <w:rPr>
                <w:sz w:val="24"/>
              </w:rPr>
            </w:pPr>
            <w:r w:rsidRPr="00A93F1D">
              <w:rPr>
                <w:sz w:val="24"/>
              </w:rPr>
              <w:t xml:space="preserve"> </w:t>
            </w:r>
          </w:p>
          <w:p w14:paraId="506B5AA6" w14:textId="22C08B9B" w:rsidR="003448E1" w:rsidRPr="00A93F1D" w:rsidRDefault="00420332" w:rsidP="00D9552E">
            <w:pPr>
              <w:pStyle w:val="TableParagraph"/>
              <w:spacing w:line="480" w:lineRule="auto"/>
              <w:ind w:right="163"/>
              <w:jc w:val="left"/>
              <w:rPr>
                <w:sz w:val="24"/>
              </w:rPr>
            </w:pPr>
            <w:r w:rsidRPr="00A93F1D">
              <w:rPr>
                <w:sz w:val="24"/>
              </w:rPr>
              <w:t xml:space="preserve">  </w:t>
            </w:r>
            <w:r w:rsidR="003448E1" w:rsidRPr="00A93F1D">
              <w:rPr>
                <w:sz w:val="24"/>
              </w:rPr>
              <w:t>Neutral</w:t>
            </w:r>
          </w:p>
        </w:tc>
        <w:tc>
          <w:tcPr>
            <w:tcW w:w="1074" w:type="dxa"/>
          </w:tcPr>
          <w:p w14:paraId="4181785B" w14:textId="77777777" w:rsidR="003448E1" w:rsidRPr="00A93F1D" w:rsidRDefault="003448E1" w:rsidP="00D9552E">
            <w:pPr>
              <w:pStyle w:val="TableParagraph"/>
              <w:spacing w:line="480" w:lineRule="auto"/>
              <w:ind w:left="148"/>
              <w:jc w:val="left"/>
              <w:rPr>
                <w:sz w:val="24"/>
              </w:rPr>
            </w:pPr>
            <w:r w:rsidRPr="00A93F1D">
              <w:rPr>
                <w:sz w:val="24"/>
              </w:rPr>
              <w:t>Strongly</w:t>
            </w:r>
          </w:p>
          <w:p w14:paraId="1EF32409" w14:textId="77777777" w:rsidR="003448E1" w:rsidRPr="00A93F1D" w:rsidRDefault="003448E1" w:rsidP="00D9552E">
            <w:pPr>
              <w:pStyle w:val="TableParagraph"/>
              <w:spacing w:before="139" w:line="480" w:lineRule="auto"/>
              <w:ind w:left="163"/>
              <w:jc w:val="left"/>
              <w:rPr>
                <w:sz w:val="24"/>
              </w:rPr>
            </w:pPr>
            <w:r w:rsidRPr="00A93F1D">
              <w:rPr>
                <w:sz w:val="24"/>
              </w:rPr>
              <w:t>disagree</w:t>
            </w:r>
          </w:p>
        </w:tc>
        <w:tc>
          <w:tcPr>
            <w:tcW w:w="1082" w:type="dxa"/>
          </w:tcPr>
          <w:p w14:paraId="72855D6E" w14:textId="77777777" w:rsidR="00420332" w:rsidRPr="00A93F1D" w:rsidRDefault="00420332" w:rsidP="00D9552E">
            <w:pPr>
              <w:pStyle w:val="TableParagraph"/>
              <w:spacing w:line="480" w:lineRule="auto"/>
              <w:ind w:right="118"/>
              <w:jc w:val="left"/>
              <w:rPr>
                <w:sz w:val="24"/>
              </w:rPr>
            </w:pPr>
            <w:r w:rsidRPr="00A93F1D">
              <w:rPr>
                <w:sz w:val="24"/>
              </w:rPr>
              <w:t xml:space="preserve"> </w:t>
            </w:r>
          </w:p>
          <w:p w14:paraId="70BA331A" w14:textId="015E2ACB" w:rsidR="003448E1" w:rsidRPr="00A93F1D" w:rsidRDefault="00420332" w:rsidP="00D9552E">
            <w:pPr>
              <w:pStyle w:val="TableParagraph"/>
              <w:spacing w:line="480" w:lineRule="auto"/>
              <w:ind w:right="118"/>
              <w:jc w:val="left"/>
              <w:rPr>
                <w:sz w:val="24"/>
              </w:rPr>
            </w:pPr>
            <w:r w:rsidRPr="00A93F1D">
              <w:rPr>
                <w:sz w:val="24"/>
              </w:rPr>
              <w:t xml:space="preserve"> </w:t>
            </w:r>
            <w:r w:rsidR="003448E1" w:rsidRPr="00A93F1D">
              <w:rPr>
                <w:sz w:val="24"/>
              </w:rPr>
              <w:t>Disagree</w:t>
            </w:r>
          </w:p>
        </w:tc>
        <w:tc>
          <w:tcPr>
            <w:tcW w:w="978" w:type="dxa"/>
          </w:tcPr>
          <w:p w14:paraId="3E3C167D" w14:textId="77777777" w:rsidR="00420332" w:rsidRPr="00A93F1D" w:rsidRDefault="00420332" w:rsidP="00D9552E">
            <w:pPr>
              <w:pStyle w:val="TableParagraph"/>
              <w:spacing w:line="480" w:lineRule="auto"/>
              <w:ind w:right="233"/>
              <w:jc w:val="left"/>
              <w:rPr>
                <w:sz w:val="24"/>
              </w:rPr>
            </w:pPr>
            <w:r w:rsidRPr="00A93F1D">
              <w:rPr>
                <w:sz w:val="24"/>
              </w:rPr>
              <w:t xml:space="preserve">  </w:t>
            </w:r>
          </w:p>
          <w:p w14:paraId="32475160" w14:textId="5DA21650" w:rsidR="003448E1" w:rsidRPr="00A93F1D" w:rsidRDefault="00420332" w:rsidP="00D9552E">
            <w:pPr>
              <w:pStyle w:val="TableParagraph"/>
              <w:spacing w:line="480" w:lineRule="auto"/>
              <w:ind w:right="233"/>
              <w:jc w:val="left"/>
              <w:rPr>
                <w:sz w:val="24"/>
              </w:rPr>
            </w:pPr>
            <w:r w:rsidRPr="00A93F1D">
              <w:rPr>
                <w:sz w:val="24"/>
              </w:rPr>
              <w:t xml:space="preserve">   </w:t>
            </w:r>
            <w:r w:rsidR="003448E1" w:rsidRPr="00A93F1D">
              <w:rPr>
                <w:sz w:val="24"/>
              </w:rPr>
              <w:t>Total</w:t>
            </w:r>
          </w:p>
        </w:tc>
      </w:tr>
      <w:tr w:rsidR="003448E1" w:rsidRPr="00A93F1D" w14:paraId="566EEAFD" w14:textId="77777777" w:rsidTr="00420332">
        <w:trPr>
          <w:trHeight w:val="469"/>
          <w:jc w:val="center"/>
        </w:trPr>
        <w:tc>
          <w:tcPr>
            <w:tcW w:w="2198" w:type="dxa"/>
          </w:tcPr>
          <w:p w14:paraId="0CDDB8E2" w14:textId="77777777" w:rsidR="003448E1" w:rsidRPr="00A93F1D" w:rsidRDefault="003448E1" w:rsidP="00D9552E">
            <w:pPr>
              <w:pStyle w:val="TableParagraph"/>
              <w:spacing w:line="480" w:lineRule="auto"/>
              <w:ind w:left="502" w:right="498"/>
              <w:rPr>
                <w:sz w:val="24"/>
              </w:rPr>
            </w:pPr>
            <w:r w:rsidRPr="00A93F1D">
              <w:rPr>
                <w:sz w:val="24"/>
              </w:rPr>
              <w:t>Effective</w:t>
            </w:r>
          </w:p>
        </w:tc>
        <w:tc>
          <w:tcPr>
            <w:tcW w:w="1074" w:type="dxa"/>
          </w:tcPr>
          <w:p w14:paraId="310A6B14" w14:textId="77777777" w:rsidR="003448E1" w:rsidRPr="00A93F1D" w:rsidRDefault="003448E1" w:rsidP="00D9552E">
            <w:pPr>
              <w:pStyle w:val="TableParagraph"/>
              <w:spacing w:line="480" w:lineRule="auto"/>
              <w:ind w:left="445"/>
              <w:jc w:val="left"/>
              <w:rPr>
                <w:sz w:val="24"/>
              </w:rPr>
            </w:pPr>
            <w:r w:rsidRPr="00A93F1D">
              <w:rPr>
                <w:sz w:val="24"/>
              </w:rPr>
              <w:t>50</w:t>
            </w:r>
          </w:p>
        </w:tc>
        <w:tc>
          <w:tcPr>
            <w:tcW w:w="1001" w:type="dxa"/>
          </w:tcPr>
          <w:p w14:paraId="77BAA1D9" w14:textId="77777777" w:rsidR="003448E1" w:rsidRPr="00A93F1D" w:rsidRDefault="003448E1" w:rsidP="00D9552E">
            <w:pPr>
              <w:pStyle w:val="TableParagraph"/>
              <w:spacing w:line="480" w:lineRule="auto"/>
              <w:ind w:left="210" w:right="205"/>
              <w:rPr>
                <w:sz w:val="24"/>
              </w:rPr>
            </w:pPr>
            <w:r w:rsidRPr="00A93F1D">
              <w:rPr>
                <w:sz w:val="24"/>
              </w:rPr>
              <w:t>30</w:t>
            </w:r>
          </w:p>
        </w:tc>
        <w:tc>
          <w:tcPr>
            <w:tcW w:w="1043" w:type="dxa"/>
          </w:tcPr>
          <w:p w14:paraId="4DDFFBE4" w14:textId="77777777" w:rsidR="003448E1" w:rsidRPr="00A93F1D" w:rsidRDefault="003448E1" w:rsidP="00D9552E">
            <w:pPr>
              <w:pStyle w:val="TableParagraph"/>
              <w:spacing w:line="480" w:lineRule="auto"/>
              <w:ind w:left="164" w:right="160"/>
              <w:rPr>
                <w:sz w:val="24"/>
              </w:rPr>
            </w:pPr>
            <w:r w:rsidRPr="00A93F1D">
              <w:rPr>
                <w:sz w:val="24"/>
              </w:rPr>
              <w:t>10</w:t>
            </w:r>
          </w:p>
        </w:tc>
        <w:tc>
          <w:tcPr>
            <w:tcW w:w="1074" w:type="dxa"/>
          </w:tcPr>
          <w:p w14:paraId="24CF2F9F" w14:textId="77777777" w:rsidR="003448E1" w:rsidRPr="00A93F1D" w:rsidRDefault="003448E1" w:rsidP="00D9552E">
            <w:pPr>
              <w:pStyle w:val="TableParagraph"/>
              <w:spacing w:line="480" w:lineRule="auto"/>
              <w:ind w:left="2"/>
              <w:rPr>
                <w:sz w:val="24"/>
              </w:rPr>
            </w:pPr>
            <w:r w:rsidRPr="00A93F1D">
              <w:rPr>
                <w:sz w:val="24"/>
              </w:rPr>
              <w:t>0</w:t>
            </w:r>
          </w:p>
        </w:tc>
        <w:tc>
          <w:tcPr>
            <w:tcW w:w="1082" w:type="dxa"/>
          </w:tcPr>
          <w:p w14:paraId="3B62BFC7" w14:textId="77777777" w:rsidR="003448E1" w:rsidRPr="00A93F1D" w:rsidRDefault="003448E1" w:rsidP="00D9552E">
            <w:pPr>
              <w:pStyle w:val="TableParagraph"/>
              <w:spacing w:line="480" w:lineRule="auto"/>
              <w:ind w:left="4"/>
              <w:rPr>
                <w:sz w:val="24"/>
              </w:rPr>
            </w:pPr>
            <w:r w:rsidRPr="00A93F1D">
              <w:rPr>
                <w:sz w:val="24"/>
              </w:rPr>
              <w:t>2</w:t>
            </w:r>
          </w:p>
        </w:tc>
        <w:tc>
          <w:tcPr>
            <w:tcW w:w="978" w:type="dxa"/>
          </w:tcPr>
          <w:p w14:paraId="5664070A" w14:textId="77777777" w:rsidR="003448E1" w:rsidRPr="00A93F1D" w:rsidRDefault="003448E1" w:rsidP="00D9552E">
            <w:pPr>
              <w:pStyle w:val="TableParagraph"/>
              <w:spacing w:line="480" w:lineRule="auto"/>
              <w:ind w:left="233" w:right="231"/>
              <w:rPr>
                <w:sz w:val="24"/>
              </w:rPr>
            </w:pPr>
            <w:r w:rsidRPr="00A93F1D">
              <w:rPr>
                <w:sz w:val="24"/>
              </w:rPr>
              <w:t>92</w:t>
            </w:r>
          </w:p>
        </w:tc>
      </w:tr>
      <w:tr w:rsidR="003448E1" w:rsidRPr="00A93F1D" w14:paraId="3731A4EF" w14:textId="77777777" w:rsidTr="00420332">
        <w:trPr>
          <w:trHeight w:val="469"/>
          <w:jc w:val="center"/>
        </w:trPr>
        <w:tc>
          <w:tcPr>
            <w:tcW w:w="2198" w:type="dxa"/>
          </w:tcPr>
          <w:p w14:paraId="7839DC60" w14:textId="283629DE" w:rsidR="003448E1" w:rsidRPr="00A93F1D" w:rsidRDefault="00420332" w:rsidP="00D9552E">
            <w:pPr>
              <w:pStyle w:val="TableParagraph"/>
              <w:spacing w:line="480" w:lineRule="auto"/>
              <w:ind w:right="501"/>
              <w:jc w:val="left"/>
              <w:rPr>
                <w:sz w:val="24"/>
              </w:rPr>
            </w:pPr>
            <w:r w:rsidRPr="00A93F1D">
              <w:rPr>
                <w:sz w:val="24"/>
              </w:rPr>
              <w:t xml:space="preserve">       </w:t>
            </w:r>
            <w:r w:rsidR="003448E1" w:rsidRPr="00A93F1D">
              <w:rPr>
                <w:sz w:val="24"/>
              </w:rPr>
              <w:t>Not</w:t>
            </w:r>
            <w:r w:rsidR="003448E1" w:rsidRPr="00A93F1D">
              <w:rPr>
                <w:spacing w:val="-2"/>
                <w:sz w:val="24"/>
              </w:rPr>
              <w:t xml:space="preserve"> </w:t>
            </w:r>
            <w:r w:rsidR="003448E1" w:rsidRPr="00A93F1D">
              <w:rPr>
                <w:sz w:val="24"/>
              </w:rPr>
              <w:t>effective</w:t>
            </w:r>
          </w:p>
        </w:tc>
        <w:tc>
          <w:tcPr>
            <w:tcW w:w="1074" w:type="dxa"/>
          </w:tcPr>
          <w:p w14:paraId="5EC8415D" w14:textId="77777777" w:rsidR="003448E1" w:rsidRPr="00A93F1D" w:rsidRDefault="003448E1" w:rsidP="00D9552E">
            <w:pPr>
              <w:pStyle w:val="TableParagraph"/>
              <w:spacing w:line="480" w:lineRule="auto"/>
              <w:ind w:left="505"/>
              <w:jc w:val="left"/>
              <w:rPr>
                <w:sz w:val="24"/>
              </w:rPr>
            </w:pPr>
            <w:r w:rsidRPr="00A93F1D">
              <w:rPr>
                <w:sz w:val="24"/>
              </w:rPr>
              <w:t>8</w:t>
            </w:r>
          </w:p>
        </w:tc>
        <w:tc>
          <w:tcPr>
            <w:tcW w:w="1001" w:type="dxa"/>
          </w:tcPr>
          <w:p w14:paraId="43807B9B" w14:textId="77777777" w:rsidR="003448E1" w:rsidRPr="00A93F1D" w:rsidRDefault="003448E1" w:rsidP="00D9552E">
            <w:pPr>
              <w:pStyle w:val="TableParagraph"/>
              <w:spacing w:line="480" w:lineRule="auto"/>
              <w:ind w:left="5"/>
              <w:rPr>
                <w:sz w:val="24"/>
              </w:rPr>
            </w:pPr>
            <w:r w:rsidRPr="00A93F1D">
              <w:rPr>
                <w:sz w:val="24"/>
              </w:rPr>
              <w:t>0</w:t>
            </w:r>
          </w:p>
        </w:tc>
        <w:tc>
          <w:tcPr>
            <w:tcW w:w="1043" w:type="dxa"/>
          </w:tcPr>
          <w:p w14:paraId="3312B596" w14:textId="77777777" w:rsidR="003448E1" w:rsidRPr="00A93F1D" w:rsidRDefault="003448E1" w:rsidP="00D9552E">
            <w:pPr>
              <w:pStyle w:val="TableParagraph"/>
              <w:spacing w:line="480" w:lineRule="auto"/>
              <w:ind w:left="4"/>
              <w:rPr>
                <w:sz w:val="24"/>
              </w:rPr>
            </w:pPr>
            <w:r w:rsidRPr="00A93F1D">
              <w:rPr>
                <w:sz w:val="24"/>
              </w:rPr>
              <w:t>0</w:t>
            </w:r>
          </w:p>
        </w:tc>
        <w:tc>
          <w:tcPr>
            <w:tcW w:w="1074" w:type="dxa"/>
          </w:tcPr>
          <w:p w14:paraId="6FCD11E2" w14:textId="77777777" w:rsidR="003448E1" w:rsidRPr="00A93F1D" w:rsidRDefault="003448E1" w:rsidP="00D9552E">
            <w:pPr>
              <w:pStyle w:val="TableParagraph"/>
              <w:spacing w:line="480" w:lineRule="auto"/>
              <w:ind w:left="2"/>
              <w:rPr>
                <w:sz w:val="24"/>
              </w:rPr>
            </w:pPr>
            <w:r w:rsidRPr="00A93F1D">
              <w:rPr>
                <w:sz w:val="24"/>
              </w:rPr>
              <w:t>0</w:t>
            </w:r>
          </w:p>
        </w:tc>
        <w:tc>
          <w:tcPr>
            <w:tcW w:w="1082" w:type="dxa"/>
          </w:tcPr>
          <w:p w14:paraId="2933F580" w14:textId="77777777" w:rsidR="003448E1" w:rsidRPr="00A93F1D" w:rsidRDefault="003448E1" w:rsidP="00D9552E">
            <w:pPr>
              <w:pStyle w:val="TableParagraph"/>
              <w:spacing w:line="480" w:lineRule="auto"/>
              <w:ind w:left="4"/>
              <w:rPr>
                <w:sz w:val="24"/>
              </w:rPr>
            </w:pPr>
            <w:r w:rsidRPr="00A93F1D">
              <w:rPr>
                <w:sz w:val="24"/>
              </w:rPr>
              <w:t>2</w:t>
            </w:r>
          </w:p>
        </w:tc>
        <w:tc>
          <w:tcPr>
            <w:tcW w:w="978" w:type="dxa"/>
          </w:tcPr>
          <w:p w14:paraId="495E06A4" w14:textId="77777777" w:rsidR="003448E1" w:rsidRPr="00A93F1D" w:rsidRDefault="003448E1" w:rsidP="00D9552E">
            <w:pPr>
              <w:pStyle w:val="TableParagraph"/>
              <w:spacing w:line="480" w:lineRule="auto"/>
              <w:ind w:left="2"/>
              <w:rPr>
                <w:sz w:val="24"/>
              </w:rPr>
            </w:pPr>
            <w:r w:rsidRPr="00A93F1D">
              <w:rPr>
                <w:sz w:val="24"/>
              </w:rPr>
              <w:t>8</w:t>
            </w:r>
          </w:p>
        </w:tc>
      </w:tr>
      <w:tr w:rsidR="003448E1" w:rsidRPr="00A93F1D" w14:paraId="19416B86" w14:textId="77777777" w:rsidTr="00420332">
        <w:trPr>
          <w:trHeight w:val="470"/>
          <w:jc w:val="center"/>
        </w:trPr>
        <w:tc>
          <w:tcPr>
            <w:tcW w:w="2198" w:type="dxa"/>
          </w:tcPr>
          <w:p w14:paraId="0691391F" w14:textId="77777777" w:rsidR="003448E1" w:rsidRPr="00A93F1D" w:rsidRDefault="003448E1" w:rsidP="00D9552E">
            <w:pPr>
              <w:pStyle w:val="TableParagraph"/>
              <w:spacing w:line="480" w:lineRule="auto"/>
              <w:ind w:left="502" w:right="499"/>
              <w:rPr>
                <w:sz w:val="24"/>
              </w:rPr>
            </w:pPr>
            <w:r w:rsidRPr="00A93F1D">
              <w:rPr>
                <w:sz w:val="24"/>
              </w:rPr>
              <w:t>Total</w:t>
            </w:r>
          </w:p>
        </w:tc>
        <w:tc>
          <w:tcPr>
            <w:tcW w:w="1074" w:type="dxa"/>
          </w:tcPr>
          <w:p w14:paraId="0C491B01" w14:textId="77777777" w:rsidR="003448E1" w:rsidRPr="00A93F1D" w:rsidRDefault="003448E1" w:rsidP="00D9552E">
            <w:pPr>
              <w:pStyle w:val="TableParagraph"/>
              <w:spacing w:line="480" w:lineRule="auto"/>
              <w:ind w:left="445"/>
              <w:jc w:val="left"/>
              <w:rPr>
                <w:sz w:val="24"/>
              </w:rPr>
            </w:pPr>
            <w:r w:rsidRPr="00A93F1D">
              <w:rPr>
                <w:sz w:val="24"/>
              </w:rPr>
              <w:t>58</w:t>
            </w:r>
          </w:p>
        </w:tc>
        <w:tc>
          <w:tcPr>
            <w:tcW w:w="1001" w:type="dxa"/>
          </w:tcPr>
          <w:p w14:paraId="6B9DA670" w14:textId="77777777" w:rsidR="003448E1" w:rsidRPr="00A93F1D" w:rsidRDefault="003448E1" w:rsidP="00D9552E">
            <w:pPr>
              <w:pStyle w:val="TableParagraph"/>
              <w:spacing w:line="480" w:lineRule="auto"/>
              <w:ind w:left="210" w:right="205"/>
              <w:rPr>
                <w:sz w:val="24"/>
              </w:rPr>
            </w:pPr>
            <w:r w:rsidRPr="00A93F1D">
              <w:rPr>
                <w:sz w:val="24"/>
              </w:rPr>
              <w:t>30</w:t>
            </w:r>
          </w:p>
        </w:tc>
        <w:tc>
          <w:tcPr>
            <w:tcW w:w="1043" w:type="dxa"/>
          </w:tcPr>
          <w:p w14:paraId="1A0715EB" w14:textId="77777777" w:rsidR="003448E1" w:rsidRPr="00A93F1D" w:rsidRDefault="003448E1" w:rsidP="00D9552E">
            <w:pPr>
              <w:pStyle w:val="TableParagraph"/>
              <w:spacing w:line="480" w:lineRule="auto"/>
              <w:ind w:left="164" w:right="160"/>
              <w:rPr>
                <w:sz w:val="24"/>
              </w:rPr>
            </w:pPr>
            <w:r w:rsidRPr="00A93F1D">
              <w:rPr>
                <w:sz w:val="24"/>
              </w:rPr>
              <w:t>10</w:t>
            </w:r>
          </w:p>
        </w:tc>
        <w:tc>
          <w:tcPr>
            <w:tcW w:w="1074" w:type="dxa"/>
          </w:tcPr>
          <w:p w14:paraId="1CE09C55" w14:textId="77777777" w:rsidR="003448E1" w:rsidRPr="00A93F1D" w:rsidRDefault="003448E1" w:rsidP="00D9552E">
            <w:pPr>
              <w:pStyle w:val="TableParagraph"/>
              <w:spacing w:line="480" w:lineRule="auto"/>
              <w:ind w:left="2"/>
              <w:rPr>
                <w:sz w:val="24"/>
              </w:rPr>
            </w:pPr>
            <w:r w:rsidRPr="00A93F1D">
              <w:rPr>
                <w:sz w:val="24"/>
              </w:rPr>
              <w:t>0</w:t>
            </w:r>
          </w:p>
        </w:tc>
        <w:tc>
          <w:tcPr>
            <w:tcW w:w="1082" w:type="dxa"/>
          </w:tcPr>
          <w:p w14:paraId="6FDA390D" w14:textId="77777777" w:rsidR="003448E1" w:rsidRPr="00A93F1D" w:rsidRDefault="003448E1" w:rsidP="00D9552E">
            <w:pPr>
              <w:pStyle w:val="TableParagraph"/>
              <w:spacing w:line="480" w:lineRule="auto"/>
              <w:ind w:left="4"/>
              <w:rPr>
                <w:sz w:val="24"/>
              </w:rPr>
            </w:pPr>
            <w:r w:rsidRPr="00A93F1D">
              <w:rPr>
                <w:sz w:val="24"/>
              </w:rPr>
              <w:t>2</w:t>
            </w:r>
          </w:p>
        </w:tc>
        <w:tc>
          <w:tcPr>
            <w:tcW w:w="978" w:type="dxa"/>
          </w:tcPr>
          <w:p w14:paraId="21CB8F33" w14:textId="77777777" w:rsidR="003448E1" w:rsidRPr="00A93F1D" w:rsidRDefault="003448E1" w:rsidP="00D9552E">
            <w:pPr>
              <w:pStyle w:val="TableParagraph"/>
              <w:spacing w:line="480" w:lineRule="auto"/>
              <w:ind w:left="233" w:right="231"/>
              <w:rPr>
                <w:sz w:val="24"/>
              </w:rPr>
            </w:pPr>
            <w:r w:rsidRPr="00A93F1D">
              <w:rPr>
                <w:sz w:val="24"/>
              </w:rPr>
              <w:t>100</w:t>
            </w:r>
          </w:p>
        </w:tc>
      </w:tr>
    </w:tbl>
    <w:p w14:paraId="1C1B5F5A" w14:textId="77777777" w:rsidR="00F7797B" w:rsidRPr="00A93F1D" w:rsidRDefault="00F7797B" w:rsidP="00D9552E">
      <w:pPr>
        <w:tabs>
          <w:tab w:val="left" w:pos="1590"/>
        </w:tabs>
        <w:spacing w:line="480" w:lineRule="auto"/>
        <w:ind w:left="833" w:right="607"/>
        <w:jc w:val="center"/>
        <w:rPr>
          <w:rFonts w:ascii="Times New Roman" w:hAnsi="Times New Roman" w:cs="Times New Roman"/>
          <w:sz w:val="24"/>
          <w:szCs w:val="24"/>
          <w:lang w:val="en-IN"/>
        </w:rPr>
      </w:pPr>
    </w:p>
    <w:p w14:paraId="7DCF4112" w14:textId="036E30D6" w:rsidR="005544C9" w:rsidRPr="00A93F1D" w:rsidRDefault="005544C9" w:rsidP="00BF1BFE">
      <w:pPr>
        <w:pStyle w:val="BodyText"/>
        <w:tabs>
          <w:tab w:val="left" w:pos="2317"/>
        </w:tabs>
        <w:spacing w:line="480" w:lineRule="auto"/>
        <w:ind w:right="-58"/>
        <w:jc w:val="both"/>
      </w:pPr>
      <w:r w:rsidRPr="00A93F1D">
        <w:t>H</w:t>
      </w:r>
      <w:r w:rsidRPr="00A93F1D">
        <w:rPr>
          <w:vertAlign w:val="subscript"/>
        </w:rPr>
        <w:t>0</w:t>
      </w:r>
      <w:r w:rsidRPr="00A93F1D">
        <w:t>:</w:t>
      </w:r>
      <w:r w:rsidRPr="00A93F1D">
        <w:rPr>
          <w:spacing w:val="22"/>
        </w:rPr>
        <w:t xml:space="preserve"> </w:t>
      </w:r>
      <w:r w:rsidRPr="00A93F1D">
        <w:t>There</w:t>
      </w:r>
      <w:r w:rsidRPr="00A93F1D">
        <w:rPr>
          <w:spacing w:val="20"/>
        </w:rPr>
        <w:t xml:space="preserve"> </w:t>
      </w:r>
      <w:r w:rsidRPr="00A93F1D">
        <w:t>is</w:t>
      </w:r>
      <w:r w:rsidRPr="00A93F1D">
        <w:rPr>
          <w:spacing w:val="22"/>
        </w:rPr>
        <w:t xml:space="preserve"> </w:t>
      </w:r>
      <w:r w:rsidRPr="00A93F1D">
        <w:t>no</w:t>
      </w:r>
      <w:r w:rsidRPr="00A93F1D">
        <w:rPr>
          <w:spacing w:val="22"/>
        </w:rPr>
        <w:t xml:space="preserve"> </w:t>
      </w:r>
      <w:r w:rsidRPr="00A93F1D">
        <w:t>relation</w:t>
      </w:r>
      <w:r w:rsidRPr="00A93F1D">
        <w:rPr>
          <w:spacing w:val="19"/>
        </w:rPr>
        <w:t xml:space="preserve"> </w:t>
      </w:r>
      <w:r w:rsidRPr="00A93F1D">
        <w:t>between</w:t>
      </w:r>
      <w:r w:rsidRPr="00A93F1D">
        <w:rPr>
          <w:spacing w:val="23"/>
        </w:rPr>
        <w:t xml:space="preserve"> </w:t>
      </w:r>
      <w:r w:rsidRPr="00A93F1D">
        <w:t>effectiveness</w:t>
      </w:r>
      <w:r w:rsidRPr="00A93F1D">
        <w:rPr>
          <w:spacing w:val="23"/>
        </w:rPr>
        <w:t xml:space="preserve"> </w:t>
      </w:r>
      <w:r w:rsidRPr="00A93F1D">
        <w:t>of</w:t>
      </w:r>
      <w:r w:rsidRPr="00A93F1D">
        <w:rPr>
          <w:spacing w:val="23"/>
        </w:rPr>
        <w:t xml:space="preserve"> </w:t>
      </w:r>
      <w:r w:rsidRPr="00A93F1D">
        <w:t>performance</w:t>
      </w:r>
      <w:r w:rsidRPr="00A93F1D">
        <w:rPr>
          <w:spacing w:val="20"/>
        </w:rPr>
        <w:t xml:space="preserve"> </w:t>
      </w:r>
      <w:r w:rsidRPr="00A93F1D">
        <w:t>appraisal</w:t>
      </w:r>
      <w:r w:rsidRPr="00A93F1D">
        <w:rPr>
          <w:spacing w:val="25"/>
        </w:rPr>
        <w:t xml:space="preserve"> </w:t>
      </w:r>
      <w:r w:rsidRPr="00A93F1D">
        <w:t>communication</w:t>
      </w:r>
      <w:r w:rsidRPr="00A93F1D">
        <w:rPr>
          <w:spacing w:val="-57"/>
        </w:rPr>
        <w:t xml:space="preserve"> </w:t>
      </w:r>
      <w:r w:rsidRPr="00A93F1D">
        <w:t>and</w:t>
      </w:r>
      <w:r w:rsidRPr="00A93F1D">
        <w:rPr>
          <w:spacing w:val="-2"/>
        </w:rPr>
        <w:t xml:space="preserve"> </w:t>
      </w:r>
      <w:r w:rsidRPr="00A93F1D">
        <w:t>satisfaction</w:t>
      </w:r>
      <w:r w:rsidR="00420332" w:rsidRPr="00A93F1D">
        <w:t xml:space="preserve"> </w:t>
      </w:r>
      <w:r w:rsidRPr="00A93F1D">
        <w:t>of</w:t>
      </w:r>
      <w:r w:rsidRPr="00A93F1D">
        <w:rPr>
          <w:spacing w:val="-1"/>
        </w:rPr>
        <w:t xml:space="preserve"> </w:t>
      </w:r>
      <w:r w:rsidRPr="00A93F1D">
        <w:t>performance</w:t>
      </w:r>
      <w:r w:rsidRPr="00A93F1D">
        <w:rPr>
          <w:spacing w:val="1"/>
        </w:rPr>
        <w:t xml:space="preserve"> </w:t>
      </w:r>
      <w:r w:rsidRPr="00A93F1D">
        <w:t>appraisal</w:t>
      </w:r>
    </w:p>
    <w:p w14:paraId="1300434E" w14:textId="7928E6EB" w:rsidR="005544C9" w:rsidRPr="00A93F1D" w:rsidRDefault="005544C9" w:rsidP="00BF1BFE">
      <w:pPr>
        <w:pStyle w:val="BodyText"/>
        <w:tabs>
          <w:tab w:val="left" w:pos="1911"/>
        </w:tabs>
        <w:spacing w:before="159" w:line="480" w:lineRule="auto"/>
        <w:ind w:right="-58"/>
        <w:jc w:val="both"/>
      </w:pPr>
      <w:r w:rsidRPr="00A93F1D">
        <w:t>H</w:t>
      </w:r>
      <w:r w:rsidRPr="00A93F1D">
        <w:rPr>
          <w:vertAlign w:val="subscript"/>
        </w:rPr>
        <w:t>1</w:t>
      </w:r>
      <w:r w:rsidRPr="00A93F1D">
        <w:rPr>
          <w:b/>
        </w:rPr>
        <w:t>:</w:t>
      </w:r>
      <w:r w:rsidRPr="00A93F1D">
        <w:rPr>
          <w:b/>
          <w:spacing w:val="9"/>
        </w:rPr>
        <w:t xml:space="preserve"> </w:t>
      </w:r>
      <w:r w:rsidRPr="00A93F1D">
        <w:t>There</w:t>
      </w:r>
      <w:r w:rsidRPr="00A93F1D">
        <w:rPr>
          <w:spacing w:val="8"/>
        </w:rPr>
        <w:t xml:space="preserve"> </w:t>
      </w:r>
      <w:r w:rsidRPr="00A93F1D">
        <w:t>is</w:t>
      </w:r>
      <w:r w:rsidRPr="00A93F1D">
        <w:rPr>
          <w:spacing w:val="12"/>
        </w:rPr>
        <w:t xml:space="preserve"> </w:t>
      </w:r>
      <w:r w:rsidRPr="00A93F1D">
        <w:t>relation</w:t>
      </w:r>
      <w:r w:rsidRPr="00A93F1D">
        <w:rPr>
          <w:spacing w:val="10"/>
        </w:rPr>
        <w:t xml:space="preserve"> </w:t>
      </w:r>
      <w:r w:rsidRPr="00A93F1D">
        <w:t>between</w:t>
      </w:r>
      <w:r w:rsidRPr="00A93F1D">
        <w:rPr>
          <w:spacing w:val="9"/>
        </w:rPr>
        <w:t xml:space="preserve"> </w:t>
      </w:r>
      <w:r w:rsidRPr="00A93F1D">
        <w:t>effectiveness</w:t>
      </w:r>
      <w:r w:rsidRPr="00A93F1D">
        <w:rPr>
          <w:spacing w:val="11"/>
        </w:rPr>
        <w:t xml:space="preserve"> </w:t>
      </w:r>
      <w:r w:rsidRPr="00A93F1D">
        <w:t>of</w:t>
      </w:r>
      <w:r w:rsidRPr="00A93F1D">
        <w:rPr>
          <w:spacing w:val="9"/>
        </w:rPr>
        <w:t xml:space="preserve"> </w:t>
      </w:r>
      <w:r w:rsidRPr="00A93F1D">
        <w:t>performance</w:t>
      </w:r>
      <w:r w:rsidRPr="00A93F1D">
        <w:rPr>
          <w:spacing w:val="9"/>
        </w:rPr>
        <w:t xml:space="preserve"> </w:t>
      </w:r>
      <w:r w:rsidRPr="00A93F1D">
        <w:t>appraisal</w:t>
      </w:r>
      <w:r w:rsidRPr="00A93F1D">
        <w:rPr>
          <w:spacing w:val="10"/>
        </w:rPr>
        <w:t xml:space="preserve"> </w:t>
      </w:r>
      <w:r w:rsidRPr="00A93F1D">
        <w:t>communication</w:t>
      </w:r>
      <w:r w:rsidRPr="00A93F1D">
        <w:rPr>
          <w:spacing w:val="9"/>
        </w:rPr>
        <w:t xml:space="preserve"> </w:t>
      </w:r>
      <w:r w:rsidRPr="00A93F1D">
        <w:t>and</w:t>
      </w:r>
      <w:r w:rsidRPr="00A93F1D">
        <w:rPr>
          <w:spacing w:val="-57"/>
        </w:rPr>
        <w:t xml:space="preserve"> </w:t>
      </w:r>
      <w:r w:rsidRPr="00A93F1D">
        <w:t>satisfaction</w:t>
      </w:r>
      <w:r w:rsidR="00420332" w:rsidRPr="00A93F1D">
        <w:t xml:space="preserve"> </w:t>
      </w:r>
      <w:r w:rsidRPr="00A93F1D">
        <w:t>of</w:t>
      </w:r>
      <w:r w:rsidRPr="00A93F1D">
        <w:rPr>
          <w:spacing w:val="-2"/>
        </w:rPr>
        <w:t xml:space="preserve"> </w:t>
      </w:r>
      <w:r w:rsidRPr="00A93F1D">
        <w:t>performance</w:t>
      </w:r>
      <w:r w:rsidRPr="00A93F1D">
        <w:rPr>
          <w:spacing w:val="1"/>
        </w:rPr>
        <w:t xml:space="preserve"> </w:t>
      </w:r>
      <w:r w:rsidRPr="00A93F1D">
        <w:t>appraisal</w:t>
      </w:r>
    </w:p>
    <w:tbl>
      <w:tblPr>
        <w:tblW w:w="83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5"/>
        <w:gridCol w:w="1291"/>
        <w:gridCol w:w="1139"/>
        <w:gridCol w:w="1079"/>
        <w:gridCol w:w="2340"/>
      </w:tblGrid>
      <w:tr w:rsidR="00CD2F67" w:rsidRPr="00A93F1D" w14:paraId="79D3F0E9" w14:textId="77777777" w:rsidTr="00420332">
        <w:trPr>
          <w:trHeight w:val="645"/>
          <w:jc w:val="center"/>
        </w:trPr>
        <w:tc>
          <w:tcPr>
            <w:tcW w:w="2545" w:type="dxa"/>
          </w:tcPr>
          <w:p w14:paraId="3FC1A4BB" w14:textId="77777777" w:rsidR="00CD2F67" w:rsidRPr="00A93F1D" w:rsidRDefault="00CD2F67" w:rsidP="00D9552E">
            <w:pPr>
              <w:pStyle w:val="TableParagraph"/>
              <w:spacing w:before="109" w:line="480" w:lineRule="auto"/>
              <w:ind w:right="1646"/>
              <w:jc w:val="right"/>
              <w:rPr>
                <w:sz w:val="24"/>
              </w:rPr>
            </w:pPr>
            <w:r w:rsidRPr="00A93F1D">
              <w:rPr>
                <w:w w:val="99"/>
                <w:sz w:val="24"/>
              </w:rPr>
              <w:t>O</w:t>
            </w:r>
          </w:p>
        </w:tc>
        <w:tc>
          <w:tcPr>
            <w:tcW w:w="1291" w:type="dxa"/>
          </w:tcPr>
          <w:p w14:paraId="02D9670A" w14:textId="77777777" w:rsidR="00CD2F67" w:rsidRPr="00A93F1D" w:rsidRDefault="00CD2F67" w:rsidP="00D9552E">
            <w:pPr>
              <w:pStyle w:val="TableParagraph"/>
              <w:spacing w:before="109" w:line="480" w:lineRule="auto"/>
              <w:ind w:left="17"/>
              <w:rPr>
                <w:sz w:val="24"/>
              </w:rPr>
            </w:pPr>
            <w:r w:rsidRPr="00A93F1D">
              <w:rPr>
                <w:sz w:val="24"/>
              </w:rPr>
              <w:t>E</w:t>
            </w:r>
          </w:p>
        </w:tc>
        <w:tc>
          <w:tcPr>
            <w:tcW w:w="1139" w:type="dxa"/>
          </w:tcPr>
          <w:p w14:paraId="69529A96" w14:textId="77777777" w:rsidR="00CD2F67" w:rsidRPr="00A93F1D" w:rsidRDefault="00CD2F67" w:rsidP="00D9552E">
            <w:pPr>
              <w:pStyle w:val="TableParagraph"/>
              <w:spacing w:before="109" w:line="480" w:lineRule="auto"/>
              <w:ind w:left="303" w:right="279"/>
              <w:rPr>
                <w:sz w:val="24"/>
              </w:rPr>
            </w:pPr>
            <w:r w:rsidRPr="00A93F1D">
              <w:rPr>
                <w:sz w:val="24"/>
              </w:rPr>
              <w:t>|O-E|</w:t>
            </w:r>
          </w:p>
        </w:tc>
        <w:tc>
          <w:tcPr>
            <w:tcW w:w="1079" w:type="dxa"/>
          </w:tcPr>
          <w:p w14:paraId="21014FED" w14:textId="77777777" w:rsidR="00CD2F67" w:rsidRPr="00A93F1D" w:rsidRDefault="00CD2F67" w:rsidP="00D9552E">
            <w:pPr>
              <w:pStyle w:val="TableParagraph"/>
              <w:spacing w:before="109" w:line="480" w:lineRule="auto"/>
              <w:ind w:left="155" w:right="134"/>
              <w:rPr>
                <w:sz w:val="24"/>
              </w:rPr>
            </w:pPr>
            <w:r w:rsidRPr="00A93F1D">
              <w:rPr>
                <w:sz w:val="24"/>
              </w:rPr>
              <w:t>|O-E|^2</w:t>
            </w:r>
          </w:p>
        </w:tc>
        <w:tc>
          <w:tcPr>
            <w:tcW w:w="2340" w:type="dxa"/>
          </w:tcPr>
          <w:p w14:paraId="4A640300" w14:textId="77777777" w:rsidR="00CD2F67" w:rsidRPr="00A93F1D" w:rsidRDefault="00CD2F67" w:rsidP="00D9552E">
            <w:pPr>
              <w:pStyle w:val="TableParagraph"/>
              <w:spacing w:before="109" w:line="480" w:lineRule="auto"/>
              <w:ind w:left="580" w:right="557"/>
              <w:rPr>
                <w:sz w:val="24"/>
              </w:rPr>
            </w:pPr>
            <w:r w:rsidRPr="00A93F1D">
              <w:rPr>
                <w:sz w:val="24"/>
              </w:rPr>
              <w:t>|O-E|^2/E</w:t>
            </w:r>
          </w:p>
        </w:tc>
      </w:tr>
      <w:tr w:rsidR="00CD2F67" w:rsidRPr="00A93F1D" w14:paraId="3A9CD4C4" w14:textId="77777777" w:rsidTr="00420332">
        <w:trPr>
          <w:trHeight w:val="414"/>
          <w:jc w:val="center"/>
        </w:trPr>
        <w:tc>
          <w:tcPr>
            <w:tcW w:w="2545" w:type="dxa"/>
          </w:tcPr>
          <w:p w14:paraId="52CE19A6" w14:textId="77777777" w:rsidR="00CD2F67" w:rsidRPr="00A93F1D" w:rsidRDefault="00CD2F67" w:rsidP="00D9552E">
            <w:pPr>
              <w:pStyle w:val="TableParagraph"/>
              <w:spacing w:line="480" w:lineRule="auto"/>
              <w:ind w:right="1613"/>
              <w:jc w:val="right"/>
              <w:rPr>
                <w:sz w:val="24"/>
              </w:rPr>
            </w:pPr>
            <w:r w:rsidRPr="00A93F1D">
              <w:rPr>
                <w:sz w:val="24"/>
              </w:rPr>
              <w:t>50</w:t>
            </w:r>
          </w:p>
        </w:tc>
        <w:tc>
          <w:tcPr>
            <w:tcW w:w="1291" w:type="dxa"/>
          </w:tcPr>
          <w:p w14:paraId="47BACAA6" w14:textId="77777777" w:rsidR="00CD2F67" w:rsidRPr="00A93F1D" w:rsidRDefault="00CD2F67" w:rsidP="00D9552E">
            <w:pPr>
              <w:pStyle w:val="TableParagraph"/>
              <w:spacing w:line="480" w:lineRule="auto"/>
              <w:ind w:left="414" w:right="397"/>
              <w:rPr>
                <w:sz w:val="24"/>
              </w:rPr>
            </w:pPr>
            <w:r w:rsidRPr="00A93F1D">
              <w:rPr>
                <w:sz w:val="24"/>
              </w:rPr>
              <w:t>53.3</w:t>
            </w:r>
          </w:p>
        </w:tc>
        <w:tc>
          <w:tcPr>
            <w:tcW w:w="1139" w:type="dxa"/>
          </w:tcPr>
          <w:p w14:paraId="63FD17DF" w14:textId="77777777" w:rsidR="00CD2F67" w:rsidRPr="00A93F1D" w:rsidRDefault="00CD2F67" w:rsidP="00D9552E">
            <w:pPr>
              <w:pStyle w:val="TableParagraph"/>
              <w:spacing w:line="480" w:lineRule="auto"/>
              <w:ind w:left="301" w:right="279"/>
              <w:rPr>
                <w:sz w:val="24"/>
              </w:rPr>
            </w:pPr>
            <w:r w:rsidRPr="00A93F1D">
              <w:rPr>
                <w:sz w:val="24"/>
              </w:rPr>
              <w:t>3.3</w:t>
            </w:r>
          </w:p>
        </w:tc>
        <w:tc>
          <w:tcPr>
            <w:tcW w:w="1079" w:type="dxa"/>
          </w:tcPr>
          <w:p w14:paraId="7F89B07B" w14:textId="77777777" w:rsidR="00CD2F67" w:rsidRPr="00A93F1D" w:rsidRDefault="00CD2F67" w:rsidP="00D9552E">
            <w:pPr>
              <w:pStyle w:val="TableParagraph"/>
              <w:spacing w:line="480" w:lineRule="auto"/>
              <w:ind w:left="155" w:right="134"/>
              <w:rPr>
                <w:sz w:val="24"/>
              </w:rPr>
            </w:pPr>
            <w:r w:rsidRPr="00A93F1D">
              <w:rPr>
                <w:sz w:val="24"/>
              </w:rPr>
              <w:t>10.89</w:t>
            </w:r>
          </w:p>
        </w:tc>
        <w:tc>
          <w:tcPr>
            <w:tcW w:w="2340" w:type="dxa"/>
          </w:tcPr>
          <w:p w14:paraId="60446328" w14:textId="77777777" w:rsidR="00CD2F67" w:rsidRPr="00A93F1D" w:rsidRDefault="00CD2F67" w:rsidP="00D9552E">
            <w:pPr>
              <w:pStyle w:val="TableParagraph"/>
              <w:spacing w:line="480" w:lineRule="auto"/>
              <w:ind w:left="583" w:right="557"/>
              <w:rPr>
                <w:sz w:val="24"/>
              </w:rPr>
            </w:pPr>
            <w:r w:rsidRPr="00A93F1D">
              <w:rPr>
                <w:sz w:val="24"/>
              </w:rPr>
              <w:t>0.2043152</w:t>
            </w:r>
          </w:p>
        </w:tc>
      </w:tr>
      <w:tr w:rsidR="00CD2F67" w:rsidRPr="00A93F1D" w14:paraId="5BD183CB" w14:textId="77777777" w:rsidTr="00420332">
        <w:trPr>
          <w:trHeight w:val="414"/>
          <w:jc w:val="center"/>
        </w:trPr>
        <w:tc>
          <w:tcPr>
            <w:tcW w:w="2545" w:type="dxa"/>
          </w:tcPr>
          <w:p w14:paraId="2D9B37E0" w14:textId="77777777" w:rsidR="00CD2F67" w:rsidRPr="00A93F1D" w:rsidRDefault="00CD2F67" w:rsidP="00D9552E">
            <w:pPr>
              <w:pStyle w:val="TableParagraph"/>
              <w:spacing w:line="480" w:lineRule="auto"/>
              <w:ind w:right="1673"/>
              <w:jc w:val="right"/>
              <w:rPr>
                <w:sz w:val="24"/>
              </w:rPr>
            </w:pPr>
            <w:r w:rsidRPr="00A93F1D">
              <w:rPr>
                <w:sz w:val="24"/>
              </w:rPr>
              <w:t>8</w:t>
            </w:r>
          </w:p>
        </w:tc>
        <w:tc>
          <w:tcPr>
            <w:tcW w:w="1291" w:type="dxa"/>
          </w:tcPr>
          <w:p w14:paraId="36BB4998" w14:textId="77777777" w:rsidR="00CD2F67" w:rsidRPr="00A93F1D" w:rsidRDefault="00CD2F67" w:rsidP="00D9552E">
            <w:pPr>
              <w:pStyle w:val="TableParagraph"/>
              <w:spacing w:line="480" w:lineRule="auto"/>
              <w:ind w:left="414" w:right="397"/>
              <w:rPr>
                <w:sz w:val="24"/>
              </w:rPr>
            </w:pPr>
            <w:r w:rsidRPr="00A93F1D">
              <w:rPr>
                <w:sz w:val="24"/>
              </w:rPr>
              <w:t>4.64</w:t>
            </w:r>
          </w:p>
        </w:tc>
        <w:tc>
          <w:tcPr>
            <w:tcW w:w="1139" w:type="dxa"/>
          </w:tcPr>
          <w:p w14:paraId="4A030F0E" w14:textId="77777777" w:rsidR="00CD2F67" w:rsidRPr="00A93F1D" w:rsidRDefault="00CD2F67" w:rsidP="00D9552E">
            <w:pPr>
              <w:pStyle w:val="TableParagraph"/>
              <w:spacing w:line="480" w:lineRule="auto"/>
              <w:ind w:left="301" w:right="279"/>
              <w:rPr>
                <w:sz w:val="24"/>
              </w:rPr>
            </w:pPr>
            <w:r w:rsidRPr="00A93F1D">
              <w:rPr>
                <w:sz w:val="24"/>
              </w:rPr>
              <w:t>3.36</w:t>
            </w:r>
          </w:p>
        </w:tc>
        <w:tc>
          <w:tcPr>
            <w:tcW w:w="1079" w:type="dxa"/>
          </w:tcPr>
          <w:p w14:paraId="726566D2" w14:textId="77777777" w:rsidR="00CD2F67" w:rsidRPr="00A93F1D" w:rsidRDefault="00CD2F67" w:rsidP="00D9552E">
            <w:pPr>
              <w:pStyle w:val="TableParagraph"/>
              <w:spacing w:line="480" w:lineRule="auto"/>
              <w:ind w:left="155" w:right="134"/>
              <w:rPr>
                <w:sz w:val="24"/>
              </w:rPr>
            </w:pPr>
            <w:r w:rsidRPr="00A93F1D">
              <w:rPr>
                <w:sz w:val="24"/>
              </w:rPr>
              <w:t>11.29</w:t>
            </w:r>
          </w:p>
        </w:tc>
        <w:tc>
          <w:tcPr>
            <w:tcW w:w="2340" w:type="dxa"/>
          </w:tcPr>
          <w:p w14:paraId="37268538" w14:textId="77777777" w:rsidR="00CD2F67" w:rsidRPr="00A93F1D" w:rsidRDefault="00CD2F67" w:rsidP="00D9552E">
            <w:pPr>
              <w:pStyle w:val="TableParagraph"/>
              <w:spacing w:line="480" w:lineRule="auto"/>
              <w:ind w:left="583" w:right="557"/>
              <w:rPr>
                <w:sz w:val="24"/>
              </w:rPr>
            </w:pPr>
            <w:r w:rsidRPr="00A93F1D">
              <w:rPr>
                <w:sz w:val="24"/>
              </w:rPr>
              <w:t>2.43318966</w:t>
            </w:r>
          </w:p>
        </w:tc>
      </w:tr>
      <w:tr w:rsidR="00CD2F67" w:rsidRPr="00A93F1D" w14:paraId="2AB91C5C" w14:textId="77777777" w:rsidTr="00420332">
        <w:trPr>
          <w:trHeight w:val="414"/>
          <w:jc w:val="center"/>
        </w:trPr>
        <w:tc>
          <w:tcPr>
            <w:tcW w:w="2545" w:type="dxa"/>
          </w:tcPr>
          <w:p w14:paraId="0FB9E368" w14:textId="77777777" w:rsidR="00CD2F67" w:rsidRPr="00A93F1D" w:rsidRDefault="00CD2F67" w:rsidP="00D9552E">
            <w:pPr>
              <w:pStyle w:val="TableParagraph"/>
              <w:spacing w:line="480" w:lineRule="auto"/>
              <w:ind w:right="1613"/>
              <w:jc w:val="right"/>
              <w:rPr>
                <w:sz w:val="24"/>
              </w:rPr>
            </w:pPr>
            <w:r w:rsidRPr="00A93F1D">
              <w:rPr>
                <w:sz w:val="24"/>
              </w:rPr>
              <w:t>30</w:t>
            </w:r>
          </w:p>
        </w:tc>
        <w:tc>
          <w:tcPr>
            <w:tcW w:w="1291" w:type="dxa"/>
          </w:tcPr>
          <w:p w14:paraId="6955CC65" w14:textId="77777777" w:rsidR="00CD2F67" w:rsidRPr="00A93F1D" w:rsidRDefault="00CD2F67" w:rsidP="00D9552E">
            <w:pPr>
              <w:pStyle w:val="TableParagraph"/>
              <w:spacing w:line="480" w:lineRule="auto"/>
              <w:ind w:left="414" w:right="397"/>
              <w:rPr>
                <w:sz w:val="24"/>
              </w:rPr>
            </w:pPr>
            <w:r w:rsidRPr="00A93F1D">
              <w:rPr>
                <w:sz w:val="24"/>
              </w:rPr>
              <w:t>27.6</w:t>
            </w:r>
          </w:p>
        </w:tc>
        <w:tc>
          <w:tcPr>
            <w:tcW w:w="1139" w:type="dxa"/>
          </w:tcPr>
          <w:p w14:paraId="1B8F20B3" w14:textId="77777777" w:rsidR="00CD2F67" w:rsidRPr="00A93F1D" w:rsidRDefault="00CD2F67" w:rsidP="00D9552E">
            <w:pPr>
              <w:pStyle w:val="TableParagraph"/>
              <w:spacing w:line="480" w:lineRule="auto"/>
              <w:ind w:left="301" w:right="279"/>
              <w:rPr>
                <w:sz w:val="24"/>
              </w:rPr>
            </w:pPr>
            <w:r w:rsidRPr="00A93F1D">
              <w:rPr>
                <w:sz w:val="24"/>
              </w:rPr>
              <w:t>2.4</w:t>
            </w:r>
          </w:p>
        </w:tc>
        <w:tc>
          <w:tcPr>
            <w:tcW w:w="1079" w:type="dxa"/>
          </w:tcPr>
          <w:p w14:paraId="5CE63CFB" w14:textId="77777777" w:rsidR="00CD2F67" w:rsidRPr="00A93F1D" w:rsidRDefault="00CD2F67" w:rsidP="00D9552E">
            <w:pPr>
              <w:pStyle w:val="TableParagraph"/>
              <w:spacing w:line="480" w:lineRule="auto"/>
              <w:ind w:left="155" w:right="134"/>
              <w:rPr>
                <w:sz w:val="24"/>
              </w:rPr>
            </w:pPr>
            <w:r w:rsidRPr="00A93F1D">
              <w:rPr>
                <w:sz w:val="24"/>
              </w:rPr>
              <w:t>5.76</w:t>
            </w:r>
          </w:p>
        </w:tc>
        <w:tc>
          <w:tcPr>
            <w:tcW w:w="2340" w:type="dxa"/>
          </w:tcPr>
          <w:p w14:paraId="07BE4DBE" w14:textId="77777777" w:rsidR="00CD2F67" w:rsidRPr="00A93F1D" w:rsidRDefault="00CD2F67" w:rsidP="00D9552E">
            <w:pPr>
              <w:pStyle w:val="TableParagraph"/>
              <w:spacing w:line="480" w:lineRule="auto"/>
              <w:ind w:left="583" w:right="557"/>
              <w:rPr>
                <w:sz w:val="24"/>
              </w:rPr>
            </w:pPr>
            <w:r w:rsidRPr="00A93F1D">
              <w:rPr>
                <w:sz w:val="24"/>
              </w:rPr>
              <w:t>0.20869565</w:t>
            </w:r>
          </w:p>
        </w:tc>
      </w:tr>
      <w:tr w:rsidR="00CD2F67" w:rsidRPr="00A93F1D" w14:paraId="7688F2AE" w14:textId="77777777" w:rsidTr="00420332">
        <w:trPr>
          <w:trHeight w:val="411"/>
          <w:jc w:val="center"/>
        </w:trPr>
        <w:tc>
          <w:tcPr>
            <w:tcW w:w="2545" w:type="dxa"/>
          </w:tcPr>
          <w:p w14:paraId="1A81C0F4" w14:textId="77777777" w:rsidR="00CD2F67" w:rsidRPr="00A93F1D" w:rsidRDefault="00CD2F67" w:rsidP="00D9552E">
            <w:pPr>
              <w:pStyle w:val="TableParagraph"/>
              <w:spacing w:line="480" w:lineRule="auto"/>
              <w:ind w:right="1673"/>
              <w:jc w:val="right"/>
              <w:rPr>
                <w:sz w:val="24"/>
              </w:rPr>
            </w:pPr>
            <w:r w:rsidRPr="00A93F1D">
              <w:rPr>
                <w:sz w:val="24"/>
              </w:rPr>
              <w:t>0</w:t>
            </w:r>
          </w:p>
        </w:tc>
        <w:tc>
          <w:tcPr>
            <w:tcW w:w="1291" w:type="dxa"/>
          </w:tcPr>
          <w:p w14:paraId="7ED407B6" w14:textId="77777777" w:rsidR="00CD2F67" w:rsidRPr="00A93F1D" w:rsidRDefault="00CD2F67" w:rsidP="00D9552E">
            <w:pPr>
              <w:pStyle w:val="TableParagraph"/>
              <w:spacing w:line="480" w:lineRule="auto"/>
              <w:ind w:left="414" w:right="397"/>
              <w:rPr>
                <w:sz w:val="24"/>
              </w:rPr>
            </w:pPr>
            <w:r w:rsidRPr="00A93F1D">
              <w:rPr>
                <w:sz w:val="24"/>
              </w:rPr>
              <w:t>2.4</w:t>
            </w:r>
          </w:p>
        </w:tc>
        <w:tc>
          <w:tcPr>
            <w:tcW w:w="1139" w:type="dxa"/>
          </w:tcPr>
          <w:p w14:paraId="2738BE5D" w14:textId="77777777" w:rsidR="00CD2F67" w:rsidRPr="00A93F1D" w:rsidRDefault="00CD2F67" w:rsidP="00D9552E">
            <w:pPr>
              <w:pStyle w:val="TableParagraph"/>
              <w:spacing w:line="480" w:lineRule="auto"/>
              <w:ind w:left="301" w:right="279"/>
              <w:rPr>
                <w:sz w:val="24"/>
              </w:rPr>
            </w:pPr>
            <w:r w:rsidRPr="00A93F1D">
              <w:rPr>
                <w:sz w:val="24"/>
              </w:rPr>
              <w:t>2.4</w:t>
            </w:r>
          </w:p>
        </w:tc>
        <w:tc>
          <w:tcPr>
            <w:tcW w:w="1079" w:type="dxa"/>
          </w:tcPr>
          <w:p w14:paraId="46EBC955" w14:textId="77777777" w:rsidR="00CD2F67" w:rsidRPr="00A93F1D" w:rsidRDefault="00CD2F67" w:rsidP="00D9552E">
            <w:pPr>
              <w:pStyle w:val="TableParagraph"/>
              <w:spacing w:line="480" w:lineRule="auto"/>
              <w:ind w:left="155" w:right="134"/>
              <w:rPr>
                <w:sz w:val="24"/>
              </w:rPr>
            </w:pPr>
            <w:r w:rsidRPr="00A93F1D">
              <w:rPr>
                <w:sz w:val="24"/>
              </w:rPr>
              <w:t>5.76</w:t>
            </w:r>
          </w:p>
        </w:tc>
        <w:tc>
          <w:tcPr>
            <w:tcW w:w="2340" w:type="dxa"/>
          </w:tcPr>
          <w:p w14:paraId="5E9789A9" w14:textId="77777777" w:rsidR="00CD2F67" w:rsidRPr="00A93F1D" w:rsidRDefault="00CD2F67" w:rsidP="00D9552E">
            <w:pPr>
              <w:pStyle w:val="TableParagraph"/>
              <w:spacing w:line="480" w:lineRule="auto"/>
              <w:ind w:left="583" w:right="557"/>
              <w:rPr>
                <w:sz w:val="24"/>
              </w:rPr>
            </w:pPr>
            <w:r w:rsidRPr="00A93F1D">
              <w:rPr>
                <w:sz w:val="24"/>
              </w:rPr>
              <w:t>2.4</w:t>
            </w:r>
          </w:p>
        </w:tc>
      </w:tr>
      <w:tr w:rsidR="00CD2F67" w:rsidRPr="00A93F1D" w14:paraId="013EAB21" w14:textId="77777777" w:rsidTr="00420332">
        <w:trPr>
          <w:trHeight w:val="414"/>
          <w:jc w:val="center"/>
        </w:trPr>
        <w:tc>
          <w:tcPr>
            <w:tcW w:w="2545" w:type="dxa"/>
          </w:tcPr>
          <w:p w14:paraId="7ED2F8B0" w14:textId="77777777" w:rsidR="00CD2F67" w:rsidRPr="00A93F1D" w:rsidRDefault="00CD2F67" w:rsidP="00D9552E">
            <w:pPr>
              <w:pStyle w:val="TableParagraph"/>
              <w:spacing w:line="480" w:lineRule="auto"/>
              <w:ind w:right="1613"/>
              <w:jc w:val="right"/>
              <w:rPr>
                <w:sz w:val="24"/>
              </w:rPr>
            </w:pPr>
            <w:r w:rsidRPr="00A93F1D">
              <w:rPr>
                <w:sz w:val="24"/>
              </w:rPr>
              <w:t>10</w:t>
            </w:r>
          </w:p>
        </w:tc>
        <w:tc>
          <w:tcPr>
            <w:tcW w:w="1291" w:type="dxa"/>
          </w:tcPr>
          <w:p w14:paraId="7E9B8553" w14:textId="77777777" w:rsidR="00CD2F67" w:rsidRPr="00A93F1D" w:rsidRDefault="00CD2F67" w:rsidP="00D9552E">
            <w:pPr>
              <w:pStyle w:val="TableParagraph"/>
              <w:spacing w:line="480" w:lineRule="auto"/>
              <w:ind w:left="414" w:right="397"/>
              <w:rPr>
                <w:sz w:val="24"/>
              </w:rPr>
            </w:pPr>
            <w:r w:rsidRPr="00A93F1D">
              <w:rPr>
                <w:sz w:val="24"/>
              </w:rPr>
              <w:t>9.2</w:t>
            </w:r>
          </w:p>
        </w:tc>
        <w:tc>
          <w:tcPr>
            <w:tcW w:w="1139" w:type="dxa"/>
          </w:tcPr>
          <w:p w14:paraId="2F56B811" w14:textId="77777777" w:rsidR="00CD2F67" w:rsidRPr="00A93F1D" w:rsidRDefault="00CD2F67" w:rsidP="00D9552E">
            <w:pPr>
              <w:pStyle w:val="TableParagraph"/>
              <w:spacing w:line="480" w:lineRule="auto"/>
              <w:ind w:left="301" w:right="279"/>
              <w:rPr>
                <w:sz w:val="24"/>
              </w:rPr>
            </w:pPr>
            <w:r w:rsidRPr="00A93F1D">
              <w:rPr>
                <w:sz w:val="24"/>
              </w:rPr>
              <w:t>0.8</w:t>
            </w:r>
          </w:p>
        </w:tc>
        <w:tc>
          <w:tcPr>
            <w:tcW w:w="1079" w:type="dxa"/>
          </w:tcPr>
          <w:p w14:paraId="2CE021D8" w14:textId="77777777" w:rsidR="00CD2F67" w:rsidRPr="00A93F1D" w:rsidRDefault="00CD2F67" w:rsidP="00D9552E">
            <w:pPr>
              <w:pStyle w:val="TableParagraph"/>
              <w:spacing w:line="480" w:lineRule="auto"/>
              <w:ind w:left="155" w:right="134"/>
              <w:rPr>
                <w:sz w:val="24"/>
              </w:rPr>
            </w:pPr>
            <w:r w:rsidRPr="00A93F1D">
              <w:rPr>
                <w:sz w:val="24"/>
              </w:rPr>
              <w:t>0.64</w:t>
            </w:r>
          </w:p>
        </w:tc>
        <w:tc>
          <w:tcPr>
            <w:tcW w:w="2340" w:type="dxa"/>
          </w:tcPr>
          <w:p w14:paraId="2D7F21C1" w14:textId="77777777" w:rsidR="00CD2F67" w:rsidRPr="00A93F1D" w:rsidRDefault="00CD2F67" w:rsidP="00D9552E">
            <w:pPr>
              <w:pStyle w:val="TableParagraph"/>
              <w:spacing w:line="480" w:lineRule="auto"/>
              <w:ind w:left="583" w:right="557"/>
              <w:rPr>
                <w:sz w:val="24"/>
              </w:rPr>
            </w:pPr>
            <w:r w:rsidRPr="00A93F1D">
              <w:rPr>
                <w:sz w:val="24"/>
              </w:rPr>
              <w:t>0.06956522</w:t>
            </w:r>
          </w:p>
        </w:tc>
      </w:tr>
      <w:tr w:rsidR="00CD2F67" w:rsidRPr="00A93F1D" w14:paraId="16F94FB9" w14:textId="77777777" w:rsidTr="00420332">
        <w:trPr>
          <w:trHeight w:val="414"/>
          <w:jc w:val="center"/>
        </w:trPr>
        <w:tc>
          <w:tcPr>
            <w:tcW w:w="2545" w:type="dxa"/>
          </w:tcPr>
          <w:p w14:paraId="5C37C570" w14:textId="77777777" w:rsidR="00CD2F67" w:rsidRPr="00A93F1D" w:rsidRDefault="00CD2F67" w:rsidP="00D9552E">
            <w:pPr>
              <w:pStyle w:val="TableParagraph"/>
              <w:spacing w:line="480" w:lineRule="auto"/>
              <w:ind w:right="1673"/>
              <w:jc w:val="right"/>
              <w:rPr>
                <w:sz w:val="24"/>
              </w:rPr>
            </w:pPr>
            <w:r w:rsidRPr="00A93F1D">
              <w:rPr>
                <w:sz w:val="24"/>
              </w:rPr>
              <w:t>0</w:t>
            </w:r>
          </w:p>
        </w:tc>
        <w:tc>
          <w:tcPr>
            <w:tcW w:w="1291" w:type="dxa"/>
          </w:tcPr>
          <w:p w14:paraId="629E3938" w14:textId="77777777" w:rsidR="00CD2F67" w:rsidRPr="00A93F1D" w:rsidRDefault="00CD2F67" w:rsidP="00D9552E">
            <w:pPr>
              <w:pStyle w:val="TableParagraph"/>
              <w:spacing w:line="480" w:lineRule="auto"/>
              <w:ind w:left="414" w:right="397"/>
              <w:rPr>
                <w:sz w:val="24"/>
              </w:rPr>
            </w:pPr>
            <w:r w:rsidRPr="00A93F1D">
              <w:rPr>
                <w:sz w:val="24"/>
              </w:rPr>
              <w:t>0.8</w:t>
            </w:r>
          </w:p>
        </w:tc>
        <w:tc>
          <w:tcPr>
            <w:tcW w:w="1139" w:type="dxa"/>
          </w:tcPr>
          <w:p w14:paraId="6B061559" w14:textId="77777777" w:rsidR="00CD2F67" w:rsidRPr="00A93F1D" w:rsidRDefault="00CD2F67" w:rsidP="00D9552E">
            <w:pPr>
              <w:pStyle w:val="TableParagraph"/>
              <w:spacing w:line="480" w:lineRule="auto"/>
              <w:ind w:left="301" w:right="279"/>
              <w:rPr>
                <w:sz w:val="24"/>
              </w:rPr>
            </w:pPr>
            <w:r w:rsidRPr="00A93F1D">
              <w:rPr>
                <w:sz w:val="24"/>
              </w:rPr>
              <w:t>0.8</w:t>
            </w:r>
          </w:p>
        </w:tc>
        <w:tc>
          <w:tcPr>
            <w:tcW w:w="1079" w:type="dxa"/>
          </w:tcPr>
          <w:p w14:paraId="636DE8C6" w14:textId="77777777" w:rsidR="00CD2F67" w:rsidRPr="00A93F1D" w:rsidRDefault="00CD2F67" w:rsidP="00D9552E">
            <w:pPr>
              <w:pStyle w:val="TableParagraph"/>
              <w:spacing w:line="480" w:lineRule="auto"/>
              <w:ind w:left="155" w:right="134"/>
              <w:rPr>
                <w:sz w:val="24"/>
              </w:rPr>
            </w:pPr>
            <w:r w:rsidRPr="00A93F1D">
              <w:rPr>
                <w:sz w:val="24"/>
              </w:rPr>
              <w:t>0.64</w:t>
            </w:r>
          </w:p>
        </w:tc>
        <w:tc>
          <w:tcPr>
            <w:tcW w:w="2340" w:type="dxa"/>
          </w:tcPr>
          <w:p w14:paraId="0A87CE12" w14:textId="77777777" w:rsidR="00CD2F67" w:rsidRPr="00A93F1D" w:rsidRDefault="00CD2F67" w:rsidP="00D9552E">
            <w:pPr>
              <w:pStyle w:val="TableParagraph"/>
              <w:spacing w:line="480" w:lineRule="auto"/>
              <w:ind w:left="583" w:right="557"/>
              <w:rPr>
                <w:sz w:val="24"/>
              </w:rPr>
            </w:pPr>
            <w:r w:rsidRPr="00A93F1D">
              <w:rPr>
                <w:sz w:val="24"/>
              </w:rPr>
              <w:t>0.8</w:t>
            </w:r>
          </w:p>
        </w:tc>
      </w:tr>
      <w:tr w:rsidR="00CD2F67" w:rsidRPr="00A93F1D" w14:paraId="3B528D42" w14:textId="77777777" w:rsidTr="00420332">
        <w:trPr>
          <w:trHeight w:val="414"/>
          <w:jc w:val="center"/>
        </w:trPr>
        <w:tc>
          <w:tcPr>
            <w:tcW w:w="2545" w:type="dxa"/>
          </w:tcPr>
          <w:p w14:paraId="7574351C" w14:textId="77777777" w:rsidR="00CD2F67" w:rsidRPr="00A93F1D" w:rsidRDefault="00CD2F67" w:rsidP="00D9552E">
            <w:pPr>
              <w:pStyle w:val="TableParagraph"/>
              <w:spacing w:line="480" w:lineRule="auto"/>
              <w:ind w:right="1673"/>
              <w:jc w:val="right"/>
              <w:rPr>
                <w:sz w:val="24"/>
              </w:rPr>
            </w:pPr>
            <w:r w:rsidRPr="00A93F1D">
              <w:rPr>
                <w:sz w:val="24"/>
              </w:rPr>
              <w:t>0</w:t>
            </w:r>
          </w:p>
        </w:tc>
        <w:tc>
          <w:tcPr>
            <w:tcW w:w="1291" w:type="dxa"/>
          </w:tcPr>
          <w:p w14:paraId="06266943" w14:textId="77777777" w:rsidR="00CD2F67" w:rsidRPr="00A93F1D" w:rsidRDefault="00CD2F67" w:rsidP="00D9552E">
            <w:pPr>
              <w:pStyle w:val="TableParagraph"/>
              <w:spacing w:line="480" w:lineRule="auto"/>
              <w:ind w:left="15"/>
              <w:rPr>
                <w:sz w:val="24"/>
              </w:rPr>
            </w:pPr>
            <w:r w:rsidRPr="00A93F1D">
              <w:rPr>
                <w:sz w:val="24"/>
              </w:rPr>
              <w:t>0</w:t>
            </w:r>
          </w:p>
        </w:tc>
        <w:tc>
          <w:tcPr>
            <w:tcW w:w="1139" w:type="dxa"/>
          </w:tcPr>
          <w:p w14:paraId="0AA0ED02" w14:textId="77777777" w:rsidR="00CD2F67" w:rsidRPr="00A93F1D" w:rsidRDefault="00CD2F67" w:rsidP="00D9552E">
            <w:pPr>
              <w:pStyle w:val="TableParagraph"/>
              <w:spacing w:line="480" w:lineRule="auto"/>
              <w:ind w:left="19"/>
              <w:rPr>
                <w:sz w:val="24"/>
              </w:rPr>
            </w:pPr>
            <w:r w:rsidRPr="00A93F1D">
              <w:rPr>
                <w:sz w:val="24"/>
              </w:rPr>
              <w:t>0</w:t>
            </w:r>
          </w:p>
        </w:tc>
        <w:tc>
          <w:tcPr>
            <w:tcW w:w="1079" w:type="dxa"/>
          </w:tcPr>
          <w:p w14:paraId="5AB12C02" w14:textId="77777777" w:rsidR="00CD2F67" w:rsidRPr="00A93F1D" w:rsidRDefault="00CD2F67" w:rsidP="00D9552E">
            <w:pPr>
              <w:pStyle w:val="TableParagraph"/>
              <w:spacing w:line="480" w:lineRule="auto"/>
              <w:ind w:left="24"/>
              <w:rPr>
                <w:sz w:val="24"/>
              </w:rPr>
            </w:pPr>
            <w:r w:rsidRPr="00A93F1D">
              <w:rPr>
                <w:sz w:val="24"/>
              </w:rPr>
              <w:t>0</w:t>
            </w:r>
          </w:p>
        </w:tc>
        <w:tc>
          <w:tcPr>
            <w:tcW w:w="2340" w:type="dxa"/>
          </w:tcPr>
          <w:p w14:paraId="59F2311A" w14:textId="77777777" w:rsidR="00CD2F67" w:rsidRPr="00A93F1D" w:rsidRDefault="00CD2F67" w:rsidP="00D9552E">
            <w:pPr>
              <w:pStyle w:val="TableParagraph"/>
              <w:spacing w:line="480" w:lineRule="auto"/>
              <w:ind w:left="23"/>
              <w:rPr>
                <w:sz w:val="24"/>
              </w:rPr>
            </w:pPr>
            <w:r w:rsidRPr="00A93F1D">
              <w:rPr>
                <w:sz w:val="24"/>
              </w:rPr>
              <w:t>0</w:t>
            </w:r>
          </w:p>
        </w:tc>
      </w:tr>
      <w:tr w:rsidR="00CD2F67" w:rsidRPr="00A93F1D" w14:paraId="56D8CD62" w14:textId="77777777" w:rsidTr="00420332">
        <w:trPr>
          <w:trHeight w:val="415"/>
          <w:jc w:val="center"/>
        </w:trPr>
        <w:tc>
          <w:tcPr>
            <w:tcW w:w="2545" w:type="dxa"/>
          </w:tcPr>
          <w:p w14:paraId="6901FC82" w14:textId="77777777" w:rsidR="00CD2F67" w:rsidRPr="00A93F1D" w:rsidRDefault="00CD2F67" w:rsidP="00D9552E">
            <w:pPr>
              <w:pStyle w:val="TableParagraph"/>
              <w:spacing w:line="480" w:lineRule="auto"/>
              <w:ind w:right="1673"/>
              <w:jc w:val="right"/>
              <w:rPr>
                <w:sz w:val="24"/>
              </w:rPr>
            </w:pPr>
            <w:r w:rsidRPr="00A93F1D">
              <w:rPr>
                <w:sz w:val="24"/>
              </w:rPr>
              <w:lastRenderedPageBreak/>
              <w:t>0</w:t>
            </w:r>
          </w:p>
        </w:tc>
        <w:tc>
          <w:tcPr>
            <w:tcW w:w="1291" w:type="dxa"/>
          </w:tcPr>
          <w:p w14:paraId="0C40F7C6" w14:textId="77777777" w:rsidR="00CD2F67" w:rsidRPr="00A93F1D" w:rsidRDefault="00CD2F67" w:rsidP="00D9552E">
            <w:pPr>
              <w:pStyle w:val="TableParagraph"/>
              <w:spacing w:line="480" w:lineRule="auto"/>
              <w:ind w:left="15"/>
              <w:rPr>
                <w:sz w:val="24"/>
              </w:rPr>
            </w:pPr>
            <w:r w:rsidRPr="00A93F1D">
              <w:rPr>
                <w:sz w:val="24"/>
              </w:rPr>
              <w:t>0</w:t>
            </w:r>
          </w:p>
        </w:tc>
        <w:tc>
          <w:tcPr>
            <w:tcW w:w="1139" w:type="dxa"/>
          </w:tcPr>
          <w:p w14:paraId="336E13AA" w14:textId="77777777" w:rsidR="00CD2F67" w:rsidRPr="00A93F1D" w:rsidRDefault="00CD2F67" w:rsidP="00D9552E">
            <w:pPr>
              <w:pStyle w:val="TableParagraph"/>
              <w:spacing w:line="480" w:lineRule="auto"/>
              <w:ind w:left="19"/>
              <w:rPr>
                <w:sz w:val="24"/>
              </w:rPr>
            </w:pPr>
            <w:r w:rsidRPr="00A93F1D">
              <w:rPr>
                <w:sz w:val="24"/>
              </w:rPr>
              <w:t>0</w:t>
            </w:r>
          </w:p>
        </w:tc>
        <w:tc>
          <w:tcPr>
            <w:tcW w:w="1079" w:type="dxa"/>
          </w:tcPr>
          <w:p w14:paraId="20F52518" w14:textId="77777777" w:rsidR="00CD2F67" w:rsidRPr="00A93F1D" w:rsidRDefault="00CD2F67" w:rsidP="00D9552E">
            <w:pPr>
              <w:pStyle w:val="TableParagraph"/>
              <w:spacing w:line="480" w:lineRule="auto"/>
              <w:ind w:left="24"/>
              <w:rPr>
                <w:sz w:val="24"/>
              </w:rPr>
            </w:pPr>
            <w:r w:rsidRPr="00A93F1D">
              <w:rPr>
                <w:sz w:val="24"/>
              </w:rPr>
              <w:t>0</w:t>
            </w:r>
          </w:p>
        </w:tc>
        <w:tc>
          <w:tcPr>
            <w:tcW w:w="2340" w:type="dxa"/>
          </w:tcPr>
          <w:p w14:paraId="779CD65E" w14:textId="77777777" w:rsidR="00CD2F67" w:rsidRPr="00A93F1D" w:rsidRDefault="00CD2F67" w:rsidP="00D9552E">
            <w:pPr>
              <w:pStyle w:val="TableParagraph"/>
              <w:spacing w:line="480" w:lineRule="auto"/>
              <w:ind w:left="23"/>
              <w:rPr>
                <w:sz w:val="24"/>
              </w:rPr>
            </w:pPr>
            <w:r w:rsidRPr="00A93F1D">
              <w:rPr>
                <w:sz w:val="24"/>
              </w:rPr>
              <w:t>0</w:t>
            </w:r>
          </w:p>
        </w:tc>
      </w:tr>
      <w:tr w:rsidR="00CD2F67" w:rsidRPr="00A93F1D" w14:paraId="388D9C7C" w14:textId="77777777" w:rsidTr="00420332">
        <w:trPr>
          <w:trHeight w:val="411"/>
          <w:jc w:val="center"/>
        </w:trPr>
        <w:tc>
          <w:tcPr>
            <w:tcW w:w="2545" w:type="dxa"/>
          </w:tcPr>
          <w:p w14:paraId="564BFE8B" w14:textId="77777777" w:rsidR="00CD2F67" w:rsidRPr="00A93F1D" w:rsidRDefault="00CD2F67" w:rsidP="00D9552E">
            <w:pPr>
              <w:pStyle w:val="TableParagraph"/>
              <w:spacing w:line="480" w:lineRule="auto"/>
              <w:ind w:right="1673"/>
              <w:jc w:val="right"/>
              <w:rPr>
                <w:sz w:val="24"/>
              </w:rPr>
            </w:pPr>
            <w:r w:rsidRPr="00A93F1D">
              <w:rPr>
                <w:sz w:val="24"/>
              </w:rPr>
              <w:t>2</w:t>
            </w:r>
          </w:p>
        </w:tc>
        <w:tc>
          <w:tcPr>
            <w:tcW w:w="1291" w:type="dxa"/>
          </w:tcPr>
          <w:p w14:paraId="3C710173" w14:textId="77777777" w:rsidR="00CD2F67" w:rsidRPr="00A93F1D" w:rsidRDefault="00CD2F67" w:rsidP="00D9552E">
            <w:pPr>
              <w:pStyle w:val="TableParagraph"/>
              <w:spacing w:line="480" w:lineRule="auto"/>
              <w:ind w:left="414" w:right="397"/>
              <w:rPr>
                <w:sz w:val="24"/>
              </w:rPr>
            </w:pPr>
            <w:r w:rsidRPr="00A93F1D">
              <w:rPr>
                <w:sz w:val="24"/>
              </w:rPr>
              <w:t>1.84</w:t>
            </w:r>
          </w:p>
        </w:tc>
        <w:tc>
          <w:tcPr>
            <w:tcW w:w="1139" w:type="dxa"/>
          </w:tcPr>
          <w:p w14:paraId="56516248" w14:textId="77777777" w:rsidR="00CD2F67" w:rsidRPr="00A93F1D" w:rsidRDefault="00CD2F67" w:rsidP="00D9552E">
            <w:pPr>
              <w:pStyle w:val="TableParagraph"/>
              <w:spacing w:line="480" w:lineRule="auto"/>
              <w:ind w:left="301" w:right="279"/>
              <w:rPr>
                <w:sz w:val="24"/>
              </w:rPr>
            </w:pPr>
            <w:r w:rsidRPr="00A93F1D">
              <w:rPr>
                <w:sz w:val="24"/>
              </w:rPr>
              <w:t>0.16</w:t>
            </w:r>
          </w:p>
        </w:tc>
        <w:tc>
          <w:tcPr>
            <w:tcW w:w="1079" w:type="dxa"/>
          </w:tcPr>
          <w:p w14:paraId="0B344544" w14:textId="77777777" w:rsidR="00CD2F67" w:rsidRPr="00A93F1D" w:rsidRDefault="00CD2F67" w:rsidP="00D9552E">
            <w:pPr>
              <w:pStyle w:val="TableParagraph"/>
              <w:spacing w:line="480" w:lineRule="auto"/>
              <w:ind w:left="155" w:right="134"/>
              <w:rPr>
                <w:sz w:val="24"/>
              </w:rPr>
            </w:pPr>
            <w:r w:rsidRPr="00A93F1D">
              <w:rPr>
                <w:sz w:val="24"/>
              </w:rPr>
              <w:t>2.56</w:t>
            </w:r>
          </w:p>
        </w:tc>
        <w:tc>
          <w:tcPr>
            <w:tcW w:w="2340" w:type="dxa"/>
          </w:tcPr>
          <w:p w14:paraId="6F5204C3" w14:textId="77777777" w:rsidR="00CD2F67" w:rsidRPr="00A93F1D" w:rsidRDefault="00CD2F67" w:rsidP="00D9552E">
            <w:pPr>
              <w:pStyle w:val="TableParagraph"/>
              <w:spacing w:line="480" w:lineRule="auto"/>
              <w:ind w:left="583" w:right="557"/>
              <w:rPr>
                <w:sz w:val="24"/>
              </w:rPr>
            </w:pPr>
            <w:r w:rsidRPr="00A93F1D">
              <w:rPr>
                <w:sz w:val="24"/>
              </w:rPr>
              <w:t>1.39130435</w:t>
            </w:r>
          </w:p>
        </w:tc>
      </w:tr>
      <w:tr w:rsidR="00CD2F67" w:rsidRPr="00A93F1D" w14:paraId="3721EBE4" w14:textId="77777777" w:rsidTr="00420332">
        <w:trPr>
          <w:trHeight w:val="414"/>
          <w:jc w:val="center"/>
        </w:trPr>
        <w:tc>
          <w:tcPr>
            <w:tcW w:w="2545" w:type="dxa"/>
          </w:tcPr>
          <w:p w14:paraId="2BB90D66" w14:textId="77777777" w:rsidR="00CD2F67" w:rsidRPr="00A93F1D" w:rsidRDefault="00CD2F67" w:rsidP="00D9552E">
            <w:pPr>
              <w:pStyle w:val="TableParagraph"/>
              <w:spacing w:line="480" w:lineRule="auto"/>
              <w:ind w:right="1673"/>
              <w:jc w:val="right"/>
              <w:rPr>
                <w:sz w:val="24"/>
              </w:rPr>
            </w:pPr>
            <w:r w:rsidRPr="00A93F1D">
              <w:rPr>
                <w:sz w:val="24"/>
              </w:rPr>
              <w:t>2</w:t>
            </w:r>
          </w:p>
        </w:tc>
        <w:tc>
          <w:tcPr>
            <w:tcW w:w="1291" w:type="dxa"/>
          </w:tcPr>
          <w:p w14:paraId="7543DF6A" w14:textId="77777777" w:rsidR="00CD2F67" w:rsidRPr="00A93F1D" w:rsidRDefault="00CD2F67" w:rsidP="00D9552E">
            <w:pPr>
              <w:pStyle w:val="TableParagraph"/>
              <w:spacing w:line="480" w:lineRule="auto"/>
              <w:ind w:left="414" w:right="397"/>
              <w:rPr>
                <w:sz w:val="24"/>
              </w:rPr>
            </w:pPr>
            <w:r w:rsidRPr="00A93F1D">
              <w:rPr>
                <w:sz w:val="24"/>
              </w:rPr>
              <w:t>0.16</w:t>
            </w:r>
          </w:p>
        </w:tc>
        <w:tc>
          <w:tcPr>
            <w:tcW w:w="1139" w:type="dxa"/>
          </w:tcPr>
          <w:p w14:paraId="47DECBC9" w14:textId="77777777" w:rsidR="00CD2F67" w:rsidRPr="00A93F1D" w:rsidRDefault="00CD2F67" w:rsidP="00D9552E">
            <w:pPr>
              <w:pStyle w:val="TableParagraph"/>
              <w:spacing w:line="480" w:lineRule="auto"/>
              <w:ind w:left="301" w:right="279"/>
              <w:rPr>
                <w:sz w:val="24"/>
              </w:rPr>
            </w:pPr>
            <w:r w:rsidRPr="00A93F1D">
              <w:rPr>
                <w:sz w:val="24"/>
              </w:rPr>
              <w:t>1.84</w:t>
            </w:r>
          </w:p>
        </w:tc>
        <w:tc>
          <w:tcPr>
            <w:tcW w:w="1079" w:type="dxa"/>
          </w:tcPr>
          <w:p w14:paraId="493CB59C" w14:textId="77777777" w:rsidR="00CD2F67" w:rsidRPr="00A93F1D" w:rsidRDefault="00CD2F67" w:rsidP="00D9552E">
            <w:pPr>
              <w:pStyle w:val="TableParagraph"/>
              <w:spacing w:line="480" w:lineRule="auto"/>
              <w:ind w:left="155" w:right="134"/>
              <w:rPr>
                <w:sz w:val="24"/>
              </w:rPr>
            </w:pPr>
            <w:r w:rsidRPr="00A93F1D">
              <w:rPr>
                <w:sz w:val="24"/>
              </w:rPr>
              <w:t>3.39</w:t>
            </w:r>
          </w:p>
        </w:tc>
        <w:tc>
          <w:tcPr>
            <w:tcW w:w="2340" w:type="dxa"/>
          </w:tcPr>
          <w:p w14:paraId="39100879" w14:textId="77777777" w:rsidR="00CD2F67" w:rsidRPr="00A93F1D" w:rsidRDefault="00CD2F67" w:rsidP="00D9552E">
            <w:pPr>
              <w:pStyle w:val="TableParagraph"/>
              <w:spacing w:line="480" w:lineRule="auto"/>
              <w:ind w:left="583" w:right="557"/>
              <w:rPr>
                <w:sz w:val="24"/>
              </w:rPr>
            </w:pPr>
            <w:r w:rsidRPr="00A93F1D">
              <w:rPr>
                <w:sz w:val="24"/>
              </w:rPr>
              <w:t>21.1875</w:t>
            </w:r>
          </w:p>
        </w:tc>
      </w:tr>
      <w:tr w:rsidR="00CD2F67" w:rsidRPr="00A93F1D" w14:paraId="1923E47C" w14:textId="77777777" w:rsidTr="00420332">
        <w:trPr>
          <w:trHeight w:val="414"/>
          <w:jc w:val="center"/>
        </w:trPr>
        <w:tc>
          <w:tcPr>
            <w:tcW w:w="6054" w:type="dxa"/>
            <w:gridSpan w:val="4"/>
          </w:tcPr>
          <w:p w14:paraId="2B634CD1" w14:textId="0C854C0D" w:rsidR="00CD2F67" w:rsidRPr="00A93F1D" w:rsidRDefault="00420332" w:rsidP="00D9552E">
            <w:pPr>
              <w:pStyle w:val="TableParagraph"/>
              <w:spacing w:line="480" w:lineRule="auto"/>
              <w:ind w:right="3076"/>
              <w:jc w:val="left"/>
              <w:rPr>
                <w:sz w:val="24"/>
              </w:rPr>
            </w:pPr>
            <w:r w:rsidRPr="00A93F1D">
              <w:rPr>
                <w:sz w:val="24"/>
              </w:rPr>
              <w:t xml:space="preserve">      </w:t>
            </w:r>
            <w:r w:rsidR="00CD2F67" w:rsidRPr="00A93F1D">
              <w:rPr>
                <w:sz w:val="24"/>
              </w:rPr>
              <w:t>TOTAL</w:t>
            </w:r>
          </w:p>
        </w:tc>
        <w:tc>
          <w:tcPr>
            <w:tcW w:w="2340" w:type="dxa"/>
          </w:tcPr>
          <w:p w14:paraId="1B86B03D" w14:textId="77777777" w:rsidR="00CD2F67" w:rsidRPr="00A93F1D" w:rsidRDefault="00CD2F67" w:rsidP="00D9552E">
            <w:pPr>
              <w:pStyle w:val="TableParagraph"/>
              <w:spacing w:line="480" w:lineRule="auto"/>
              <w:ind w:left="583" w:right="557"/>
              <w:rPr>
                <w:sz w:val="24"/>
              </w:rPr>
            </w:pPr>
            <w:r w:rsidRPr="00A93F1D">
              <w:rPr>
                <w:sz w:val="24"/>
              </w:rPr>
              <w:t>28.6945701</w:t>
            </w:r>
          </w:p>
        </w:tc>
      </w:tr>
    </w:tbl>
    <w:p w14:paraId="288F6EC0" w14:textId="77777777" w:rsidR="00FB0E4C" w:rsidRPr="00A93F1D" w:rsidRDefault="00FB0E4C" w:rsidP="00D9552E">
      <w:pPr>
        <w:pStyle w:val="BodyText"/>
        <w:tabs>
          <w:tab w:val="right" w:pos="5255"/>
        </w:tabs>
        <w:spacing w:before="1" w:line="480" w:lineRule="auto"/>
        <w:ind w:right="4491"/>
      </w:pPr>
      <w:r w:rsidRPr="00A93F1D">
        <w:t xml:space="preserve">    </w:t>
      </w:r>
    </w:p>
    <w:p w14:paraId="3290F337" w14:textId="3D9577E4" w:rsidR="004572C6" w:rsidRPr="00A93F1D" w:rsidRDefault="00FB0E4C" w:rsidP="00BF1BFE">
      <w:pPr>
        <w:tabs>
          <w:tab w:val="left" w:pos="1590"/>
        </w:tabs>
        <w:spacing w:line="48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t xml:space="preserve">    </w:t>
      </w:r>
      <w:r w:rsidR="00420332" w:rsidRPr="00A93F1D">
        <w:rPr>
          <w:rFonts w:ascii="Times New Roman" w:hAnsi="Times New Roman" w:cs="Times New Roman"/>
          <w:sz w:val="24"/>
          <w:szCs w:val="24"/>
          <w:lang w:val="en-IN"/>
        </w:rPr>
        <w:t xml:space="preserve"> </w:t>
      </w:r>
      <w:r w:rsidRPr="00A93F1D">
        <w:rPr>
          <w:rFonts w:ascii="Times New Roman" w:hAnsi="Times New Roman" w:cs="Times New Roman"/>
          <w:sz w:val="24"/>
          <w:szCs w:val="24"/>
          <w:lang w:val="en-IN"/>
        </w:rPr>
        <w:t xml:space="preserve">The degree of </w:t>
      </w:r>
      <w:r w:rsidR="00BD5C8E" w:rsidRPr="00A93F1D">
        <w:rPr>
          <w:rFonts w:ascii="Times New Roman" w:hAnsi="Times New Roman" w:cs="Times New Roman"/>
          <w:sz w:val="24"/>
          <w:szCs w:val="24"/>
          <w:lang w:val="en-IN"/>
        </w:rPr>
        <w:t>freedom is (No. of rows</w:t>
      </w:r>
      <w:r w:rsidR="00AE2169" w:rsidRPr="00A93F1D">
        <w:rPr>
          <w:rFonts w:ascii="Times New Roman" w:hAnsi="Times New Roman" w:cs="Times New Roman"/>
          <w:sz w:val="24"/>
          <w:szCs w:val="24"/>
          <w:lang w:val="en-IN"/>
        </w:rPr>
        <w:t>) (No. of columns)</w:t>
      </w:r>
    </w:p>
    <w:p w14:paraId="3614777D" w14:textId="1EF04678" w:rsidR="004572C6" w:rsidRPr="00A93F1D" w:rsidRDefault="006E6C79" w:rsidP="00D9552E">
      <w:pPr>
        <w:tabs>
          <w:tab w:val="left" w:pos="1590"/>
        </w:tabs>
        <w:spacing w:line="480" w:lineRule="auto"/>
        <w:ind w:left="142" w:right="-58"/>
        <w:jc w:val="both"/>
        <w:rPr>
          <w:rFonts w:ascii="Times New Roman" w:hAnsi="Times New Roman" w:cs="Times New Roman"/>
          <w:sz w:val="24"/>
          <w:szCs w:val="24"/>
          <w:lang w:val="en-IN"/>
        </w:rPr>
      </w:pPr>
      <w:r w:rsidRPr="00A93F1D">
        <w:rPr>
          <w:rFonts w:ascii="Times New Roman" w:hAnsi="Times New Roman" w:cs="Times New Roman"/>
          <w:sz w:val="24"/>
          <w:szCs w:val="24"/>
          <w:lang w:val="en-IN"/>
        </w:rPr>
        <w:t>Df= (2-1) (</w:t>
      </w:r>
      <w:r w:rsidR="00456F83" w:rsidRPr="00A93F1D">
        <w:rPr>
          <w:rFonts w:ascii="Times New Roman" w:hAnsi="Times New Roman" w:cs="Times New Roman"/>
          <w:sz w:val="24"/>
          <w:szCs w:val="24"/>
          <w:lang w:val="en-IN"/>
        </w:rPr>
        <w:t>5-1) = 1*4 = 4</w:t>
      </w:r>
    </w:p>
    <w:p w14:paraId="0D4D3393" w14:textId="51D07872" w:rsidR="004700F6" w:rsidRPr="00A93F1D" w:rsidRDefault="004700F6" w:rsidP="00BF1BFE">
      <w:pPr>
        <w:pStyle w:val="BodyText"/>
        <w:spacing w:before="76" w:line="480" w:lineRule="auto"/>
        <w:ind w:left="142" w:right="-58"/>
        <w:jc w:val="both"/>
      </w:pPr>
      <w:r w:rsidRPr="00A93F1D">
        <w:t xml:space="preserve">The table value of chi square at 5% of level of significance </w:t>
      </w:r>
      <w:r w:rsidR="00BF1BFE" w:rsidRPr="00A93F1D">
        <w:t xml:space="preserve">and </w:t>
      </w:r>
      <w:r w:rsidR="00FE4126" w:rsidRPr="00A93F1D">
        <w:t>degree of</w:t>
      </w:r>
      <w:r w:rsidRPr="00A93F1D">
        <w:t xml:space="preserve"> freedom</w:t>
      </w:r>
      <w:r w:rsidRPr="00A93F1D">
        <w:rPr>
          <w:spacing w:val="1"/>
        </w:rPr>
        <w:t xml:space="preserve"> </w:t>
      </w:r>
      <w:r w:rsidRPr="00A93F1D">
        <w:t>4=9.488 calculated value of 28.6945701 is</w:t>
      </w:r>
      <w:r w:rsidR="00BF1BFE" w:rsidRPr="00A93F1D">
        <w:t xml:space="preserve"> </w:t>
      </w:r>
      <w:r w:rsidRPr="00A93F1D">
        <w:t>more than the table value of 9.488. Hence</w:t>
      </w:r>
      <w:r w:rsidRPr="00A93F1D">
        <w:rPr>
          <w:spacing w:val="1"/>
        </w:rPr>
        <w:t xml:space="preserve"> </w:t>
      </w:r>
      <w:r w:rsidRPr="00A93F1D">
        <w:t>alternative</w:t>
      </w:r>
      <w:r w:rsidRPr="00A93F1D">
        <w:rPr>
          <w:spacing w:val="-2"/>
        </w:rPr>
        <w:t xml:space="preserve"> </w:t>
      </w:r>
      <w:r w:rsidR="00BF1BFE" w:rsidRPr="00A93F1D">
        <w:t>hypothesis is</w:t>
      </w:r>
      <w:r w:rsidRPr="00A93F1D">
        <w:rPr>
          <w:spacing w:val="2"/>
        </w:rPr>
        <w:t xml:space="preserve"> </w:t>
      </w:r>
      <w:r w:rsidRPr="00A93F1D">
        <w:t>accepted.</w:t>
      </w:r>
    </w:p>
    <w:p w14:paraId="1C1C415E" w14:textId="4987F7D4" w:rsidR="004700F6" w:rsidRPr="00A93F1D" w:rsidRDefault="004700F6" w:rsidP="00BF1BFE">
      <w:pPr>
        <w:pStyle w:val="Heading3"/>
        <w:spacing w:before="165" w:line="480" w:lineRule="auto"/>
        <w:ind w:left="142" w:right="-58"/>
        <w:rPr>
          <w:rFonts w:ascii="Times New Roman" w:hAnsi="Times New Roman" w:cs="Times New Roman"/>
          <w:b/>
          <w:bCs/>
          <w:color w:val="000000" w:themeColor="text1"/>
          <w:sz w:val="28"/>
          <w:szCs w:val="28"/>
        </w:rPr>
      </w:pPr>
      <w:r w:rsidRPr="00A93F1D">
        <w:rPr>
          <w:rFonts w:ascii="Times New Roman" w:hAnsi="Times New Roman" w:cs="Times New Roman"/>
          <w:b/>
          <w:bCs/>
          <w:color w:val="000000" w:themeColor="text1"/>
          <w:sz w:val="28"/>
          <w:szCs w:val="28"/>
        </w:rPr>
        <w:t>INTERPRETATION</w:t>
      </w:r>
    </w:p>
    <w:p w14:paraId="03048546" w14:textId="77777777" w:rsidR="004700F6" w:rsidRPr="00A93F1D" w:rsidRDefault="004700F6" w:rsidP="00D9552E">
      <w:pPr>
        <w:pStyle w:val="BodyText"/>
        <w:spacing w:line="480" w:lineRule="auto"/>
        <w:ind w:left="142" w:right="-58"/>
        <w:jc w:val="both"/>
      </w:pPr>
      <w:r w:rsidRPr="00A93F1D">
        <w:t>From the above calculation, the calculated value is more than the table values so here</w:t>
      </w:r>
      <w:r w:rsidRPr="00A93F1D">
        <w:rPr>
          <w:spacing w:val="1"/>
        </w:rPr>
        <w:t xml:space="preserve"> </w:t>
      </w:r>
      <w:r w:rsidRPr="00A93F1D">
        <w:t>alternative hypothesis is accepted. Hence it can be concluded that there is a relation</w:t>
      </w:r>
      <w:r w:rsidRPr="00A93F1D">
        <w:rPr>
          <w:spacing w:val="1"/>
        </w:rPr>
        <w:t xml:space="preserve"> </w:t>
      </w:r>
      <w:r w:rsidRPr="00A93F1D">
        <w:t>between effectiveness of Performance Appraisal communication and satisfaction with</w:t>
      </w:r>
      <w:r w:rsidRPr="00A93F1D">
        <w:rPr>
          <w:spacing w:val="1"/>
        </w:rPr>
        <w:t xml:space="preserve"> </w:t>
      </w:r>
      <w:r w:rsidRPr="00A93F1D">
        <w:t>performance appraisal.</w:t>
      </w:r>
    </w:p>
    <w:p w14:paraId="4541B563" w14:textId="5F7984E7" w:rsidR="00A35E45" w:rsidRPr="00A93F1D" w:rsidRDefault="00A35E45" w:rsidP="00D9552E">
      <w:pPr>
        <w:tabs>
          <w:tab w:val="left" w:pos="714"/>
          <w:tab w:val="left" w:pos="1590"/>
        </w:tabs>
        <w:spacing w:line="480" w:lineRule="auto"/>
        <w:rPr>
          <w:rFonts w:ascii="Times New Roman" w:hAnsi="Times New Roman" w:cs="Times New Roman"/>
          <w:sz w:val="24"/>
          <w:szCs w:val="24"/>
          <w:lang w:val="en-IN"/>
        </w:rPr>
      </w:pPr>
    </w:p>
    <w:p w14:paraId="33F91A23" w14:textId="4F283106" w:rsidR="004700F6" w:rsidRPr="00A93F1D" w:rsidRDefault="004700F6" w:rsidP="00D9552E">
      <w:pPr>
        <w:tabs>
          <w:tab w:val="left" w:pos="1590"/>
        </w:tabs>
        <w:spacing w:line="480" w:lineRule="auto"/>
        <w:rPr>
          <w:rFonts w:ascii="Times New Roman" w:hAnsi="Times New Roman" w:cs="Times New Roman"/>
          <w:sz w:val="24"/>
          <w:szCs w:val="24"/>
          <w:lang w:val="en-IN"/>
        </w:rPr>
      </w:pPr>
    </w:p>
    <w:p w14:paraId="0A855156" w14:textId="4B335C2C" w:rsidR="00420332" w:rsidRPr="00A93F1D" w:rsidRDefault="004700F6" w:rsidP="00BF1BFE">
      <w:pPr>
        <w:spacing w:line="480" w:lineRule="auto"/>
        <w:rPr>
          <w:rFonts w:ascii="Times New Roman" w:hAnsi="Times New Roman" w:cs="Times New Roman"/>
          <w:sz w:val="24"/>
          <w:szCs w:val="24"/>
          <w:lang w:val="en-IN"/>
        </w:rPr>
      </w:pPr>
      <w:r w:rsidRPr="00A93F1D">
        <w:rPr>
          <w:rFonts w:ascii="Times New Roman" w:hAnsi="Times New Roman" w:cs="Times New Roman"/>
          <w:sz w:val="24"/>
          <w:szCs w:val="24"/>
          <w:lang w:val="en-IN"/>
        </w:rPr>
        <w:br w:type="page"/>
      </w:r>
    </w:p>
    <w:p w14:paraId="52A9978F" w14:textId="4A016866" w:rsidR="00653B85" w:rsidRPr="00A93F1D" w:rsidRDefault="00420332" w:rsidP="00D9552E">
      <w:pPr>
        <w:tabs>
          <w:tab w:val="left" w:pos="1590"/>
        </w:tabs>
        <w:spacing w:line="480" w:lineRule="auto"/>
        <w:rPr>
          <w:rFonts w:ascii="Times New Roman" w:hAnsi="Times New Roman" w:cs="Times New Roman"/>
          <w:b/>
          <w:bCs/>
          <w:sz w:val="24"/>
          <w:szCs w:val="24"/>
          <w:lang w:val="en-IN"/>
        </w:rPr>
      </w:pPr>
      <w:r w:rsidRPr="00A93F1D">
        <w:rPr>
          <w:rFonts w:ascii="Times New Roman" w:hAnsi="Times New Roman" w:cs="Times New Roman"/>
          <w:b/>
          <w:bCs/>
          <w:sz w:val="24"/>
          <w:szCs w:val="24"/>
          <w:lang w:val="en-IN"/>
        </w:rPr>
        <w:lastRenderedPageBreak/>
        <w:t xml:space="preserve">                                               </w:t>
      </w:r>
      <w:r w:rsidR="00FB1144" w:rsidRPr="00A93F1D">
        <w:rPr>
          <w:rFonts w:ascii="Times New Roman" w:hAnsi="Times New Roman" w:cs="Times New Roman"/>
          <w:b/>
          <w:bCs/>
          <w:sz w:val="24"/>
          <w:szCs w:val="24"/>
          <w:lang w:val="en-IN"/>
        </w:rPr>
        <w:t xml:space="preserve">      </w:t>
      </w:r>
      <w:r w:rsidRPr="00A93F1D">
        <w:rPr>
          <w:rFonts w:ascii="Times New Roman" w:hAnsi="Times New Roman" w:cs="Times New Roman"/>
          <w:b/>
          <w:bCs/>
          <w:sz w:val="24"/>
          <w:szCs w:val="24"/>
          <w:lang w:val="en-IN"/>
        </w:rPr>
        <w:t xml:space="preserve">   </w:t>
      </w:r>
      <w:r w:rsidR="00E82EEE" w:rsidRPr="00A93F1D">
        <w:rPr>
          <w:rFonts w:ascii="Times New Roman" w:hAnsi="Times New Roman" w:cs="Times New Roman"/>
          <w:b/>
          <w:bCs/>
          <w:sz w:val="24"/>
          <w:szCs w:val="24"/>
          <w:lang w:val="en-IN"/>
        </w:rPr>
        <w:t>4.</w:t>
      </w:r>
      <w:r w:rsidR="005871E1" w:rsidRPr="00A93F1D">
        <w:rPr>
          <w:rFonts w:ascii="Times New Roman" w:hAnsi="Times New Roman" w:cs="Times New Roman"/>
          <w:b/>
          <w:bCs/>
          <w:sz w:val="24"/>
          <w:szCs w:val="24"/>
          <w:lang w:val="en-IN"/>
        </w:rPr>
        <w:t>2</w:t>
      </w:r>
      <w:r w:rsidR="00501213" w:rsidRPr="00A93F1D">
        <w:rPr>
          <w:rFonts w:ascii="Times New Roman" w:hAnsi="Times New Roman" w:cs="Times New Roman"/>
          <w:b/>
          <w:bCs/>
          <w:sz w:val="24"/>
          <w:szCs w:val="24"/>
          <w:lang w:val="en-IN"/>
        </w:rPr>
        <w:t>4</w:t>
      </w:r>
      <w:r w:rsidR="008149F0">
        <w:rPr>
          <w:rFonts w:ascii="Times New Roman" w:hAnsi="Times New Roman" w:cs="Times New Roman"/>
          <w:b/>
          <w:bCs/>
          <w:sz w:val="24"/>
          <w:szCs w:val="24"/>
          <w:lang w:val="en-IN"/>
        </w:rPr>
        <w:t xml:space="preserve"> CH</w:t>
      </w:r>
      <w:r w:rsidR="00E82EEE" w:rsidRPr="00A93F1D">
        <w:rPr>
          <w:rFonts w:ascii="Times New Roman" w:hAnsi="Times New Roman" w:cs="Times New Roman"/>
          <w:b/>
          <w:bCs/>
          <w:sz w:val="24"/>
          <w:szCs w:val="24"/>
          <w:lang w:val="en-IN"/>
        </w:rPr>
        <w:t>I</w:t>
      </w:r>
      <w:r w:rsidR="00F36F7C" w:rsidRPr="00A93F1D">
        <w:rPr>
          <w:rFonts w:ascii="Times New Roman" w:hAnsi="Times New Roman" w:cs="Times New Roman"/>
          <w:b/>
          <w:bCs/>
          <w:sz w:val="24"/>
          <w:szCs w:val="24"/>
          <w:lang w:val="en-IN"/>
        </w:rPr>
        <w:t>-SQUARE</w:t>
      </w:r>
    </w:p>
    <w:p w14:paraId="5BC67EA5" w14:textId="6B6F96FB" w:rsidR="00F36F7C" w:rsidRPr="00A93F1D" w:rsidRDefault="00883F3D" w:rsidP="00D9552E">
      <w:pPr>
        <w:tabs>
          <w:tab w:val="left" w:pos="1590"/>
        </w:tabs>
        <w:spacing w:line="480" w:lineRule="auto"/>
        <w:jc w:val="center"/>
        <w:rPr>
          <w:rFonts w:ascii="Times New Roman" w:hAnsi="Times New Roman" w:cs="Times New Roman"/>
          <w:b/>
          <w:bCs/>
          <w:sz w:val="24"/>
          <w:szCs w:val="24"/>
        </w:rPr>
      </w:pPr>
      <w:r w:rsidRPr="00A93F1D">
        <w:rPr>
          <w:rFonts w:ascii="Times New Roman" w:hAnsi="Times New Roman" w:cs="Times New Roman"/>
          <w:b/>
          <w:bCs/>
          <w:sz w:val="24"/>
          <w:szCs w:val="24"/>
        </w:rPr>
        <w:t xml:space="preserve">GENDER AND SATISFACTION LEVEL OF </w:t>
      </w:r>
      <w:r w:rsidR="00852D18" w:rsidRPr="00A93F1D">
        <w:rPr>
          <w:rFonts w:ascii="Times New Roman" w:hAnsi="Times New Roman" w:cs="Times New Roman"/>
          <w:b/>
          <w:bCs/>
          <w:sz w:val="24"/>
          <w:szCs w:val="24"/>
        </w:rPr>
        <w:t xml:space="preserve">THE </w:t>
      </w:r>
      <w:r w:rsidR="00852D18" w:rsidRPr="00A93F1D">
        <w:rPr>
          <w:rFonts w:ascii="Times New Roman" w:hAnsi="Times New Roman" w:cs="Times New Roman"/>
          <w:b/>
          <w:bCs/>
          <w:spacing w:val="-57"/>
          <w:sz w:val="24"/>
          <w:szCs w:val="24"/>
        </w:rPr>
        <w:t>EMPLOYEES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1242"/>
        <w:gridCol w:w="893"/>
        <w:gridCol w:w="1025"/>
        <w:gridCol w:w="1104"/>
        <w:gridCol w:w="1118"/>
        <w:gridCol w:w="1558"/>
      </w:tblGrid>
      <w:tr w:rsidR="005407F9" w:rsidRPr="00A93F1D" w14:paraId="34732B0E" w14:textId="77777777" w:rsidTr="00420332">
        <w:trPr>
          <w:trHeight w:val="412"/>
          <w:jc w:val="center"/>
        </w:trPr>
        <w:tc>
          <w:tcPr>
            <w:tcW w:w="1229" w:type="dxa"/>
            <w:vMerge w:val="restart"/>
          </w:tcPr>
          <w:p w14:paraId="0EF70987" w14:textId="77777777" w:rsidR="005407F9" w:rsidRPr="00A93F1D" w:rsidRDefault="005407F9" w:rsidP="00D9552E">
            <w:pPr>
              <w:pStyle w:val="TableParagraph"/>
              <w:spacing w:line="480" w:lineRule="auto"/>
              <w:ind w:left="127"/>
              <w:jc w:val="left"/>
              <w:rPr>
                <w:sz w:val="24"/>
              </w:rPr>
            </w:pPr>
            <w:r w:rsidRPr="00A93F1D">
              <w:rPr>
                <w:sz w:val="24"/>
              </w:rPr>
              <w:t>GENDER</w:t>
            </w:r>
          </w:p>
        </w:tc>
        <w:tc>
          <w:tcPr>
            <w:tcW w:w="6940" w:type="dxa"/>
            <w:gridSpan w:val="6"/>
          </w:tcPr>
          <w:p w14:paraId="363543B4" w14:textId="77777777" w:rsidR="005407F9" w:rsidRPr="00A93F1D" w:rsidRDefault="005407F9" w:rsidP="00D9552E">
            <w:pPr>
              <w:pStyle w:val="TableParagraph"/>
              <w:spacing w:line="480" w:lineRule="auto"/>
              <w:ind w:left="2625" w:right="2624"/>
              <w:rPr>
                <w:sz w:val="24"/>
              </w:rPr>
            </w:pPr>
            <w:r w:rsidRPr="00A93F1D">
              <w:rPr>
                <w:sz w:val="24"/>
              </w:rPr>
              <w:t>PARTICULARS</w:t>
            </w:r>
          </w:p>
        </w:tc>
      </w:tr>
      <w:tr w:rsidR="005407F9" w:rsidRPr="00A93F1D" w14:paraId="288BBFDE" w14:textId="77777777" w:rsidTr="00420332">
        <w:trPr>
          <w:trHeight w:val="827"/>
          <w:jc w:val="center"/>
        </w:trPr>
        <w:tc>
          <w:tcPr>
            <w:tcW w:w="1229" w:type="dxa"/>
            <w:vMerge/>
            <w:tcBorders>
              <w:top w:val="nil"/>
            </w:tcBorders>
          </w:tcPr>
          <w:p w14:paraId="414789AF" w14:textId="77777777" w:rsidR="005407F9" w:rsidRPr="00A93F1D" w:rsidRDefault="005407F9" w:rsidP="00D9552E">
            <w:pPr>
              <w:spacing w:line="480" w:lineRule="auto"/>
              <w:rPr>
                <w:rFonts w:ascii="Times New Roman" w:hAnsi="Times New Roman" w:cs="Times New Roman"/>
                <w:sz w:val="2"/>
                <w:szCs w:val="2"/>
              </w:rPr>
            </w:pPr>
          </w:p>
        </w:tc>
        <w:tc>
          <w:tcPr>
            <w:tcW w:w="1242" w:type="dxa"/>
          </w:tcPr>
          <w:p w14:paraId="7079D0FE" w14:textId="77777777" w:rsidR="005407F9" w:rsidRPr="00A93F1D" w:rsidRDefault="005407F9" w:rsidP="00D9552E">
            <w:pPr>
              <w:pStyle w:val="TableParagraph"/>
              <w:spacing w:line="480" w:lineRule="auto"/>
              <w:ind w:left="187" w:right="178"/>
              <w:rPr>
                <w:sz w:val="24"/>
              </w:rPr>
            </w:pPr>
            <w:r w:rsidRPr="00A93F1D">
              <w:rPr>
                <w:sz w:val="24"/>
              </w:rPr>
              <w:t>Strongly</w:t>
            </w:r>
          </w:p>
          <w:p w14:paraId="0C5398FD" w14:textId="77777777" w:rsidR="005407F9" w:rsidRPr="00A93F1D" w:rsidRDefault="005407F9" w:rsidP="00D9552E">
            <w:pPr>
              <w:pStyle w:val="TableParagraph"/>
              <w:spacing w:before="139" w:line="480" w:lineRule="auto"/>
              <w:ind w:left="182" w:right="178"/>
              <w:rPr>
                <w:sz w:val="24"/>
              </w:rPr>
            </w:pPr>
            <w:r w:rsidRPr="00A93F1D">
              <w:rPr>
                <w:sz w:val="24"/>
              </w:rPr>
              <w:t>agree</w:t>
            </w:r>
          </w:p>
        </w:tc>
        <w:tc>
          <w:tcPr>
            <w:tcW w:w="893" w:type="dxa"/>
          </w:tcPr>
          <w:p w14:paraId="7E20C6FF" w14:textId="77777777" w:rsidR="005407F9" w:rsidRPr="00A93F1D" w:rsidRDefault="005407F9" w:rsidP="00D9552E">
            <w:pPr>
              <w:pStyle w:val="TableParagraph"/>
              <w:spacing w:line="480" w:lineRule="auto"/>
              <w:ind w:left="128" w:right="127"/>
              <w:rPr>
                <w:sz w:val="24"/>
              </w:rPr>
            </w:pPr>
            <w:r w:rsidRPr="00A93F1D">
              <w:rPr>
                <w:sz w:val="24"/>
              </w:rPr>
              <w:t>Agree</w:t>
            </w:r>
          </w:p>
        </w:tc>
        <w:tc>
          <w:tcPr>
            <w:tcW w:w="1025" w:type="dxa"/>
          </w:tcPr>
          <w:p w14:paraId="4A7F2178" w14:textId="77777777" w:rsidR="005407F9" w:rsidRPr="00A93F1D" w:rsidRDefault="005407F9" w:rsidP="00D9552E">
            <w:pPr>
              <w:pStyle w:val="TableParagraph"/>
              <w:spacing w:line="480" w:lineRule="auto"/>
              <w:ind w:left="128" w:right="127"/>
              <w:rPr>
                <w:sz w:val="24"/>
              </w:rPr>
            </w:pPr>
            <w:r w:rsidRPr="00A93F1D">
              <w:rPr>
                <w:sz w:val="24"/>
              </w:rPr>
              <w:t>Neutral</w:t>
            </w:r>
          </w:p>
        </w:tc>
        <w:tc>
          <w:tcPr>
            <w:tcW w:w="1104" w:type="dxa"/>
          </w:tcPr>
          <w:p w14:paraId="0A33C3C0" w14:textId="77777777" w:rsidR="005407F9" w:rsidRPr="00A93F1D" w:rsidRDefault="005407F9" w:rsidP="00D9552E">
            <w:pPr>
              <w:pStyle w:val="TableParagraph"/>
              <w:spacing w:line="480" w:lineRule="auto"/>
              <w:ind w:left="138"/>
              <w:jc w:val="left"/>
              <w:rPr>
                <w:sz w:val="24"/>
              </w:rPr>
            </w:pPr>
            <w:r w:rsidRPr="00A93F1D">
              <w:rPr>
                <w:sz w:val="24"/>
              </w:rPr>
              <w:t>Strongly</w:t>
            </w:r>
          </w:p>
          <w:p w14:paraId="7EE95757" w14:textId="77777777" w:rsidR="005407F9" w:rsidRPr="00A93F1D" w:rsidRDefault="005407F9" w:rsidP="00D9552E">
            <w:pPr>
              <w:pStyle w:val="TableParagraph"/>
              <w:spacing w:before="139" w:line="480" w:lineRule="auto"/>
              <w:ind w:left="150"/>
              <w:jc w:val="left"/>
              <w:rPr>
                <w:sz w:val="24"/>
              </w:rPr>
            </w:pPr>
            <w:r w:rsidRPr="00A93F1D">
              <w:rPr>
                <w:sz w:val="24"/>
              </w:rPr>
              <w:t>disagree</w:t>
            </w:r>
          </w:p>
        </w:tc>
        <w:tc>
          <w:tcPr>
            <w:tcW w:w="1118" w:type="dxa"/>
          </w:tcPr>
          <w:p w14:paraId="58C8A674" w14:textId="77777777" w:rsidR="005407F9" w:rsidRPr="00A93F1D" w:rsidRDefault="005407F9" w:rsidP="00D9552E">
            <w:pPr>
              <w:pStyle w:val="TableParagraph"/>
              <w:spacing w:line="480" w:lineRule="auto"/>
              <w:ind w:left="109" w:right="105"/>
              <w:rPr>
                <w:sz w:val="24"/>
              </w:rPr>
            </w:pPr>
            <w:r w:rsidRPr="00A93F1D">
              <w:rPr>
                <w:sz w:val="24"/>
              </w:rPr>
              <w:t>Disagree</w:t>
            </w:r>
          </w:p>
        </w:tc>
        <w:tc>
          <w:tcPr>
            <w:tcW w:w="1558" w:type="dxa"/>
          </w:tcPr>
          <w:p w14:paraId="24A6A81A" w14:textId="77777777" w:rsidR="005407F9" w:rsidRPr="00A93F1D" w:rsidRDefault="005407F9" w:rsidP="00D9552E">
            <w:pPr>
              <w:pStyle w:val="TableParagraph"/>
              <w:spacing w:line="480" w:lineRule="auto"/>
              <w:ind w:left="505" w:right="496"/>
              <w:rPr>
                <w:sz w:val="24"/>
              </w:rPr>
            </w:pPr>
            <w:r w:rsidRPr="00A93F1D">
              <w:rPr>
                <w:sz w:val="24"/>
              </w:rPr>
              <w:t>Total</w:t>
            </w:r>
          </w:p>
        </w:tc>
      </w:tr>
      <w:tr w:rsidR="005407F9" w:rsidRPr="00A93F1D" w14:paraId="118CD35A" w14:textId="77777777" w:rsidTr="00420332">
        <w:trPr>
          <w:trHeight w:val="414"/>
          <w:jc w:val="center"/>
        </w:trPr>
        <w:tc>
          <w:tcPr>
            <w:tcW w:w="1229" w:type="dxa"/>
          </w:tcPr>
          <w:p w14:paraId="144C79FF" w14:textId="77777777" w:rsidR="005407F9" w:rsidRPr="00A93F1D" w:rsidRDefault="005407F9" w:rsidP="00D9552E">
            <w:pPr>
              <w:pStyle w:val="TableParagraph"/>
              <w:spacing w:line="480" w:lineRule="auto"/>
              <w:ind w:left="239" w:right="231"/>
              <w:rPr>
                <w:sz w:val="24"/>
              </w:rPr>
            </w:pPr>
            <w:r w:rsidRPr="00A93F1D">
              <w:rPr>
                <w:sz w:val="24"/>
              </w:rPr>
              <w:t>Male</w:t>
            </w:r>
          </w:p>
        </w:tc>
        <w:tc>
          <w:tcPr>
            <w:tcW w:w="1242" w:type="dxa"/>
          </w:tcPr>
          <w:p w14:paraId="54F0F703" w14:textId="77777777" w:rsidR="005407F9" w:rsidRPr="00A93F1D" w:rsidRDefault="005407F9" w:rsidP="00D9552E">
            <w:pPr>
              <w:pStyle w:val="TableParagraph"/>
              <w:spacing w:line="480" w:lineRule="auto"/>
              <w:ind w:left="498"/>
              <w:jc w:val="left"/>
              <w:rPr>
                <w:sz w:val="24"/>
              </w:rPr>
            </w:pPr>
            <w:r w:rsidRPr="00A93F1D">
              <w:rPr>
                <w:sz w:val="24"/>
              </w:rPr>
              <w:t>15</w:t>
            </w:r>
          </w:p>
        </w:tc>
        <w:tc>
          <w:tcPr>
            <w:tcW w:w="893" w:type="dxa"/>
          </w:tcPr>
          <w:p w14:paraId="3B4123F4" w14:textId="77777777" w:rsidR="005407F9" w:rsidRPr="00A93F1D" w:rsidRDefault="005407F9" w:rsidP="00D9552E">
            <w:pPr>
              <w:pStyle w:val="TableParagraph"/>
              <w:spacing w:line="480" w:lineRule="auto"/>
              <w:ind w:left="128" w:right="125"/>
              <w:rPr>
                <w:sz w:val="24"/>
              </w:rPr>
            </w:pPr>
            <w:r w:rsidRPr="00A93F1D">
              <w:rPr>
                <w:sz w:val="24"/>
              </w:rPr>
              <w:t>18</w:t>
            </w:r>
          </w:p>
        </w:tc>
        <w:tc>
          <w:tcPr>
            <w:tcW w:w="1025" w:type="dxa"/>
          </w:tcPr>
          <w:p w14:paraId="4D0D16C4" w14:textId="77777777" w:rsidR="005407F9" w:rsidRPr="00A93F1D" w:rsidRDefault="005407F9" w:rsidP="00D9552E">
            <w:pPr>
              <w:pStyle w:val="TableParagraph"/>
              <w:spacing w:line="480" w:lineRule="auto"/>
              <w:ind w:left="128" w:right="123"/>
              <w:rPr>
                <w:sz w:val="24"/>
              </w:rPr>
            </w:pPr>
            <w:r w:rsidRPr="00A93F1D">
              <w:rPr>
                <w:sz w:val="24"/>
              </w:rPr>
              <w:t>14</w:t>
            </w:r>
          </w:p>
        </w:tc>
        <w:tc>
          <w:tcPr>
            <w:tcW w:w="1104" w:type="dxa"/>
          </w:tcPr>
          <w:p w14:paraId="0A2F2FDA" w14:textId="77777777" w:rsidR="005407F9" w:rsidRPr="00A93F1D" w:rsidRDefault="005407F9" w:rsidP="00D9552E">
            <w:pPr>
              <w:pStyle w:val="TableParagraph"/>
              <w:spacing w:line="480" w:lineRule="auto"/>
              <w:ind w:right="482"/>
              <w:jc w:val="right"/>
              <w:rPr>
                <w:sz w:val="24"/>
              </w:rPr>
            </w:pPr>
            <w:r w:rsidRPr="00A93F1D">
              <w:rPr>
                <w:sz w:val="24"/>
              </w:rPr>
              <w:t>3</w:t>
            </w:r>
          </w:p>
        </w:tc>
        <w:tc>
          <w:tcPr>
            <w:tcW w:w="1118" w:type="dxa"/>
          </w:tcPr>
          <w:p w14:paraId="4F4B7F15" w14:textId="77777777" w:rsidR="005407F9" w:rsidRPr="00A93F1D" w:rsidRDefault="005407F9" w:rsidP="00D9552E">
            <w:pPr>
              <w:pStyle w:val="TableParagraph"/>
              <w:spacing w:line="480" w:lineRule="auto"/>
              <w:ind w:left="8"/>
              <w:rPr>
                <w:sz w:val="24"/>
              </w:rPr>
            </w:pPr>
            <w:r w:rsidRPr="00A93F1D">
              <w:rPr>
                <w:sz w:val="24"/>
              </w:rPr>
              <w:t>2</w:t>
            </w:r>
          </w:p>
        </w:tc>
        <w:tc>
          <w:tcPr>
            <w:tcW w:w="1558" w:type="dxa"/>
          </w:tcPr>
          <w:p w14:paraId="1E572E02" w14:textId="77777777" w:rsidR="005407F9" w:rsidRPr="00A93F1D" w:rsidRDefault="005407F9" w:rsidP="00D9552E">
            <w:pPr>
              <w:pStyle w:val="TableParagraph"/>
              <w:spacing w:line="480" w:lineRule="auto"/>
              <w:ind w:left="503" w:right="496"/>
              <w:rPr>
                <w:sz w:val="24"/>
              </w:rPr>
            </w:pPr>
            <w:r w:rsidRPr="00A93F1D">
              <w:rPr>
                <w:sz w:val="24"/>
              </w:rPr>
              <w:t>47</w:t>
            </w:r>
          </w:p>
        </w:tc>
      </w:tr>
      <w:tr w:rsidR="005407F9" w:rsidRPr="00A93F1D" w14:paraId="5A8275F2" w14:textId="77777777" w:rsidTr="00420332">
        <w:trPr>
          <w:trHeight w:val="414"/>
          <w:jc w:val="center"/>
        </w:trPr>
        <w:tc>
          <w:tcPr>
            <w:tcW w:w="1229" w:type="dxa"/>
          </w:tcPr>
          <w:p w14:paraId="6294E841" w14:textId="77777777" w:rsidR="005407F9" w:rsidRPr="00A93F1D" w:rsidRDefault="005407F9" w:rsidP="00D9552E">
            <w:pPr>
              <w:pStyle w:val="TableParagraph"/>
              <w:spacing w:line="480" w:lineRule="auto"/>
              <w:ind w:left="239" w:right="232"/>
              <w:rPr>
                <w:sz w:val="24"/>
              </w:rPr>
            </w:pPr>
            <w:r w:rsidRPr="00A93F1D">
              <w:rPr>
                <w:sz w:val="24"/>
              </w:rPr>
              <w:t>Female</w:t>
            </w:r>
          </w:p>
        </w:tc>
        <w:tc>
          <w:tcPr>
            <w:tcW w:w="1242" w:type="dxa"/>
          </w:tcPr>
          <w:p w14:paraId="059EE72C" w14:textId="77777777" w:rsidR="005407F9" w:rsidRPr="00A93F1D" w:rsidRDefault="005407F9" w:rsidP="00D9552E">
            <w:pPr>
              <w:pStyle w:val="TableParagraph"/>
              <w:spacing w:line="480" w:lineRule="auto"/>
              <w:ind w:left="498"/>
              <w:jc w:val="left"/>
              <w:rPr>
                <w:sz w:val="24"/>
              </w:rPr>
            </w:pPr>
            <w:r w:rsidRPr="00A93F1D">
              <w:rPr>
                <w:sz w:val="24"/>
              </w:rPr>
              <w:t>10</w:t>
            </w:r>
          </w:p>
        </w:tc>
        <w:tc>
          <w:tcPr>
            <w:tcW w:w="893" w:type="dxa"/>
          </w:tcPr>
          <w:p w14:paraId="3C17497E" w14:textId="77777777" w:rsidR="005407F9" w:rsidRPr="00A93F1D" w:rsidRDefault="005407F9" w:rsidP="00D9552E">
            <w:pPr>
              <w:pStyle w:val="TableParagraph"/>
              <w:spacing w:line="480" w:lineRule="auto"/>
              <w:ind w:left="128" w:right="125"/>
              <w:rPr>
                <w:sz w:val="24"/>
              </w:rPr>
            </w:pPr>
            <w:r w:rsidRPr="00A93F1D">
              <w:rPr>
                <w:sz w:val="24"/>
              </w:rPr>
              <w:t>17</w:t>
            </w:r>
          </w:p>
        </w:tc>
        <w:tc>
          <w:tcPr>
            <w:tcW w:w="1025" w:type="dxa"/>
          </w:tcPr>
          <w:p w14:paraId="646B3DB0" w14:textId="77777777" w:rsidR="005407F9" w:rsidRPr="00A93F1D" w:rsidRDefault="005407F9" w:rsidP="00D9552E">
            <w:pPr>
              <w:pStyle w:val="TableParagraph"/>
              <w:spacing w:line="480" w:lineRule="auto"/>
              <w:ind w:left="128" w:right="123"/>
              <w:rPr>
                <w:sz w:val="24"/>
              </w:rPr>
            </w:pPr>
            <w:r w:rsidRPr="00A93F1D">
              <w:rPr>
                <w:sz w:val="24"/>
              </w:rPr>
              <w:t>26</w:t>
            </w:r>
          </w:p>
        </w:tc>
        <w:tc>
          <w:tcPr>
            <w:tcW w:w="1104" w:type="dxa"/>
          </w:tcPr>
          <w:p w14:paraId="012A7DC1" w14:textId="77777777" w:rsidR="005407F9" w:rsidRPr="00A93F1D" w:rsidRDefault="005407F9" w:rsidP="00D9552E">
            <w:pPr>
              <w:pStyle w:val="TableParagraph"/>
              <w:spacing w:line="480" w:lineRule="auto"/>
              <w:ind w:right="482"/>
              <w:jc w:val="right"/>
              <w:rPr>
                <w:sz w:val="24"/>
              </w:rPr>
            </w:pPr>
            <w:r w:rsidRPr="00A93F1D">
              <w:rPr>
                <w:sz w:val="24"/>
              </w:rPr>
              <w:t>2</w:t>
            </w:r>
          </w:p>
        </w:tc>
        <w:tc>
          <w:tcPr>
            <w:tcW w:w="1118" w:type="dxa"/>
          </w:tcPr>
          <w:p w14:paraId="56270F68" w14:textId="77777777" w:rsidR="005407F9" w:rsidRPr="00A93F1D" w:rsidRDefault="005407F9" w:rsidP="00D9552E">
            <w:pPr>
              <w:pStyle w:val="TableParagraph"/>
              <w:spacing w:line="480" w:lineRule="auto"/>
              <w:ind w:left="8"/>
              <w:rPr>
                <w:sz w:val="24"/>
              </w:rPr>
            </w:pPr>
            <w:r w:rsidRPr="00A93F1D">
              <w:rPr>
                <w:sz w:val="24"/>
              </w:rPr>
              <w:t>3</w:t>
            </w:r>
          </w:p>
        </w:tc>
        <w:tc>
          <w:tcPr>
            <w:tcW w:w="1558" w:type="dxa"/>
          </w:tcPr>
          <w:p w14:paraId="3386EEC3" w14:textId="77777777" w:rsidR="005407F9" w:rsidRPr="00A93F1D" w:rsidRDefault="005407F9" w:rsidP="00D9552E">
            <w:pPr>
              <w:pStyle w:val="TableParagraph"/>
              <w:spacing w:line="480" w:lineRule="auto"/>
              <w:ind w:left="503" w:right="496"/>
              <w:rPr>
                <w:sz w:val="24"/>
              </w:rPr>
            </w:pPr>
            <w:r w:rsidRPr="00A93F1D">
              <w:rPr>
                <w:sz w:val="24"/>
              </w:rPr>
              <w:t>53</w:t>
            </w:r>
          </w:p>
        </w:tc>
      </w:tr>
      <w:tr w:rsidR="005407F9" w:rsidRPr="00A93F1D" w14:paraId="567CCF22" w14:textId="77777777" w:rsidTr="00420332">
        <w:trPr>
          <w:trHeight w:val="415"/>
          <w:jc w:val="center"/>
        </w:trPr>
        <w:tc>
          <w:tcPr>
            <w:tcW w:w="1229" w:type="dxa"/>
          </w:tcPr>
          <w:p w14:paraId="59F3AD37" w14:textId="77777777" w:rsidR="005407F9" w:rsidRPr="00A93F1D" w:rsidRDefault="005407F9" w:rsidP="00D9552E">
            <w:pPr>
              <w:pStyle w:val="TableParagraph"/>
              <w:spacing w:line="480" w:lineRule="auto"/>
              <w:ind w:left="238" w:right="232"/>
              <w:rPr>
                <w:sz w:val="24"/>
              </w:rPr>
            </w:pPr>
            <w:r w:rsidRPr="00A93F1D">
              <w:rPr>
                <w:sz w:val="24"/>
              </w:rPr>
              <w:t>Total</w:t>
            </w:r>
          </w:p>
        </w:tc>
        <w:tc>
          <w:tcPr>
            <w:tcW w:w="1242" w:type="dxa"/>
          </w:tcPr>
          <w:p w14:paraId="7448EAD3" w14:textId="77777777" w:rsidR="005407F9" w:rsidRPr="00A93F1D" w:rsidRDefault="005407F9" w:rsidP="00D9552E">
            <w:pPr>
              <w:pStyle w:val="TableParagraph"/>
              <w:spacing w:line="480" w:lineRule="auto"/>
              <w:ind w:left="498"/>
              <w:jc w:val="left"/>
              <w:rPr>
                <w:sz w:val="24"/>
              </w:rPr>
            </w:pPr>
            <w:r w:rsidRPr="00A93F1D">
              <w:rPr>
                <w:sz w:val="24"/>
              </w:rPr>
              <w:t>25</w:t>
            </w:r>
          </w:p>
        </w:tc>
        <w:tc>
          <w:tcPr>
            <w:tcW w:w="893" w:type="dxa"/>
          </w:tcPr>
          <w:p w14:paraId="2C65844F" w14:textId="77777777" w:rsidR="005407F9" w:rsidRPr="00A93F1D" w:rsidRDefault="005407F9" w:rsidP="00D9552E">
            <w:pPr>
              <w:pStyle w:val="TableParagraph"/>
              <w:spacing w:line="480" w:lineRule="auto"/>
              <w:ind w:left="128" w:right="125"/>
              <w:rPr>
                <w:sz w:val="24"/>
              </w:rPr>
            </w:pPr>
            <w:r w:rsidRPr="00A93F1D">
              <w:rPr>
                <w:sz w:val="24"/>
              </w:rPr>
              <w:t>35</w:t>
            </w:r>
          </w:p>
        </w:tc>
        <w:tc>
          <w:tcPr>
            <w:tcW w:w="1025" w:type="dxa"/>
          </w:tcPr>
          <w:p w14:paraId="4D9194A7" w14:textId="77777777" w:rsidR="005407F9" w:rsidRPr="00A93F1D" w:rsidRDefault="005407F9" w:rsidP="00D9552E">
            <w:pPr>
              <w:pStyle w:val="TableParagraph"/>
              <w:spacing w:line="480" w:lineRule="auto"/>
              <w:ind w:left="128" w:right="123"/>
              <w:rPr>
                <w:sz w:val="24"/>
              </w:rPr>
            </w:pPr>
            <w:r w:rsidRPr="00A93F1D">
              <w:rPr>
                <w:sz w:val="24"/>
              </w:rPr>
              <w:t>30</w:t>
            </w:r>
          </w:p>
        </w:tc>
        <w:tc>
          <w:tcPr>
            <w:tcW w:w="1104" w:type="dxa"/>
          </w:tcPr>
          <w:p w14:paraId="6500AF38" w14:textId="77777777" w:rsidR="005407F9" w:rsidRPr="00A93F1D" w:rsidRDefault="005407F9" w:rsidP="00D9552E">
            <w:pPr>
              <w:pStyle w:val="TableParagraph"/>
              <w:spacing w:line="480" w:lineRule="auto"/>
              <w:ind w:right="482"/>
              <w:jc w:val="right"/>
              <w:rPr>
                <w:sz w:val="24"/>
              </w:rPr>
            </w:pPr>
            <w:r w:rsidRPr="00A93F1D">
              <w:rPr>
                <w:sz w:val="24"/>
              </w:rPr>
              <w:t>5</w:t>
            </w:r>
          </w:p>
        </w:tc>
        <w:tc>
          <w:tcPr>
            <w:tcW w:w="1118" w:type="dxa"/>
          </w:tcPr>
          <w:p w14:paraId="664EEE67" w14:textId="77777777" w:rsidR="005407F9" w:rsidRPr="00A93F1D" w:rsidRDefault="005407F9" w:rsidP="00D9552E">
            <w:pPr>
              <w:pStyle w:val="TableParagraph"/>
              <w:spacing w:line="480" w:lineRule="auto"/>
              <w:ind w:left="8"/>
              <w:rPr>
                <w:sz w:val="24"/>
              </w:rPr>
            </w:pPr>
            <w:r w:rsidRPr="00A93F1D">
              <w:rPr>
                <w:sz w:val="24"/>
              </w:rPr>
              <w:t>5</w:t>
            </w:r>
          </w:p>
        </w:tc>
        <w:tc>
          <w:tcPr>
            <w:tcW w:w="1558" w:type="dxa"/>
          </w:tcPr>
          <w:p w14:paraId="7D1CD74E" w14:textId="77777777" w:rsidR="005407F9" w:rsidRPr="00A93F1D" w:rsidRDefault="005407F9" w:rsidP="00D9552E">
            <w:pPr>
              <w:pStyle w:val="TableParagraph"/>
              <w:spacing w:line="480" w:lineRule="auto"/>
              <w:ind w:left="503" w:right="496"/>
              <w:rPr>
                <w:sz w:val="24"/>
              </w:rPr>
            </w:pPr>
            <w:r w:rsidRPr="00A93F1D">
              <w:rPr>
                <w:sz w:val="24"/>
              </w:rPr>
              <w:t>100</w:t>
            </w:r>
          </w:p>
        </w:tc>
      </w:tr>
    </w:tbl>
    <w:p w14:paraId="06D6F90D" w14:textId="048B4321" w:rsidR="00D7229C" w:rsidRPr="00A93F1D" w:rsidRDefault="00D7229C" w:rsidP="00D9552E">
      <w:pPr>
        <w:pStyle w:val="BodyText"/>
        <w:spacing w:after="5" w:line="480" w:lineRule="auto"/>
        <w:ind w:right="4138"/>
      </w:pPr>
    </w:p>
    <w:p w14:paraId="42EB7F90" w14:textId="6F745424" w:rsidR="00AB0F7B" w:rsidRPr="00A93F1D" w:rsidRDefault="00EE62AA" w:rsidP="00D9552E">
      <w:pPr>
        <w:pStyle w:val="BodyText"/>
        <w:spacing w:after="5" w:line="480" w:lineRule="auto"/>
        <w:ind w:left="833" w:right="607"/>
        <w:rPr>
          <w:sz w:val="22"/>
          <w:szCs w:val="22"/>
        </w:rPr>
      </w:pPr>
      <w:r w:rsidRPr="00A93F1D">
        <w:rPr>
          <w:sz w:val="22"/>
          <w:szCs w:val="22"/>
        </w:rPr>
        <w:t xml:space="preserve">    </w:t>
      </w:r>
      <w:r w:rsidR="0078632F" w:rsidRPr="00A93F1D">
        <w:rPr>
          <w:sz w:val="22"/>
          <w:szCs w:val="22"/>
        </w:rPr>
        <w:t>H</w:t>
      </w:r>
      <w:r w:rsidR="0078632F" w:rsidRPr="00A93F1D">
        <w:rPr>
          <w:sz w:val="22"/>
          <w:szCs w:val="22"/>
          <w:vertAlign w:val="subscript"/>
        </w:rPr>
        <w:t>0</w:t>
      </w:r>
      <w:r w:rsidR="0078632F" w:rsidRPr="00A93F1D">
        <w:rPr>
          <w:sz w:val="22"/>
          <w:szCs w:val="22"/>
        </w:rPr>
        <w:t>: there is no relation between gender and satisfaction level</w:t>
      </w:r>
    </w:p>
    <w:p w14:paraId="21F19D64" w14:textId="1F232C55" w:rsidR="0078632F" w:rsidRPr="00A93F1D" w:rsidRDefault="00EE62AA" w:rsidP="00D9552E">
      <w:pPr>
        <w:pStyle w:val="BodyText"/>
        <w:spacing w:after="5" w:line="480" w:lineRule="auto"/>
        <w:ind w:left="833" w:right="607"/>
        <w:rPr>
          <w:sz w:val="22"/>
          <w:szCs w:val="22"/>
        </w:rPr>
      </w:pPr>
      <w:r w:rsidRPr="00A93F1D">
        <w:rPr>
          <w:sz w:val="22"/>
          <w:szCs w:val="22"/>
        </w:rPr>
        <w:t xml:space="preserve">    </w:t>
      </w:r>
      <w:r w:rsidR="0078632F" w:rsidRPr="00A93F1D">
        <w:rPr>
          <w:sz w:val="22"/>
          <w:szCs w:val="22"/>
        </w:rPr>
        <w:t>H</w:t>
      </w:r>
      <w:r w:rsidR="0078632F" w:rsidRPr="00A93F1D">
        <w:rPr>
          <w:sz w:val="22"/>
          <w:szCs w:val="22"/>
          <w:vertAlign w:val="subscript"/>
        </w:rPr>
        <w:t>1</w:t>
      </w:r>
      <w:r w:rsidR="0078632F" w:rsidRPr="00A93F1D">
        <w:rPr>
          <w:sz w:val="22"/>
          <w:szCs w:val="22"/>
        </w:rPr>
        <w:t>:</w:t>
      </w:r>
      <w:r w:rsidR="0078632F" w:rsidRPr="00A93F1D">
        <w:rPr>
          <w:spacing w:val="-1"/>
          <w:sz w:val="22"/>
          <w:szCs w:val="22"/>
        </w:rPr>
        <w:t xml:space="preserve"> </w:t>
      </w:r>
      <w:r w:rsidR="0078632F" w:rsidRPr="00A93F1D">
        <w:rPr>
          <w:sz w:val="22"/>
          <w:szCs w:val="22"/>
        </w:rPr>
        <w:t>there</w:t>
      </w:r>
      <w:r w:rsidR="0078632F" w:rsidRPr="00A93F1D">
        <w:rPr>
          <w:spacing w:val="-3"/>
          <w:sz w:val="22"/>
          <w:szCs w:val="22"/>
        </w:rPr>
        <w:t xml:space="preserve"> </w:t>
      </w:r>
      <w:r w:rsidR="0078632F" w:rsidRPr="00A93F1D">
        <w:rPr>
          <w:sz w:val="22"/>
          <w:szCs w:val="22"/>
        </w:rPr>
        <w:t>is</w:t>
      </w:r>
      <w:r w:rsidR="0078632F" w:rsidRPr="00A93F1D">
        <w:rPr>
          <w:spacing w:val="-1"/>
          <w:sz w:val="22"/>
          <w:szCs w:val="22"/>
        </w:rPr>
        <w:t xml:space="preserve"> </w:t>
      </w:r>
      <w:r w:rsidR="0078632F" w:rsidRPr="00A93F1D">
        <w:rPr>
          <w:sz w:val="22"/>
          <w:szCs w:val="22"/>
        </w:rPr>
        <w:t>a</w:t>
      </w:r>
      <w:r w:rsidR="0078632F" w:rsidRPr="00A93F1D">
        <w:rPr>
          <w:spacing w:val="-1"/>
          <w:sz w:val="22"/>
          <w:szCs w:val="22"/>
        </w:rPr>
        <w:t xml:space="preserve"> </w:t>
      </w:r>
      <w:r w:rsidR="0078632F" w:rsidRPr="00A93F1D">
        <w:rPr>
          <w:sz w:val="22"/>
          <w:szCs w:val="22"/>
        </w:rPr>
        <w:t>relation</w:t>
      </w:r>
      <w:r w:rsidR="0078632F" w:rsidRPr="00A93F1D">
        <w:rPr>
          <w:spacing w:val="-1"/>
          <w:sz w:val="22"/>
          <w:szCs w:val="22"/>
        </w:rPr>
        <w:t xml:space="preserve"> </w:t>
      </w:r>
      <w:r w:rsidR="0078632F" w:rsidRPr="00A93F1D">
        <w:rPr>
          <w:sz w:val="22"/>
          <w:szCs w:val="22"/>
        </w:rPr>
        <w:t>between</w:t>
      </w:r>
      <w:r w:rsidR="0078632F" w:rsidRPr="00A93F1D">
        <w:rPr>
          <w:spacing w:val="1"/>
          <w:sz w:val="22"/>
          <w:szCs w:val="22"/>
        </w:rPr>
        <w:t xml:space="preserve"> </w:t>
      </w:r>
      <w:r w:rsidR="0078632F" w:rsidRPr="00A93F1D">
        <w:rPr>
          <w:sz w:val="22"/>
          <w:szCs w:val="22"/>
        </w:rPr>
        <w:t>gender</w:t>
      </w:r>
      <w:r w:rsidR="0078632F" w:rsidRPr="00A93F1D">
        <w:rPr>
          <w:spacing w:val="-1"/>
          <w:sz w:val="22"/>
          <w:szCs w:val="22"/>
        </w:rPr>
        <w:t xml:space="preserve"> </w:t>
      </w:r>
      <w:r w:rsidR="0078632F" w:rsidRPr="00A93F1D">
        <w:rPr>
          <w:sz w:val="22"/>
          <w:szCs w:val="22"/>
        </w:rPr>
        <w:t>and</w:t>
      </w:r>
      <w:r w:rsidR="0078632F" w:rsidRPr="00A93F1D">
        <w:rPr>
          <w:spacing w:val="-1"/>
          <w:sz w:val="22"/>
          <w:szCs w:val="22"/>
        </w:rPr>
        <w:t xml:space="preserve"> </w:t>
      </w:r>
      <w:r w:rsidR="0078632F" w:rsidRPr="00A93F1D">
        <w:rPr>
          <w:sz w:val="22"/>
          <w:szCs w:val="22"/>
        </w:rPr>
        <w:t>satisfaction</w:t>
      </w:r>
      <w:r w:rsidR="0078632F" w:rsidRPr="00A93F1D">
        <w:rPr>
          <w:spacing w:val="-1"/>
          <w:sz w:val="22"/>
          <w:szCs w:val="22"/>
        </w:rPr>
        <w:t xml:space="preserve"> </w:t>
      </w:r>
      <w:r w:rsidR="0078632F" w:rsidRPr="00A93F1D">
        <w:rPr>
          <w:sz w:val="22"/>
          <w:szCs w:val="22"/>
        </w:rPr>
        <w:t>level</w:t>
      </w:r>
    </w:p>
    <w:tbl>
      <w:tblPr>
        <w:tblpPr w:leftFromText="180" w:rightFromText="180" w:vertAnchor="text" w:horzAnchor="margin" w:tblpXSpec="center" w:tblpY="345"/>
        <w:tblW w:w="8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634"/>
        <w:gridCol w:w="1631"/>
        <w:gridCol w:w="1732"/>
        <w:gridCol w:w="1580"/>
      </w:tblGrid>
      <w:tr w:rsidR="00AF6FF9" w:rsidRPr="00A93F1D" w14:paraId="03E6F96B" w14:textId="77777777" w:rsidTr="00AF6FF9">
        <w:trPr>
          <w:trHeight w:val="373"/>
        </w:trPr>
        <w:tc>
          <w:tcPr>
            <w:tcW w:w="1548" w:type="dxa"/>
          </w:tcPr>
          <w:p w14:paraId="732CEA0E" w14:textId="77777777" w:rsidR="00837C30" w:rsidRPr="00A93F1D" w:rsidRDefault="00837C30" w:rsidP="00D9552E">
            <w:pPr>
              <w:pStyle w:val="TableParagraph"/>
              <w:spacing w:line="480" w:lineRule="auto"/>
              <w:ind w:left="7"/>
              <w:rPr>
                <w:sz w:val="24"/>
              </w:rPr>
            </w:pPr>
            <w:r w:rsidRPr="00A93F1D">
              <w:rPr>
                <w:w w:val="99"/>
                <w:sz w:val="24"/>
              </w:rPr>
              <w:t>O</w:t>
            </w:r>
          </w:p>
        </w:tc>
        <w:tc>
          <w:tcPr>
            <w:tcW w:w="1634" w:type="dxa"/>
          </w:tcPr>
          <w:p w14:paraId="1D1C17D8" w14:textId="77777777" w:rsidR="00837C30" w:rsidRPr="00A93F1D" w:rsidRDefault="00837C30" w:rsidP="00D9552E">
            <w:pPr>
              <w:pStyle w:val="TableParagraph"/>
              <w:spacing w:line="480" w:lineRule="auto"/>
              <w:ind w:left="8"/>
              <w:rPr>
                <w:sz w:val="24"/>
              </w:rPr>
            </w:pPr>
            <w:r w:rsidRPr="00A93F1D">
              <w:rPr>
                <w:sz w:val="24"/>
              </w:rPr>
              <w:t>E</w:t>
            </w:r>
          </w:p>
        </w:tc>
        <w:tc>
          <w:tcPr>
            <w:tcW w:w="1631" w:type="dxa"/>
          </w:tcPr>
          <w:p w14:paraId="59CB7D94" w14:textId="77777777" w:rsidR="00837C30" w:rsidRPr="00A93F1D" w:rsidRDefault="00837C30" w:rsidP="00D9552E">
            <w:pPr>
              <w:pStyle w:val="TableParagraph"/>
              <w:spacing w:line="480" w:lineRule="auto"/>
              <w:ind w:right="631"/>
              <w:jc w:val="right"/>
              <w:rPr>
                <w:sz w:val="24"/>
              </w:rPr>
            </w:pPr>
            <w:r w:rsidRPr="00A93F1D">
              <w:rPr>
                <w:sz w:val="24"/>
              </w:rPr>
              <w:t>|O-E|</w:t>
            </w:r>
          </w:p>
        </w:tc>
        <w:tc>
          <w:tcPr>
            <w:tcW w:w="1730" w:type="dxa"/>
          </w:tcPr>
          <w:p w14:paraId="6E9D74DF" w14:textId="77777777" w:rsidR="00837C30" w:rsidRPr="00A93F1D" w:rsidRDefault="00837C30" w:rsidP="00D9552E">
            <w:pPr>
              <w:pStyle w:val="TableParagraph"/>
              <w:spacing w:line="480" w:lineRule="auto"/>
              <w:ind w:right="568"/>
              <w:jc w:val="right"/>
              <w:rPr>
                <w:sz w:val="24"/>
              </w:rPr>
            </w:pPr>
            <w:r w:rsidRPr="00A93F1D">
              <w:rPr>
                <w:sz w:val="24"/>
              </w:rPr>
              <w:t>|O-E|^2</w:t>
            </w:r>
          </w:p>
        </w:tc>
        <w:tc>
          <w:tcPr>
            <w:tcW w:w="1580" w:type="dxa"/>
          </w:tcPr>
          <w:p w14:paraId="2999949C" w14:textId="77777777" w:rsidR="00837C30" w:rsidRPr="00A93F1D" w:rsidRDefault="00837C30" w:rsidP="00D9552E">
            <w:pPr>
              <w:pStyle w:val="TableParagraph"/>
              <w:spacing w:line="480" w:lineRule="auto"/>
              <w:ind w:left="109"/>
              <w:jc w:val="left"/>
              <w:rPr>
                <w:sz w:val="24"/>
              </w:rPr>
            </w:pPr>
            <w:r w:rsidRPr="00A93F1D">
              <w:rPr>
                <w:sz w:val="24"/>
              </w:rPr>
              <w:t>|O-E|^2/E</w:t>
            </w:r>
          </w:p>
        </w:tc>
      </w:tr>
      <w:tr w:rsidR="00AF6FF9" w:rsidRPr="00A93F1D" w14:paraId="28ED528F" w14:textId="77777777" w:rsidTr="00AF6FF9">
        <w:trPr>
          <w:trHeight w:val="687"/>
        </w:trPr>
        <w:tc>
          <w:tcPr>
            <w:tcW w:w="1548" w:type="dxa"/>
          </w:tcPr>
          <w:p w14:paraId="4EFB420E" w14:textId="77777777" w:rsidR="00837C30" w:rsidRPr="00A93F1D" w:rsidRDefault="00837C30" w:rsidP="00D9552E">
            <w:pPr>
              <w:pStyle w:val="TableParagraph"/>
              <w:spacing w:line="480" w:lineRule="auto"/>
              <w:ind w:left="702" w:right="695"/>
              <w:rPr>
                <w:sz w:val="24"/>
              </w:rPr>
            </w:pPr>
            <w:r w:rsidRPr="00A93F1D">
              <w:rPr>
                <w:sz w:val="24"/>
              </w:rPr>
              <w:t>15</w:t>
            </w:r>
          </w:p>
        </w:tc>
        <w:tc>
          <w:tcPr>
            <w:tcW w:w="1634" w:type="dxa"/>
          </w:tcPr>
          <w:p w14:paraId="1821F82B" w14:textId="77777777" w:rsidR="00837C30" w:rsidRPr="00A93F1D" w:rsidRDefault="00837C30" w:rsidP="00D9552E">
            <w:pPr>
              <w:pStyle w:val="TableParagraph"/>
              <w:spacing w:line="480" w:lineRule="auto"/>
              <w:ind w:left="604" w:right="596"/>
              <w:rPr>
                <w:sz w:val="24"/>
              </w:rPr>
            </w:pPr>
            <w:r w:rsidRPr="00A93F1D">
              <w:rPr>
                <w:sz w:val="24"/>
              </w:rPr>
              <w:t>11.75</w:t>
            </w:r>
          </w:p>
        </w:tc>
        <w:tc>
          <w:tcPr>
            <w:tcW w:w="1631" w:type="dxa"/>
          </w:tcPr>
          <w:p w14:paraId="6A3A3E5E" w14:textId="77777777" w:rsidR="00837C30" w:rsidRPr="00A93F1D" w:rsidRDefault="00837C30" w:rsidP="00D9552E">
            <w:pPr>
              <w:pStyle w:val="TableParagraph"/>
              <w:spacing w:before="4" w:line="480" w:lineRule="auto"/>
              <w:jc w:val="left"/>
              <w:rPr>
                <w:sz w:val="32"/>
              </w:rPr>
            </w:pPr>
          </w:p>
          <w:p w14:paraId="5777978E" w14:textId="77777777" w:rsidR="00837C30" w:rsidRPr="00A93F1D" w:rsidRDefault="00837C30" w:rsidP="00D9552E">
            <w:pPr>
              <w:pStyle w:val="TableParagraph"/>
              <w:spacing w:before="1" w:line="480" w:lineRule="auto"/>
              <w:ind w:left="395"/>
              <w:jc w:val="left"/>
            </w:pPr>
            <w:r w:rsidRPr="00A93F1D">
              <w:t>3.25</w:t>
            </w:r>
          </w:p>
        </w:tc>
        <w:tc>
          <w:tcPr>
            <w:tcW w:w="1730" w:type="dxa"/>
          </w:tcPr>
          <w:p w14:paraId="21FE02A5" w14:textId="77777777" w:rsidR="00837C30" w:rsidRPr="00A93F1D" w:rsidRDefault="00837C30" w:rsidP="00D9552E">
            <w:pPr>
              <w:pStyle w:val="TableParagraph"/>
              <w:spacing w:before="4" w:line="480" w:lineRule="auto"/>
              <w:jc w:val="left"/>
              <w:rPr>
                <w:sz w:val="32"/>
              </w:rPr>
            </w:pPr>
          </w:p>
          <w:p w14:paraId="28B8488A" w14:textId="77777777" w:rsidR="00837C30" w:rsidRPr="00A93F1D" w:rsidRDefault="00837C30" w:rsidP="00D9552E">
            <w:pPr>
              <w:pStyle w:val="TableParagraph"/>
              <w:spacing w:before="1" w:line="480" w:lineRule="auto"/>
              <w:ind w:left="420"/>
              <w:jc w:val="left"/>
            </w:pPr>
            <w:r w:rsidRPr="00A93F1D">
              <w:t>10.5625</w:t>
            </w:r>
          </w:p>
        </w:tc>
        <w:tc>
          <w:tcPr>
            <w:tcW w:w="1580" w:type="dxa"/>
          </w:tcPr>
          <w:p w14:paraId="40C38C62" w14:textId="77777777" w:rsidR="00837C30" w:rsidRPr="00A93F1D" w:rsidRDefault="00837C30" w:rsidP="00D9552E">
            <w:pPr>
              <w:pStyle w:val="TableParagraph"/>
              <w:spacing w:line="480" w:lineRule="auto"/>
              <w:ind w:left="229"/>
              <w:jc w:val="left"/>
            </w:pPr>
            <w:r w:rsidRPr="00A93F1D">
              <w:t>0.898936</w:t>
            </w:r>
          </w:p>
        </w:tc>
      </w:tr>
      <w:tr w:rsidR="00AF6FF9" w:rsidRPr="00A93F1D" w14:paraId="24B5995C" w14:textId="77777777" w:rsidTr="00AF6FF9">
        <w:trPr>
          <w:trHeight w:val="374"/>
        </w:trPr>
        <w:tc>
          <w:tcPr>
            <w:tcW w:w="1548" w:type="dxa"/>
          </w:tcPr>
          <w:p w14:paraId="33851250" w14:textId="77777777" w:rsidR="00837C30" w:rsidRPr="00A93F1D" w:rsidRDefault="00837C30" w:rsidP="00D9552E">
            <w:pPr>
              <w:pStyle w:val="TableParagraph"/>
              <w:spacing w:line="480" w:lineRule="auto"/>
              <w:ind w:left="702" w:right="695"/>
              <w:rPr>
                <w:sz w:val="24"/>
              </w:rPr>
            </w:pPr>
            <w:r w:rsidRPr="00A93F1D">
              <w:rPr>
                <w:sz w:val="24"/>
              </w:rPr>
              <w:t>10</w:t>
            </w:r>
          </w:p>
        </w:tc>
        <w:tc>
          <w:tcPr>
            <w:tcW w:w="1634" w:type="dxa"/>
          </w:tcPr>
          <w:p w14:paraId="131C6327" w14:textId="77777777" w:rsidR="00837C30" w:rsidRPr="00A93F1D" w:rsidRDefault="00837C30" w:rsidP="00D9552E">
            <w:pPr>
              <w:pStyle w:val="TableParagraph"/>
              <w:spacing w:line="480" w:lineRule="auto"/>
              <w:ind w:left="604" w:right="596"/>
              <w:rPr>
                <w:sz w:val="24"/>
              </w:rPr>
            </w:pPr>
            <w:r w:rsidRPr="00A93F1D">
              <w:rPr>
                <w:sz w:val="24"/>
              </w:rPr>
              <w:t>13.25</w:t>
            </w:r>
          </w:p>
        </w:tc>
        <w:tc>
          <w:tcPr>
            <w:tcW w:w="1631" w:type="dxa"/>
          </w:tcPr>
          <w:p w14:paraId="43148BB6" w14:textId="77777777" w:rsidR="00837C30" w:rsidRPr="00A93F1D" w:rsidRDefault="00837C30" w:rsidP="00D9552E">
            <w:pPr>
              <w:pStyle w:val="TableParagraph"/>
              <w:spacing w:line="480" w:lineRule="auto"/>
              <w:ind w:right="688"/>
              <w:jc w:val="right"/>
            </w:pPr>
            <w:r w:rsidRPr="00A93F1D">
              <w:t>3.25</w:t>
            </w:r>
          </w:p>
        </w:tc>
        <w:tc>
          <w:tcPr>
            <w:tcW w:w="1730" w:type="dxa"/>
          </w:tcPr>
          <w:p w14:paraId="064095F8" w14:textId="77777777" w:rsidR="00837C30" w:rsidRPr="00A93F1D" w:rsidRDefault="00837C30" w:rsidP="00D9552E">
            <w:pPr>
              <w:pStyle w:val="TableParagraph"/>
              <w:spacing w:line="480" w:lineRule="auto"/>
              <w:ind w:right="517"/>
              <w:jc w:val="right"/>
            </w:pPr>
            <w:r w:rsidRPr="00A93F1D">
              <w:t>10.5625</w:t>
            </w:r>
          </w:p>
        </w:tc>
        <w:tc>
          <w:tcPr>
            <w:tcW w:w="1580" w:type="dxa"/>
          </w:tcPr>
          <w:p w14:paraId="76C5FE31" w14:textId="77777777" w:rsidR="00837C30" w:rsidRPr="00A93F1D" w:rsidRDefault="00837C30" w:rsidP="00D9552E">
            <w:pPr>
              <w:pStyle w:val="TableParagraph"/>
              <w:spacing w:line="480" w:lineRule="auto"/>
              <w:ind w:left="109"/>
              <w:jc w:val="left"/>
            </w:pPr>
            <w:r w:rsidRPr="00A93F1D">
              <w:t>0.79717</w:t>
            </w:r>
          </w:p>
        </w:tc>
      </w:tr>
      <w:tr w:rsidR="00AF6FF9" w:rsidRPr="00A93F1D" w14:paraId="1C1B69B7" w14:textId="77777777" w:rsidTr="00AF6FF9">
        <w:trPr>
          <w:trHeight w:val="371"/>
        </w:trPr>
        <w:tc>
          <w:tcPr>
            <w:tcW w:w="1548" w:type="dxa"/>
          </w:tcPr>
          <w:p w14:paraId="65C92620" w14:textId="77777777" w:rsidR="00837C30" w:rsidRPr="00A93F1D" w:rsidRDefault="00837C30" w:rsidP="00D9552E">
            <w:pPr>
              <w:pStyle w:val="TableParagraph"/>
              <w:spacing w:line="480" w:lineRule="auto"/>
              <w:ind w:left="702" w:right="695"/>
              <w:rPr>
                <w:sz w:val="24"/>
              </w:rPr>
            </w:pPr>
            <w:r w:rsidRPr="00A93F1D">
              <w:rPr>
                <w:sz w:val="24"/>
              </w:rPr>
              <w:t>18</w:t>
            </w:r>
          </w:p>
        </w:tc>
        <w:tc>
          <w:tcPr>
            <w:tcW w:w="1634" w:type="dxa"/>
          </w:tcPr>
          <w:p w14:paraId="70C8934E" w14:textId="77777777" w:rsidR="00837C30" w:rsidRPr="00A93F1D" w:rsidRDefault="00837C30" w:rsidP="00D9552E">
            <w:pPr>
              <w:pStyle w:val="TableParagraph"/>
              <w:spacing w:line="480" w:lineRule="auto"/>
              <w:ind w:left="604" w:right="596"/>
              <w:rPr>
                <w:sz w:val="24"/>
              </w:rPr>
            </w:pPr>
            <w:r w:rsidRPr="00A93F1D">
              <w:rPr>
                <w:sz w:val="24"/>
              </w:rPr>
              <w:t>16.45</w:t>
            </w:r>
          </w:p>
        </w:tc>
        <w:tc>
          <w:tcPr>
            <w:tcW w:w="1631" w:type="dxa"/>
          </w:tcPr>
          <w:p w14:paraId="59C816F0" w14:textId="77777777" w:rsidR="00837C30" w:rsidRPr="00A93F1D" w:rsidRDefault="00837C30" w:rsidP="00D9552E">
            <w:pPr>
              <w:pStyle w:val="TableParagraph"/>
              <w:spacing w:line="480" w:lineRule="auto"/>
              <w:ind w:right="688"/>
              <w:jc w:val="right"/>
            </w:pPr>
            <w:r w:rsidRPr="00A93F1D">
              <w:t>1.55</w:t>
            </w:r>
          </w:p>
        </w:tc>
        <w:tc>
          <w:tcPr>
            <w:tcW w:w="1730" w:type="dxa"/>
          </w:tcPr>
          <w:p w14:paraId="6C24DBE9" w14:textId="77777777" w:rsidR="00837C30" w:rsidRPr="00A93F1D" w:rsidRDefault="00837C30" w:rsidP="00D9552E">
            <w:pPr>
              <w:pStyle w:val="TableParagraph"/>
              <w:spacing w:line="480" w:lineRule="auto"/>
              <w:ind w:right="572"/>
              <w:jc w:val="right"/>
            </w:pPr>
            <w:r w:rsidRPr="00A93F1D">
              <w:t>2.4025</w:t>
            </w:r>
          </w:p>
        </w:tc>
        <w:tc>
          <w:tcPr>
            <w:tcW w:w="1580" w:type="dxa"/>
          </w:tcPr>
          <w:p w14:paraId="5D157AF8" w14:textId="77777777" w:rsidR="00837C30" w:rsidRPr="00A93F1D" w:rsidRDefault="00837C30" w:rsidP="00D9552E">
            <w:pPr>
              <w:pStyle w:val="TableParagraph"/>
              <w:spacing w:line="480" w:lineRule="auto"/>
              <w:ind w:left="109"/>
              <w:jc w:val="left"/>
            </w:pPr>
            <w:r w:rsidRPr="00A93F1D">
              <w:t>0.146049</w:t>
            </w:r>
          </w:p>
        </w:tc>
      </w:tr>
      <w:tr w:rsidR="00AF6FF9" w:rsidRPr="00A93F1D" w14:paraId="26E1C55D" w14:textId="77777777" w:rsidTr="00AF6FF9">
        <w:trPr>
          <w:trHeight w:val="373"/>
        </w:trPr>
        <w:tc>
          <w:tcPr>
            <w:tcW w:w="1548" w:type="dxa"/>
          </w:tcPr>
          <w:p w14:paraId="62B3615A" w14:textId="77777777" w:rsidR="00837C30" w:rsidRPr="00A93F1D" w:rsidRDefault="00837C30" w:rsidP="00D9552E">
            <w:pPr>
              <w:pStyle w:val="TableParagraph"/>
              <w:spacing w:line="480" w:lineRule="auto"/>
              <w:ind w:left="702" w:right="695"/>
              <w:rPr>
                <w:sz w:val="24"/>
              </w:rPr>
            </w:pPr>
            <w:r w:rsidRPr="00A93F1D">
              <w:rPr>
                <w:sz w:val="24"/>
              </w:rPr>
              <w:t>17</w:t>
            </w:r>
          </w:p>
        </w:tc>
        <w:tc>
          <w:tcPr>
            <w:tcW w:w="1634" w:type="dxa"/>
          </w:tcPr>
          <w:p w14:paraId="16AAABAA" w14:textId="77777777" w:rsidR="00837C30" w:rsidRPr="00A93F1D" w:rsidRDefault="00837C30" w:rsidP="00D9552E">
            <w:pPr>
              <w:pStyle w:val="TableParagraph"/>
              <w:spacing w:line="480" w:lineRule="auto"/>
              <w:ind w:left="604" w:right="596"/>
              <w:rPr>
                <w:sz w:val="24"/>
              </w:rPr>
            </w:pPr>
            <w:r w:rsidRPr="00A93F1D">
              <w:rPr>
                <w:sz w:val="24"/>
              </w:rPr>
              <w:t>18.55</w:t>
            </w:r>
          </w:p>
        </w:tc>
        <w:tc>
          <w:tcPr>
            <w:tcW w:w="1631" w:type="dxa"/>
          </w:tcPr>
          <w:p w14:paraId="2C8856CD" w14:textId="77777777" w:rsidR="00837C30" w:rsidRPr="00A93F1D" w:rsidRDefault="00837C30" w:rsidP="00D9552E">
            <w:pPr>
              <w:pStyle w:val="TableParagraph"/>
              <w:spacing w:line="480" w:lineRule="auto"/>
              <w:ind w:right="688"/>
              <w:jc w:val="right"/>
            </w:pPr>
            <w:r w:rsidRPr="00A93F1D">
              <w:t>1.55</w:t>
            </w:r>
          </w:p>
        </w:tc>
        <w:tc>
          <w:tcPr>
            <w:tcW w:w="1730" w:type="dxa"/>
          </w:tcPr>
          <w:p w14:paraId="0576B93D" w14:textId="77777777" w:rsidR="00837C30" w:rsidRPr="00A93F1D" w:rsidRDefault="00837C30" w:rsidP="00D9552E">
            <w:pPr>
              <w:pStyle w:val="TableParagraph"/>
              <w:spacing w:line="480" w:lineRule="auto"/>
              <w:ind w:right="625"/>
              <w:jc w:val="right"/>
            </w:pPr>
            <w:r w:rsidRPr="00A93F1D">
              <w:t>2.4025</w:t>
            </w:r>
          </w:p>
        </w:tc>
        <w:tc>
          <w:tcPr>
            <w:tcW w:w="1580" w:type="dxa"/>
          </w:tcPr>
          <w:p w14:paraId="36AD0691" w14:textId="77777777" w:rsidR="00837C30" w:rsidRPr="00A93F1D" w:rsidRDefault="00837C30" w:rsidP="00D9552E">
            <w:pPr>
              <w:pStyle w:val="TableParagraph"/>
              <w:spacing w:line="480" w:lineRule="auto"/>
              <w:ind w:left="217"/>
              <w:jc w:val="left"/>
            </w:pPr>
            <w:r w:rsidRPr="00A93F1D">
              <w:t>0.129515</w:t>
            </w:r>
          </w:p>
        </w:tc>
      </w:tr>
      <w:tr w:rsidR="00AF6FF9" w:rsidRPr="00A93F1D" w14:paraId="6995ACE0" w14:textId="77777777" w:rsidTr="00AF6FF9">
        <w:trPr>
          <w:trHeight w:val="373"/>
        </w:trPr>
        <w:tc>
          <w:tcPr>
            <w:tcW w:w="1548" w:type="dxa"/>
          </w:tcPr>
          <w:p w14:paraId="3E5D4EB6" w14:textId="77777777" w:rsidR="00837C30" w:rsidRPr="00A93F1D" w:rsidRDefault="00837C30" w:rsidP="00D9552E">
            <w:pPr>
              <w:pStyle w:val="TableParagraph"/>
              <w:spacing w:line="480" w:lineRule="auto"/>
              <w:ind w:left="702" w:right="695"/>
              <w:rPr>
                <w:sz w:val="24"/>
              </w:rPr>
            </w:pPr>
            <w:r w:rsidRPr="00A93F1D">
              <w:rPr>
                <w:sz w:val="24"/>
              </w:rPr>
              <w:t>14</w:t>
            </w:r>
          </w:p>
        </w:tc>
        <w:tc>
          <w:tcPr>
            <w:tcW w:w="1634" w:type="dxa"/>
          </w:tcPr>
          <w:p w14:paraId="1CA1725D" w14:textId="77777777" w:rsidR="00837C30" w:rsidRPr="00A93F1D" w:rsidRDefault="00837C30" w:rsidP="00D9552E">
            <w:pPr>
              <w:pStyle w:val="TableParagraph"/>
              <w:spacing w:line="480" w:lineRule="auto"/>
              <w:ind w:left="604" w:right="596"/>
              <w:rPr>
                <w:sz w:val="24"/>
              </w:rPr>
            </w:pPr>
            <w:r w:rsidRPr="00A93F1D">
              <w:rPr>
                <w:sz w:val="24"/>
              </w:rPr>
              <w:t>14.1</w:t>
            </w:r>
          </w:p>
        </w:tc>
        <w:tc>
          <w:tcPr>
            <w:tcW w:w="1631" w:type="dxa"/>
          </w:tcPr>
          <w:p w14:paraId="78AD0FE1" w14:textId="77777777" w:rsidR="00837C30" w:rsidRPr="00A93F1D" w:rsidRDefault="00837C30" w:rsidP="00D9552E">
            <w:pPr>
              <w:pStyle w:val="TableParagraph"/>
              <w:spacing w:line="480" w:lineRule="auto"/>
              <w:ind w:right="744"/>
              <w:jc w:val="right"/>
            </w:pPr>
            <w:r w:rsidRPr="00A93F1D">
              <w:t>0.1</w:t>
            </w:r>
          </w:p>
        </w:tc>
        <w:tc>
          <w:tcPr>
            <w:tcW w:w="1730" w:type="dxa"/>
          </w:tcPr>
          <w:p w14:paraId="2247307D" w14:textId="77777777" w:rsidR="00837C30" w:rsidRPr="00A93F1D" w:rsidRDefault="00837C30" w:rsidP="00D9552E">
            <w:pPr>
              <w:pStyle w:val="TableParagraph"/>
              <w:spacing w:line="480" w:lineRule="auto"/>
              <w:ind w:left="732" w:right="719"/>
            </w:pPr>
            <w:r w:rsidRPr="00A93F1D">
              <w:t>0.01</w:t>
            </w:r>
          </w:p>
        </w:tc>
        <w:tc>
          <w:tcPr>
            <w:tcW w:w="1580" w:type="dxa"/>
          </w:tcPr>
          <w:p w14:paraId="201BE7BB" w14:textId="77777777" w:rsidR="00837C30" w:rsidRPr="00A93F1D" w:rsidRDefault="00837C30" w:rsidP="00D9552E">
            <w:pPr>
              <w:pStyle w:val="TableParagraph"/>
              <w:spacing w:line="480" w:lineRule="auto"/>
              <w:ind w:left="109"/>
              <w:jc w:val="left"/>
            </w:pPr>
            <w:r w:rsidRPr="00A93F1D">
              <w:t>0.000709</w:t>
            </w:r>
          </w:p>
        </w:tc>
      </w:tr>
      <w:tr w:rsidR="00AF6FF9" w:rsidRPr="00A93F1D" w14:paraId="7BBB37F3" w14:textId="77777777" w:rsidTr="00AF6FF9">
        <w:trPr>
          <w:trHeight w:val="371"/>
        </w:trPr>
        <w:tc>
          <w:tcPr>
            <w:tcW w:w="1548" w:type="dxa"/>
          </w:tcPr>
          <w:p w14:paraId="2E15F334" w14:textId="77777777" w:rsidR="00837C30" w:rsidRPr="00A93F1D" w:rsidRDefault="00837C30" w:rsidP="00D9552E">
            <w:pPr>
              <w:pStyle w:val="TableParagraph"/>
              <w:spacing w:line="480" w:lineRule="auto"/>
              <w:ind w:left="702" w:right="695"/>
              <w:rPr>
                <w:sz w:val="24"/>
              </w:rPr>
            </w:pPr>
            <w:r w:rsidRPr="00A93F1D">
              <w:rPr>
                <w:sz w:val="24"/>
              </w:rPr>
              <w:t>2</w:t>
            </w:r>
            <w:r w:rsidRPr="00A93F1D">
              <w:rPr>
                <w:sz w:val="24"/>
              </w:rPr>
              <w:lastRenderedPageBreak/>
              <w:t>6</w:t>
            </w:r>
          </w:p>
        </w:tc>
        <w:tc>
          <w:tcPr>
            <w:tcW w:w="1634" w:type="dxa"/>
          </w:tcPr>
          <w:p w14:paraId="1B1FE5F6" w14:textId="77777777" w:rsidR="00837C30" w:rsidRPr="00A93F1D" w:rsidRDefault="00837C30" w:rsidP="00D9552E">
            <w:pPr>
              <w:pStyle w:val="TableParagraph"/>
              <w:spacing w:line="480" w:lineRule="auto"/>
              <w:ind w:left="604" w:right="596"/>
              <w:rPr>
                <w:sz w:val="24"/>
              </w:rPr>
            </w:pPr>
            <w:r w:rsidRPr="00A93F1D">
              <w:rPr>
                <w:sz w:val="24"/>
              </w:rPr>
              <w:lastRenderedPageBreak/>
              <w:t>15.9</w:t>
            </w:r>
          </w:p>
        </w:tc>
        <w:tc>
          <w:tcPr>
            <w:tcW w:w="1631" w:type="dxa"/>
          </w:tcPr>
          <w:p w14:paraId="31C5E091" w14:textId="77777777" w:rsidR="00837C30" w:rsidRPr="00A93F1D" w:rsidRDefault="00837C30" w:rsidP="00D9552E">
            <w:pPr>
              <w:pStyle w:val="TableParagraph"/>
              <w:spacing w:line="480" w:lineRule="auto"/>
              <w:ind w:right="688"/>
              <w:jc w:val="right"/>
            </w:pPr>
            <w:r w:rsidRPr="00A93F1D">
              <w:t>10.1</w:t>
            </w:r>
          </w:p>
        </w:tc>
        <w:tc>
          <w:tcPr>
            <w:tcW w:w="1730" w:type="dxa"/>
          </w:tcPr>
          <w:p w14:paraId="0F44D81F" w14:textId="77777777" w:rsidR="00837C30" w:rsidRPr="00A93F1D" w:rsidRDefault="00837C30" w:rsidP="00D9552E">
            <w:pPr>
              <w:pStyle w:val="TableParagraph"/>
              <w:spacing w:line="480" w:lineRule="auto"/>
              <w:ind w:right="625"/>
              <w:jc w:val="right"/>
            </w:pPr>
            <w:r w:rsidRPr="00A93F1D">
              <w:t>102.01</w:t>
            </w:r>
          </w:p>
        </w:tc>
        <w:tc>
          <w:tcPr>
            <w:tcW w:w="1580" w:type="dxa"/>
          </w:tcPr>
          <w:p w14:paraId="5F23CEA3" w14:textId="77777777" w:rsidR="00837C30" w:rsidRPr="00A93F1D" w:rsidRDefault="00837C30" w:rsidP="00D9552E">
            <w:pPr>
              <w:pStyle w:val="TableParagraph"/>
              <w:spacing w:line="480" w:lineRule="auto"/>
              <w:ind w:left="109"/>
              <w:jc w:val="left"/>
            </w:pPr>
            <w:r w:rsidRPr="00A93F1D">
              <w:t>6.415723</w:t>
            </w:r>
          </w:p>
        </w:tc>
      </w:tr>
      <w:tr w:rsidR="00AF6FF9" w:rsidRPr="00A93F1D" w14:paraId="0EA2A3DC" w14:textId="77777777" w:rsidTr="00AF6FF9">
        <w:trPr>
          <w:trHeight w:val="688"/>
        </w:trPr>
        <w:tc>
          <w:tcPr>
            <w:tcW w:w="1548" w:type="dxa"/>
          </w:tcPr>
          <w:p w14:paraId="585E6554" w14:textId="77777777" w:rsidR="00837C30" w:rsidRPr="00A93F1D" w:rsidRDefault="00837C30" w:rsidP="00D9552E">
            <w:pPr>
              <w:pStyle w:val="TableParagraph"/>
              <w:spacing w:line="480" w:lineRule="auto"/>
              <w:ind w:left="7"/>
              <w:rPr>
                <w:sz w:val="24"/>
              </w:rPr>
            </w:pPr>
            <w:r w:rsidRPr="00A93F1D">
              <w:rPr>
                <w:sz w:val="24"/>
              </w:rPr>
              <w:t>3</w:t>
            </w:r>
          </w:p>
        </w:tc>
        <w:tc>
          <w:tcPr>
            <w:tcW w:w="1634" w:type="dxa"/>
          </w:tcPr>
          <w:p w14:paraId="386231B1" w14:textId="77777777" w:rsidR="00837C30" w:rsidRPr="00A93F1D" w:rsidRDefault="00837C30" w:rsidP="00D9552E">
            <w:pPr>
              <w:pStyle w:val="TableParagraph"/>
              <w:spacing w:line="480" w:lineRule="auto"/>
              <w:ind w:left="604" w:right="596"/>
              <w:rPr>
                <w:sz w:val="24"/>
              </w:rPr>
            </w:pPr>
            <w:r w:rsidRPr="00A93F1D">
              <w:rPr>
                <w:sz w:val="24"/>
              </w:rPr>
              <w:t>2.35</w:t>
            </w:r>
          </w:p>
        </w:tc>
        <w:tc>
          <w:tcPr>
            <w:tcW w:w="1631" w:type="dxa"/>
          </w:tcPr>
          <w:p w14:paraId="1F5C187D" w14:textId="77777777" w:rsidR="00837C30" w:rsidRPr="00A93F1D" w:rsidRDefault="00837C30" w:rsidP="00D9552E">
            <w:pPr>
              <w:pStyle w:val="TableParagraph"/>
              <w:spacing w:line="480" w:lineRule="auto"/>
            </w:pPr>
            <w:r w:rsidRPr="00A93F1D">
              <w:t>0.65</w:t>
            </w:r>
          </w:p>
        </w:tc>
        <w:tc>
          <w:tcPr>
            <w:tcW w:w="1730" w:type="dxa"/>
          </w:tcPr>
          <w:p w14:paraId="2B244695" w14:textId="77777777" w:rsidR="00837C30" w:rsidRPr="00A93F1D" w:rsidRDefault="00837C30" w:rsidP="00D9552E">
            <w:pPr>
              <w:pStyle w:val="TableParagraph"/>
              <w:spacing w:line="480" w:lineRule="auto"/>
              <w:ind w:right="625"/>
              <w:jc w:val="right"/>
            </w:pPr>
            <w:r w:rsidRPr="00A93F1D">
              <w:t>0.4225</w:t>
            </w:r>
          </w:p>
        </w:tc>
        <w:tc>
          <w:tcPr>
            <w:tcW w:w="1580" w:type="dxa"/>
          </w:tcPr>
          <w:p w14:paraId="29B48D6F" w14:textId="77777777" w:rsidR="00837C30" w:rsidRPr="00A93F1D" w:rsidRDefault="00837C30" w:rsidP="00D9552E">
            <w:pPr>
              <w:pStyle w:val="TableParagraph"/>
              <w:spacing w:line="480" w:lineRule="auto"/>
              <w:ind w:left="109"/>
              <w:jc w:val="left"/>
            </w:pPr>
            <w:r w:rsidRPr="00A93F1D">
              <w:t>0.179787</w:t>
            </w:r>
          </w:p>
        </w:tc>
      </w:tr>
      <w:tr w:rsidR="00AF6FF9" w:rsidRPr="00A93F1D" w14:paraId="4247DF8F" w14:textId="77777777" w:rsidTr="00AF6FF9">
        <w:trPr>
          <w:trHeight w:val="371"/>
        </w:trPr>
        <w:tc>
          <w:tcPr>
            <w:tcW w:w="1548" w:type="dxa"/>
          </w:tcPr>
          <w:p w14:paraId="1074DBCF" w14:textId="77777777" w:rsidR="00837C30" w:rsidRPr="00A93F1D" w:rsidRDefault="00837C30" w:rsidP="00D9552E">
            <w:pPr>
              <w:pStyle w:val="TableParagraph"/>
              <w:spacing w:line="480" w:lineRule="auto"/>
              <w:ind w:left="7"/>
              <w:rPr>
                <w:sz w:val="24"/>
              </w:rPr>
            </w:pPr>
            <w:r w:rsidRPr="00A93F1D">
              <w:rPr>
                <w:sz w:val="24"/>
              </w:rPr>
              <w:t>2</w:t>
            </w:r>
          </w:p>
        </w:tc>
        <w:tc>
          <w:tcPr>
            <w:tcW w:w="1634" w:type="dxa"/>
          </w:tcPr>
          <w:p w14:paraId="6E21401B" w14:textId="77777777" w:rsidR="00837C30" w:rsidRPr="00A93F1D" w:rsidRDefault="00837C30" w:rsidP="00D9552E">
            <w:pPr>
              <w:pStyle w:val="TableParagraph"/>
              <w:spacing w:line="480" w:lineRule="auto"/>
              <w:ind w:left="604" w:right="596"/>
              <w:rPr>
                <w:sz w:val="24"/>
              </w:rPr>
            </w:pPr>
            <w:r w:rsidRPr="00A93F1D">
              <w:rPr>
                <w:sz w:val="24"/>
              </w:rPr>
              <w:t>2.65</w:t>
            </w:r>
          </w:p>
        </w:tc>
        <w:tc>
          <w:tcPr>
            <w:tcW w:w="1631" w:type="dxa"/>
          </w:tcPr>
          <w:p w14:paraId="0CA53696" w14:textId="77777777" w:rsidR="00837C30" w:rsidRPr="00A93F1D" w:rsidRDefault="00837C30" w:rsidP="00D9552E">
            <w:pPr>
              <w:pStyle w:val="TableParagraph"/>
              <w:spacing w:line="480" w:lineRule="auto"/>
              <w:ind w:right="688"/>
              <w:jc w:val="right"/>
            </w:pPr>
            <w:r w:rsidRPr="00A93F1D">
              <w:t>0.65</w:t>
            </w:r>
          </w:p>
        </w:tc>
        <w:tc>
          <w:tcPr>
            <w:tcW w:w="1730" w:type="dxa"/>
          </w:tcPr>
          <w:p w14:paraId="392BC5D3" w14:textId="77777777" w:rsidR="00837C30" w:rsidRPr="00A93F1D" w:rsidRDefault="00837C30" w:rsidP="00D9552E">
            <w:pPr>
              <w:pStyle w:val="TableParagraph"/>
              <w:spacing w:line="480" w:lineRule="auto"/>
              <w:ind w:right="625"/>
              <w:jc w:val="right"/>
            </w:pPr>
            <w:r w:rsidRPr="00A93F1D">
              <w:t>0.4225</w:t>
            </w:r>
          </w:p>
        </w:tc>
        <w:tc>
          <w:tcPr>
            <w:tcW w:w="1580" w:type="dxa"/>
          </w:tcPr>
          <w:p w14:paraId="5F51055E" w14:textId="77777777" w:rsidR="00837C30" w:rsidRPr="00A93F1D" w:rsidRDefault="00837C30" w:rsidP="00D9552E">
            <w:pPr>
              <w:pStyle w:val="TableParagraph"/>
              <w:spacing w:line="480" w:lineRule="auto"/>
              <w:ind w:left="109"/>
              <w:jc w:val="left"/>
            </w:pPr>
            <w:r w:rsidRPr="00A93F1D">
              <w:t>0.159434</w:t>
            </w:r>
          </w:p>
        </w:tc>
      </w:tr>
      <w:tr w:rsidR="00AF6FF9" w:rsidRPr="00A93F1D" w14:paraId="7A25AFF8" w14:textId="77777777" w:rsidTr="00AF6FF9">
        <w:trPr>
          <w:trHeight w:val="374"/>
        </w:trPr>
        <w:tc>
          <w:tcPr>
            <w:tcW w:w="1548" w:type="dxa"/>
          </w:tcPr>
          <w:p w14:paraId="5A5846D1" w14:textId="77777777" w:rsidR="00837C30" w:rsidRPr="00A93F1D" w:rsidRDefault="00837C30" w:rsidP="00D9552E">
            <w:pPr>
              <w:pStyle w:val="TableParagraph"/>
              <w:spacing w:line="480" w:lineRule="auto"/>
              <w:ind w:left="7"/>
              <w:rPr>
                <w:sz w:val="24"/>
              </w:rPr>
            </w:pPr>
            <w:r w:rsidRPr="00A93F1D">
              <w:rPr>
                <w:sz w:val="24"/>
              </w:rPr>
              <w:t>2</w:t>
            </w:r>
          </w:p>
        </w:tc>
        <w:tc>
          <w:tcPr>
            <w:tcW w:w="1634" w:type="dxa"/>
          </w:tcPr>
          <w:p w14:paraId="07A19FEA" w14:textId="77777777" w:rsidR="00837C30" w:rsidRPr="00A93F1D" w:rsidRDefault="00837C30" w:rsidP="00D9552E">
            <w:pPr>
              <w:pStyle w:val="TableParagraph"/>
              <w:spacing w:line="480" w:lineRule="auto"/>
              <w:ind w:left="604" w:right="596"/>
              <w:rPr>
                <w:sz w:val="24"/>
              </w:rPr>
            </w:pPr>
            <w:r w:rsidRPr="00A93F1D">
              <w:rPr>
                <w:sz w:val="24"/>
              </w:rPr>
              <w:t>2.35</w:t>
            </w:r>
          </w:p>
        </w:tc>
        <w:tc>
          <w:tcPr>
            <w:tcW w:w="1631" w:type="dxa"/>
          </w:tcPr>
          <w:p w14:paraId="5E807B45" w14:textId="77777777" w:rsidR="00837C30" w:rsidRPr="00A93F1D" w:rsidRDefault="00837C30" w:rsidP="00D9552E">
            <w:pPr>
              <w:pStyle w:val="TableParagraph"/>
              <w:spacing w:line="480" w:lineRule="auto"/>
              <w:ind w:right="688"/>
              <w:jc w:val="right"/>
            </w:pPr>
            <w:r w:rsidRPr="00A93F1D">
              <w:t>0.35</w:t>
            </w:r>
          </w:p>
        </w:tc>
        <w:tc>
          <w:tcPr>
            <w:tcW w:w="1730" w:type="dxa"/>
          </w:tcPr>
          <w:p w14:paraId="0205E6CE" w14:textId="77777777" w:rsidR="00837C30" w:rsidRPr="00A93F1D" w:rsidRDefault="00837C30" w:rsidP="00D9552E">
            <w:pPr>
              <w:pStyle w:val="TableParagraph"/>
              <w:spacing w:line="480" w:lineRule="auto"/>
              <w:ind w:right="625"/>
              <w:jc w:val="right"/>
            </w:pPr>
            <w:r w:rsidRPr="00A93F1D">
              <w:t>0.1225</w:t>
            </w:r>
          </w:p>
        </w:tc>
        <w:tc>
          <w:tcPr>
            <w:tcW w:w="1580" w:type="dxa"/>
          </w:tcPr>
          <w:p w14:paraId="37740D0E" w14:textId="77777777" w:rsidR="00837C30" w:rsidRPr="00A93F1D" w:rsidRDefault="00837C30" w:rsidP="00D9552E">
            <w:pPr>
              <w:pStyle w:val="TableParagraph"/>
              <w:spacing w:line="480" w:lineRule="auto"/>
              <w:ind w:left="109"/>
              <w:jc w:val="left"/>
            </w:pPr>
            <w:r w:rsidRPr="00A93F1D">
              <w:t>0.052128</w:t>
            </w:r>
          </w:p>
        </w:tc>
      </w:tr>
      <w:tr w:rsidR="00AF6FF9" w:rsidRPr="00A93F1D" w14:paraId="32F5FE61" w14:textId="77777777" w:rsidTr="00AF6FF9">
        <w:trPr>
          <w:trHeight w:val="719"/>
        </w:trPr>
        <w:tc>
          <w:tcPr>
            <w:tcW w:w="1548" w:type="dxa"/>
          </w:tcPr>
          <w:p w14:paraId="12DCC4CB" w14:textId="77777777" w:rsidR="00837C30" w:rsidRPr="00A93F1D" w:rsidRDefault="00837C30" w:rsidP="00D9552E">
            <w:pPr>
              <w:pStyle w:val="TableParagraph"/>
              <w:spacing w:line="480" w:lineRule="auto"/>
              <w:ind w:left="7"/>
              <w:rPr>
                <w:sz w:val="24"/>
              </w:rPr>
            </w:pPr>
            <w:r w:rsidRPr="00A93F1D">
              <w:rPr>
                <w:sz w:val="24"/>
              </w:rPr>
              <w:t>3</w:t>
            </w:r>
          </w:p>
        </w:tc>
        <w:tc>
          <w:tcPr>
            <w:tcW w:w="1634" w:type="dxa"/>
          </w:tcPr>
          <w:p w14:paraId="3A76516D" w14:textId="77777777" w:rsidR="00837C30" w:rsidRPr="00A93F1D" w:rsidRDefault="00837C30" w:rsidP="00D9552E">
            <w:pPr>
              <w:pStyle w:val="TableParagraph"/>
              <w:spacing w:line="480" w:lineRule="auto"/>
              <w:ind w:left="604" w:right="596"/>
              <w:rPr>
                <w:sz w:val="24"/>
              </w:rPr>
            </w:pPr>
            <w:r w:rsidRPr="00A93F1D">
              <w:rPr>
                <w:sz w:val="24"/>
              </w:rPr>
              <w:t>2.65</w:t>
            </w:r>
          </w:p>
        </w:tc>
        <w:tc>
          <w:tcPr>
            <w:tcW w:w="1631" w:type="dxa"/>
          </w:tcPr>
          <w:p w14:paraId="681E867B" w14:textId="77777777" w:rsidR="00837C30" w:rsidRPr="00A93F1D" w:rsidRDefault="00837C30" w:rsidP="00D9552E">
            <w:pPr>
              <w:pStyle w:val="TableParagraph"/>
              <w:spacing w:line="480" w:lineRule="auto"/>
              <w:ind w:right="688"/>
              <w:jc w:val="right"/>
            </w:pPr>
            <w:r w:rsidRPr="00A93F1D">
              <w:t>0.35</w:t>
            </w:r>
          </w:p>
        </w:tc>
        <w:tc>
          <w:tcPr>
            <w:tcW w:w="1730" w:type="dxa"/>
          </w:tcPr>
          <w:p w14:paraId="761A0C40" w14:textId="77777777" w:rsidR="00837C30" w:rsidRPr="00A93F1D" w:rsidRDefault="00837C30" w:rsidP="00D9552E">
            <w:pPr>
              <w:pStyle w:val="TableParagraph"/>
              <w:spacing w:line="480" w:lineRule="auto"/>
              <w:ind w:right="625"/>
              <w:jc w:val="right"/>
            </w:pPr>
            <w:r w:rsidRPr="00A93F1D">
              <w:t>0.1225</w:t>
            </w:r>
          </w:p>
        </w:tc>
        <w:tc>
          <w:tcPr>
            <w:tcW w:w="1580" w:type="dxa"/>
          </w:tcPr>
          <w:p w14:paraId="6054DED8" w14:textId="77777777" w:rsidR="00837C30" w:rsidRPr="00A93F1D" w:rsidRDefault="00837C30" w:rsidP="00D9552E">
            <w:pPr>
              <w:pStyle w:val="TableParagraph"/>
              <w:spacing w:line="480" w:lineRule="auto"/>
              <w:ind w:left="109"/>
              <w:jc w:val="left"/>
            </w:pPr>
            <w:r w:rsidRPr="00A93F1D">
              <w:t>0.046226</w:t>
            </w:r>
          </w:p>
        </w:tc>
      </w:tr>
      <w:tr w:rsidR="00837C30" w:rsidRPr="00A93F1D" w14:paraId="15C8A821" w14:textId="77777777" w:rsidTr="00AF6FF9">
        <w:trPr>
          <w:trHeight w:val="750"/>
        </w:trPr>
        <w:tc>
          <w:tcPr>
            <w:tcW w:w="6545" w:type="dxa"/>
            <w:gridSpan w:val="4"/>
          </w:tcPr>
          <w:p w14:paraId="6DDFD55D" w14:textId="77777777" w:rsidR="00AF6FF9" w:rsidRPr="00A93F1D" w:rsidRDefault="00AF6FF9" w:rsidP="00D9552E">
            <w:pPr>
              <w:pStyle w:val="TableParagraph"/>
              <w:spacing w:line="480" w:lineRule="auto"/>
              <w:ind w:right="3152"/>
              <w:rPr>
                <w:sz w:val="24"/>
              </w:rPr>
            </w:pPr>
          </w:p>
          <w:p w14:paraId="222C9706" w14:textId="36EE4528" w:rsidR="00837C30" w:rsidRPr="00A93F1D" w:rsidRDefault="00837C30" w:rsidP="00D9552E">
            <w:pPr>
              <w:pStyle w:val="TableParagraph"/>
              <w:spacing w:line="480" w:lineRule="auto"/>
              <w:ind w:right="3152"/>
              <w:rPr>
                <w:sz w:val="24"/>
              </w:rPr>
            </w:pPr>
            <w:r w:rsidRPr="00A93F1D">
              <w:rPr>
                <w:sz w:val="24"/>
              </w:rPr>
              <w:t>TOTAL</w:t>
            </w:r>
          </w:p>
        </w:tc>
        <w:tc>
          <w:tcPr>
            <w:tcW w:w="1580" w:type="dxa"/>
          </w:tcPr>
          <w:p w14:paraId="23AA751B" w14:textId="77777777" w:rsidR="00837C30" w:rsidRPr="00A93F1D" w:rsidRDefault="00837C30" w:rsidP="00D9552E">
            <w:pPr>
              <w:pStyle w:val="TableParagraph"/>
              <w:spacing w:before="4" w:line="480" w:lineRule="auto"/>
              <w:jc w:val="left"/>
              <w:rPr>
                <w:sz w:val="35"/>
              </w:rPr>
            </w:pPr>
          </w:p>
          <w:p w14:paraId="5D5B61ED" w14:textId="77777777" w:rsidR="00837C30" w:rsidRPr="00A93F1D" w:rsidRDefault="00837C30" w:rsidP="00D9552E">
            <w:pPr>
              <w:pStyle w:val="TableParagraph"/>
              <w:spacing w:line="480" w:lineRule="auto"/>
              <w:ind w:left="416"/>
              <w:jc w:val="left"/>
              <w:rPr>
                <w:sz w:val="24"/>
              </w:rPr>
            </w:pPr>
            <w:r w:rsidRPr="00A93F1D">
              <w:rPr>
                <w:sz w:val="24"/>
              </w:rPr>
              <w:t>8.825677</w:t>
            </w:r>
          </w:p>
        </w:tc>
      </w:tr>
    </w:tbl>
    <w:p w14:paraId="4D2A8A4B" w14:textId="3AB44168" w:rsidR="00FE18EC" w:rsidRPr="00A93F1D" w:rsidRDefault="00FE18EC" w:rsidP="00D9552E">
      <w:pPr>
        <w:pStyle w:val="BodyText"/>
        <w:spacing w:after="5" w:line="480" w:lineRule="auto"/>
        <w:ind w:right="4138"/>
      </w:pPr>
    </w:p>
    <w:p w14:paraId="1B1FDB68" w14:textId="68CD0905" w:rsidR="005E37F8" w:rsidRPr="00A93F1D" w:rsidRDefault="005E37F8" w:rsidP="00D9552E">
      <w:pPr>
        <w:pStyle w:val="BodyText"/>
        <w:spacing w:before="76" w:line="480" w:lineRule="auto"/>
        <w:ind w:left="580" w:right="1318"/>
        <w:jc w:val="both"/>
      </w:pPr>
    </w:p>
    <w:p w14:paraId="57EB70F9" w14:textId="4681CC12" w:rsidR="005E37F8" w:rsidRPr="00A93F1D" w:rsidRDefault="005E37F8" w:rsidP="00FE4126">
      <w:pPr>
        <w:pStyle w:val="BodyText"/>
        <w:spacing w:before="76" w:line="480" w:lineRule="auto"/>
        <w:ind w:right="1318"/>
        <w:jc w:val="both"/>
      </w:pPr>
      <w:r w:rsidRPr="00A93F1D">
        <w:t>The degree of f</w:t>
      </w:r>
      <w:r w:rsidR="00B74AE9" w:rsidRPr="00A93F1D">
        <w:t xml:space="preserve">reedom is (No. </w:t>
      </w:r>
      <w:r w:rsidR="00C97B44" w:rsidRPr="00A93F1D">
        <w:t>columns)</w:t>
      </w:r>
    </w:p>
    <w:p w14:paraId="21FA43D1" w14:textId="36F9EFDB" w:rsidR="00C97B44" w:rsidRPr="00A93F1D" w:rsidRDefault="00365456" w:rsidP="00FE4126">
      <w:pPr>
        <w:pStyle w:val="BodyText"/>
        <w:spacing w:before="76" w:line="480" w:lineRule="auto"/>
        <w:ind w:right="1318"/>
        <w:jc w:val="both"/>
      </w:pPr>
      <w:r w:rsidRPr="00A93F1D">
        <w:t>Df=</w:t>
      </w:r>
      <w:r w:rsidR="0021066E" w:rsidRPr="00A93F1D">
        <w:t xml:space="preserve"> (2-1)(</w:t>
      </w:r>
      <w:r w:rsidR="007023CB" w:rsidRPr="00A93F1D">
        <w:t>5-1) =</w:t>
      </w:r>
      <w:r w:rsidR="003B654C" w:rsidRPr="00A93F1D">
        <w:t>1*4=4</w:t>
      </w:r>
      <w:r w:rsidRPr="00A93F1D">
        <w:t xml:space="preserve"> </w:t>
      </w:r>
    </w:p>
    <w:p w14:paraId="7503735E" w14:textId="77777777" w:rsidR="005E37F8" w:rsidRPr="00A93F1D" w:rsidRDefault="005E37F8" w:rsidP="00D9552E">
      <w:pPr>
        <w:pStyle w:val="BodyText"/>
        <w:spacing w:before="76" w:line="480" w:lineRule="auto"/>
        <w:ind w:left="580" w:right="1318"/>
        <w:jc w:val="both"/>
      </w:pPr>
    </w:p>
    <w:p w14:paraId="7E376763" w14:textId="66DFBD00" w:rsidR="009A28C7" w:rsidRPr="00A93F1D" w:rsidRDefault="009A28C7" w:rsidP="00852D18">
      <w:pPr>
        <w:pStyle w:val="BodyText"/>
        <w:spacing w:before="76" w:line="480" w:lineRule="auto"/>
        <w:ind w:right="84"/>
        <w:jc w:val="both"/>
      </w:pPr>
      <w:r w:rsidRPr="00A93F1D">
        <w:t>The table value of chi square at 5% of level of significance and degree of freedom</w:t>
      </w:r>
      <w:r w:rsidRPr="00A93F1D">
        <w:rPr>
          <w:spacing w:val="1"/>
        </w:rPr>
        <w:t xml:space="preserve"> </w:t>
      </w:r>
      <w:r w:rsidRPr="00A93F1D">
        <w:t>4=9.488</w:t>
      </w:r>
      <w:r w:rsidRPr="00A93F1D">
        <w:rPr>
          <w:spacing w:val="1"/>
        </w:rPr>
        <w:t xml:space="preserve"> </w:t>
      </w:r>
      <w:r w:rsidRPr="00A93F1D">
        <w:t>calculated value</w:t>
      </w:r>
      <w:r w:rsidRPr="00A93F1D">
        <w:rPr>
          <w:spacing w:val="1"/>
        </w:rPr>
        <w:t xml:space="preserve"> </w:t>
      </w:r>
      <w:r w:rsidRPr="00A93F1D">
        <w:t>of 8.825677</w:t>
      </w:r>
      <w:r w:rsidRPr="00A93F1D">
        <w:rPr>
          <w:spacing w:val="1"/>
        </w:rPr>
        <w:t xml:space="preserve"> </w:t>
      </w:r>
      <w:r w:rsidRPr="00A93F1D">
        <w:t>is</w:t>
      </w:r>
      <w:r w:rsidRPr="00A93F1D">
        <w:rPr>
          <w:spacing w:val="1"/>
        </w:rPr>
        <w:t xml:space="preserve"> </w:t>
      </w:r>
      <w:r w:rsidRPr="00A93F1D">
        <w:t>more than the table value of</w:t>
      </w:r>
      <w:r w:rsidRPr="00A93F1D">
        <w:rPr>
          <w:spacing w:val="1"/>
        </w:rPr>
        <w:t xml:space="preserve"> </w:t>
      </w:r>
      <w:r w:rsidRPr="00A93F1D">
        <w:t>9.488.</w:t>
      </w:r>
      <w:r w:rsidRPr="00A93F1D">
        <w:rPr>
          <w:spacing w:val="1"/>
        </w:rPr>
        <w:t xml:space="preserve"> </w:t>
      </w:r>
      <w:r w:rsidRPr="00A93F1D">
        <w:t>Hence</w:t>
      </w:r>
      <w:r w:rsidRPr="00A93F1D">
        <w:rPr>
          <w:spacing w:val="1"/>
        </w:rPr>
        <w:t xml:space="preserve"> </w:t>
      </w:r>
      <w:r w:rsidRPr="00A93F1D">
        <w:t>alternative</w:t>
      </w:r>
      <w:r w:rsidRPr="00A93F1D">
        <w:rPr>
          <w:spacing w:val="-2"/>
        </w:rPr>
        <w:t xml:space="preserve"> </w:t>
      </w:r>
      <w:r w:rsidRPr="00A93F1D">
        <w:t>hypothesis is</w:t>
      </w:r>
      <w:r w:rsidRPr="00A93F1D">
        <w:rPr>
          <w:spacing w:val="2"/>
        </w:rPr>
        <w:t xml:space="preserve"> </w:t>
      </w:r>
      <w:r w:rsidRPr="00A93F1D">
        <w:t>accepting.</w:t>
      </w:r>
    </w:p>
    <w:p w14:paraId="2E862C1D" w14:textId="6E68E64B" w:rsidR="009A28C7" w:rsidRPr="00A93F1D" w:rsidRDefault="009A28C7" w:rsidP="00D9552E">
      <w:pPr>
        <w:pStyle w:val="Heading3"/>
        <w:spacing w:before="165" w:line="480" w:lineRule="auto"/>
        <w:rPr>
          <w:rFonts w:ascii="Times New Roman" w:hAnsi="Times New Roman" w:cs="Times New Roman"/>
          <w:b/>
          <w:bCs/>
        </w:rPr>
      </w:pPr>
      <w:r w:rsidRPr="00A93F1D">
        <w:rPr>
          <w:rFonts w:ascii="Times New Roman" w:hAnsi="Times New Roman" w:cs="Times New Roman"/>
          <w:b/>
          <w:bCs/>
          <w:color w:val="000000" w:themeColor="text1"/>
          <w:sz w:val="28"/>
          <w:szCs w:val="28"/>
        </w:rPr>
        <w:t>INTERPRETATION</w:t>
      </w:r>
    </w:p>
    <w:p w14:paraId="51FBA553" w14:textId="1DE13799" w:rsidR="00492983" w:rsidRPr="00A93F1D" w:rsidRDefault="0061401E" w:rsidP="00D9552E">
      <w:pPr>
        <w:tabs>
          <w:tab w:val="left" w:pos="676"/>
          <w:tab w:val="left" w:pos="1590"/>
        </w:tabs>
        <w:spacing w:line="480" w:lineRule="auto"/>
        <w:rPr>
          <w:rFonts w:ascii="Times New Roman" w:hAnsi="Times New Roman" w:cs="Times New Roman"/>
          <w:sz w:val="24"/>
          <w:szCs w:val="24"/>
        </w:rPr>
      </w:pPr>
      <w:r w:rsidRPr="00A93F1D">
        <w:rPr>
          <w:rFonts w:ascii="Times New Roman" w:hAnsi="Times New Roman" w:cs="Times New Roman"/>
          <w:sz w:val="24"/>
          <w:szCs w:val="24"/>
        </w:rPr>
        <w:t>From the above calculation</w:t>
      </w:r>
      <w:r w:rsidR="00A64013" w:rsidRPr="00A93F1D">
        <w:rPr>
          <w:rFonts w:ascii="Times New Roman" w:hAnsi="Times New Roman" w:cs="Times New Roman"/>
          <w:sz w:val="24"/>
          <w:szCs w:val="24"/>
        </w:rPr>
        <w:t>, the calculated value is more than the table</w:t>
      </w:r>
      <w:r w:rsidR="00852D18" w:rsidRPr="00A93F1D">
        <w:rPr>
          <w:rFonts w:ascii="Times New Roman" w:hAnsi="Times New Roman" w:cs="Times New Roman"/>
          <w:sz w:val="24"/>
          <w:szCs w:val="24"/>
        </w:rPr>
        <w:t xml:space="preserve"> </w:t>
      </w:r>
      <w:r w:rsidR="00A64013" w:rsidRPr="00A93F1D">
        <w:rPr>
          <w:rFonts w:ascii="Times New Roman" w:hAnsi="Times New Roman" w:cs="Times New Roman"/>
          <w:sz w:val="24"/>
          <w:szCs w:val="24"/>
        </w:rPr>
        <w:t>values so here</w:t>
      </w:r>
      <w:r w:rsidR="00AF6FF9" w:rsidRPr="00A93F1D">
        <w:rPr>
          <w:rFonts w:ascii="Times New Roman" w:hAnsi="Times New Roman" w:cs="Times New Roman"/>
          <w:b/>
          <w:bCs/>
          <w:sz w:val="24"/>
          <w:szCs w:val="24"/>
        </w:rPr>
        <w:t xml:space="preserve"> </w:t>
      </w:r>
      <w:r w:rsidR="00376D55" w:rsidRPr="00A93F1D">
        <w:rPr>
          <w:rFonts w:ascii="Times New Roman" w:hAnsi="Times New Roman" w:cs="Times New Roman"/>
          <w:sz w:val="24"/>
          <w:szCs w:val="24"/>
        </w:rPr>
        <w:t>alternative hypothesis is accepted</w:t>
      </w:r>
      <w:r w:rsidR="00592B7D" w:rsidRPr="00A93F1D">
        <w:rPr>
          <w:rFonts w:ascii="Times New Roman" w:hAnsi="Times New Roman" w:cs="Times New Roman"/>
          <w:sz w:val="24"/>
          <w:szCs w:val="24"/>
        </w:rPr>
        <w:t xml:space="preserve">. Hence it can be </w:t>
      </w:r>
      <w:r w:rsidR="00FE4126" w:rsidRPr="00A93F1D">
        <w:rPr>
          <w:rFonts w:ascii="Times New Roman" w:hAnsi="Times New Roman" w:cs="Times New Roman"/>
          <w:sz w:val="24"/>
          <w:szCs w:val="24"/>
        </w:rPr>
        <w:t>concluded that</w:t>
      </w:r>
      <w:r w:rsidR="00592B7D" w:rsidRPr="00A93F1D">
        <w:rPr>
          <w:rFonts w:ascii="Times New Roman" w:hAnsi="Times New Roman" w:cs="Times New Roman"/>
          <w:sz w:val="24"/>
          <w:szCs w:val="24"/>
        </w:rPr>
        <w:t xml:space="preserve"> there is a relation</w:t>
      </w:r>
      <w:r w:rsidR="00AF6FF9" w:rsidRPr="00A93F1D">
        <w:rPr>
          <w:rFonts w:ascii="Times New Roman" w:hAnsi="Times New Roman" w:cs="Times New Roman"/>
          <w:b/>
          <w:bCs/>
          <w:sz w:val="24"/>
          <w:szCs w:val="24"/>
        </w:rPr>
        <w:t xml:space="preserve"> </w:t>
      </w:r>
      <w:r w:rsidR="00492983" w:rsidRPr="00A93F1D">
        <w:rPr>
          <w:rFonts w:ascii="Times New Roman" w:hAnsi="Times New Roman" w:cs="Times New Roman"/>
          <w:sz w:val="24"/>
          <w:szCs w:val="24"/>
        </w:rPr>
        <w:t>between</w:t>
      </w:r>
      <w:r w:rsidR="00492983" w:rsidRPr="00A93F1D">
        <w:rPr>
          <w:rFonts w:ascii="Times New Roman" w:hAnsi="Times New Roman" w:cs="Times New Roman"/>
          <w:spacing w:val="1"/>
          <w:sz w:val="24"/>
          <w:szCs w:val="24"/>
        </w:rPr>
        <w:t xml:space="preserve"> </w:t>
      </w:r>
      <w:r w:rsidR="00492983" w:rsidRPr="00A93F1D">
        <w:rPr>
          <w:rFonts w:ascii="Times New Roman" w:hAnsi="Times New Roman" w:cs="Times New Roman"/>
          <w:sz w:val="24"/>
          <w:szCs w:val="24"/>
        </w:rPr>
        <w:t>gender</w:t>
      </w:r>
      <w:r w:rsidR="00492983" w:rsidRPr="00A93F1D">
        <w:rPr>
          <w:rFonts w:ascii="Times New Roman" w:hAnsi="Times New Roman" w:cs="Times New Roman"/>
          <w:spacing w:val="1"/>
          <w:sz w:val="24"/>
          <w:szCs w:val="24"/>
        </w:rPr>
        <w:t xml:space="preserve"> </w:t>
      </w:r>
      <w:r w:rsidR="00492983" w:rsidRPr="00A93F1D">
        <w:rPr>
          <w:rFonts w:ascii="Times New Roman" w:hAnsi="Times New Roman" w:cs="Times New Roman"/>
          <w:sz w:val="24"/>
          <w:szCs w:val="24"/>
        </w:rPr>
        <w:t>and satisfaction level</w:t>
      </w:r>
      <w:r w:rsidR="00492983" w:rsidRPr="00A93F1D">
        <w:rPr>
          <w:rFonts w:ascii="Times New Roman" w:hAnsi="Times New Roman" w:cs="Times New Roman"/>
          <w:spacing w:val="-1"/>
          <w:sz w:val="24"/>
          <w:szCs w:val="24"/>
        </w:rPr>
        <w:t xml:space="preserve"> </w:t>
      </w:r>
      <w:r w:rsidR="00492983" w:rsidRPr="00A93F1D">
        <w:rPr>
          <w:rFonts w:ascii="Times New Roman" w:hAnsi="Times New Roman" w:cs="Times New Roman"/>
          <w:sz w:val="24"/>
          <w:szCs w:val="24"/>
        </w:rPr>
        <w:t>of</w:t>
      </w:r>
      <w:r w:rsidR="00492983" w:rsidRPr="00A93F1D">
        <w:rPr>
          <w:rFonts w:ascii="Times New Roman" w:hAnsi="Times New Roman" w:cs="Times New Roman"/>
          <w:spacing w:val="1"/>
          <w:sz w:val="24"/>
          <w:szCs w:val="24"/>
        </w:rPr>
        <w:t xml:space="preserve"> </w:t>
      </w:r>
      <w:r w:rsidR="00492983" w:rsidRPr="00A93F1D">
        <w:rPr>
          <w:rFonts w:ascii="Times New Roman" w:hAnsi="Times New Roman" w:cs="Times New Roman"/>
          <w:sz w:val="24"/>
          <w:szCs w:val="24"/>
        </w:rPr>
        <w:t>the</w:t>
      </w:r>
      <w:r w:rsidR="00492983" w:rsidRPr="00A93F1D">
        <w:rPr>
          <w:rFonts w:ascii="Times New Roman" w:hAnsi="Times New Roman" w:cs="Times New Roman"/>
          <w:spacing w:val="-1"/>
          <w:sz w:val="24"/>
          <w:szCs w:val="24"/>
        </w:rPr>
        <w:t xml:space="preserve"> </w:t>
      </w:r>
      <w:r w:rsidR="00492983" w:rsidRPr="00A93F1D">
        <w:rPr>
          <w:rFonts w:ascii="Times New Roman" w:hAnsi="Times New Roman" w:cs="Times New Roman"/>
          <w:sz w:val="24"/>
          <w:szCs w:val="24"/>
        </w:rPr>
        <w:t>employees</w:t>
      </w:r>
      <w:r w:rsidR="00492983" w:rsidRPr="00A93F1D">
        <w:rPr>
          <w:rFonts w:ascii="Times New Roman" w:hAnsi="Times New Roman" w:cs="Times New Roman"/>
        </w:rPr>
        <w:t>.</w:t>
      </w:r>
    </w:p>
    <w:p w14:paraId="2BE9E1E5" w14:textId="52810091" w:rsidR="007A42A0" w:rsidRPr="00A93F1D" w:rsidRDefault="00376D55" w:rsidP="00D9552E">
      <w:pPr>
        <w:tabs>
          <w:tab w:val="left" w:pos="651"/>
          <w:tab w:val="left" w:pos="1590"/>
        </w:tabs>
        <w:spacing w:line="480" w:lineRule="auto"/>
        <w:rPr>
          <w:rFonts w:ascii="Times New Roman" w:hAnsi="Times New Roman" w:cs="Times New Roman"/>
          <w:b/>
          <w:bCs/>
          <w:sz w:val="24"/>
          <w:szCs w:val="24"/>
          <w:lang w:val="en-IN"/>
        </w:rPr>
      </w:pPr>
      <w:r w:rsidRPr="00A93F1D">
        <w:rPr>
          <w:rFonts w:ascii="Times New Roman" w:hAnsi="Times New Roman" w:cs="Times New Roman"/>
          <w:b/>
          <w:bCs/>
          <w:sz w:val="24"/>
          <w:szCs w:val="24"/>
          <w:lang w:val="en-IN"/>
        </w:rPr>
        <w:tab/>
      </w:r>
    </w:p>
    <w:p w14:paraId="39FF8C93" w14:textId="77777777" w:rsidR="007A42A0" w:rsidRPr="00A93F1D" w:rsidRDefault="007A42A0" w:rsidP="00D9552E">
      <w:pPr>
        <w:spacing w:line="480" w:lineRule="auto"/>
        <w:rPr>
          <w:rFonts w:ascii="Times New Roman" w:hAnsi="Times New Roman" w:cs="Times New Roman"/>
          <w:b/>
          <w:bCs/>
          <w:sz w:val="24"/>
          <w:szCs w:val="24"/>
          <w:lang w:val="en-IN"/>
        </w:rPr>
      </w:pPr>
      <w:r w:rsidRPr="00A93F1D">
        <w:rPr>
          <w:rFonts w:ascii="Times New Roman" w:hAnsi="Times New Roman" w:cs="Times New Roman"/>
          <w:b/>
          <w:bCs/>
          <w:sz w:val="24"/>
          <w:szCs w:val="24"/>
          <w:lang w:val="en-IN"/>
        </w:rPr>
        <w:br w:type="page"/>
      </w:r>
    </w:p>
    <w:p w14:paraId="36CBE249" w14:textId="49B2AAB6" w:rsidR="00990E88" w:rsidRPr="00A93F1D" w:rsidRDefault="002A005D" w:rsidP="00852D18">
      <w:pPr>
        <w:tabs>
          <w:tab w:val="left" w:pos="651"/>
          <w:tab w:val="left" w:pos="1590"/>
        </w:tabs>
        <w:spacing w:after="0"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lastRenderedPageBreak/>
        <w:t>5.1 FINDINGS</w:t>
      </w:r>
    </w:p>
    <w:p w14:paraId="02A85DCC" w14:textId="77777777" w:rsidR="00AF6FF9"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Demographics: Majority of ABFRL workers are male, with most having</w:t>
      </w:r>
    </w:p>
    <w:p w14:paraId="07FCF77C" w14:textId="55CD2904" w:rsidR="00913765"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1 year of tenure.</w:t>
      </w:r>
    </w:p>
    <w:p w14:paraId="0EAEF3DE" w14:textId="2FF5A2C0" w:rsidR="00913765"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Job Satisfaction: Employees enjoy the friendly atmosphere but some feel long-term dissatisfaction may arise.</w:t>
      </w:r>
    </w:p>
    <w:p w14:paraId="68CE3861" w14:textId="42CA3B9E" w:rsidR="00913765"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Goal Alignment: Employee and organizational goals align well, with clear performance objectives.</w:t>
      </w:r>
    </w:p>
    <w:p w14:paraId="4A55CBF0" w14:textId="7D11CBCB" w:rsidR="00913765"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Employee Participation: Active involvement in goal-setting is key to success, and performance goals are clearly defined.</w:t>
      </w:r>
    </w:p>
    <w:p w14:paraId="587D82D7" w14:textId="142064B1" w:rsidR="00913765"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Feedback &amp; Improvement: Regular feedback helps employees improve performance and meet goals.</w:t>
      </w:r>
    </w:p>
    <w:p w14:paraId="621144F9" w14:textId="5DFD046C" w:rsidR="00913765"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Appraisal System: The appraisal system motivates employees, though some are neutral on its effectiveness in self-appraisal.</w:t>
      </w:r>
    </w:p>
    <w:p w14:paraId="4B90009D" w14:textId="1820C868" w:rsidR="00913765"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Career Development: Employees feel their career growth is on track for future rewards and recognition.</w:t>
      </w:r>
    </w:p>
    <w:p w14:paraId="6E74600C" w14:textId="377F85F8" w:rsidR="00913765"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Communication: Clear communication of appraisals is crucial for employee satisfaction.</w:t>
      </w:r>
    </w:p>
    <w:p w14:paraId="0195A479" w14:textId="2EFEB0B0" w:rsidR="00913765"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Motivation &amp; Goal Setting: 83% feel motivated to set higher goals through appraisals.</w:t>
      </w:r>
    </w:p>
    <w:p w14:paraId="64D37006" w14:textId="371D6161" w:rsidR="00913765"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Promotion &amp; Salary Decisions: Most of the employees trust that appraisals affect promotions and salary, but some desire more clarity.</w:t>
      </w:r>
    </w:p>
    <w:p w14:paraId="3D1F4F6F" w14:textId="77777777" w:rsidR="00AF6FF9" w:rsidRPr="00A93F1D" w:rsidRDefault="00913765"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Trust in the System: 75% trust the fairness of appraisals, but transparency can be improved.</w:t>
      </w:r>
    </w:p>
    <w:p w14:paraId="3E2EF5A5" w14:textId="724B8F1E" w:rsidR="007C18B6" w:rsidRPr="00A93F1D" w:rsidRDefault="00990E88" w:rsidP="004D71A5">
      <w:pPr>
        <w:pStyle w:val="ListParagraph"/>
        <w:widowControl w:val="0"/>
        <w:numPr>
          <w:ilvl w:val="0"/>
          <w:numId w:val="22"/>
        </w:numPr>
        <w:tabs>
          <w:tab w:val="left" w:pos="1301"/>
        </w:tabs>
        <w:autoSpaceDE w:val="0"/>
        <w:autoSpaceDN w:val="0"/>
        <w:spacing w:before="1" w:after="0" w:line="480" w:lineRule="auto"/>
        <w:ind w:left="284" w:right="84"/>
        <w:jc w:val="both"/>
        <w:rPr>
          <w:rFonts w:ascii="Times New Roman" w:hAnsi="Times New Roman" w:cs="Times New Roman"/>
        </w:rPr>
      </w:pPr>
      <w:r w:rsidRPr="00A93F1D">
        <w:rPr>
          <w:rFonts w:ascii="Times New Roman" w:hAnsi="Times New Roman" w:cs="Times New Roman"/>
        </w:rPr>
        <w:t>Pride and Belonging: Employees are proud to be part of Adithya Birla Fashion and Retail Ltd. and enjoy working there.</w:t>
      </w:r>
    </w:p>
    <w:p w14:paraId="7CA724AC" w14:textId="2B859196" w:rsidR="002A005D" w:rsidRPr="00A93F1D" w:rsidRDefault="00CC17BF" w:rsidP="00D9552E">
      <w:pPr>
        <w:tabs>
          <w:tab w:val="left" w:pos="651"/>
          <w:tab w:val="left" w:pos="1590"/>
        </w:tabs>
        <w:spacing w:line="480" w:lineRule="auto"/>
        <w:ind w:right="84" w:firstLine="18"/>
        <w:jc w:val="both"/>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lastRenderedPageBreak/>
        <w:t>5.2 SUGGESTIONS</w:t>
      </w:r>
    </w:p>
    <w:p w14:paraId="23C0672E" w14:textId="77777777" w:rsidR="003B13F8" w:rsidRPr="00A93F1D" w:rsidRDefault="003B13F8" w:rsidP="004D71A5">
      <w:pPr>
        <w:pStyle w:val="ListParagraph"/>
        <w:widowControl w:val="0"/>
        <w:numPr>
          <w:ilvl w:val="0"/>
          <w:numId w:val="23"/>
        </w:numPr>
        <w:autoSpaceDE w:val="0"/>
        <w:autoSpaceDN w:val="0"/>
        <w:spacing w:before="203" w:after="0" w:line="480" w:lineRule="auto"/>
        <w:ind w:left="993" w:right="84" w:hanging="567"/>
        <w:contextualSpacing w:val="0"/>
        <w:jc w:val="both"/>
        <w:rPr>
          <w:rFonts w:ascii="Times New Roman" w:hAnsi="Times New Roman" w:cs="Times New Roman"/>
        </w:rPr>
      </w:pPr>
      <w:r w:rsidRPr="00A93F1D">
        <w:rPr>
          <w:rFonts w:ascii="Times New Roman" w:hAnsi="Times New Roman" w:cs="Times New Roman"/>
        </w:rPr>
        <w:t>Appraisal</w:t>
      </w:r>
      <w:r w:rsidRPr="00A93F1D">
        <w:rPr>
          <w:rFonts w:ascii="Times New Roman" w:hAnsi="Times New Roman" w:cs="Times New Roman"/>
          <w:spacing w:val="-2"/>
        </w:rPr>
        <w:t xml:space="preserve"> </w:t>
      </w:r>
      <w:r w:rsidRPr="00A93F1D">
        <w:rPr>
          <w:rFonts w:ascii="Times New Roman" w:hAnsi="Times New Roman" w:cs="Times New Roman"/>
        </w:rPr>
        <w:t>system</w:t>
      </w:r>
      <w:r w:rsidRPr="00A93F1D">
        <w:rPr>
          <w:rFonts w:ascii="Times New Roman" w:hAnsi="Times New Roman" w:cs="Times New Roman"/>
          <w:spacing w:val="-1"/>
        </w:rPr>
        <w:t xml:space="preserve"> </w:t>
      </w:r>
      <w:r w:rsidRPr="00A93F1D">
        <w:rPr>
          <w:rFonts w:ascii="Times New Roman" w:hAnsi="Times New Roman" w:cs="Times New Roman"/>
        </w:rPr>
        <w:t>helps</w:t>
      </w:r>
      <w:r w:rsidRPr="00A93F1D">
        <w:rPr>
          <w:rFonts w:ascii="Times New Roman" w:hAnsi="Times New Roman" w:cs="Times New Roman"/>
          <w:spacing w:val="-1"/>
        </w:rPr>
        <w:t xml:space="preserve"> </w:t>
      </w:r>
      <w:r w:rsidRPr="00A93F1D">
        <w:rPr>
          <w:rFonts w:ascii="Times New Roman" w:hAnsi="Times New Roman" w:cs="Times New Roman"/>
        </w:rPr>
        <w:t>to</w:t>
      </w:r>
      <w:r w:rsidRPr="00A93F1D">
        <w:rPr>
          <w:rFonts w:ascii="Times New Roman" w:hAnsi="Times New Roman" w:cs="Times New Roman"/>
          <w:spacing w:val="-1"/>
        </w:rPr>
        <w:t xml:space="preserve"> </w:t>
      </w:r>
      <w:r w:rsidRPr="00A93F1D">
        <w:rPr>
          <w:rFonts w:ascii="Times New Roman" w:hAnsi="Times New Roman" w:cs="Times New Roman"/>
        </w:rPr>
        <w:t>improve</w:t>
      </w:r>
      <w:r w:rsidRPr="00A93F1D">
        <w:rPr>
          <w:rFonts w:ascii="Times New Roman" w:hAnsi="Times New Roman" w:cs="Times New Roman"/>
          <w:spacing w:val="-2"/>
        </w:rPr>
        <w:t xml:space="preserve"> </w:t>
      </w:r>
      <w:r w:rsidRPr="00A93F1D">
        <w:rPr>
          <w:rFonts w:ascii="Times New Roman" w:hAnsi="Times New Roman" w:cs="Times New Roman"/>
        </w:rPr>
        <w:t>the</w:t>
      </w:r>
      <w:r w:rsidRPr="00A93F1D">
        <w:rPr>
          <w:rFonts w:ascii="Times New Roman" w:hAnsi="Times New Roman" w:cs="Times New Roman"/>
          <w:spacing w:val="-2"/>
        </w:rPr>
        <w:t xml:space="preserve"> </w:t>
      </w:r>
      <w:r w:rsidRPr="00A93F1D">
        <w:rPr>
          <w:rFonts w:ascii="Times New Roman" w:hAnsi="Times New Roman" w:cs="Times New Roman"/>
        </w:rPr>
        <w:t>performance</w:t>
      </w:r>
      <w:r w:rsidRPr="00A93F1D">
        <w:rPr>
          <w:rFonts w:ascii="Times New Roman" w:hAnsi="Times New Roman" w:cs="Times New Roman"/>
          <w:spacing w:val="-2"/>
        </w:rPr>
        <w:t xml:space="preserve"> </w:t>
      </w:r>
      <w:r w:rsidRPr="00A93F1D">
        <w:rPr>
          <w:rFonts w:ascii="Times New Roman" w:hAnsi="Times New Roman" w:cs="Times New Roman"/>
        </w:rPr>
        <w:t>of</w:t>
      </w:r>
      <w:r w:rsidRPr="00A93F1D">
        <w:rPr>
          <w:rFonts w:ascii="Times New Roman" w:hAnsi="Times New Roman" w:cs="Times New Roman"/>
          <w:spacing w:val="-1"/>
        </w:rPr>
        <w:t xml:space="preserve"> </w:t>
      </w:r>
      <w:r w:rsidRPr="00A93F1D">
        <w:rPr>
          <w:rFonts w:ascii="Times New Roman" w:hAnsi="Times New Roman" w:cs="Times New Roman"/>
        </w:rPr>
        <w:t>the</w:t>
      </w:r>
      <w:r w:rsidRPr="00A93F1D">
        <w:rPr>
          <w:rFonts w:ascii="Times New Roman" w:hAnsi="Times New Roman" w:cs="Times New Roman"/>
          <w:spacing w:val="-1"/>
        </w:rPr>
        <w:t xml:space="preserve"> </w:t>
      </w:r>
      <w:r w:rsidRPr="00A93F1D">
        <w:rPr>
          <w:rFonts w:ascii="Times New Roman" w:hAnsi="Times New Roman" w:cs="Times New Roman"/>
        </w:rPr>
        <w:t>employees</w:t>
      </w:r>
    </w:p>
    <w:p w14:paraId="27431565" w14:textId="16CC9016" w:rsidR="003B13F8" w:rsidRPr="00A93F1D" w:rsidRDefault="003B13F8" w:rsidP="004D71A5">
      <w:pPr>
        <w:pStyle w:val="ListParagraph"/>
        <w:widowControl w:val="0"/>
        <w:numPr>
          <w:ilvl w:val="0"/>
          <w:numId w:val="23"/>
        </w:numPr>
        <w:autoSpaceDE w:val="0"/>
        <w:autoSpaceDN w:val="0"/>
        <w:spacing w:before="138" w:after="0" w:line="480" w:lineRule="auto"/>
        <w:ind w:left="993" w:right="84" w:hanging="567"/>
        <w:contextualSpacing w:val="0"/>
        <w:jc w:val="both"/>
        <w:rPr>
          <w:rFonts w:ascii="Times New Roman" w:hAnsi="Times New Roman" w:cs="Times New Roman"/>
        </w:rPr>
      </w:pPr>
      <w:r w:rsidRPr="00A93F1D">
        <w:rPr>
          <w:rFonts w:ascii="Times New Roman" w:hAnsi="Times New Roman" w:cs="Times New Roman"/>
        </w:rPr>
        <w:t>Introduction</w:t>
      </w:r>
      <w:r w:rsidRPr="00A93F1D">
        <w:rPr>
          <w:rFonts w:ascii="Times New Roman" w:hAnsi="Times New Roman" w:cs="Times New Roman"/>
          <w:spacing w:val="1"/>
        </w:rPr>
        <w:t xml:space="preserve"> </w:t>
      </w:r>
      <w:r w:rsidRPr="00A93F1D">
        <w:rPr>
          <w:rFonts w:ascii="Times New Roman" w:hAnsi="Times New Roman" w:cs="Times New Roman"/>
        </w:rPr>
        <w:t>of</w:t>
      </w:r>
      <w:r w:rsidRPr="00A93F1D">
        <w:rPr>
          <w:rFonts w:ascii="Times New Roman" w:hAnsi="Times New Roman" w:cs="Times New Roman"/>
          <w:spacing w:val="1"/>
        </w:rPr>
        <w:t xml:space="preserve"> </w:t>
      </w:r>
      <w:r w:rsidRPr="00A93F1D">
        <w:rPr>
          <w:rFonts w:ascii="Times New Roman" w:hAnsi="Times New Roman" w:cs="Times New Roman"/>
        </w:rPr>
        <w:t>new</w:t>
      </w:r>
      <w:r w:rsidRPr="00A93F1D">
        <w:rPr>
          <w:rFonts w:ascii="Times New Roman" w:hAnsi="Times New Roman" w:cs="Times New Roman"/>
          <w:spacing w:val="1"/>
        </w:rPr>
        <w:t xml:space="preserve"> </w:t>
      </w:r>
      <w:r w:rsidRPr="00A93F1D">
        <w:rPr>
          <w:rFonts w:ascii="Times New Roman" w:hAnsi="Times New Roman" w:cs="Times New Roman"/>
        </w:rPr>
        <w:t>awards</w:t>
      </w:r>
      <w:r w:rsidRPr="00A93F1D">
        <w:rPr>
          <w:rFonts w:ascii="Times New Roman" w:hAnsi="Times New Roman" w:cs="Times New Roman"/>
          <w:spacing w:val="1"/>
        </w:rPr>
        <w:t xml:space="preserve"> </w:t>
      </w:r>
      <w:r w:rsidRPr="00A93F1D">
        <w:rPr>
          <w:rFonts w:ascii="Times New Roman" w:hAnsi="Times New Roman" w:cs="Times New Roman"/>
        </w:rPr>
        <w:t>and</w:t>
      </w:r>
      <w:r w:rsidRPr="00A93F1D">
        <w:rPr>
          <w:rFonts w:ascii="Times New Roman" w:hAnsi="Times New Roman" w:cs="Times New Roman"/>
          <w:spacing w:val="1"/>
        </w:rPr>
        <w:t xml:space="preserve"> </w:t>
      </w:r>
      <w:r w:rsidRPr="00A93F1D">
        <w:rPr>
          <w:rFonts w:ascii="Times New Roman" w:hAnsi="Times New Roman" w:cs="Times New Roman"/>
        </w:rPr>
        <w:t>incentive</w:t>
      </w:r>
      <w:r w:rsidRPr="00A93F1D">
        <w:rPr>
          <w:rFonts w:ascii="Times New Roman" w:hAnsi="Times New Roman" w:cs="Times New Roman"/>
          <w:spacing w:val="1"/>
        </w:rPr>
        <w:t xml:space="preserve"> </w:t>
      </w:r>
      <w:r w:rsidRPr="00A93F1D">
        <w:rPr>
          <w:rFonts w:ascii="Times New Roman" w:hAnsi="Times New Roman" w:cs="Times New Roman"/>
        </w:rPr>
        <w:t>system</w:t>
      </w:r>
      <w:r w:rsidRPr="00A93F1D">
        <w:rPr>
          <w:rFonts w:ascii="Times New Roman" w:hAnsi="Times New Roman" w:cs="Times New Roman"/>
          <w:spacing w:val="1"/>
        </w:rPr>
        <w:t xml:space="preserve"> </w:t>
      </w:r>
      <w:r w:rsidRPr="00A93F1D">
        <w:rPr>
          <w:rFonts w:ascii="Times New Roman" w:hAnsi="Times New Roman" w:cs="Times New Roman"/>
        </w:rPr>
        <w:t>will</w:t>
      </w:r>
      <w:r w:rsidRPr="00A93F1D">
        <w:rPr>
          <w:rFonts w:ascii="Times New Roman" w:hAnsi="Times New Roman" w:cs="Times New Roman"/>
          <w:spacing w:val="1"/>
        </w:rPr>
        <w:t xml:space="preserve"> </w:t>
      </w:r>
      <w:r w:rsidRPr="00A93F1D">
        <w:rPr>
          <w:rFonts w:ascii="Times New Roman" w:hAnsi="Times New Roman" w:cs="Times New Roman"/>
        </w:rPr>
        <w:t>help</w:t>
      </w:r>
      <w:r w:rsidRPr="00A93F1D">
        <w:rPr>
          <w:rFonts w:ascii="Times New Roman" w:hAnsi="Times New Roman" w:cs="Times New Roman"/>
          <w:spacing w:val="1"/>
        </w:rPr>
        <w:t xml:space="preserve"> </w:t>
      </w:r>
      <w:r w:rsidRPr="00A93F1D">
        <w:rPr>
          <w:rFonts w:ascii="Times New Roman" w:hAnsi="Times New Roman" w:cs="Times New Roman"/>
        </w:rPr>
        <w:t>to</w:t>
      </w:r>
      <w:r w:rsidRPr="00A93F1D">
        <w:rPr>
          <w:rFonts w:ascii="Times New Roman" w:hAnsi="Times New Roman" w:cs="Times New Roman"/>
          <w:spacing w:val="1"/>
        </w:rPr>
        <w:t xml:space="preserve"> </w:t>
      </w:r>
      <w:r w:rsidRPr="00A93F1D">
        <w:rPr>
          <w:rFonts w:ascii="Times New Roman" w:hAnsi="Times New Roman" w:cs="Times New Roman"/>
        </w:rPr>
        <w:t>increase</w:t>
      </w:r>
      <w:r w:rsidRPr="00A93F1D">
        <w:rPr>
          <w:rFonts w:ascii="Times New Roman" w:hAnsi="Times New Roman" w:cs="Times New Roman"/>
          <w:spacing w:val="1"/>
        </w:rPr>
        <w:t xml:space="preserve"> </w:t>
      </w:r>
      <w:r w:rsidRPr="00A93F1D">
        <w:rPr>
          <w:rFonts w:ascii="Times New Roman" w:hAnsi="Times New Roman" w:cs="Times New Roman"/>
        </w:rPr>
        <w:t>the</w:t>
      </w:r>
      <w:r w:rsidRPr="00A93F1D">
        <w:rPr>
          <w:rFonts w:ascii="Times New Roman" w:hAnsi="Times New Roman" w:cs="Times New Roman"/>
          <w:spacing w:val="1"/>
        </w:rPr>
        <w:t xml:space="preserve"> </w:t>
      </w:r>
      <w:r w:rsidRPr="00A93F1D">
        <w:rPr>
          <w:rFonts w:ascii="Times New Roman" w:hAnsi="Times New Roman" w:cs="Times New Roman"/>
        </w:rPr>
        <w:t>performance</w:t>
      </w:r>
      <w:r w:rsidRPr="00A93F1D">
        <w:rPr>
          <w:rFonts w:ascii="Times New Roman" w:hAnsi="Times New Roman" w:cs="Times New Roman"/>
          <w:spacing w:val="-2"/>
        </w:rPr>
        <w:t xml:space="preserve"> </w:t>
      </w:r>
      <w:r w:rsidRPr="00A93F1D">
        <w:rPr>
          <w:rFonts w:ascii="Times New Roman" w:hAnsi="Times New Roman" w:cs="Times New Roman"/>
        </w:rPr>
        <w:t>level of the</w:t>
      </w:r>
      <w:r w:rsidRPr="00A93F1D">
        <w:rPr>
          <w:rFonts w:ascii="Times New Roman" w:hAnsi="Times New Roman" w:cs="Times New Roman"/>
          <w:spacing w:val="1"/>
        </w:rPr>
        <w:t xml:space="preserve"> </w:t>
      </w:r>
      <w:r w:rsidRPr="00A93F1D">
        <w:rPr>
          <w:rFonts w:ascii="Times New Roman" w:hAnsi="Times New Roman" w:cs="Times New Roman"/>
        </w:rPr>
        <w:t>employees.</w:t>
      </w:r>
    </w:p>
    <w:p w14:paraId="53989AAF" w14:textId="77777777" w:rsidR="003B13F8" w:rsidRPr="00A93F1D" w:rsidRDefault="003B13F8" w:rsidP="004D71A5">
      <w:pPr>
        <w:pStyle w:val="ListParagraph"/>
        <w:widowControl w:val="0"/>
        <w:numPr>
          <w:ilvl w:val="0"/>
          <w:numId w:val="23"/>
        </w:numPr>
        <w:autoSpaceDE w:val="0"/>
        <w:autoSpaceDN w:val="0"/>
        <w:spacing w:before="13" w:after="0" w:line="480" w:lineRule="auto"/>
        <w:ind w:left="993" w:right="84" w:hanging="567"/>
        <w:contextualSpacing w:val="0"/>
        <w:jc w:val="both"/>
        <w:rPr>
          <w:rFonts w:ascii="Times New Roman" w:hAnsi="Times New Roman" w:cs="Times New Roman"/>
          <w:b/>
        </w:rPr>
      </w:pPr>
      <w:r w:rsidRPr="00A93F1D">
        <w:rPr>
          <w:rFonts w:ascii="Times New Roman" w:hAnsi="Times New Roman" w:cs="Times New Roman"/>
        </w:rPr>
        <w:t>Most</w:t>
      </w:r>
      <w:r w:rsidRPr="00A93F1D">
        <w:rPr>
          <w:rFonts w:ascii="Times New Roman" w:hAnsi="Times New Roman" w:cs="Times New Roman"/>
          <w:spacing w:val="1"/>
        </w:rPr>
        <w:t xml:space="preserve"> </w:t>
      </w:r>
      <w:r w:rsidRPr="00A93F1D">
        <w:rPr>
          <w:rFonts w:ascii="Times New Roman" w:hAnsi="Times New Roman" w:cs="Times New Roman"/>
        </w:rPr>
        <w:t>of the employees</w:t>
      </w:r>
      <w:r w:rsidRPr="00A93F1D">
        <w:rPr>
          <w:rFonts w:ascii="Times New Roman" w:hAnsi="Times New Roman" w:cs="Times New Roman"/>
          <w:spacing w:val="1"/>
        </w:rPr>
        <w:t xml:space="preserve"> </w:t>
      </w:r>
      <w:r w:rsidRPr="00A93F1D">
        <w:rPr>
          <w:rFonts w:ascii="Times New Roman" w:hAnsi="Times New Roman" w:cs="Times New Roman"/>
        </w:rPr>
        <w:t>felt</w:t>
      </w:r>
      <w:r w:rsidRPr="00A93F1D">
        <w:rPr>
          <w:rFonts w:ascii="Times New Roman" w:hAnsi="Times New Roman" w:cs="Times New Roman"/>
          <w:spacing w:val="1"/>
        </w:rPr>
        <w:t xml:space="preserve"> </w:t>
      </w:r>
      <w:r w:rsidRPr="00A93F1D">
        <w:rPr>
          <w:rFonts w:ascii="Times New Roman" w:hAnsi="Times New Roman" w:cs="Times New Roman"/>
        </w:rPr>
        <w:t>if</w:t>
      </w:r>
      <w:r w:rsidRPr="00A93F1D">
        <w:rPr>
          <w:rFonts w:ascii="Times New Roman" w:hAnsi="Times New Roman" w:cs="Times New Roman"/>
          <w:spacing w:val="1"/>
        </w:rPr>
        <w:t xml:space="preserve"> </w:t>
      </w:r>
      <w:r w:rsidRPr="00A93F1D">
        <w:rPr>
          <w:rFonts w:ascii="Times New Roman" w:hAnsi="Times New Roman" w:cs="Times New Roman"/>
        </w:rPr>
        <w:t>regular training</w:t>
      </w:r>
      <w:r w:rsidRPr="00A93F1D">
        <w:rPr>
          <w:rFonts w:ascii="Times New Roman" w:hAnsi="Times New Roman" w:cs="Times New Roman"/>
          <w:spacing w:val="1"/>
        </w:rPr>
        <w:t xml:space="preserve"> </w:t>
      </w:r>
      <w:r w:rsidRPr="00A93F1D">
        <w:rPr>
          <w:rFonts w:ascii="Times New Roman" w:hAnsi="Times New Roman" w:cs="Times New Roman"/>
        </w:rPr>
        <w:t>and</w:t>
      </w:r>
      <w:r w:rsidRPr="00A93F1D">
        <w:rPr>
          <w:rFonts w:ascii="Times New Roman" w:hAnsi="Times New Roman" w:cs="Times New Roman"/>
          <w:spacing w:val="1"/>
        </w:rPr>
        <w:t xml:space="preserve"> </w:t>
      </w:r>
      <w:r w:rsidRPr="00A93F1D">
        <w:rPr>
          <w:rFonts w:ascii="Times New Roman" w:hAnsi="Times New Roman" w:cs="Times New Roman"/>
        </w:rPr>
        <w:t>were provided along with</w:t>
      </w:r>
      <w:r w:rsidRPr="00A93F1D">
        <w:rPr>
          <w:rFonts w:ascii="Times New Roman" w:hAnsi="Times New Roman" w:cs="Times New Roman"/>
          <w:spacing w:val="1"/>
        </w:rPr>
        <w:t xml:space="preserve"> </w:t>
      </w:r>
      <w:r w:rsidRPr="00A93F1D">
        <w:rPr>
          <w:rFonts w:ascii="Times New Roman" w:hAnsi="Times New Roman" w:cs="Times New Roman"/>
        </w:rPr>
        <w:t>existing initial on the job training, it would sharpen their skills and would increase</w:t>
      </w:r>
      <w:r w:rsidRPr="00A93F1D">
        <w:rPr>
          <w:rFonts w:ascii="Times New Roman" w:hAnsi="Times New Roman" w:cs="Times New Roman"/>
          <w:spacing w:val="-57"/>
        </w:rPr>
        <w:t xml:space="preserve"> </w:t>
      </w:r>
      <w:r w:rsidRPr="00A93F1D">
        <w:rPr>
          <w:rFonts w:ascii="Times New Roman" w:hAnsi="Times New Roman" w:cs="Times New Roman"/>
        </w:rPr>
        <w:t>their</w:t>
      </w:r>
      <w:r w:rsidRPr="00A93F1D">
        <w:rPr>
          <w:rFonts w:ascii="Times New Roman" w:hAnsi="Times New Roman" w:cs="Times New Roman"/>
          <w:spacing w:val="-2"/>
        </w:rPr>
        <w:t xml:space="preserve"> </w:t>
      </w:r>
      <w:r w:rsidRPr="00A93F1D">
        <w:rPr>
          <w:rFonts w:ascii="Times New Roman" w:hAnsi="Times New Roman" w:cs="Times New Roman"/>
        </w:rPr>
        <w:t>productivity, job satisfaction and commitment</w:t>
      </w:r>
      <w:r w:rsidRPr="00A93F1D">
        <w:rPr>
          <w:rFonts w:ascii="Times New Roman" w:hAnsi="Times New Roman" w:cs="Times New Roman"/>
          <w:b/>
        </w:rPr>
        <w:t>.</w:t>
      </w:r>
    </w:p>
    <w:p w14:paraId="207300FF" w14:textId="77777777" w:rsidR="003B13F8" w:rsidRPr="00A93F1D" w:rsidRDefault="003B13F8" w:rsidP="004D71A5">
      <w:pPr>
        <w:pStyle w:val="ListParagraph"/>
        <w:widowControl w:val="0"/>
        <w:numPr>
          <w:ilvl w:val="0"/>
          <w:numId w:val="23"/>
        </w:numPr>
        <w:autoSpaceDE w:val="0"/>
        <w:autoSpaceDN w:val="0"/>
        <w:spacing w:before="6" w:after="0" w:line="480" w:lineRule="auto"/>
        <w:ind w:left="993" w:right="84" w:hanging="567"/>
        <w:contextualSpacing w:val="0"/>
        <w:jc w:val="both"/>
        <w:rPr>
          <w:rFonts w:ascii="Times New Roman" w:hAnsi="Times New Roman" w:cs="Times New Roman"/>
        </w:rPr>
      </w:pPr>
      <w:r w:rsidRPr="00A93F1D">
        <w:rPr>
          <w:rFonts w:ascii="Times New Roman" w:hAnsi="Times New Roman" w:cs="Times New Roman"/>
        </w:rPr>
        <w:t>Usage of 360-degree appraisal feedback system incorporates feedback from the</w:t>
      </w:r>
      <w:r w:rsidRPr="00A93F1D">
        <w:rPr>
          <w:rFonts w:ascii="Times New Roman" w:hAnsi="Times New Roman" w:cs="Times New Roman"/>
          <w:spacing w:val="1"/>
        </w:rPr>
        <w:t xml:space="preserve"> </w:t>
      </w:r>
      <w:r w:rsidRPr="00A93F1D">
        <w:rPr>
          <w:rFonts w:ascii="Times New Roman" w:hAnsi="Times New Roman" w:cs="Times New Roman"/>
        </w:rPr>
        <w:t>employees,</w:t>
      </w:r>
      <w:r w:rsidRPr="00A93F1D">
        <w:rPr>
          <w:rFonts w:ascii="Times New Roman" w:hAnsi="Times New Roman" w:cs="Times New Roman"/>
          <w:spacing w:val="-1"/>
        </w:rPr>
        <w:t xml:space="preserve"> </w:t>
      </w:r>
      <w:r w:rsidRPr="00A93F1D">
        <w:rPr>
          <w:rFonts w:ascii="Times New Roman" w:hAnsi="Times New Roman" w:cs="Times New Roman"/>
        </w:rPr>
        <w:t>peers, customers and</w:t>
      </w:r>
      <w:r w:rsidRPr="00A93F1D">
        <w:rPr>
          <w:rFonts w:ascii="Times New Roman" w:hAnsi="Times New Roman" w:cs="Times New Roman"/>
          <w:spacing w:val="-1"/>
        </w:rPr>
        <w:t xml:space="preserve"> </w:t>
      </w:r>
      <w:r w:rsidRPr="00A93F1D">
        <w:rPr>
          <w:rFonts w:ascii="Times New Roman" w:hAnsi="Times New Roman" w:cs="Times New Roman"/>
        </w:rPr>
        <w:t>people who may</w:t>
      </w:r>
      <w:r w:rsidRPr="00A93F1D">
        <w:rPr>
          <w:rFonts w:ascii="Times New Roman" w:hAnsi="Times New Roman" w:cs="Times New Roman"/>
          <w:spacing w:val="-3"/>
        </w:rPr>
        <w:t xml:space="preserve"> </w:t>
      </w:r>
      <w:r w:rsidRPr="00A93F1D">
        <w:rPr>
          <w:rFonts w:ascii="Times New Roman" w:hAnsi="Times New Roman" w:cs="Times New Roman"/>
        </w:rPr>
        <w:t>report to him/her.</w:t>
      </w:r>
    </w:p>
    <w:p w14:paraId="76F9ECCF" w14:textId="77777777" w:rsidR="003B13F8" w:rsidRPr="00A93F1D" w:rsidRDefault="003B13F8" w:rsidP="004D71A5">
      <w:pPr>
        <w:pStyle w:val="ListParagraph"/>
        <w:widowControl w:val="0"/>
        <w:numPr>
          <w:ilvl w:val="0"/>
          <w:numId w:val="23"/>
        </w:numPr>
        <w:autoSpaceDE w:val="0"/>
        <w:autoSpaceDN w:val="0"/>
        <w:spacing w:before="10" w:after="0" w:line="480" w:lineRule="auto"/>
        <w:ind w:left="993" w:right="84" w:hanging="567"/>
        <w:contextualSpacing w:val="0"/>
        <w:jc w:val="both"/>
        <w:rPr>
          <w:rFonts w:ascii="Times New Roman" w:hAnsi="Times New Roman" w:cs="Times New Roman"/>
        </w:rPr>
      </w:pPr>
      <w:r w:rsidRPr="00A93F1D">
        <w:rPr>
          <w:rFonts w:ascii="Times New Roman" w:hAnsi="Times New Roman" w:cs="Times New Roman"/>
        </w:rPr>
        <w:t>Announcing the best performance of the year during the annual meeting will help</w:t>
      </w:r>
      <w:r w:rsidRPr="00A93F1D">
        <w:rPr>
          <w:rFonts w:ascii="Times New Roman" w:hAnsi="Times New Roman" w:cs="Times New Roman"/>
          <w:spacing w:val="1"/>
        </w:rPr>
        <w:t xml:space="preserve"> </w:t>
      </w:r>
      <w:r w:rsidRPr="00A93F1D">
        <w:rPr>
          <w:rFonts w:ascii="Times New Roman" w:hAnsi="Times New Roman" w:cs="Times New Roman"/>
        </w:rPr>
        <w:t>in</w:t>
      </w:r>
      <w:r w:rsidRPr="00A93F1D">
        <w:rPr>
          <w:rFonts w:ascii="Times New Roman" w:hAnsi="Times New Roman" w:cs="Times New Roman"/>
          <w:spacing w:val="-1"/>
        </w:rPr>
        <w:t xml:space="preserve"> </w:t>
      </w:r>
      <w:r w:rsidRPr="00A93F1D">
        <w:rPr>
          <w:rFonts w:ascii="Times New Roman" w:hAnsi="Times New Roman" w:cs="Times New Roman"/>
        </w:rPr>
        <w:t>motivating</w:t>
      </w:r>
      <w:r w:rsidRPr="00A93F1D">
        <w:rPr>
          <w:rFonts w:ascii="Times New Roman" w:hAnsi="Times New Roman" w:cs="Times New Roman"/>
          <w:spacing w:val="-3"/>
        </w:rPr>
        <w:t xml:space="preserve"> </w:t>
      </w:r>
      <w:r w:rsidRPr="00A93F1D">
        <w:rPr>
          <w:rFonts w:ascii="Times New Roman" w:hAnsi="Times New Roman" w:cs="Times New Roman"/>
        </w:rPr>
        <w:t>employees</w:t>
      </w:r>
      <w:r w:rsidRPr="00A93F1D">
        <w:rPr>
          <w:rFonts w:ascii="Times New Roman" w:hAnsi="Times New Roman" w:cs="Times New Roman"/>
          <w:spacing w:val="2"/>
        </w:rPr>
        <w:t xml:space="preserve"> </w:t>
      </w:r>
      <w:r w:rsidRPr="00A93F1D">
        <w:rPr>
          <w:rFonts w:ascii="Times New Roman" w:hAnsi="Times New Roman" w:cs="Times New Roman"/>
        </w:rPr>
        <w:t>to perform well.</w:t>
      </w:r>
    </w:p>
    <w:p w14:paraId="4AD7B72B" w14:textId="436D0918" w:rsidR="00A95B7B" w:rsidRPr="00A93F1D" w:rsidRDefault="00A95B7B" w:rsidP="004D71A5">
      <w:pPr>
        <w:pStyle w:val="ListParagraph"/>
        <w:widowControl w:val="0"/>
        <w:numPr>
          <w:ilvl w:val="0"/>
          <w:numId w:val="23"/>
        </w:numPr>
        <w:autoSpaceDE w:val="0"/>
        <w:autoSpaceDN w:val="0"/>
        <w:spacing w:before="10" w:after="0" w:line="480" w:lineRule="auto"/>
        <w:ind w:left="993" w:right="84" w:hanging="567"/>
        <w:contextualSpacing w:val="0"/>
        <w:jc w:val="both"/>
        <w:rPr>
          <w:rFonts w:ascii="Times New Roman" w:hAnsi="Times New Roman" w:cs="Times New Roman"/>
        </w:rPr>
      </w:pPr>
      <w:r w:rsidRPr="00A93F1D">
        <w:rPr>
          <w:rFonts w:ascii="Times New Roman" w:hAnsi="Times New Roman" w:cs="Times New Roman"/>
        </w:rPr>
        <w:t>Make feedback more specific and actionable to ensure all employees benefit from the appraisal process.</w:t>
      </w:r>
    </w:p>
    <w:p w14:paraId="65130769" w14:textId="6CE30A40" w:rsidR="004664FD" w:rsidRPr="00A93F1D" w:rsidRDefault="004664FD" w:rsidP="004D71A5">
      <w:pPr>
        <w:pStyle w:val="ListParagraph"/>
        <w:widowControl w:val="0"/>
        <w:numPr>
          <w:ilvl w:val="0"/>
          <w:numId w:val="23"/>
        </w:numPr>
        <w:autoSpaceDE w:val="0"/>
        <w:autoSpaceDN w:val="0"/>
        <w:spacing w:before="10" w:after="0" w:line="480" w:lineRule="auto"/>
        <w:ind w:left="993" w:right="84" w:hanging="567"/>
        <w:contextualSpacing w:val="0"/>
        <w:jc w:val="both"/>
        <w:rPr>
          <w:rFonts w:ascii="Times New Roman" w:hAnsi="Times New Roman" w:cs="Times New Roman"/>
        </w:rPr>
      </w:pPr>
      <w:r w:rsidRPr="00A93F1D">
        <w:rPr>
          <w:rFonts w:ascii="Times New Roman" w:hAnsi="Times New Roman" w:cs="Times New Roman"/>
        </w:rPr>
        <w:t>Focus on individual achievements and provide tailored encouragement during appraisals to motivate employees further. Offer tangible rewards and development opportunities to those setting ambitious goals.</w:t>
      </w:r>
    </w:p>
    <w:p w14:paraId="22823254" w14:textId="520E3592" w:rsidR="004664FD" w:rsidRPr="00A93F1D" w:rsidRDefault="004664FD" w:rsidP="004D71A5">
      <w:pPr>
        <w:pStyle w:val="ListParagraph"/>
        <w:widowControl w:val="0"/>
        <w:numPr>
          <w:ilvl w:val="0"/>
          <w:numId w:val="23"/>
        </w:numPr>
        <w:autoSpaceDE w:val="0"/>
        <w:autoSpaceDN w:val="0"/>
        <w:spacing w:before="10" w:after="0" w:line="480" w:lineRule="auto"/>
        <w:ind w:left="993" w:right="84" w:hanging="567"/>
        <w:contextualSpacing w:val="0"/>
        <w:jc w:val="both"/>
        <w:rPr>
          <w:rFonts w:ascii="Times New Roman" w:hAnsi="Times New Roman" w:cs="Times New Roman"/>
        </w:rPr>
      </w:pPr>
      <w:r w:rsidRPr="00A93F1D">
        <w:rPr>
          <w:rFonts w:ascii="Times New Roman" w:hAnsi="Times New Roman" w:cs="Times New Roman"/>
        </w:rPr>
        <w:t>Improve trust in the appraisal process by increasing transparency, ensuring consistency in evaluations, and providing clear, actionable feedback to employees. This can help address concerns and build confidence among the workforce.</w:t>
      </w:r>
    </w:p>
    <w:p w14:paraId="0D5482DD" w14:textId="161BB2E6" w:rsidR="00DE7872" w:rsidRPr="00A93F1D" w:rsidRDefault="00DE7872" w:rsidP="00852D18">
      <w:pPr>
        <w:spacing w:line="480" w:lineRule="auto"/>
        <w:ind w:left="993" w:right="84" w:hanging="567"/>
        <w:jc w:val="both"/>
        <w:rPr>
          <w:rFonts w:ascii="Times New Roman" w:hAnsi="Times New Roman" w:cs="Times New Roman"/>
          <w:b/>
          <w:bCs/>
          <w:sz w:val="28"/>
          <w:szCs w:val="28"/>
          <w:lang w:val="en-IN"/>
        </w:rPr>
      </w:pPr>
    </w:p>
    <w:p w14:paraId="3FAAD45B" w14:textId="77777777" w:rsidR="00DE7872" w:rsidRPr="00A93F1D" w:rsidRDefault="00DE7872" w:rsidP="00D9552E">
      <w:pPr>
        <w:spacing w:line="480" w:lineRule="auto"/>
        <w:ind w:right="84" w:firstLine="18"/>
        <w:jc w:val="both"/>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br w:type="page"/>
      </w:r>
    </w:p>
    <w:p w14:paraId="2ABAFF24" w14:textId="38B9037C" w:rsidR="00DE7872" w:rsidRPr="00A93F1D" w:rsidRDefault="00A32223" w:rsidP="00D9552E">
      <w:pPr>
        <w:tabs>
          <w:tab w:val="left" w:pos="651"/>
          <w:tab w:val="left" w:pos="1590"/>
        </w:tabs>
        <w:spacing w:line="480" w:lineRule="auto"/>
        <w:ind w:right="84" w:firstLine="18"/>
        <w:jc w:val="both"/>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lastRenderedPageBreak/>
        <w:t>5.3 CONCLUSION</w:t>
      </w:r>
    </w:p>
    <w:p w14:paraId="71618D94" w14:textId="0A453460" w:rsidR="0042505A" w:rsidRPr="00A93F1D" w:rsidRDefault="0057233A" w:rsidP="00852D18">
      <w:pPr>
        <w:tabs>
          <w:tab w:val="left" w:pos="651"/>
          <w:tab w:val="left" w:pos="1590"/>
        </w:tabs>
        <w:spacing w:line="480" w:lineRule="auto"/>
        <w:ind w:right="84" w:firstLine="18"/>
        <w:jc w:val="both"/>
        <w:rPr>
          <w:rFonts w:ascii="Times New Roman" w:hAnsi="Times New Roman" w:cs="Times New Roman"/>
          <w:sz w:val="24"/>
          <w:szCs w:val="24"/>
          <w:lang w:val="en-IN"/>
        </w:rPr>
      </w:pPr>
      <w:r w:rsidRPr="00A93F1D">
        <w:rPr>
          <w:rFonts w:ascii="Times New Roman" w:hAnsi="Times New Roman" w:cs="Times New Roman"/>
          <w:sz w:val="24"/>
          <w:szCs w:val="24"/>
          <w:lang w:val="en-IN"/>
        </w:rPr>
        <w:t>Performance appraisal</w:t>
      </w:r>
      <w:r w:rsidR="00DC6587" w:rsidRPr="00A93F1D">
        <w:rPr>
          <w:rFonts w:ascii="Times New Roman" w:hAnsi="Times New Roman" w:cs="Times New Roman"/>
          <w:sz w:val="24"/>
          <w:szCs w:val="24"/>
          <w:lang w:val="en-IN"/>
        </w:rPr>
        <w:t xml:space="preserve"> is the assessment of an </w:t>
      </w:r>
      <w:r w:rsidR="00852D18" w:rsidRPr="00A93F1D">
        <w:rPr>
          <w:rFonts w:ascii="Times New Roman" w:hAnsi="Times New Roman" w:cs="Times New Roman"/>
          <w:sz w:val="24"/>
          <w:szCs w:val="24"/>
          <w:lang w:val="en-IN"/>
        </w:rPr>
        <w:t>individual performance</w:t>
      </w:r>
      <w:r w:rsidR="00E2654E" w:rsidRPr="00A93F1D">
        <w:rPr>
          <w:rFonts w:ascii="Times New Roman" w:hAnsi="Times New Roman" w:cs="Times New Roman"/>
          <w:sz w:val="24"/>
          <w:szCs w:val="24"/>
          <w:lang w:val="en-IN"/>
        </w:rPr>
        <w:t xml:space="preserve"> in a </w:t>
      </w:r>
      <w:r w:rsidR="0090232A" w:rsidRPr="00A93F1D">
        <w:rPr>
          <w:rFonts w:ascii="Times New Roman" w:hAnsi="Times New Roman" w:cs="Times New Roman"/>
          <w:sz w:val="24"/>
          <w:szCs w:val="24"/>
          <w:lang w:val="en-IN"/>
        </w:rPr>
        <w:t>s</w:t>
      </w:r>
      <w:r w:rsidR="00E2654E" w:rsidRPr="00A93F1D">
        <w:rPr>
          <w:rFonts w:ascii="Times New Roman" w:hAnsi="Times New Roman" w:cs="Times New Roman"/>
          <w:sz w:val="24"/>
          <w:szCs w:val="24"/>
          <w:lang w:val="en-IN"/>
        </w:rPr>
        <w:t>ystematic</w:t>
      </w:r>
      <w:r w:rsidR="0090232A" w:rsidRPr="00A93F1D">
        <w:rPr>
          <w:rFonts w:ascii="Times New Roman" w:hAnsi="Times New Roman" w:cs="Times New Roman"/>
          <w:sz w:val="24"/>
          <w:szCs w:val="24"/>
          <w:lang w:val="en-IN"/>
        </w:rPr>
        <w:t xml:space="preserve"> way. Performance</w:t>
      </w:r>
      <w:r w:rsidR="00733072" w:rsidRPr="00A93F1D">
        <w:rPr>
          <w:rFonts w:ascii="Times New Roman" w:hAnsi="Times New Roman" w:cs="Times New Roman"/>
          <w:sz w:val="24"/>
          <w:szCs w:val="24"/>
          <w:lang w:val="en-IN"/>
        </w:rPr>
        <w:t xml:space="preserve">s of the employees </w:t>
      </w:r>
      <w:r w:rsidR="00852D18" w:rsidRPr="00A93F1D">
        <w:rPr>
          <w:rFonts w:ascii="Times New Roman" w:hAnsi="Times New Roman" w:cs="Times New Roman"/>
          <w:sz w:val="24"/>
          <w:szCs w:val="24"/>
          <w:lang w:val="en-IN"/>
        </w:rPr>
        <w:t>were measured</w:t>
      </w:r>
      <w:r w:rsidR="003C74FB" w:rsidRPr="00A93F1D">
        <w:rPr>
          <w:rFonts w:ascii="Times New Roman" w:hAnsi="Times New Roman" w:cs="Times New Roman"/>
          <w:sz w:val="24"/>
          <w:szCs w:val="24"/>
          <w:lang w:val="en-IN"/>
        </w:rPr>
        <w:t xml:space="preserve"> against certain factors</w:t>
      </w:r>
      <w:r w:rsidR="00B45A7F" w:rsidRPr="00A93F1D">
        <w:rPr>
          <w:rFonts w:ascii="Times New Roman" w:hAnsi="Times New Roman" w:cs="Times New Roman"/>
          <w:sz w:val="24"/>
          <w:szCs w:val="24"/>
          <w:lang w:val="en-IN"/>
        </w:rPr>
        <w:t xml:space="preserve"> </w:t>
      </w:r>
      <w:r w:rsidR="00852D18" w:rsidRPr="00A93F1D">
        <w:rPr>
          <w:rFonts w:ascii="Times New Roman" w:hAnsi="Times New Roman" w:cs="Times New Roman"/>
          <w:sz w:val="24"/>
          <w:szCs w:val="24"/>
          <w:lang w:val="en-IN"/>
        </w:rPr>
        <w:t>like task</w:t>
      </w:r>
      <w:r w:rsidR="00D93009" w:rsidRPr="00A93F1D">
        <w:rPr>
          <w:rFonts w:ascii="Times New Roman" w:hAnsi="Times New Roman" w:cs="Times New Roman"/>
          <w:sz w:val="24"/>
          <w:szCs w:val="24"/>
          <w:lang w:val="en-IN"/>
        </w:rPr>
        <w:t xml:space="preserve"> knowledge, </w:t>
      </w:r>
      <w:r w:rsidR="00852D18" w:rsidRPr="00A93F1D">
        <w:rPr>
          <w:rFonts w:ascii="Times New Roman" w:hAnsi="Times New Roman" w:cs="Times New Roman"/>
          <w:sz w:val="24"/>
          <w:szCs w:val="24"/>
          <w:lang w:val="en-IN"/>
        </w:rPr>
        <w:t>quality and quantity</w:t>
      </w:r>
      <w:r w:rsidR="008D7153" w:rsidRPr="00A93F1D">
        <w:rPr>
          <w:rFonts w:ascii="Times New Roman" w:hAnsi="Times New Roman" w:cs="Times New Roman"/>
          <w:sz w:val="24"/>
          <w:szCs w:val="24"/>
          <w:lang w:val="en-IN"/>
        </w:rPr>
        <w:t xml:space="preserve"> of the </w:t>
      </w:r>
      <w:r w:rsidR="00852D18" w:rsidRPr="00A93F1D">
        <w:rPr>
          <w:rFonts w:ascii="Times New Roman" w:hAnsi="Times New Roman" w:cs="Times New Roman"/>
          <w:sz w:val="24"/>
          <w:szCs w:val="24"/>
          <w:lang w:val="en-IN"/>
        </w:rPr>
        <w:t>output initiatives</w:t>
      </w:r>
      <w:r w:rsidR="003D62B3" w:rsidRPr="00A93F1D">
        <w:rPr>
          <w:rFonts w:ascii="Times New Roman" w:hAnsi="Times New Roman" w:cs="Times New Roman"/>
          <w:sz w:val="24"/>
          <w:szCs w:val="24"/>
          <w:lang w:val="en-IN"/>
        </w:rPr>
        <w:t xml:space="preserve"> and </w:t>
      </w:r>
      <w:r w:rsidR="00852D18" w:rsidRPr="00A93F1D">
        <w:rPr>
          <w:rFonts w:ascii="Times New Roman" w:hAnsi="Times New Roman" w:cs="Times New Roman"/>
          <w:sz w:val="24"/>
          <w:szCs w:val="24"/>
          <w:lang w:val="en-IN"/>
        </w:rPr>
        <w:t>so on</w:t>
      </w:r>
      <w:r w:rsidR="003D62B3" w:rsidRPr="00A93F1D">
        <w:rPr>
          <w:rFonts w:ascii="Times New Roman" w:hAnsi="Times New Roman" w:cs="Times New Roman"/>
          <w:sz w:val="24"/>
          <w:szCs w:val="24"/>
          <w:lang w:val="en-IN"/>
        </w:rPr>
        <w:t xml:space="preserve">. </w:t>
      </w:r>
      <w:r w:rsidR="00852D18" w:rsidRPr="00A93F1D">
        <w:rPr>
          <w:rFonts w:ascii="Times New Roman" w:hAnsi="Times New Roman" w:cs="Times New Roman"/>
          <w:sz w:val="24"/>
          <w:szCs w:val="24"/>
          <w:lang w:val="en-IN"/>
        </w:rPr>
        <w:t>It also</w:t>
      </w:r>
      <w:r w:rsidR="00001CEA" w:rsidRPr="00A93F1D">
        <w:rPr>
          <w:rFonts w:ascii="Times New Roman" w:hAnsi="Times New Roman" w:cs="Times New Roman"/>
          <w:sz w:val="24"/>
          <w:szCs w:val="24"/>
          <w:lang w:val="en-IN"/>
        </w:rPr>
        <w:t xml:space="preserve"> </w:t>
      </w:r>
      <w:r w:rsidR="00852D18" w:rsidRPr="00A93F1D">
        <w:rPr>
          <w:rFonts w:ascii="Times New Roman" w:hAnsi="Times New Roman" w:cs="Times New Roman"/>
          <w:sz w:val="24"/>
          <w:szCs w:val="24"/>
          <w:lang w:val="en-IN"/>
        </w:rPr>
        <w:t>helps employees</w:t>
      </w:r>
      <w:r w:rsidR="006C2514" w:rsidRPr="00A93F1D">
        <w:rPr>
          <w:rFonts w:ascii="Times New Roman" w:hAnsi="Times New Roman" w:cs="Times New Roman"/>
          <w:sz w:val="24"/>
          <w:szCs w:val="24"/>
          <w:lang w:val="en-IN"/>
        </w:rPr>
        <w:t xml:space="preserve"> to identify their strength and weakness</w:t>
      </w:r>
      <w:r w:rsidR="003172BD" w:rsidRPr="00A93F1D">
        <w:rPr>
          <w:rFonts w:ascii="Times New Roman" w:hAnsi="Times New Roman" w:cs="Times New Roman"/>
          <w:sz w:val="24"/>
          <w:szCs w:val="24"/>
          <w:lang w:val="en-IN"/>
        </w:rPr>
        <w:t>.</w:t>
      </w:r>
    </w:p>
    <w:p w14:paraId="1C4187C1" w14:textId="22E694B0" w:rsidR="00B45A7F" w:rsidRPr="00A93F1D" w:rsidRDefault="003172BD" w:rsidP="00852D18">
      <w:pPr>
        <w:tabs>
          <w:tab w:val="left" w:pos="651"/>
          <w:tab w:val="left" w:pos="1590"/>
        </w:tabs>
        <w:spacing w:after="120" w:line="480" w:lineRule="auto"/>
        <w:ind w:right="84" w:firstLine="18"/>
        <w:jc w:val="both"/>
        <w:rPr>
          <w:rFonts w:ascii="Times New Roman" w:hAnsi="Times New Roman" w:cs="Times New Roman"/>
          <w:sz w:val="24"/>
          <w:szCs w:val="24"/>
          <w:lang w:val="en-IN"/>
        </w:rPr>
      </w:pPr>
      <w:r w:rsidRPr="00A93F1D">
        <w:rPr>
          <w:rFonts w:ascii="Times New Roman" w:hAnsi="Times New Roman" w:cs="Times New Roman"/>
          <w:sz w:val="24"/>
          <w:szCs w:val="24"/>
          <w:lang w:val="en-IN"/>
        </w:rPr>
        <w:t>From the study it has been</w:t>
      </w:r>
      <w:r w:rsidR="009841D8" w:rsidRPr="00A93F1D">
        <w:rPr>
          <w:rFonts w:ascii="Times New Roman" w:hAnsi="Times New Roman" w:cs="Times New Roman"/>
          <w:sz w:val="24"/>
          <w:szCs w:val="24"/>
          <w:lang w:val="en-IN"/>
        </w:rPr>
        <w:t xml:space="preserve"> f</w:t>
      </w:r>
      <w:r w:rsidR="00681F08" w:rsidRPr="00A93F1D">
        <w:rPr>
          <w:rFonts w:ascii="Times New Roman" w:hAnsi="Times New Roman" w:cs="Times New Roman"/>
          <w:sz w:val="24"/>
          <w:szCs w:val="24"/>
          <w:lang w:val="en-IN"/>
        </w:rPr>
        <w:t xml:space="preserve">ound that </w:t>
      </w:r>
      <w:r w:rsidR="00852D18" w:rsidRPr="00A93F1D">
        <w:rPr>
          <w:rFonts w:ascii="Times New Roman" w:hAnsi="Times New Roman" w:cs="Times New Roman"/>
          <w:sz w:val="24"/>
          <w:szCs w:val="24"/>
          <w:lang w:val="en-IN"/>
        </w:rPr>
        <w:t>employees are</w:t>
      </w:r>
      <w:r w:rsidR="0025428F" w:rsidRPr="00A93F1D">
        <w:rPr>
          <w:rFonts w:ascii="Times New Roman" w:hAnsi="Times New Roman" w:cs="Times New Roman"/>
          <w:sz w:val="24"/>
          <w:szCs w:val="24"/>
          <w:lang w:val="en-IN"/>
        </w:rPr>
        <w:t xml:space="preserve"> satisfied with </w:t>
      </w:r>
      <w:r w:rsidR="00852D18" w:rsidRPr="00A93F1D">
        <w:rPr>
          <w:rFonts w:ascii="Times New Roman" w:hAnsi="Times New Roman" w:cs="Times New Roman"/>
          <w:sz w:val="24"/>
          <w:szCs w:val="24"/>
          <w:lang w:val="en-IN"/>
        </w:rPr>
        <w:t>current Performance</w:t>
      </w:r>
      <w:r w:rsidR="00DE09B2" w:rsidRPr="00A93F1D">
        <w:rPr>
          <w:rFonts w:ascii="Times New Roman" w:hAnsi="Times New Roman" w:cs="Times New Roman"/>
          <w:sz w:val="24"/>
          <w:szCs w:val="24"/>
          <w:lang w:val="en-IN"/>
        </w:rPr>
        <w:t xml:space="preserve"> appraisal system and i</w:t>
      </w:r>
      <w:r w:rsidR="00EC5787" w:rsidRPr="00A93F1D">
        <w:rPr>
          <w:rFonts w:ascii="Times New Roman" w:hAnsi="Times New Roman" w:cs="Times New Roman"/>
          <w:sz w:val="24"/>
          <w:szCs w:val="24"/>
          <w:lang w:val="en-IN"/>
        </w:rPr>
        <w:t xml:space="preserve">s able to motivate employees. </w:t>
      </w:r>
    </w:p>
    <w:p w14:paraId="289ED80D" w14:textId="2D3442A4" w:rsidR="00324AB5" w:rsidRPr="00A93F1D" w:rsidRDefault="00EC5787" w:rsidP="00852D18">
      <w:pPr>
        <w:tabs>
          <w:tab w:val="left" w:pos="651"/>
          <w:tab w:val="left" w:pos="1590"/>
        </w:tabs>
        <w:spacing w:after="120" w:line="480" w:lineRule="auto"/>
        <w:ind w:right="84" w:firstLine="18"/>
        <w:jc w:val="both"/>
        <w:rPr>
          <w:rFonts w:ascii="Times New Roman" w:hAnsi="Times New Roman" w:cs="Times New Roman"/>
          <w:sz w:val="24"/>
          <w:szCs w:val="24"/>
          <w:lang w:val="en-IN"/>
        </w:rPr>
      </w:pPr>
      <w:r w:rsidRPr="00A93F1D">
        <w:rPr>
          <w:rFonts w:ascii="Times New Roman" w:hAnsi="Times New Roman" w:cs="Times New Roman"/>
          <w:sz w:val="24"/>
          <w:szCs w:val="24"/>
          <w:lang w:val="en-IN"/>
        </w:rPr>
        <w:t>It could b</w:t>
      </w:r>
      <w:r w:rsidR="0072462E" w:rsidRPr="00A93F1D">
        <w:rPr>
          <w:rFonts w:ascii="Times New Roman" w:hAnsi="Times New Roman" w:cs="Times New Roman"/>
          <w:sz w:val="24"/>
          <w:szCs w:val="24"/>
          <w:lang w:val="en-IN"/>
        </w:rPr>
        <w:t>e understood</w:t>
      </w:r>
      <w:r w:rsidR="009E402E" w:rsidRPr="00A93F1D">
        <w:rPr>
          <w:rFonts w:ascii="Times New Roman" w:hAnsi="Times New Roman" w:cs="Times New Roman"/>
          <w:sz w:val="24"/>
          <w:szCs w:val="24"/>
          <w:lang w:val="en-IN"/>
        </w:rPr>
        <w:t xml:space="preserve"> </w:t>
      </w:r>
      <w:r w:rsidR="001C701D" w:rsidRPr="00A93F1D">
        <w:rPr>
          <w:rFonts w:ascii="Times New Roman" w:hAnsi="Times New Roman" w:cs="Times New Roman"/>
          <w:sz w:val="24"/>
          <w:szCs w:val="24"/>
          <w:lang w:val="en-IN"/>
        </w:rPr>
        <w:t>t</w:t>
      </w:r>
      <w:r w:rsidR="009E402E" w:rsidRPr="00A93F1D">
        <w:rPr>
          <w:rFonts w:ascii="Times New Roman" w:hAnsi="Times New Roman" w:cs="Times New Roman"/>
          <w:sz w:val="24"/>
          <w:szCs w:val="24"/>
          <w:lang w:val="en-IN"/>
        </w:rPr>
        <w:t xml:space="preserve">hat </w:t>
      </w:r>
      <w:r w:rsidR="00852D18" w:rsidRPr="00A93F1D">
        <w:rPr>
          <w:rFonts w:ascii="Times New Roman" w:hAnsi="Times New Roman" w:cs="Times New Roman"/>
          <w:sz w:val="24"/>
          <w:szCs w:val="24"/>
          <w:lang w:val="en-IN"/>
        </w:rPr>
        <w:t xml:space="preserve">performance appraisal </w:t>
      </w:r>
      <w:r w:rsidR="004D71A5" w:rsidRPr="00A93F1D">
        <w:rPr>
          <w:rFonts w:ascii="Times New Roman" w:hAnsi="Times New Roman" w:cs="Times New Roman"/>
          <w:sz w:val="24"/>
          <w:szCs w:val="24"/>
          <w:lang w:val="en-IN"/>
        </w:rPr>
        <w:t>result should</w:t>
      </w:r>
      <w:r w:rsidR="001C701D" w:rsidRPr="00A93F1D">
        <w:rPr>
          <w:rFonts w:ascii="Times New Roman" w:hAnsi="Times New Roman" w:cs="Times New Roman"/>
          <w:sz w:val="24"/>
          <w:szCs w:val="24"/>
          <w:lang w:val="en-IN"/>
        </w:rPr>
        <w:t xml:space="preserve">   be </w:t>
      </w:r>
      <w:r w:rsidR="00324AB5" w:rsidRPr="00A93F1D">
        <w:rPr>
          <w:rFonts w:ascii="Times New Roman" w:hAnsi="Times New Roman" w:cs="Times New Roman"/>
          <w:sz w:val="24"/>
          <w:szCs w:val="24"/>
          <w:lang w:val="en-IN"/>
        </w:rPr>
        <w:t xml:space="preserve">  </w:t>
      </w:r>
      <w:r w:rsidR="006122C3" w:rsidRPr="00A93F1D">
        <w:rPr>
          <w:rFonts w:ascii="Times New Roman" w:hAnsi="Times New Roman" w:cs="Times New Roman"/>
          <w:sz w:val="24"/>
          <w:szCs w:val="24"/>
          <w:lang w:val="en-IN"/>
        </w:rPr>
        <w:t xml:space="preserve">made </w:t>
      </w:r>
      <w:r w:rsidR="001C701D" w:rsidRPr="00A93F1D">
        <w:rPr>
          <w:rFonts w:ascii="Times New Roman" w:hAnsi="Times New Roman" w:cs="Times New Roman"/>
          <w:sz w:val="24"/>
          <w:szCs w:val="24"/>
          <w:lang w:val="en-IN"/>
        </w:rPr>
        <w:t xml:space="preserve">more </w:t>
      </w:r>
      <w:r w:rsidR="004D71A5" w:rsidRPr="00A93F1D">
        <w:rPr>
          <w:rFonts w:ascii="Times New Roman" w:hAnsi="Times New Roman" w:cs="Times New Roman"/>
          <w:sz w:val="24"/>
          <w:szCs w:val="24"/>
          <w:lang w:val="en-IN"/>
        </w:rPr>
        <w:t>open as this will</w:t>
      </w:r>
      <w:r w:rsidR="001C701D" w:rsidRPr="00A93F1D">
        <w:rPr>
          <w:rFonts w:ascii="Times New Roman" w:hAnsi="Times New Roman" w:cs="Times New Roman"/>
          <w:sz w:val="24"/>
          <w:szCs w:val="24"/>
          <w:lang w:val="en-IN"/>
        </w:rPr>
        <w:t xml:space="preserve"> help</w:t>
      </w:r>
      <w:r w:rsidR="008F28EC" w:rsidRPr="00A93F1D">
        <w:rPr>
          <w:rFonts w:ascii="Times New Roman" w:hAnsi="Times New Roman" w:cs="Times New Roman"/>
          <w:sz w:val="24"/>
          <w:szCs w:val="24"/>
          <w:lang w:val="en-IN"/>
        </w:rPr>
        <w:t xml:space="preserve"> </w:t>
      </w:r>
      <w:r w:rsidR="001C701D" w:rsidRPr="00A93F1D">
        <w:rPr>
          <w:rFonts w:ascii="Times New Roman" w:hAnsi="Times New Roman" w:cs="Times New Roman"/>
          <w:sz w:val="24"/>
          <w:szCs w:val="24"/>
          <w:lang w:val="en-IN"/>
        </w:rPr>
        <w:t xml:space="preserve">  the</w:t>
      </w:r>
      <w:r w:rsidR="00671A2B" w:rsidRPr="00A93F1D">
        <w:rPr>
          <w:rFonts w:ascii="Times New Roman" w:hAnsi="Times New Roman" w:cs="Times New Roman"/>
          <w:sz w:val="24"/>
          <w:szCs w:val="24"/>
          <w:lang w:val="en-IN"/>
        </w:rPr>
        <w:t xml:space="preserve"> </w:t>
      </w:r>
      <w:r w:rsidR="00663D06" w:rsidRPr="00A93F1D">
        <w:rPr>
          <w:rFonts w:ascii="Times New Roman" w:hAnsi="Times New Roman" w:cs="Times New Roman"/>
          <w:sz w:val="24"/>
          <w:szCs w:val="24"/>
        </w:rPr>
        <w:t xml:space="preserve">employees </w:t>
      </w:r>
      <w:r w:rsidR="009B3DC2" w:rsidRPr="00A93F1D">
        <w:rPr>
          <w:rFonts w:ascii="Times New Roman" w:hAnsi="Times New Roman" w:cs="Times New Roman"/>
          <w:sz w:val="24"/>
          <w:szCs w:val="24"/>
        </w:rPr>
        <w:t>to rectify their mistakes and</w:t>
      </w:r>
      <w:r w:rsidR="00671A2B" w:rsidRPr="00A93F1D">
        <w:rPr>
          <w:rFonts w:ascii="Times New Roman" w:hAnsi="Times New Roman" w:cs="Times New Roman"/>
          <w:sz w:val="24"/>
          <w:szCs w:val="24"/>
        </w:rPr>
        <w:t xml:space="preserve"> also </w:t>
      </w:r>
      <w:r w:rsidR="009B3DC2" w:rsidRPr="00A93F1D">
        <w:rPr>
          <w:rFonts w:ascii="Times New Roman" w:hAnsi="Times New Roman" w:cs="Times New Roman"/>
          <w:sz w:val="24"/>
          <w:szCs w:val="24"/>
        </w:rPr>
        <w:t>clarify their</w:t>
      </w:r>
      <w:r w:rsidR="00671A2B" w:rsidRPr="00A93F1D">
        <w:rPr>
          <w:rFonts w:ascii="Times New Roman" w:hAnsi="Times New Roman" w:cs="Times New Roman"/>
          <w:sz w:val="24"/>
          <w:szCs w:val="24"/>
        </w:rPr>
        <w:t xml:space="preserve"> doubts.</w:t>
      </w:r>
      <w:r w:rsidR="00671A2B" w:rsidRPr="00A93F1D">
        <w:rPr>
          <w:rFonts w:ascii="Times New Roman" w:hAnsi="Times New Roman" w:cs="Times New Roman"/>
          <w:spacing w:val="1"/>
          <w:sz w:val="24"/>
          <w:szCs w:val="24"/>
        </w:rPr>
        <w:t xml:space="preserve"> </w:t>
      </w:r>
      <w:r w:rsidR="00671A2B" w:rsidRPr="00A93F1D">
        <w:rPr>
          <w:rFonts w:ascii="Times New Roman" w:hAnsi="Times New Roman" w:cs="Times New Roman"/>
          <w:sz w:val="24"/>
          <w:szCs w:val="24"/>
        </w:rPr>
        <w:t xml:space="preserve">Usage </w:t>
      </w:r>
      <w:r w:rsidR="004D71A5" w:rsidRPr="00A93F1D">
        <w:rPr>
          <w:rFonts w:ascii="Times New Roman" w:hAnsi="Times New Roman" w:cs="Times New Roman"/>
          <w:sz w:val="24"/>
          <w:szCs w:val="24"/>
        </w:rPr>
        <w:t>of feedback</w:t>
      </w:r>
      <w:r w:rsidR="008F7770" w:rsidRPr="00A93F1D">
        <w:rPr>
          <w:rFonts w:ascii="Times New Roman" w:hAnsi="Times New Roman" w:cs="Times New Roman"/>
          <w:sz w:val="24"/>
          <w:szCs w:val="24"/>
        </w:rPr>
        <w:t xml:space="preserve"> collected from employees helps</w:t>
      </w:r>
      <w:r w:rsidR="00324AB5" w:rsidRPr="00A93F1D">
        <w:rPr>
          <w:rFonts w:ascii="Times New Roman" w:hAnsi="Times New Roman" w:cs="Times New Roman"/>
          <w:sz w:val="24"/>
          <w:szCs w:val="24"/>
          <w:lang w:val="en-IN"/>
        </w:rPr>
        <w:t xml:space="preserve"> </w:t>
      </w:r>
      <w:r w:rsidR="008F7770" w:rsidRPr="00A93F1D">
        <w:rPr>
          <w:rFonts w:ascii="Times New Roman" w:hAnsi="Times New Roman" w:cs="Times New Roman"/>
          <w:sz w:val="24"/>
          <w:szCs w:val="24"/>
        </w:rPr>
        <w:t xml:space="preserve">to increase performance level of employees. </w:t>
      </w:r>
    </w:p>
    <w:p w14:paraId="0DF06ADC" w14:textId="57CF027A" w:rsidR="009808C4" w:rsidRPr="00A93F1D" w:rsidRDefault="004D71A5" w:rsidP="00852D18">
      <w:pPr>
        <w:tabs>
          <w:tab w:val="left" w:pos="651"/>
          <w:tab w:val="left" w:pos="1590"/>
        </w:tabs>
        <w:spacing w:after="120" w:line="480" w:lineRule="auto"/>
        <w:ind w:right="84"/>
        <w:jc w:val="both"/>
        <w:rPr>
          <w:rFonts w:ascii="Times New Roman" w:hAnsi="Times New Roman" w:cs="Times New Roman"/>
          <w:sz w:val="24"/>
          <w:szCs w:val="24"/>
        </w:rPr>
      </w:pPr>
      <w:r w:rsidRPr="00A93F1D">
        <w:rPr>
          <w:rFonts w:ascii="Times New Roman" w:hAnsi="Times New Roman" w:cs="Times New Roman"/>
          <w:sz w:val="24"/>
          <w:szCs w:val="24"/>
        </w:rPr>
        <w:t>The major</w:t>
      </w:r>
      <w:r w:rsidR="00C55CA7" w:rsidRPr="00A93F1D">
        <w:rPr>
          <w:rFonts w:ascii="Times New Roman" w:hAnsi="Times New Roman" w:cs="Times New Roman"/>
          <w:sz w:val="24"/>
          <w:szCs w:val="24"/>
        </w:rPr>
        <w:t xml:space="preserve"> </w:t>
      </w:r>
      <w:r w:rsidR="00295F93" w:rsidRPr="00A93F1D">
        <w:rPr>
          <w:rFonts w:ascii="Times New Roman" w:hAnsi="Times New Roman" w:cs="Times New Roman"/>
          <w:sz w:val="24"/>
          <w:szCs w:val="24"/>
        </w:rPr>
        <w:t>issues in appraisal</w:t>
      </w:r>
      <w:r w:rsidR="00B45A7F" w:rsidRPr="00A93F1D">
        <w:rPr>
          <w:rFonts w:ascii="Times New Roman" w:hAnsi="Times New Roman" w:cs="Times New Roman"/>
          <w:sz w:val="24"/>
          <w:szCs w:val="24"/>
        </w:rPr>
        <w:t xml:space="preserve"> </w:t>
      </w:r>
      <w:r w:rsidR="00295F93" w:rsidRPr="00A93F1D">
        <w:rPr>
          <w:rFonts w:ascii="Times New Roman" w:hAnsi="Times New Roman" w:cs="Times New Roman"/>
          <w:sz w:val="24"/>
          <w:szCs w:val="24"/>
        </w:rPr>
        <w:t xml:space="preserve">system is standard setting </w:t>
      </w:r>
      <w:r w:rsidR="00852D18" w:rsidRPr="00A93F1D">
        <w:rPr>
          <w:rFonts w:ascii="Times New Roman" w:hAnsi="Times New Roman" w:cs="Times New Roman"/>
          <w:sz w:val="24"/>
          <w:szCs w:val="24"/>
        </w:rPr>
        <w:t xml:space="preserve">of the </w:t>
      </w:r>
      <w:r w:rsidR="00295F93" w:rsidRPr="00A93F1D">
        <w:rPr>
          <w:rFonts w:ascii="Times New Roman" w:hAnsi="Times New Roman" w:cs="Times New Roman"/>
          <w:sz w:val="24"/>
          <w:szCs w:val="24"/>
        </w:rPr>
        <w:t>performance appraisal program. This</w:t>
      </w:r>
      <w:r w:rsidR="00324AB5" w:rsidRPr="00A93F1D">
        <w:rPr>
          <w:rFonts w:ascii="Times New Roman" w:hAnsi="Times New Roman" w:cs="Times New Roman"/>
          <w:sz w:val="24"/>
          <w:szCs w:val="24"/>
          <w:lang w:val="en-IN"/>
        </w:rPr>
        <w:t xml:space="preserve"> </w:t>
      </w:r>
      <w:r w:rsidR="00B84195" w:rsidRPr="00A93F1D">
        <w:rPr>
          <w:rFonts w:ascii="Times New Roman" w:hAnsi="Times New Roman" w:cs="Times New Roman"/>
          <w:sz w:val="24"/>
          <w:szCs w:val="24"/>
        </w:rPr>
        <w:t>can be more effectively done by</w:t>
      </w:r>
      <w:r w:rsidR="00852D18" w:rsidRPr="00A93F1D">
        <w:rPr>
          <w:rFonts w:ascii="Times New Roman" w:hAnsi="Times New Roman" w:cs="Times New Roman"/>
          <w:sz w:val="24"/>
          <w:szCs w:val="24"/>
        </w:rPr>
        <w:t xml:space="preserve"> </w:t>
      </w:r>
      <w:r w:rsidR="00B84195" w:rsidRPr="00A93F1D">
        <w:rPr>
          <w:rFonts w:ascii="Times New Roman" w:hAnsi="Times New Roman" w:cs="Times New Roman"/>
          <w:sz w:val="24"/>
          <w:szCs w:val="24"/>
        </w:rPr>
        <w:t>using right tools and properly reviewing and updating of</w:t>
      </w:r>
      <w:r w:rsidR="00852D18" w:rsidRPr="00A93F1D">
        <w:rPr>
          <w:rFonts w:ascii="Times New Roman" w:hAnsi="Times New Roman" w:cs="Times New Roman"/>
          <w:sz w:val="24"/>
          <w:szCs w:val="24"/>
        </w:rPr>
        <w:t xml:space="preserve"> </w:t>
      </w:r>
      <w:r w:rsidR="00896284" w:rsidRPr="00A93F1D">
        <w:rPr>
          <w:rFonts w:ascii="Times New Roman" w:hAnsi="Times New Roman" w:cs="Times New Roman"/>
          <w:sz w:val="24"/>
          <w:szCs w:val="24"/>
        </w:rPr>
        <w:t>performance</w:t>
      </w:r>
      <w:r w:rsidR="00896284" w:rsidRPr="00A93F1D">
        <w:rPr>
          <w:rFonts w:ascii="Times New Roman" w:hAnsi="Times New Roman" w:cs="Times New Roman"/>
          <w:spacing w:val="1"/>
          <w:sz w:val="24"/>
          <w:szCs w:val="24"/>
        </w:rPr>
        <w:t xml:space="preserve"> </w:t>
      </w:r>
      <w:r w:rsidR="00896284" w:rsidRPr="00A93F1D">
        <w:rPr>
          <w:rFonts w:ascii="Times New Roman" w:hAnsi="Times New Roman" w:cs="Times New Roman"/>
          <w:sz w:val="24"/>
          <w:szCs w:val="24"/>
        </w:rPr>
        <w:t>appraisal</w:t>
      </w:r>
      <w:r w:rsidR="00896284" w:rsidRPr="00A93F1D">
        <w:rPr>
          <w:rFonts w:ascii="Times New Roman" w:hAnsi="Times New Roman" w:cs="Times New Roman"/>
          <w:spacing w:val="1"/>
          <w:sz w:val="24"/>
          <w:szCs w:val="24"/>
        </w:rPr>
        <w:t xml:space="preserve"> </w:t>
      </w:r>
      <w:r w:rsidR="00896284" w:rsidRPr="00A93F1D">
        <w:rPr>
          <w:rFonts w:ascii="Times New Roman" w:hAnsi="Times New Roman" w:cs="Times New Roman"/>
          <w:sz w:val="24"/>
          <w:szCs w:val="24"/>
        </w:rPr>
        <w:t>program.</w:t>
      </w:r>
      <w:r w:rsidR="008F28EC" w:rsidRPr="00A93F1D">
        <w:rPr>
          <w:rFonts w:ascii="Times New Roman" w:hAnsi="Times New Roman" w:cs="Times New Roman"/>
          <w:sz w:val="24"/>
          <w:szCs w:val="24"/>
        </w:rPr>
        <w:t xml:space="preserve"> </w:t>
      </w:r>
      <w:r w:rsidR="00896284"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So,</w:t>
      </w:r>
      <w:r w:rsidRPr="00A93F1D">
        <w:rPr>
          <w:rFonts w:ascii="Times New Roman" w:hAnsi="Times New Roman" w:cs="Times New Roman"/>
          <w:spacing w:val="1"/>
          <w:sz w:val="24"/>
          <w:szCs w:val="24"/>
        </w:rPr>
        <w:t xml:space="preserve"> implementing </w:t>
      </w:r>
      <w:r w:rsidRPr="00A93F1D">
        <w:rPr>
          <w:rFonts w:ascii="Times New Roman" w:hAnsi="Times New Roman" w:cs="Times New Roman"/>
          <w:sz w:val="24"/>
          <w:szCs w:val="24"/>
        </w:rPr>
        <w:t>of</w:t>
      </w:r>
      <w:r w:rsidRPr="00A93F1D">
        <w:rPr>
          <w:rFonts w:ascii="Times New Roman" w:hAnsi="Times New Roman" w:cs="Times New Roman"/>
          <w:spacing w:val="1"/>
          <w:sz w:val="24"/>
          <w:szCs w:val="24"/>
        </w:rPr>
        <w:t xml:space="preserve"> performance</w:t>
      </w:r>
      <w:r w:rsidR="00896284" w:rsidRPr="00A93F1D">
        <w:rPr>
          <w:rFonts w:ascii="Times New Roman" w:hAnsi="Times New Roman" w:cs="Times New Roman"/>
          <w:spacing w:val="60"/>
          <w:sz w:val="24"/>
          <w:szCs w:val="24"/>
        </w:rPr>
        <w:t xml:space="preserve"> </w:t>
      </w:r>
      <w:r w:rsidRPr="00A93F1D">
        <w:rPr>
          <w:rFonts w:ascii="Times New Roman" w:hAnsi="Times New Roman" w:cs="Times New Roman"/>
          <w:sz w:val="24"/>
          <w:szCs w:val="24"/>
        </w:rPr>
        <w:t>appraisal</w:t>
      </w:r>
      <w:r w:rsidRPr="00A93F1D">
        <w:rPr>
          <w:rFonts w:ascii="Times New Roman" w:hAnsi="Times New Roman" w:cs="Times New Roman"/>
          <w:spacing w:val="60"/>
          <w:sz w:val="24"/>
          <w:szCs w:val="24"/>
        </w:rPr>
        <w:t xml:space="preserve"> system</w:t>
      </w:r>
      <w:r w:rsidR="00B45A7F" w:rsidRPr="00A93F1D">
        <w:rPr>
          <w:rFonts w:ascii="Times New Roman" w:hAnsi="Times New Roman" w:cs="Times New Roman"/>
          <w:sz w:val="24"/>
          <w:szCs w:val="24"/>
        </w:rPr>
        <w:t xml:space="preserve"> </w:t>
      </w:r>
      <w:r w:rsidR="009808C4" w:rsidRPr="00A93F1D">
        <w:rPr>
          <w:rFonts w:ascii="Times New Roman" w:hAnsi="Times New Roman" w:cs="Times New Roman"/>
          <w:sz w:val="24"/>
          <w:szCs w:val="24"/>
        </w:rPr>
        <w:t>seems</w:t>
      </w:r>
      <w:r w:rsidR="009808C4" w:rsidRPr="00A93F1D">
        <w:rPr>
          <w:rFonts w:ascii="Times New Roman" w:hAnsi="Times New Roman" w:cs="Times New Roman"/>
          <w:spacing w:val="-1"/>
          <w:sz w:val="24"/>
          <w:szCs w:val="24"/>
        </w:rPr>
        <w:t xml:space="preserve"> </w:t>
      </w:r>
      <w:r w:rsidR="009808C4" w:rsidRPr="00A93F1D">
        <w:rPr>
          <w:rFonts w:ascii="Times New Roman" w:hAnsi="Times New Roman" w:cs="Times New Roman"/>
          <w:sz w:val="24"/>
          <w:szCs w:val="24"/>
        </w:rPr>
        <w:t>to be</w:t>
      </w:r>
      <w:r w:rsidR="009808C4" w:rsidRPr="00A93F1D">
        <w:rPr>
          <w:rFonts w:ascii="Times New Roman" w:hAnsi="Times New Roman" w:cs="Times New Roman"/>
          <w:spacing w:val="-1"/>
          <w:sz w:val="24"/>
          <w:szCs w:val="24"/>
        </w:rPr>
        <w:t xml:space="preserve"> </w:t>
      </w:r>
      <w:r w:rsidR="009808C4" w:rsidRPr="00A93F1D">
        <w:rPr>
          <w:rFonts w:ascii="Times New Roman" w:hAnsi="Times New Roman" w:cs="Times New Roman"/>
          <w:sz w:val="24"/>
          <w:szCs w:val="24"/>
        </w:rPr>
        <w:t>more</w:t>
      </w:r>
      <w:r w:rsidR="009808C4" w:rsidRPr="00A93F1D">
        <w:rPr>
          <w:rFonts w:ascii="Times New Roman" w:hAnsi="Times New Roman" w:cs="Times New Roman"/>
          <w:spacing w:val="-2"/>
          <w:sz w:val="24"/>
          <w:szCs w:val="24"/>
        </w:rPr>
        <w:t xml:space="preserve"> </w:t>
      </w:r>
      <w:r w:rsidR="009808C4" w:rsidRPr="00A93F1D">
        <w:rPr>
          <w:rFonts w:ascii="Times New Roman" w:hAnsi="Times New Roman" w:cs="Times New Roman"/>
          <w:sz w:val="24"/>
          <w:szCs w:val="24"/>
        </w:rPr>
        <w:t>effective</w:t>
      </w:r>
      <w:r w:rsidR="009808C4"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for</w:t>
      </w:r>
      <w:r w:rsidRPr="00A93F1D">
        <w:rPr>
          <w:rFonts w:ascii="Times New Roman" w:hAnsi="Times New Roman" w:cs="Times New Roman"/>
          <w:spacing w:val="-1"/>
          <w:sz w:val="24"/>
          <w:szCs w:val="24"/>
        </w:rPr>
        <w:t xml:space="preserve"> </w:t>
      </w:r>
      <w:r w:rsidRPr="00A93F1D">
        <w:rPr>
          <w:rFonts w:ascii="Times New Roman" w:hAnsi="Times New Roman" w:cs="Times New Roman"/>
          <w:sz w:val="24"/>
          <w:szCs w:val="24"/>
        </w:rPr>
        <w:t>the</w:t>
      </w:r>
      <w:r w:rsidR="009808C4" w:rsidRPr="00A93F1D">
        <w:rPr>
          <w:rFonts w:ascii="Times New Roman" w:hAnsi="Times New Roman" w:cs="Times New Roman"/>
          <w:sz w:val="24"/>
          <w:szCs w:val="24"/>
        </w:rPr>
        <w:t xml:space="preserve"> organization.</w:t>
      </w:r>
    </w:p>
    <w:p w14:paraId="4763652B" w14:textId="5B402C6C" w:rsidR="00896284" w:rsidRPr="00A93F1D" w:rsidRDefault="00896284" w:rsidP="00D9552E">
      <w:pPr>
        <w:tabs>
          <w:tab w:val="left" w:pos="651"/>
          <w:tab w:val="left" w:pos="1590"/>
        </w:tabs>
        <w:spacing w:after="120" w:line="480" w:lineRule="auto"/>
        <w:ind w:left="833" w:right="607"/>
        <w:rPr>
          <w:rFonts w:ascii="Times New Roman" w:hAnsi="Times New Roman" w:cs="Times New Roman"/>
          <w:sz w:val="24"/>
          <w:szCs w:val="24"/>
        </w:rPr>
      </w:pPr>
    </w:p>
    <w:p w14:paraId="7DB5FFCD" w14:textId="3863E4AC" w:rsidR="00671A2B" w:rsidRPr="00A93F1D" w:rsidRDefault="00671A2B" w:rsidP="00D9552E">
      <w:pPr>
        <w:tabs>
          <w:tab w:val="left" w:pos="651"/>
          <w:tab w:val="left" w:pos="1590"/>
        </w:tabs>
        <w:spacing w:line="480" w:lineRule="auto"/>
        <w:rPr>
          <w:rFonts w:ascii="Times New Roman" w:hAnsi="Times New Roman" w:cs="Times New Roman"/>
          <w:sz w:val="24"/>
          <w:szCs w:val="24"/>
          <w:lang w:val="en-IN"/>
        </w:rPr>
      </w:pPr>
      <w:r w:rsidRPr="00A93F1D">
        <w:rPr>
          <w:rFonts w:ascii="Times New Roman" w:hAnsi="Times New Roman" w:cs="Times New Roman"/>
          <w:sz w:val="24"/>
          <w:szCs w:val="24"/>
        </w:rPr>
        <w:t xml:space="preserve">       </w:t>
      </w:r>
    </w:p>
    <w:p w14:paraId="46EC4CA9" w14:textId="77777777" w:rsidR="001C701D" w:rsidRPr="00A93F1D" w:rsidRDefault="001C701D" w:rsidP="00D9552E">
      <w:pPr>
        <w:tabs>
          <w:tab w:val="left" w:pos="651"/>
          <w:tab w:val="left" w:pos="1590"/>
        </w:tabs>
        <w:spacing w:line="480" w:lineRule="auto"/>
        <w:rPr>
          <w:rFonts w:ascii="Times New Roman" w:hAnsi="Times New Roman" w:cs="Times New Roman"/>
          <w:sz w:val="24"/>
          <w:szCs w:val="24"/>
          <w:lang w:val="en-IN"/>
        </w:rPr>
      </w:pPr>
    </w:p>
    <w:p w14:paraId="358A6ECE" w14:textId="05FF5869" w:rsidR="00456511" w:rsidRPr="00A93F1D" w:rsidRDefault="00961D93" w:rsidP="00663D06">
      <w:pPr>
        <w:spacing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br w:type="page"/>
      </w:r>
    </w:p>
    <w:p w14:paraId="194F259B" w14:textId="0C62635C" w:rsidR="00456511" w:rsidRPr="00A93F1D" w:rsidRDefault="00456511" w:rsidP="00D9552E">
      <w:pPr>
        <w:tabs>
          <w:tab w:val="left" w:pos="651"/>
          <w:tab w:val="left" w:pos="1590"/>
        </w:tabs>
        <w:spacing w:line="480" w:lineRule="auto"/>
        <w:jc w:val="center"/>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lastRenderedPageBreak/>
        <w:t>BIBLIOGRAPHY</w:t>
      </w:r>
    </w:p>
    <w:p w14:paraId="0C9BE15A" w14:textId="419B4952" w:rsidR="003739D3" w:rsidRPr="00A93F1D" w:rsidRDefault="003739D3" w:rsidP="00663D06">
      <w:pPr>
        <w:spacing w:before="89" w:line="480" w:lineRule="auto"/>
        <w:ind w:right="607"/>
        <w:rPr>
          <w:rFonts w:ascii="Times New Roman" w:hAnsi="Times New Roman" w:cs="Times New Roman"/>
          <w:b/>
          <w:sz w:val="28"/>
        </w:rPr>
      </w:pPr>
      <w:r w:rsidRPr="00A93F1D">
        <w:rPr>
          <w:rFonts w:ascii="Times New Roman" w:hAnsi="Times New Roman" w:cs="Times New Roman"/>
          <w:b/>
          <w:sz w:val="28"/>
        </w:rPr>
        <w:t>Books</w:t>
      </w:r>
      <w:r w:rsidRPr="00A93F1D">
        <w:rPr>
          <w:rFonts w:ascii="Times New Roman" w:hAnsi="Times New Roman" w:cs="Times New Roman"/>
          <w:b/>
          <w:spacing w:val="-1"/>
          <w:sz w:val="28"/>
        </w:rPr>
        <w:t xml:space="preserve"> </w:t>
      </w:r>
      <w:r w:rsidR="00663D06" w:rsidRPr="00A93F1D">
        <w:rPr>
          <w:rFonts w:ascii="Times New Roman" w:hAnsi="Times New Roman" w:cs="Times New Roman"/>
          <w:b/>
          <w:sz w:val="28"/>
        </w:rPr>
        <w:t>referred</w:t>
      </w:r>
    </w:p>
    <w:p w14:paraId="5320FEB4" w14:textId="158CF1C8" w:rsidR="003739D3" w:rsidRPr="00A93F1D" w:rsidRDefault="003739D3" w:rsidP="00663D06">
      <w:pPr>
        <w:pStyle w:val="ListParagraph"/>
        <w:widowControl w:val="0"/>
        <w:numPr>
          <w:ilvl w:val="0"/>
          <w:numId w:val="11"/>
        </w:numPr>
        <w:tabs>
          <w:tab w:val="left" w:pos="1301"/>
        </w:tabs>
        <w:autoSpaceDE w:val="0"/>
        <w:autoSpaceDN w:val="0"/>
        <w:spacing w:after="0" w:line="480" w:lineRule="auto"/>
        <w:ind w:left="833" w:right="84"/>
        <w:contextualSpacing w:val="0"/>
        <w:jc w:val="both"/>
        <w:rPr>
          <w:rFonts w:ascii="Times New Roman" w:hAnsi="Times New Roman" w:cs="Times New Roman"/>
        </w:rPr>
      </w:pPr>
      <w:r w:rsidRPr="00A93F1D">
        <w:rPr>
          <w:rFonts w:ascii="Times New Roman" w:hAnsi="Times New Roman" w:cs="Times New Roman"/>
          <w:spacing w:val="-1"/>
        </w:rPr>
        <w:t>Abdu</w:t>
      </w:r>
      <w:r w:rsidRPr="00A93F1D">
        <w:rPr>
          <w:rFonts w:ascii="Times New Roman" w:hAnsi="Times New Roman" w:cs="Times New Roman"/>
        </w:rPr>
        <w:t xml:space="preserve">l </w:t>
      </w:r>
      <w:r w:rsidRPr="00A93F1D">
        <w:rPr>
          <w:rFonts w:ascii="Times New Roman" w:hAnsi="Times New Roman" w:cs="Times New Roman"/>
          <w:spacing w:val="23"/>
        </w:rPr>
        <w:t xml:space="preserve"> </w:t>
      </w:r>
      <w:r w:rsidRPr="00A93F1D">
        <w:rPr>
          <w:rFonts w:ascii="Times New Roman" w:hAnsi="Times New Roman" w:cs="Times New Roman"/>
          <w:spacing w:val="-1"/>
        </w:rPr>
        <w:t>Assi</w:t>
      </w:r>
      <w:r w:rsidRPr="00A93F1D">
        <w:rPr>
          <w:rFonts w:ascii="Times New Roman" w:hAnsi="Times New Roman" w:cs="Times New Roman"/>
        </w:rPr>
        <w:t xml:space="preserve">s </w:t>
      </w:r>
      <w:r w:rsidRPr="00A93F1D">
        <w:rPr>
          <w:rFonts w:ascii="Times New Roman" w:hAnsi="Times New Roman" w:cs="Times New Roman"/>
          <w:spacing w:val="24"/>
        </w:rPr>
        <w:t xml:space="preserve"> </w:t>
      </w:r>
      <w:r w:rsidRPr="00A93F1D">
        <w:rPr>
          <w:rFonts w:ascii="Times New Roman" w:hAnsi="Times New Roman" w:cs="Times New Roman"/>
          <w:spacing w:val="-1"/>
        </w:rPr>
        <w:t>Ko</w:t>
      </w:r>
      <w:r w:rsidRPr="00A93F1D">
        <w:rPr>
          <w:rFonts w:ascii="Times New Roman" w:hAnsi="Times New Roman" w:cs="Times New Roman"/>
          <w:spacing w:val="-2"/>
        </w:rPr>
        <w:t>r</w:t>
      </w:r>
      <w:r w:rsidRPr="00A93F1D">
        <w:rPr>
          <w:rFonts w:ascii="Times New Roman" w:hAnsi="Times New Roman" w:cs="Times New Roman"/>
        </w:rPr>
        <w:t xml:space="preserve">oth </w:t>
      </w:r>
      <w:r w:rsidRPr="00A93F1D">
        <w:rPr>
          <w:rFonts w:ascii="Times New Roman" w:hAnsi="Times New Roman" w:cs="Times New Roman"/>
          <w:spacing w:val="24"/>
        </w:rPr>
        <w:t xml:space="preserve"> </w:t>
      </w:r>
      <w:r w:rsidRPr="00A93F1D">
        <w:rPr>
          <w:rFonts w:ascii="Times New Roman" w:hAnsi="Times New Roman" w:cs="Times New Roman"/>
          <w:spacing w:val="-1"/>
        </w:rPr>
        <w:t>V</w:t>
      </w:r>
      <w:r w:rsidRPr="00A93F1D">
        <w:rPr>
          <w:rFonts w:ascii="Times New Roman" w:hAnsi="Times New Roman" w:cs="Times New Roman"/>
          <w:spacing w:val="-2"/>
        </w:rPr>
        <w:t>e</w:t>
      </w:r>
      <w:r w:rsidRPr="00A93F1D">
        <w:rPr>
          <w:rFonts w:ascii="Times New Roman" w:hAnsi="Times New Roman" w:cs="Times New Roman"/>
        </w:rPr>
        <w:t>nu</w:t>
      </w:r>
      <w:r w:rsidRPr="00A93F1D">
        <w:rPr>
          <w:rFonts w:ascii="Times New Roman" w:hAnsi="Times New Roman" w:cs="Times New Roman"/>
          <w:spacing w:val="-3"/>
        </w:rPr>
        <w:t>g</w:t>
      </w:r>
      <w:r w:rsidRPr="00A93F1D">
        <w:rPr>
          <w:rFonts w:ascii="Times New Roman" w:hAnsi="Times New Roman" w:cs="Times New Roman"/>
        </w:rPr>
        <w:t>o</w:t>
      </w:r>
      <w:r w:rsidRPr="00A93F1D">
        <w:rPr>
          <w:rFonts w:ascii="Times New Roman" w:hAnsi="Times New Roman" w:cs="Times New Roman"/>
          <w:spacing w:val="2"/>
        </w:rPr>
        <w:t>p</w:t>
      </w:r>
      <w:r w:rsidRPr="00A93F1D">
        <w:rPr>
          <w:rFonts w:ascii="Times New Roman" w:hAnsi="Times New Roman" w:cs="Times New Roman"/>
          <w:spacing w:val="-1"/>
        </w:rPr>
        <w:t>a</w:t>
      </w:r>
      <w:r w:rsidRPr="00A93F1D">
        <w:rPr>
          <w:rFonts w:ascii="Times New Roman" w:hAnsi="Times New Roman" w:cs="Times New Roman"/>
        </w:rPr>
        <w:t xml:space="preserve">l </w:t>
      </w:r>
      <w:r w:rsidRPr="00A93F1D">
        <w:rPr>
          <w:rFonts w:ascii="Times New Roman" w:hAnsi="Times New Roman" w:cs="Times New Roman"/>
          <w:spacing w:val="24"/>
        </w:rPr>
        <w:t xml:space="preserve"> </w:t>
      </w:r>
      <w:r w:rsidRPr="00A93F1D">
        <w:rPr>
          <w:rFonts w:ascii="Times New Roman" w:hAnsi="Times New Roman" w:cs="Times New Roman"/>
        </w:rPr>
        <w:t xml:space="preserve">k </w:t>
      </w:r>
      <w:r w:rsidRPr="00A93F1D">
        <w:rPr>
          <w:rFonts w:ascii="Times New Roman" w:hAnsi="Times New Roman" w:cs="Times New Roman"/>
          <w:spacing w:val="23"/>
        </w:rPr>
        <w:t xml:space="preserve"> </w:t>
      </w:r>
      <w:r w:rsidRPr="00A93F1D">
        <w:rPr>
          <w:rFonts w:ascii="Times New Roman" w:hAnsi="Times New Roman" w:cs="Times New Roman"/>
        </w:rPr>
        <w:t>(200</w:t>
      </w:r>
      <w:r w:rsidRPr="00A93F1D">
        <w:rPr>
          <w:rFonts w:ascii="Times New Roman" w:hAnsi="Times New Roman" w:cs="Times New Roman"/>
          <w:spacing w:val="-1"/>
        </w:rPr>
        <w:t>0</w:t>
      </w:r>
      <w:r w:rsidRPr="00A93F1D">
        <w:rPr>
          <w:rFonts w:ascii="Times New Roman" w:hAnsi="Times New Roman" w:cs="Times New Roman"/>
        </w:rPr>
        <w:t xml:space="preserve">), </w:t>
      </w:r>
      <w:r w:rsidRPr="00A93F1D">
        <w:rPr>
          <w:rFonts w:ascii="Times New Roman" w:hAnsi="Times New Roman" w:cs="Times New Roman"/>
          <w:spacing w:val="23"/>
        </w:rPr>
        <w:t xml:space="preserve"> </w:t>
      </w:r>
      <w:r w:rsidRPr="00A93F1D">
        <w:rPr>
          <w:rFonts w:ascii="Times New Roman" w:hAnsi="Times New Roman" w:cs="Times New Roman"/>
          <w:spacing w:val="-1"/>
          <w:w w:val="44"/>
        </w:rPr>
        <w:t>―</w:t>
      </w:r>
      <w:r w:rsidRPr="00A93F1D">
        <w:rPr>
          <w:rFonts w:ascii="Times New Roman" w:hAnsi="Times New Roman" w:cs="Times New Roman"/>
          <w:spacing w:val="1"/>
        </w:rPr>
        <w:t>H</w:t>
      </w:r>
      <w:r w:rsidRPr="00A93F1D">
        <w:rPr>
          <w:rFonts w:ascii="Times New Roman" w:hAnsi="Times New Roman" w:cs="Times New Roman"/>
        </w:rPr>
        <w:t xml:space="preserve">uman </w:t>
      </w:r>
      <w:r w:rsidRPr="00A93F1D">
        <w:rPr>
          <w:rFonts w:ascii="Times New Roman" w:hAnsi="Times New Roman" w:cs="Times New Roman"/>
          <w:spacing w:val="23"/>
        </w:rPr>
        <w:t xml:space="preserve"> </w:t>
      </w:r>
      <w:r w:rsidRPr="00A93F1D">
        <w:rPr>
          <w:rFonts w:ascii="Times New Roman" w:hAnsi="Times New Roman" w:cs="Times New Roman"/>
        </w:rPr>
        <w:t>R</w:t>
      </w:r>
      <w:r w:rsidRPr="00A93F1D">
        <w:rPr>
          <w:rFonts w:ascii="Times New Roman" w:hAnsi="Times New Roman" w:cs="Times New Roman"/>
          <w:spacing w:val="-1"/>
        </w:rPr>
        <w:t>esour</w:t>
      </w:r>
      <w:r w:rsidRPr="00A93F1D">
        <w:rPr>
          <w:rFonts w:ascii="Times New Roman" w:hAnsi="Times New Roman" w:cs="Times New Roman"/>
          <w:spacing w:val="-2"/>
        </w:rPr>
        <w:t>c</w:t>
      </w:r>
      <w:r w:rsidRPr="00A93F1D">
        <w:rPr>
          <w:rFonts w:ascii="Times New Roman" w:hAnsi="Times New Roman" w:cs="Times New Roman"/>
        </w:rPr>
        <w:t xml:space="preserve">e </w:t>
      </w:r>
      <w:r w:rsidRPr="00A93F1D">
        <w:rPr>
          <w:rFonts w:ascii="Times New Roman" w:hAnsi="Times New Roman" w:cs="Times New Roman"/>
          <w:spacing w:val="22"/>
        </w:rPr>
        <w:t xml:space="preserve"> </w:t>
      </w:r>
      <w:r w:rsidRPr="00A93F1D">
        <w:rPr>
          <w:rFonts w:ascii="Times New Roman" w:hAnsi="Times New Roman" w:cs="Times New Roman"/>
          <w:spacing w:val="-1"/>
        </w:rPr>
        <w:t>Ma</w:t>
      </w:r>
      <w:r w:rsidRPr="00A93F1D">
        <w:rPr>
          <w:rFonts w:ascii="Times New Roman" w:hAnsi="Times New Roman" w:cs="Times New Roman"/>
          <w:spacing w:val="1"/>
        </w:rPr>
        <w:t>na</w:t>
      </w:r>
      <w:r w:rsidRPr="00A93F1D">
        <w:rPr>
          <w:rFonts w:ascii="Times New Roman" w:hAnsi="Times New Roman" w:cs="Times New Roman"/>
        </w:rPr>
        <w:t>g</w:t>
      </w:r>
      <w:r w:rsidRPr="00A93F1D">
        <w:rPr>
          <w:rFonts w:ascii="Times New Roman" w:hAnsi="Times New Roman" w:cs="Times New Roman"/>
          <w:spacing w:val="-1"/>
        </w:rPr>
        <w:t>e</w:t>
      </w:r>
      <w:r w:rsidRPr="00A93F1D">
        <w:rPr>
          <w:rFonts w:ascii="Times New Roman" w:hAnsi="Times New Roman" w:cs="Times New Roman"/>
          <w:w w:val="107"/>
        </w:rPr>
        <w:t>ment</w:t>
      </w:r>
      <w:r w:rsidRPr="00A93F1D">
        <w:rPr>
          <w:rFonts w:ascii="Times New Roman" w:hAnsi="Times New Roman" w:cs="Times New Roman"/>
        </w:rPr>
        <w:t>, Calicut University Central co-operative stores ltd. No.4347, Calicut university,</w:t>
      </w:r>
      <w:r w:rsidRPr="00A93F1D">
        <w:rPr>
          <w:rFonts w:ascii="Times New Roman" w:hAnsi="Times New Roman" w:cs="Times New Roman"/>
          <w:spacing w:val="1"/>
        </w:rPr>
        <w:t xml:space="preserve"> </w:t>
      </w:r>
      <w:r w:rsidRPr="00A93F1D">
        <w:rPr>
          <w:rFonts w:ascii="Times New Roman" w:hAnsi="Times New Roman" w:cs="Times New Roman"/>
        </w:rPr>
        <w:t>673635.</w:t>
      </w:r>
    </w:p>
    <w:p w14:paraId="33D82465" w14:textId="77777777" w:rsidR="003739D3" w:rsidRPr="00A93F1D" w:rsidRDefault="003739D3" w:rsidP="00663D06">
      <w:pPr>
        <w:pStyle w:val="ListParagraph"/>
        <w:widowControl w:val="0"/>
        <w:numPr>
          <w:ilvl w:val="0"/>
          <w:numId w:val="11"/>
        </w:numPr>
        <w:tabs>
          <w:tab w:val="left" w:pos="1301"/>
        </w:tabs>
        <w:autoSpaceDE w:val="0"/>
        <w:autoSpaceDN w:val="0"/>
        <w:spacing w:before="6" w:after="0" w:line="480" w:lineRule="auto"/>
        <w:ind w:left="833" w:right="84"/>
        <w:contextualSpacing w:val="0"/>
        <w:jc w:val="both"/>
        <w:rPr>
          <w:rFonts w:ascii="Times New Roman" w:hAnsi="Times New Roman" w:cs="Times New Roman"/>
        </w:rPr>
      </w:pPr>
      <w:r w:rsidRPr="00A93F1D">
        <w:rPr>
          <w:rFonts w:ascii="Times New Roman" w:hAnsi="Times New Roman" w:cs="Times New Roman"/>
        </w:rPr>
        <w:t>Aquinas</w:t>
      </w:r>
      <w:r w:rsidRPr="00A93F1D">
        <w:rPr>
          <w:rFonts w:ascii="Times New Roman" w:hAnsi="Times New Roman" w:cs="Times New Roman"/>
          <w:spacing w:val="1"/>
        </w:rPr>
        <w:t xml:space="preserve"> </w:t>
      </w:r>
      <w:r w:rsidRPr="00A93F1D">
        <w:rPr>
          <w:rFonts w:ascii="Times New Roman" w:hAnsi="Times New Roman" w:cs="Times New Roman"/>
        </w:rPr>
        <w:t>P.G(2000),‖</w:t>
      </w:r>
      <w:r w:rsidRPr="00A93F1D">
        <w:rPr>
          <w:rFonts w:ascii="Times New Roman" w:hAnsi="Times New Roman" w:cs="Times New Roman"/>
          <w:spacing w:val="1"/>
        </w:rPr>
        <w:t xml:space="preserve"> </w:t>
      </w:r>
      <w:r w:rsidRPr="00A93F1D">
        <w:rPr>
          <w:rFonts w:ascii="Times New Roman" w:hAnsi="Times New Roman" w:cs="Times New Roman"/>
        </w:rPr>
        <w:t>Human</w:t>
      </w:r>
      <w:r w:rsidRPr="00A93F1D">
        <w:rPr>
          <w:rFonts w:ascii="Times New Roman" w:hAnsi="Times New Roman" w:cs="Times New Roman"/>
          <w:spacing w:val="1"/>
        </w:rPr>
        <w:t xml:space="preserve"> </w:t>
      </w:r>
      <w:r w:rsidRPr="00A93F1D">
        <w:rPr>
          <w:rFonts w:ascii="Times New Roman" w:hAnsi="Times New Roman" w:cs="Times New Roman"/>
        </w:rPr>
        <w:t>Resource</w:t>
      </w:r>
      <w:r w:rsidRPr="00A93F1D">
        <w:rPr>
          <w:rFonts w:ascii="Times New Roman" w:hAnsi="Times New Roman" w:cs="Times New Roman"/>
          <w:spacing w:val="1"/>
        </w:rPr>
        <w:t xml:space="preserve"> </w:t>
      </w:r>
      <w:r w:rsidRPr="00A93F1D">
        <w:rPr>
          <w:rFonts w:ascii="Times New Roman" w:hAnsi="Times New Roman" w:cs="Times New Roman"/>
        </w:rPr>
        <w:t>Management</w:t>
      </w:r>
      <w:r w:rsidRPr="00A93F1D">
        <w:rPr>
          <w:rFonts w:ascii="Times New Roman" w:hAnsi="Times New Roman" w:cs="Times New Roman"/>
          <w:spacing w:val="1"/>
        </w:rPr>
        <w:t xml:space="preserve"> </w:t>
      </w:r>
      <w:r w:rsidRPr="00A93F1D">
        <w:rPr>
          <w:rFonts w:ascii="Times New Roman" w:hAnsi="Times New Roman" w:cs="Times New Roman"/>
        </w:rPr>
        <w:t>Principles</w:t>
      </w:r>
      <w:r w:rsidRPr="00A93F1D">
        <w:rPr>
          <w:rFonts w:ascii="Times New Roman" w:hAnsi="Times New Roman" w:cs="Times New Roman"/>
          <w:spacing w:val="1"/>
        </w:rPr>
        <w:t xml:space="preserve"> </w:t>
      </w:r>
      <w:r w:rsidRPr="00A93F1D">
        <w:rPr>
          <w:rFonts w:ascii="Times New Roman" w:hAnsi="Times New Roman" w:cs="Times New Roman"/>
        </w:rPr>
        <w:t>and</w:t>
      </w:r>
      <w:r w:rsidRPr="00A93F1D">
        <w:rPr>
          <w:rFonts w:ascii="Times New Roman" w:hAnsi="Times New Roman" w:cs="Times New Roman"/>
          <w:spacing w:val="1"/>
        </w:rPr>
        <w:t xml:space="preserve"> </w:t>
      </w:r>
      <w:r w:rsidRPr="00A93F1D">
        <w:rPr>
          <w:rFonts w:ascii="Times New Roman" w:hAnsi="Times New Roman" w:cs="Times New Roman"/>
        </w:rPr>
        <w:t>Practices‖,</w:t>
      </w:r>
      <w:r w:rsidRPr="00A93F1D">
        <w:rPr>
          <w:rFonts w:ascii="Times New Roman" w:hAnsi="Times New Roman" w:cs="Times New Roman"/>
          <w:spacing w:val="-57"/>
        </w:rPr>
        <w:t xml:space="preserve"> </w:t>
      </w:r>
      <w:r w:rsidRPr="00A93F1D">
        <w:rPr>
          <w:rFonts w:ascii="Times New Roman" w:hAnsi="Times New Roman" w:cs="Times New Roman"/>
        </w:rPr>
        <w:t>Vikas</w:t>
      </w:r>
      <w:r w:rsidRPr="00A93F1D">
        <w:rPr>
          <w:rFonts w:ascii="Times New Roman" w:hAnsi="Times New Roman" w:cs="Times New Roman"/>
          <w:spacing w:val="-1"/>
        </w:rPr>
        <w:t xml:space="preserve"> </w:t>
      </w:r>
      <w:r w:rsidRPr="00A93F1D">
        <w:rPr>
          <w:rFonts w:ascii="Times New Roman" w:hAnsi="Times New Roman" w:cs="Times New Roman"/>
        </w:rPr>
        <w:t>Publishing</w:t>
      </w:r>
      <w:r w:rsidRPr="00A93F1D">
        <w:rPr>
          <w:rFonts w:ascii="Times New Roman" w:hAnsi="Times New Roman" w:cs="Times New Roman"/>
          <w:spacing w:val="-2"/>
        </w:rPr>
        <w:t xml:space="preserve"> </w:t>
      </w:r>
      <w:r w:rsidRPr="00A93F1D">
        <w:rPr>
          <w:rFonts w:ascii="Times New Roman" w:hAnsi="Times New Roman" w:cs="Times New Roman"/>
        </w:rPr>
        <w:t>House Pvt ltd.</w:t>
      </w:r>
    </w:p>
    <w:p w14:paraId="427A4A60" w14:textId="77777777" w:rsidR="003739D3" w:rsidRPr="00A93F1D" w:rsidRDefault="003739D3" w:rsidP="00D9552E">
      <w:pPr>
        <w:pStyle w:val="ListParagraph"/>
        <w:widowControl w:val="0"/>
        <w:tabs>
          <w:tab w:val="left" w:pos="1301"/>
        </w:tabs>
        <w:autoSpaceDE w:val="0"/>
        <w:autoSpaceDN w:val="0"/>
        <w:spacing w:before="6" w:after="0" w:line="480" w:lineRule="auto"/>
        <w:ind w:left="833" w:right="607"/>
        <w:contextualSpacing w:val="0"/>
        <w:jc w:val="both"/>
        <w:rPr>
          <w:rFonts w:ascii="Times New Roman" w:hAnsi="Times New Roman" w:cs="Times New Roman"/>
        </w:rPr>
      </w:pPr>
    </w:p>
    <w:p w14:paraId="6C65DB43" w14:textId="7D5900FE" w:rsidR="00692E58" w:rsidRPr="00A93F1D" w:rsidRDefault="002F5D35" w:rsidP="00663D06">
      <w:pPr>
        <w:tabs>
          <w:tab w:val="left" w:pos="651"/>
          <w:tab w:val="left" w:pos="764"/>
          <w:tab w:val="left" w:pos="1590"/>
        </w:tabs>
        <w:spacing w:line="480" w:lineRule="auto"/>
        <w:ind w:right="607"/>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Articles</w:t>
      </w:r>
    </w:p>
    <w:p w14:paraId="63172A3E" w14:textId="77777777" w:rsidR="00692E58" w:rsidRPr="00A93F1D" w:rsidRDefault="00692E58" w:rsidP="00663D06">
      <w:pPr>
        <w:pStyle w:val="ListParagraph"/>
        <w:widowControl w:val="0"/>
        <w:numPr>
          <w:ilvl w:val="0"/>
          <w:numId w:val="12"/>
        </w:numPr>
        <w:tabs>
          <w:tab w:val="left" w:pos="1301"/>
        </w:tabs>
        <w:autoSpaceDE w:val="0"/>
        <w:autoSpaceDN w:val="0"/>
        <w:spacing w:after="0" w:line="480" w:lineRule="auto"/>
        <w:ind w:left="833" w:right="-58"/>
        <w:contextualSpacing w:val="0"/>
        <w:jc w:val="both"/>
        <w:rPr>
          <w:rFonts w:ascii="Times New Roman" w:hAnsi="Times New Roman" w:cs="Times New Roman"/>
          <w:sz w:val="28"/>
        </w:rPr>
      </w:pPr>
      <w:r w:rsidRPr="00A93F1D">
        <w:rPr>
          <w:rFonts w:ascii="Times New Roman" w:hAnsi="Times New Roman" w:cs="Times New Roman"/>
        </w:rPr>
        <w:t>McBeath et al (1976), The influence of performance appraisal practices on employee</w:t>
      </w:r>
      <w:r w:rsidRPr="00A93F1D">
        <w:rPr>
          <w:rFonts w:ascii="Times New Roman" w:hAnsi="Times New Roman" w:cs="Times New Roman"/>
          <w:spacing w:val="1"/>
        </w:rPr>
        <w:t xml:space="preserve"> </w:t>
      </w:r>
      <w:r w:rsidRPr="00A93F1D">
        <w:rPr>
          <w:rFonts w:ascii="Times New Roman" w:hAnsi="Times New Roman" w:cs="Times New Roman"/>
        </w:rPr>
        <w:t>productivity:</w:t>
      </w:r>
      <w:r w:rsidRPr="00A93F1D">
        <w:rPr>
          <w:rFonts w:ascii="Times New Roman" w:hAnsi="Times New Roman" w:cs="Times New Roman"/>
          <w:spacing w:val="1"/>
        </w:rPr>
        <w:t xml:space="preserve"> </w:t>
      </w:r>
      <w:r w:rsidRPr="00A93F1D">
        <w:rPr>
          <w:rFonts w:ascii="Times New Roman" w:hAnsi="Times New Roman" w:cs="Times New Roman"/>
        </w:rPr>
        <w:t>https://</w:t>
      </w:r>
      <w:hyperlink r:id="rId65">
        <w:r w:rsidRPr="00A93F1D">
          <w:rPr>
            <w:rFonts w:ascii="Times New Roman" w:hAnsi="Times New Roman" w:cs="Times New Roman"/>
          </w:rPr>
          <w:t>www.journalissues.org/IBME/</w:t>
        </w:r>
      </w:hyperlink>
      <w:r w:rsidRPr="00A93F1D">
        <w:rPr>
          <w:rFonts w:ascii="Times New Roman" w:hAnsi="Times New Roman" w:cs="Times New Roman"/>
          <w:spacing w:val="1"/>
        </w:rPr>
        <w:t xml:space="preserve"> </w:t>
      </w:r>
      <w:r w:rsidRPr="00A93F1D">
        <w:rPr>
          <w:rFonts w:ascii="Times New Roman" w:hAnsi="Times New Roman" w:cs="Times New Roman"/>
          <w:u w:val="single"/>
        </w:rPr>
        <w:t>https://doi.org/</w:t>
      </w:r>
      <w:r w:rsidRPr="00A93F1D">
        <w:rPr>
          <w:rFonts w:ascii="Times New Roman" w:hAnsi="Times New Roman" w:cs="Times New Roman"/>
          <w:spacing w:val="1"/>
          <w:u w:val="single"/>
        </w:rPr>
        <w:t xml:space="preserve"> </w:t>
      </w:r>
      <w:r w:rsidRPr="00A93F1D">
        <w:rPr>
          <w:rFonts w:ascii="Times New Roman" w:hAnsi="Times New Roman" w:cs="Times New Roman"/>
          <w:u w:val="single"/>
        </w:rPr>
        <w:t>10.15739/IBME.</w:t>
      </w:r>
      <w:r w:rsidRPr="00A93F1D">
        <w:rPr>
          <w:rFonts w:ascii="Times New Roman" w:hAnsi="Times New Roman" w:cs="Times New Roman"/>
          <w:spacing w:val="-52"/>
        </w:rPr>
        <w:t xml:space="preserve"> </w:t>
      </w:r>
      <w:r w:rsidRPr="00A93F1D">
        <w:rPr>
          <w:rFonts w:ascii="Times New Roman" w:hAnsi="Times New Roman" w:cs="Times New Roman"/>
          <w:u w:val="single"/>
        </w:rPr>
        <w:t>17.006</w:t>
      </w:r>
    </w:p>
    <w:p w14:paraId="0ABC8131" w14:textId="77777777" w:rsidR="00692E58" w:rsidRPr="00A93F1D" w:rsidRDefault="00692E58" w:rsidP="00663D06">
      <w:pPr>
        <w:pStyle w:val="ListParagraph"/>
        <w:widowControl w:val="0"/>
        <w:numPr>
          <w:ilvl w:val="0"/>
          <w:numId w:val="12"/>
        </w:numPr>
        <w:tabs>
          <w:tab w:val="left" w:pos="1301"/>
        </w:tabs>
        <w:autoSpaceDE w:val="0"/>
        <w:autoSpaceDN w:val="0"/>
        <w:spacing w:before="9" w:after="0" w:line="480" w:lineRule="auto"/>
        <w:ind w:left="833" w:right="-58"/>
        <w:contextualSpacing w:val="0"/>
        <w:jc w:val="both"/>
        <w:rPr>
          <w:rFonts w:ascii="Times New Roman" w:hAnsi="Times New Roman" w:cs="Times New Roman"/>
          <w:sz w:val="28"/>
        </w:rPr>
      </w:pPr>
      <w:r w:rsidRPr="00A93F1D">
        <w:rPr>
          <w:rFonts w:ascii="Times New Roman" w:hAnsi="Times New Roman" w:cs="Times New Roman"/>
        </w:rPr>
        <w:t>Boice</w:t>
      </w:r>
      <w:r w:rsidRPr="00A93F1D">
        <w:rPr>
          <w:rFonts w:ascii="Times New Roman" w:hAnsi="Times New Roman" w:cs="Times New Roman"/>
          <w:spacing w:val="1"/>
        </w:rPr>
        <w:t xml:space="preserve"> </w:t>
      </w:r>
      <w:r w:rsidRPr="00A93F1D">
        <w:rPr>
          <w:rFonts w:ascii="Times New Roman" w:hAnsi="Times New Roman" w:cs="Times New Roman"/>
        </w:rPr>
        <w:t>and</w:t>
      </w:r>
      <w:r w:rsidRPr="00A93F1D">
        <w:rPr>
          <w:rFonts w:ascii="Times New Roman" w:hAnsi="Times New Roman" w:cs="Times New Roman"/>
          <w:spacing w:val="1"/>
        </w:rPr>
        <w:t xml:space="preserve"> </w:t>
      </w:r>
      <w:r w:rsidRPr="00A93F1D">
        <w:rPr>
          <w:rFonts w:ascii="Times New Roman" w:hAnsi="Times New Roman" w:cs="Times New Roman"/>
        </w:rPr>
        <w:t>Kleiner</w:t>
      </w:r>
      <w:r w:rsidRPr="00A93F1D">
        <w:rPr>
          <w:rFonts w:ascii="Times New Roman" w:hAnsi="Times New Roman" w:cs="Times New Roman"/>
          <w:spacing w:val="1"/>
        </w:rPr>
        <w:t xml:space="preserve"> </w:t>
      </w:r>
      <w:r w:rsidRPr="00A93F1D">
        <w:rPr>
          <w:rFonts w:ascii="Times New Roman" w:hAnsi="Times New Roman" w:cs="Times New Roman"/>
        </w:rPr>
        <w:t>(1997).</w:t>
      </w:r>
      <w:r w:rsidRPr="00A93F1D">
        <w:rPr>
          <w:rFonts w:ascii="Times New Roman" w:hAnsi="Times New Roman" w:cs="Times New Roman"/>
          <w:spacing w:val="1"/>
        </w:rPr>
        <w:t xml:space="preserve"> </w:t>
      </w:r>
      <w:r w:rsidRPr="00A93F1D">
        <w:rPr>
          <w:rFonts w:ascii="Times New Roman" w:hAnsi="Times New Roman" w:cs="Times New Roman"/>
        </w:rPr>
        <w:t>The</w:t>
      </w:r>
      <w:r w:rsidRPr="00A93F1D">
        <w:rPr>
          <w:rFonts w:ascii="Times New Roman" w:hAnsi="Times New Roman" w:cs="Times New Roman"/>
          <w:spacing w:val="1"/>
        </w:rPr>
        <w:t xml:space="preserve"> </w:t>
      </w:r>
      <w:r w:rsidRPr="00A93F1D">
        <w:rPr>
          <w:rFonts w:ascii="Times New Roman" w:hAnsi="Times New Roman" w:cs="Times New Roman"/>
        </w:rPr>
        <w:t>Influence</w:t>
      </w:r>
      <w:r w:rsidRPr="00A93F1D">
        <w:rPr>
          <w:rFonts w:ascii="Times New Roman" w:hAnsi="Times New Roman" w:cs="Times New Roman"/>
          <w:spacing w:val="1"/>
        </w:rPr>
        <w:t xml:space="preserve"> </w:t>
      </w:r>
      <w:r w:rsidRPr="00A93F1D">
        <w:rPr>
          <w:rFonts w:ascii="Times New Roman" w:hAnsi="Times New Roman" w:cs="Times New Roman"/>
        </w:rPr>
        <w:t>of</w:t>
      </w:r>
      <w:r w:rsidRPr="00A93F1D">
        <w:rPr>
          <w:rFonts w:ascii="Times New Roman" w:hAnsi="Times New Roman" w:cs="Times New Roman"/>
          <w:spacing w:val="1"/>
        </w:rPr>
        <w:t xml:space="preserve"> </w:t>
      </w:r>
      <w:r w:rsidRPr="00A93F1D">
        <w:rPr>
          <w:rFonts w:ascii="Times New Roman" w:hAnsi="Times New Roman" w:cs="Times New Roman"/>
        </w:rPr>
        <w:t>Performance</w:t>
      </w:r>
      <w:r w:rsidRPr="00A93F1D">
        <w:rPr>
          <w:rFonts w:ascii="Times New Roman" w:hAnsi="Times New Roman" w:cs="Times New Roman"/>
          <w:spacing w:val="1"/>
        </w:rPr>
        <w:t xml:space="preserve"> </w:t>
      </w:r>
      <w:r w:rsidRPr="00A93F1D">
        <w:rPr>
          <w:rFonts w:ascii="Times New Roman" w:hAnsi="Times New Roman" w:cs="Times New Roman"/>
        </w:rPr>
        <w:t>appraisal</w:t>
      </w:r>
      <w:r w:rsidRPr="00A93F1D">
        <w:rPr>
          <w:rFonts w:ascii="Times New Roman" w:hAnsi="Times New Roman" w:cs="Times New Roman"/>
          <w:spacing w:val="1"/>
        </w:rPr>
        <w:t xml:space="preserve"> </w:t>
      </w:r>
      <w:r w:rsidRPr="00A93F1D">
        <w:rPr>
          <w:rFonts w:ascii="Times New Roman" w:hAnsi="Times New Roman" w:cs="Times New Roman"/>
        </w:rPr>
        <w:t>on</w:t>
      </w:r>
      <w:r w:rsidRPr="00A93F1D">
        <w:rPr>
          <w:rFonts w:ascii="Times New Roman" w:hAnsi="Times New Roman" w:cs="Times New Roman"/>
          <w:spacing w:val="1"/>
        </w:rPr>
        <w:t xml:space="preserve"> </w:t>
      </w:r>
      <w:r w:rsidRPr="00A93F1D">
        <w:rPr>
          <w:rFonts w:ascii="Times New Roman" w:hAnsi="Times New Roman" w:cs="Times New Roman"/>
        </w:rPr>
        <w:t>employee</w:t>
      </w:r>
      <w:r w:rsidRPr="00A93F1D">
        <w:rPr>
          <w:rFonts w:ascii="Times New Roman" w:hAnsi="Times New Roman" w:cs="Times New Roman"/>
          <w:spacing w:val="1"/>
        </w:rPr>
        <w:t xml:space="preserve"> </w:t>
      </w:r>
      <w:r w:rsidRPr="00A93F1D">
        <w:rPr>
          <w:rFonts w:ascii="Times New Roman" w:hAnsi="Times New Roman" w:cs="Times New Roman"/>
        </w:rPr>
        <w:t>productivity</w:t>
      </w:r>
      <w:r w:rsidRPr="00A93F1D">
        <w:rPr>
          <w:rFonts w:ascii="Times New Roman" w:hAnsi="Times New Roman" w:cs="Times New Roman"/>
          <w:spacing w:val="-4"/>
        </w:rPr>
        <w:t xml:space="preserve"> </w:t>
      </w:r>
      <w:r w:rsidRPr="00A93F1D">
        <w:rPr>
          <w:rFonts w:ascii="Times New Roman" w:hAnsi="Times New Roman" w:cs="Times New Roman"/>
        </w:rPr>
        <w:t>in organizations</w:t>
      </w:r>
    </w:p>
    <w:p w14:paraId="7CB4E128" w14:textId="56BC66E8" w:rsidR="00692E58" w:rsidRPr="00A93F1D" w:rsidRDefault="00692E58" w:rsidP="00663D06">
      <w:pPr>
        <w:pStyle w:val="ListParagraph"/>
        <w:widowControl w:val="0"/>
        <w:numPr>
          <w:ilvl w:val="0"/>
          <w:numId w:val="12"/>
        </w:numPr>
        <w:tabs>
          <w:tab w:val="left" w:pos="1301"/>
        </w:tabs>
        <w:autoSpaceDE w:val="0"/>
        <w:autoSpaceDN w:val="0"/>
        <w:spacing w:before="36" w:after="0" w:line="480" w:lineRule="auto"/>
        <w:ind w:left="833" w:right="-58"/>
        <w:contextualSpacing w:val="0"/>
        <w:jc w:val="both"/>
        <w:rPr>
          <w:rFonts w:ascii="Times New Roman" w:hAnsi="Times New Roman" w:cs="Times New Roman"/>
          <w:sz w:val="28"/>
        </w:rPr>
      </w:pPr>
      <w:r w:rsidRPr="00A93F1D">
        <w:rPr>
          <w:rFonts w:ascii="Times New Roman" w:hAnsi="Times New Roman" w:cs="Times New Roman"/>
        </w:rPr>
        <w:t>AbteenIjadiMaghsoodi (2018), Public management, context, and performance: In quest</w:t>
      </w:r>
      <w:r w:rsidRPr="00A93F1D">
        <w:rPr>
          <w:rFonts w:ascii="Times New Roman" w:hAnsi="Times New Roman" w:cs="Times New Roman"/>
          <w:spacing w:val="-52"/>
        </w:rPr>
        <w:t xml:space="preserve"> </w:t>
      </w:r>
      <w:r w:rsidRPr="00A93F1D">
        <w:rPr>
          <w:rFonts w:ascii="Times New Roman" w:hAnsi="Times New Roman" w:cs="Times New Roman"/>
        </w:rPr>
        <w:t>of a more general theory. Journal of Public Administration Research and Theory,25, 237–</w:t>
      </w:r>
      <w:r w:rsidRPr="00A93F1D">
        <w:rPr>
          <w:rFonts w:ascii="Times New Roman" w:hAnsi="Times New Roman" w:cs="Times New Roman"/>
          <w:spacing w:val="-52"/>
        </w:rPr>
        <w:t xml:space="preserve"> </w:t>
      </w:r>
      <w:r w:rsidRPr="00A93F1D">
        <w:rPr>
          <w:rFonts w:ascii="Times New Roman" w:hAnsi="Times New Roman" w:cs="Times New Roman"/>
        </w:rPr>
        <w:t>256.</w:t>
      </w:r>
    </w:p>
    <w:p w14:paraId="422EA9C0" w14:textId="77777777" w:rsidR="00692E58" w:rsidRPr="00A93F1D" w:rsidRDefault="00692E58" w:rsidP="00663D06">
      <w:pPr>
        <w:pStyle w:val="ListParagraph"/>
        <w:widowControl w:val="0"/>
        <w:numPr>
          <w:ilvl w:val="0"/>
          <w:numId w:val="12"/>
        </w:numPr>
        <w:tabs>
          <w:tab w:val="left" w:pos="1301"/>
        </w:tabs>
        <w:autoSpaceDE w:val="0"/>
        <w:autoSpaceDN w:val="0"/>
        <w:spacing w:before="14" w:after="0" w:line="480" w:lineRule="auto"/>
        <w:ind w:left="833" w:right="-58"/>
        <w:contextualSpacing w:val="0"/>
        <w:jc w:val="both"/>
        <w:rPr>
          <w:rFonts w:ascii="Times New Roman" w:hAnsi="Times New Roman" w:cs="Times New Roman"/>
          <w:sz w:val="28"/>
        </w:rPr>
      </w:pPr>
      <w:r w:rsidRPr="00A93F1D">
        <w:rPr>
          <w:rFonts w:ascii="Times New Roman" w:hAnsi="Times New Roman" w:cs="Times New Roman"/>
        </w:rPr>
        <w:t>Rocio de Andres (2010), The Relationship between Management Style, Performance</w:t>
      </w:r>
      <w:r w:rsidRPr="00A93F1D">
        <w:rPr>
          <w:rFonts w:ascii="Times New Roman" w:hAnsi="Times New Roman" w:cs="Times New Roman"/>
          <w:spacing w:val="1"/>
        </w:rPr>
        <w:t xml:space="preserve"> </w:t>
      </w:r>
      <w:r w:rsidRPr="00A93F1D">
        <w:rPr>
          <w:rFonts w:ascii="Times New Roman" w:hAnsi="Times New Roman" w:cs="Times New Roman"/>
        </w:rPr>
        <w:t>Appraisal,</w:t>
      </w:r>
      <w:r w:rsidRPr="00A93F1D">
        <w:rPr>
          <w:rFonts w:ascii="Times New Roman" w:hAnsi="Times New Roman" w:cs="Times New Roman"/>
          <w:spacing w:val="1"/>
        </w:rPr>
        <w:t xml:space="preserve"> </w:t>
      </w:r>
      <w:r w:rsidRPr="00A93F1D">
        <w:rPr>
          <w:rFonts w:ascii="Times New Roman" w:hAnsi="Times New Roman" w:cs="Times New Roman"/>
        </w:rPr>
        <w:t>and</w:t>
      </w:r>
      <w:r w:rsidRPr="00A93F1D">
        <w:rPr>
          <w:rFonts w:ascii="Times New Roman" w:hAnsi="Times New Roman" w:cs="Times New Roman"/>
          <w:spacing w:val="1"/>
        </w:rPr>
        <w:t xml:space="preserve"> </w:t>
      </w:r>
      <w:r w:rsidRPr="00A93F1D">
        <w:rPr>
          <w:rFonts w:ascii="Times New Roman" w:hAnsi="Times New Roman" w:cs="Times New Roman"/>
        </w:rPr>
        <w:t>Employee</w:t>
      </w:r>
      <w:r w:rsidRPr="00A93F1D">
        <w:rPr>
          <w:rFonts w:ascii="Times New Roman" w:hAnsi="Times New Roman" w:cs="Times New Roman"/>
          <w:spacing w:val="1"/>
        </w:rPr>
        <w:t xml:space="preserve"> </w:t>
      </w:r>
      <w:r w:rsidRPr="00A93F1D">
        <w:rPr>
          <w:rFonts w:ascii="Times New Roman" w:hAnsi="Times New Roman" w:cs="Times New Roman"/>
        </w:rPr>
        <w:t>development</w:t>
      </w:r>
      <w:r w:rsidRPr="00A93F1D">
        <w:rPr>
          <w:rFonts w:ascii="Times New Roman" w:hAnsi="Times New Roman" w:cs="Times New Roman"/>
          <w:spacing w:val="1"/>
        </w:rPr>
        <w:t xml:space="preserve"> </w:t>
      </w:r>
      <w:r w:rsidRPr="00A93F1D">
        <w:rPr>
          <w:rFonts w:ascii="Times New Roman" w:hAnsi="Times New Roman" w:cs="Times New Roman"/>
        </w:rPr>
        <w:t>of</w:t>
      </w:r>
      <w:r w:rsidRPr="00A93F1D">
        <w:rPr>
          <w:rFonts w:ascii="Times New Roman" w:hAnsi="Times New Roman" w:cs="Times New Roman"/>
          <w:spacing w:val="1"/>
        </w:rPr>
        <w:t xml:space="preserve"> </w:t>
      </w:r>
      <w:r w:rsidRPr="00A93F1D">
        <w:rPr>
          <w:rFonts w:ascii="Times New Roman" w:hAnsi="Times New Roman" w:cs="Times New Roman"/>
        </w:rPr>
        <w:t>Selected</w:t>
      </w:r>
      <w:r w:rsidRPr="00A93F1D">
        <w:rPr>
          <w:rFonts w:ascii="Times New Roman" w:hAnsi="Times New Roman" w:cs="Times New Roman"/>
          <w:spacing w:val="1"/>
        </w:rPr>
        <w:t xml:space="preserve"> </w:t>
      </w:r>
      <w:r w:rsidRPr="00A93F1D">
        <w:rPr>
          <w:rFonts w:ascii="Times New Roman" w:hAnsi="Times New Roman" w:cs="Times New Roman"/>
        </w:rPr>
        <w:t>Personnel</w:t>
      </w:r>
      <w:r w:rsidRPr="00A93F1D">
        <w:rPr>
          <w:rFonts w:ascii="Times New Roman" w:hAnsi="Times New Roman" w:cs="Times New Roman"/>
          <w:spacing w:val="1"/>
        </w:rPr>
        <w:t xml:space="preserve"> </w:t>
      </w:r>
      <w:r w:rsidRPr="00A93F1D">
        <w:rPr>
          <w:rFonts w:ascii="Times New Roman" w:hAnsi="Times New Roman" w:cs="Times New Roman"/>
        </w:rPr>
        <w:t>from</w:t>
      </w:r>
      <w:r w:rsidRPr="00A93F1D">
        <w:rPr>
          <w:rFonts w:ascii="Times New Roman" w:hAnsi="Times New Roman" w:cs="Times New Roman"/>
          <w:spacing w:val="1"/>
        </w:rPr>
        <w:t xml:space="preserve"> </w:t>
      </w:r>
      <w:r w:rsidRPr="00A93F1D">
        <w:rPr>
          <w:rFonts w:ascii="Times New Roman" w:hAnsi="Times New Roman" w:cs="Times New Roman"/>
        </w:rPr>
        <w:t>an</w:t>
      </w:r>
      <w:r w:rsidRPr="00A93F1D">
        <w:rPr>
          <w:rFonts w:ascii="Times New Roman" w:hAnsi="Times New Roman" w:cs="Times New Roman"/>
          <w:spacing w:val="1"/>
        </w:rPr>
        <w:t xml:space="preserve"> </w:t>
      </w:r>
      <w:r w:rsidRPr="00A93F1D">
        <w:rPr>
          <w:rFonts w:ascii="Times New Roman" w:hAnsi="Times New Roman" w:cs="Times New Roman"/>
        </w:rPr>
        <w:t>Academic</w:t>
      </w:r>
      <w:r w:rsidRPr="00A93F1D">
        <w:rPr>
          <w:rFonts w:ascii="Times New Roman" w:hAnsi="Times New Roman" w:cs="Times New Roman"/>
          <w:spacing w:val="1"/>
        </w:rPr>
        <w:t xml:space="preserve"> </w:t>
      </w:r>
      <w:r w:rsidRPr="00A93F1D">
        <w:rPr>
          <w:rFonts w:ascii="Times New Roman" w:hAnsi="Times New Roman" w:cs="Times New Roman"/>
        </w:rPr>
        <w:t>Institution:</w:t>
      </w:r>
      <w:r w:rsidRPr="00A93F1D">
        <w:rPr>
          <w:rFonts w:ascii="Times New Roman" w:hAnsi="Times New Roman" w:cs="Times New Roman"/>
          <w:spacing w:val="1"/>
        </w:rPr>
        <w:t xml:space="preserve"> </w:t>
      </w:r>
      <w:r w:rsidRPr="00A93F1D">
        <w:rPr>
          <w:rFonts w:ascii="Times New Roman" w:hAnsi="Times New Roman" w:cs="Times New Roman"/>
        </w:rPr>
        <w:t>Online</w:t>
      </w:r>
      <w:r w:rsidRPr="00A93F1D">
        <w:rPr>
          <w:rFonts w:ascii="Times New Roman" w:hAnsi="Times New Roman" w:cs="Times New Roman"/>
          <w:spacing w:val="1"/>
        </w:rPr>
        <w:t xml:space="preserve"> </w:t>
      </w:r>
      <w:r w:rsidRPr="00A93F1D">
        <w:rPr>
          <w:rFonts w:ascii="Times New Roman" w:hAnsi="Times New Roman" w:cs="Times New Roman"/>
        </w:rPr>
        <w:t>Submission,</w:t>
      </w:r>
      <w:r w:rsidRPr="00A93F1D">
        <w:rPr>
          <w:rFonts w:ascii="Times New Roman" w:hAnsi="Times New Roman" w:cs="Times New Roman"/>
          <w:spacing w:val="1"/>
        </w:rPr>
        <w:t xml:space="preserve"> </w:t>
      </w:r>
      <w:r w:rsidRPr="00A93F1D">
        <w:rPr>
          <w:rFonts w:ascii="Times New Roman" w:hAnsi="Times New Roman" w:cs="Times New Roman"/>
        </w:rPr>
        <w:t>International</w:t>
      </w:r>
      <w:r w:rsidRPr="00A93F1D">
        <w:rPr>
          <w:rFonts w:ascii="Times New Roman" w:hAnsi="Times New Roman" w:cs="Times New Roman"/>
          <w:spacing w:val="1"/>
        </w:rPr>
        <w:t xml:space="preserve"> </w:t>
      </w:r>
      <w:r w:rsidRPr="00A93F1D">
        <w:rPr>
          <w:rFonts w:ascii="Times New Roman" w:hAnsi="Times New Roman" w:cs="Times New Roman"/>
        </w:rPr>
        <w:t>Journal</w:t>
      </w:r>
      <w:r w:rsidRPr="00A93F1D">
        <w:rPr>
          <w:rFonts w:ascii="Times New Roman" w:hAnsi="Times New Roman" w:cs="Times New Roman"/>
          <w:spacing w:val="1"/>
        </w:rPr>
        <w:t xml:space="preserve"> </w:t>
      </w:r>
      <w:r w:rsidRPr="00A93F1D">
        <w:rPr>
          <w:rFonts w:ascii="Times New Roman" w:hAnsi="Times New Roman" w:cs="Times New Roman"/>
        </w:rPr>
        <w:t>of</w:t>
      </w:r>
      <w:r w:rsidRPr="00A93F1D">
        <w:rPr>
          <w:rFonts w:ascii="Times New Roman" w:hAnsi="Times New Roman" w:cs="Times New Roman"/>
          <w:spacing w:val="1"/>
        </w:rPr>
        <w:t xml:space="preserve"> </w:t>
      </w:r>
      <w:r w:rsidRPr="00A93F1D">
        <w:rPr>
          <w:rFonts w:ascii="Times New Roman" w:hAnsi="Times New Roman" w:cs="Times New Roman"/>
        </w:rPr>
        <w:t>Scientific</w:t>
      </w:r>
      <w:r w:rsidRPr="00A93F1D">
        <w:rPr>
          <w:rFonts w:ascii="Times New Roman" w:hAnsi="Times New Roman" w:cs="Times New Roman"/>
          <w:spacing w:val="1"/>
        </w:rPr>
        <w:t xml:space="preserve"> </w:t>
      </w:r>
      <w:r w:rsidRPr="00A93F1D">
        <w:rPr>
          <w:rFonts w:ascii="Times New Roman" w:hAnsi="Times New Roman" w:cs="Times New Roman"/>
        </w:rPr>
        <w:t>Research</w:t>
      </w:r>
      <w:r w:rsidRPr="00A93F1D">
        <w:rPr>
          <w:rFonts w:ascii="Times New Roman" w:hAnsi="Times New Roman" w:cs="Times New Roman"/>
          <w:spacing w:val="1"/>
        </w:rPr>
        <w:t xml:space="preserve"> </w:t>
      </w:r>
      <w:r w:rsidRPr="00A93F1D">
        <w:rPr>
          <w:rFonts w:ascii="Times New Roman" w:hAnsi="Times New Roman" w:cs="Times New Roman"/>
        </w:rPr>
        <w:t>in</w:t>
      </w:r>
      <w:r w:rsidRPr="00A93F1D">
        <w:rPr>
          <w:rFonts w:ascii="Times New Roman" w:hAnsi="Times New Roman" w:cs="Times New Roman"/>
          <w:spacing w:val="1"/>
        </w:rPr>
        <w:t xml:space="preserve"> </w:t>
      </w:r>
      <w:r w:rsidRPr="00A93F1D">
        <w:rPr>
          <w:rFonts w:ascii="Times New Roman" w:hAnsi="Times New Roman" w:cs="Times New Roman"/>
        </w:rPr>
        <w:t>Multidisciplinary</w:t>
      </w:r>
      <w:r w:rsidRPr="00A93F1D">
        <w:rPr>
          <w:rFonts w:ascii="Times New Roman" w:hAnsi="Times New Roman" w:cs="Times New Roman"/>
          <w:spacing w:val="-4"/>
        </w:rPr>
        <w:t xml:space="preserve"> </w:t>
      </w:r>
      <w:r w:rsidRPr="00A93F1D">
        <w:rPr>
          <w:rFonts w:ascii="Times New Roman" w:hAnsi="Times New Roman" w:cs="Times New Roman"/>
        </w:rPr>
        <w:t>Studies v6 n7 p1-6 Jul</w:t>
      </w:r>
      <w:r w:rsidRPr="00A93F1D">
        <w:rPr>
          <w:rFonts w:ascii="Times New Roman" w:hAnsi="Times New Roman" w:cs="Times New Roman"/>
          <w:spacing w:val="1"/>
        </w:rPr>
        <w:t xml:space="preserve"> </w:t>
      </w:r>
      <w:r w:rsidRPr="00A93F1D">
        <w:rPr>
          <w:rFonts w:ascii="Times New Roman" w:hAnsi="Times New Roman" w:cs="Times New Roman"/>
        </w:rPr>
        <w:t>2020</w:t>
      </w:r>
    </w:p>
    <w:p w14:paraId="13330C16" w14:textId="77777777" w:rsidR="00692E58" w:rsidRPr="00A93F1D" w:rsidRDefault="00692E58" w:rsidP="00663D06">
      <w:pPr>
        <w:pStyle w:val="ListParagraph"/>
        <w:widowControl w:val="0"/>
        <w:numPr>
          <w:ilvl w:val="0"/>
          <w:numId w:val="12"/>
        </w:numPr>
        <w:tabs>
          <w:tab w:val="left" w:pos="1301"/>
        </w:tabs>
        <w:autoSpaceDE w:val="0"/>
        <w:autoSpaceDN w:val="0"/>
        <w:spacing w:before="3" w:after="0" w:line="480" w:lineRule="auto"/>
        <w:ind w:left="833" w:right="-58"/>
        <w:contextualSpacing w:val="0"/>
        <w:jc w:val="both"/>
        <w:rPr>
          <w:rFonts w:ascii="Times New Roman" w:hAnsi="Times New Roman" w:cs="Times New Roman"/>
          <w:sz w:val="28"/>
        </w:rPr>
      </w:pPr>
      <w:r w:rsidRPr="00A93F1D">
        <w:rPr>
          <w:rFonts w:ascii="Times New Roman" w:hAnsi="Times New Roman" w:cs="Times New Roman"/>
        </w:rPr>
        <w:t>Yee C. C. and Y.Y.Chen (2009) Improving Employee Satisfaction on Performance</w:t>
      </w:r>
      <w:r w:rsidRPr="00A93F1D">
        <w:rPr>
          <w:rFonts w:ascii="Times New Roman" w:hAnsi="Times New Roman" w:cs="Times New Roman"/>
          <w:spacing w:val="1"/>
        </w:rPr>
        <w:t xml:space="preserve"> </w:t>
      </w:r>
      <w:r w:rsidRPr="00A93F1D">
        <w:rPr>
          <w:rFonts w:ascii="Times New Roman" w:hAnsi="Times New Roman" w:cs="Times New Roman"/>
        </w:rPr>
        <w:t>Appraisal: A</w:t>
      </w:r>
      <w:r w:rsidRPr="00A93F1D">
        <w:rPr>
          <w:rFonts w:ascii="Times New Roman" w:hAnsi="Times New Roman" w:cs="Times New Roman"/>
          <w:spacing w:val="-1"/>
        </w:rPr>
        <w:t xml:space="preserve"> </w:t>
      </w:r>
      <w:r w:rsidRPr="00A93F1D">
        <w:rPr>
          <w:rFonts w:ascii="Times New Roman" w:hAnsi="Times New Roman" w:cs="Times New Roman"/>
        </w:rPr>
        <w:t>Case Study</w:t>
      </w:r>
      <w:r w:rsidRPr="00A93F1D">
        <w:rPr>
          <w:rFonts w:ascii="Times New Roman" w:hAnsi="Times New Roman" w:cs="Times New Roman"/>
          <w:spacing w:val="-3"/>
        </w:rPr>
        <w:t xml:space="preserve"> </w:t>
      </w:r>
      <w:r w:rsidRPr="00A93F1D">
        <w:rPr>
          <w:rFonts w:ascii="Times New Roman" w:hAnsi="Times New Roman" w:cs="Times New Roman"/>
        </w:rPr>
        <w:t>on Thai</w:t>
      </w:r>
      <w:r w:rsidRPr="00A93F1D">
        <w:rPr>
          <w:rFonts w:ascii="Times New Roman" w:hAnsi="Times New Roman" w:cs="Times New Roman"/>
          <w:spacing w:val="1"/>
        </w:rPr>
        <w:t xml:space="preserve"> </w:t>
      </w:r>
      <w:r w:rsidRPr="00A93F1D">
        <w:rPr>
          <w:rFonts w:ascii="Times New Roman" w:hAnsi="Times New Roman" w:cs="Times New Roman"/>
        </w:rPr>
        <w:t>Companies.</w:t>
      </w:r>
    </w:p>
    <w:p w14:paraId="28635999" w14:textId="77777777" w:rsidR="00692E58" w:rsidRPr="00A93F1D" w:rsidRDefault="00692E58" w:rsidP="00663D06">
      <w:pPr>
        <w:pStyle w:val="ListParagraph"/>
        <w:widowControl w:val="0"/>
        <w:numPr>
          <w:ilvl w:val="0"/>
          <w:numId w:val="12"/>
        </w:numPr>
        <w:tabs>
          <w:tab w:val="left" w:pos="1301"/>
        </w:tabs>
        <w:autoSpaceDE w:val="0"/>
        <w:autoSpaceDN w:val="0"/>
        <w:spacing w:before="35" w:after="0" w:line="480" w:lineRule="auto"/>
        <w:ind w:left="833" w:right="84"/>
        <w:contextualSpacing w:val="0"/>
        <w:jc w:val="both"/>
        <w:rPr>
          <w:rFonts w:ascii="Times New Roman" w:hAnsi="Times New Roman" w:cs="Times New Roman"/>
          <w:sz w:val="28"/>
        </w:rPr>
      </w:pPr>
      <w:r w:rsidRPr="00A93F1D">
        <w:rPr>
          <w:rFonts w:ascii="Times New Roman" w:hAnsi="Times New Roman" w:cs="Times New Roman"/>
        </w:rPr>
        <w:lastRenderedPageBreak/>
        <w:t>Jabeen</w:t>
      </w:r>
      <w:r w:rsidRPr="00A93F1D">
        <w:rPr>
          <w:rFonts w:ascii="Times New Roman" w:hAnsi="Times New Roman" w:cs="Times New Roman"/>
          <w:spacing w:val="1"/>
        </w:rPr>
        <w:t xml:space="preserve"> </w:t>
      </w:r>
      <w:r w:rsidRPr="00A93F1D">
        <w:rPr>
          <w:rFonts w:ascii="Times New Roman" w:hAnsi="Times New Roman" w:cs="Times New Roman"/>
        </w:rPr>
        <w:t>(2001) Amstrong‘s Handbook of Performance Management; An Evidence-Based</w:t>
      </w:r>
      <w:r w:rsidRPr="00A93F1D">
        <w:rPr>
          <w:rFonts w:ascii="Times New Roman" w:hAnsi="Times New Roman" w:cs="Times New Roman"/>
          <w:spacing w:val="-52"/>
        </w:rPr>
        <w:t xml:space="preserve"> </w:t>
      </w:r>
      <w:r w:rsidRPr="00A93F1D">
        <w:rPr>
          <w:rFonts w:ascii="Times New Roman" w:hAnsi="Times New Roman" w:cs="Times New Roman"/>
        </w:rPr>
        <w:t>Guide</w:t>
      </w:r>
      <w:r w:rsidRPr="00A93F1D">
        <w:rPr>
          <w:rFonts w:ascii="Times New Roman" w:hAnsi="Times New Roman" w:cs="Times New Roman"/>
          <w:spacing w:val="-3"/>
        </w:rPr>
        <w:t xml:space="preserve"> </w:t>
      </w:r>
      <w:r w:rsidRPr="00A93F1D">
        <w:rPr>
          <w:rFonts w:ascii="Times New Roman" w:hAnsi="Times New Roman" w:cs="Times New Roman"/>
        </w:rPr>
        <w:t>to delivering</w:t>
      </w:r>
      <w:r w:rsidRPr="00A93F1D">
        <w:rPr>
          <w:rFonts w:ascii="Times New Roman" w:hAnsi="Times New Roman" w:cs="Times New Roman"/>
          <w:spacing w:val="-3"/>
        </w:rPr>
        <w:t xml:space="preserve"> </w:t>
      </w:r>
      <w:r w:rsidRPr="00A93F1D">
        <w:rPr>
          <w:rFonts w:ascii="Times New Roman" w:hAnsi="Times New Roman" w:cs="Times New Roman"/>
        </w:rPr>
        <w:t>High Performance 4th</w:t>
      </w:r>
      <w:r w:rsidRPr="00A93F1D">
        <w:rPr>
          <w:rFonts w:ascii="Times New Roman" w:hAnsi="Times New Roman" w:cs="Times New Roman"/>
          <w:spacing w:val="-1"/>
        </w:rPr>
        <w:t xml:space="preserve"> </w:t>
      </w:r>
      <w:r w:rsidRPr="00A93F1D">
        <w:rPr>
          <w:rFonts w:ascii="Times New Roman" w:hAnsi="Times New Roman" w:cs="Times New Roman"/>
        </w:rPr>
        <w:t>Edition.</w:t>
      </w:r>
    </w:p>
    <w:p w14:paraId="0E516187" w14:textId="77777777" w:rsidR="00692E58" w:rsidRPr="00A93F1D" w:rsidRDefault="00692E58" w:rsidP="00D9552E">
      <w:pPr>
        <w:tabs>
          <w:tab w:val="left" w:pos="651"/>
          <w:tab w:val="left" w:pos="764"/>
          <w:tab w:val="left" w:pos="1590"/>
        </w:tabs>
        <w:spacing w:line="480" w:lineRule="auto"/>
        <w:ind w:left="833" w:right="607"/>
        <w:rPr>
          <w:rFonts w:ascii="Times New Roman" w:hAnsi="Times New Roman" w:cs="Times New Roman"/>
          <w:b/>
          <w:bCs/>
          <w:sz w:val="28"/>
          <w:szCs w:val="28"/>
          <w:lang w:val="en-IN"/>
        </w:rPr>
      </w:pPr>
    </w:p>
    <w:p w14:paraId="263291DB" w14:textId="5354EBDD" w:rsidR="00F26F05" w:rsidRPr="00A93F1D" w:rsidRDefault="00F26F05" w:rsidP="00D9552E">
      <w:pPr>
        <w:tabs>
          <w:tab w:val="left" w:pos="651"/>
          <w:tab w:val="left" w:pos="764"/>
          <w:tab w:val="left" w:pos="1590"/>
        </w:tabs>
        <w:spacing w:line="480" w:lineRule="auto"/>
        <w:rPr>
          <w:rFonts w:ascii="Times New Roman" w:hAnsi="Times New Roman" w:cs="Times New Roman"/>
          <w:b/>
          <w:bCs/>
          <w:sz w:val="28"/>
          <w:szCs w:val="28"/>
          <w:lang w:val="en-IN"/>
        </w:rPr>
      </w:pPr>
      <w:r w:rsidRPr="00A93F1D">
        <w:rPr>
          <w:rFonts w:ascii="Times New Roman" w:hAnsi="Times New Roman" w:cs="Times New Roman"/>
          <w:b/>
          <w:bCs/>
          <w:sz w:val="28"/>
          <w:szCs w:val="28"/>
          <w:lang w:val="en-IN"/>
        </w:rPr>
        <w:t>W</w:t>
      </w:r>
      <w:r w:rsidR="00451F47" w:rsidRPr="00A93F1D">
        <w:rPr>
          <w:rFonts w:ascii="Times New Roman" w:hAnsi="Times New Roman" w:cs="Times New Roman"/>
          <w:b/>
          <w:bCs/>
          <w:sz w:val="28"/>
          <w:szCs w:val="28"/>
          <w:lang w:val="en-IN"/>
        </w:rPr>
        <w:t>ebsites</w:t>
      </w:r>
    </w:p>
    <w:p w14:paraId="45BE7017" w14:textId="0DFD7C7C" w:rsidR="00451F47" w:rsidRPr="00FE4126" w:rsidRDefault="00BB0128" w:rsidP="00663D06">
      <w:pPr>
        <w:pStyle w:val="ListParagraph"/>
        <w:numPr>
          <w:ilvl w:val="0"/>
          <w:numId w:val="24"/>
        </w:numPr>
        <w:spacing w:before="161" w:line="480" w:lineRule="auto"/>
        <w:jc w:val="both"/>
        <w:rPr>
          <w:rFonts w:ascii="Times New Roman" w:hAnsi="Times New Roman" w:cs="Times New Roman"/>
          <w:color w:val="000000" w:themeColor="text1"/>
          <w:spacing w:val="-1"/>
        </w:rPr>
      </w:pPr>
      <w:hyperlink r:id="rId66" w:history="1">
        <w:r w:rsidR="00CB0140" w:rsidRPr="00FE4126">
          <w:rPr>
            <w:rStyle w:val="Hyperlink"/>
            <w:rFonts w:ascii="Times New Roman" w:hAnsi="Times New Roman" w:cs="Times New Roman"/>
            <w:color w:val="000000" w:themeColor="text1"/>
            <w:spacing w:val="-1"/>
          </w:rPr>
          <w:t>https://platform.almanhal.com/Files/Articles/42033</w:t>
        </w:r>
      </w:hyperlink>
    </w:p>
    <w:p w14:paraId="3701C079" w14:textId="26C41CC2" w:rsidR="00CB0140" w:rsidRPr="00FE4126" w:rsidRDefault="00BB0128" w:rsidP="00663D06">
      <w:pPr>
        <w:pStyle w:val="ListParagraph"/>
        <w:numPr>
          <w:ilvl w:val="0"/>
          <w:numId w:val="24"/>
        </w:numPr>
        <w:spacing w:before="161" w:line="480" w:lineRule="auto"/>
        <w:jc w:val="both"/>
        <w:rPr>
          <w:rFonts w:ascii="Times New Roman" w:hAnsi="Times New Roman" w:cs="Times New Roman"/>
          <w:color w:val="000000" w:themeColor="text1"/>
        </w:rPr>
      </w:pPr>
      <w:hyperlink r:id="rId67" w:history="1">
        <w:r w:rsidR="003A76EC" w:rsidRPr="00FE4126">
          <w:rPr>
            <w:rStyle w:val="Hyperlink"/>
            <w:rFonts w:ascii="Times New Roman" w:hAnsi="Times New Roman" w:cs="Times New Roman"/>
            <w:color w:val="000000" w:themeColor="text1"/>
          </w:rPr>
          <w:t>https://hrcak.srce.hr/202884</w:t>
        </w:r>
      </w:hyperlink>
    </w:p>
    <w:p w14:paraId="40F22D6D" w14:textId="25B2A327" w:rsidR="000C3322" w:rsidRPr="00FE4126" w:rsidRDefault="000C3322" w:rsidP="00663D06">
      <w:pPr>
        <w:pStyle w:val="ListParagraph"/>
        <w:numPr>
          <w:ilvl w:val="0"/>
          <w:numId w:val="24"/>
        </w:numPr>
        <w:spacing w:before="11" w:line="480" w:lineRule="auto"/>
        <w:ind w:right="84"/>
        <w:jc w:val="both"/>
        <w:rPr>
          <w:rFonts w:ascii="Times New Roman" w:hAnsi="Times New Roman" w:cs="Times New Roman"/>
        </w:rPr>
      </w:pPr>
      <w:r w:rsidRPr="00FE4126">
        <w:rPr>
          <w:rFonts w:ascii="Times New Roman" w:hAnsi="Times New Roman" w:cs="Times New Roman"/>
        </w:rPr>
        <w:t>http</w:t>
      </w:r>
      <w:hyperlink r:id="rId68">
        <w:r w:rsidRPr="00FE4126">
          <w:rPr>
            <w:rFonts w:ascii="Times New Roman" w:hAnsi="Times New Roman" w:cs="Times New Roman"/>
          </w:rPr>
          <w:t>s://www</w:t>
        </w:r>
      </w:hyperlink>
      <w:r w:rsidRPr="00FE4126">
        <w:rPr>
          <w:rFonts w:ascii="Times New Roman" w:hAnsi="Times New Roman" w:cs="Times New Roman"/>
        </w:rPr>
        <w:t>.pr</w:t>
      </w:r>
      <w:hyperlink r:id="rId69">
        <w:r w:rsidRPr="00FE4126">
          <w:rPr>
            <w:rFonts w:ascii="Times New Roman" w:hAnsi="Times New Roman" w:cs="Times New Roman"/>
          </w:rPr>
          <w:t>oq</w:t>
        </w:r>
      </w:hyperlink>
      <w:r w:rsidRPr="00FE4126">
        <w:rPr>
          <w:rFonts w:ascii="Times New Roman" w:hAnsi="Times New Roman" w:cs="Times New Roman"/>
        </w:rPr>
        <w:t>u</w:t>
      </w:r>
      <w:hyperlink r:id="rId70">
        <w:r w:rsidRPr="00FE4126">
          <w:rPr>
            <w:rFonts w:ascii="Times New Roman" w:hAnsi="Times New Roman" w:cs="Times New Roman"/>
          </w:rPr>
          <w:t>est.com/openview/72609c81885147adde98e48854a85a9d/</w:t>
        </w:r>
        <w:r w:rsidR="00663D06" w:rsidRPr="00FE4126">
          <w:rPr>
            <w:rFonts w:ascii="Times New Roman" w:hAnsi="Times New Roman" w:cs="Times New Roman"/>
          </w:rPr>
          <w:t xml:space="preserve"> </w:t>
        </w:r>
        <w:r w:rsidRPr="00FE4126">
          <w:rPr>
            <w:rFonts w:ascii="Times New Roman" w:hAnsi="Times New Roman" w:cs="Times New Roman"/>
          </w:rPr>
          <w:t>1?pq-</w:t>
        </w:r>
      </w:hyperlink>
      <w:r w:rsidRPr="00FE4126">
        <w:rPr>
          <w:rFonts w:ascii="Times New Roman" w:hAnsi="Times New Roman" w:cs="Times New Roman"/>
          <w:spacing w:val="-57"/>
        </w:rPr>
        <w:t xml:space="preserve"> </w:t>
      </w:r>
      <w:r w:rsidRPr="00FE4126">
        <w:rPr>
          <w:rFonts w:ascii="Times New Roman" w:hAnsi="Times New Roman" w:cs="Times New Roman"/>
        </w:rPr>
        <w:t>origsite=gscholar&amp;cbl=2035007</w:t>
      </w:r>
    </w:p>
    <w:p w14:paraId="57FF6970" w14:textId="77777777" w:rsidR="00F511D2" w:rsidRPr="00FE4126" w:rsidRDefault="00BB0128" w:rsidP="00663D06">
      <w:pPr>
        <w:pStyle w:val="ListParagraph"/>
        <w:numPr>
          <w:ilvl w:val="0"/>
          <w:numId w:val="24"/>
        </w:numPr>
        <w:spacing w:before="161" w:line="480" w:lineRule="auto"/>
        <w:rPr>
          <w:rFonts w:ascii="Times New Roman" w:hAnsi="Times New Roman" w:cs="Times New Roman"/>
        </w:rPr>
      </w:pPr>
      <w:hyperlink r:id="rId71">
        <w:r w:rsidR="00F511D2" w:rsidRPr="00FE4126">
          <w:rPr>
            <w:rFonts w:ascii="Times New Roman" w:hAnsi="Times New Roman" w:cs="Times New Roman"/>
          </w:rPr>
          <w:t>http://www.tspl-corp.com/about-us/</w:t>
        </w:r>
      </w:hyperlink>
    </w:p>
    <w:p w14:paraId="429AA1E7" w14:textId="77777777" w:rsidR="0079371A" w:rsidRPr="00A93F1D" w:rsidRDefault="0079371A" w:rsidP="00D9552E">
      <w:pPr>
        <w:spacing w:before="161" w:line="480" w:lineRule="auto"/>
        <w:ind w:left="580"/>
        <w:rPr>
          <w:rFonts w:ascii="Times New Roman" w:hAnsi="Times New Roman" w:cs="Times New Roman"/>
          <w:b/>
          <w:sz w:val="24"/>
        </w:rPr>
      </w:pPr>
    </w:p>
    <w:p w14:paraId="1C48E8C8" w14:textId="77777777" w:rsidR="0079371A" w:rsidRPr="00A93F1D" w:rsidRDefault="0079371A" w:rsidP="00D9552E">
      <w:pPr>
        <w:spacing w:before="161" w:line="480" w:lineRule="auto"/>
        <w:ind w:left="580"/>
        <w:rPr>
          <w:rFonts w:ascii="Times New Roman" w:hAnsi="Times New Roman" w:cs="Times New Roman"/>
          <w:b/>
          <w:sz w:val="24"/>
        </w:rPr>
      </w:pPr>
    </w:p>
    <w:p w14:paraId="7097C2E6" w14:textId="77777777" w:rsidR="0079371A" w:rsidRPr="00A93F1D" w:rsidRDefault="0079371A" w:rsidP="00D9552E">
      <w:pPr>
        <w:spacing w:before="161" w:line="480" w:lineRule="auto"/>
        <w:ind w:left="580"/>
        <w:rPr>
          <w:rFonts w:ascii="Times New Roman" w:hAnsi="Times New Roman" w:cs="Times New Roman"/>
          <w:b/>
          <w:sz w:val="24"/>
        </w:rPr>
      </w:pPr>
    </w:p>
    <w:p w14:paraId="350381C7" w14:textId="77777777" w:rsidR="0079371A" w:rsidRPr="00A93F1D" w:rsidRDefault="0079371A" w:rsidP="00D9552E">
      <w:pPr>
        <w:spacing w:before="161" w:line="480" w:lineRule="auto"/>
        <w:ind w:left="580"/>
        <w:rPr>
          <w:rFonts w:ascii="Times New Roman" w:hAnsi="Times New Roman" w:cs="Times New Roman"/>
          <w:b/>
          <w:sz w:val="24"/>
        </w:rPr>
      </w:pPr>
    </w:p>
    <w:p w14:paraId="43A1D453" w14:textId="77777777" w:rsidR="0079371A" w:rsidRPr="00A93F1D" w:rsidRDefault="0079371A" w:rsidP="00D9552E">
      <w:pPr>
        <w:spacing w:before="161" w:line="480" w:lineRule="auto"/>
        <w:ind w:left="580"/>
        <w:rPr>
          <w:rFonts w:ascii="Times New Roman" w:hAnsi="Times New Roman" w:cs="Times New Roman"/>
          <w:b/>
          <w:sz w:val="24"/>
        </w:rPr>
      </w:pPr>
    </w:p>
    <w:p w14:paraId="760DA0F3" w14:textId="77777777" w:rsidR="0079371A" w:rsidRPr="00A93F1D" w:rsidRDefault="0079371A" w:rsidP="00D9552E">
      <w:pPr>
        <w:spacing w:before="161" w:line="480" w:lineRule="auto"/>
        <w:ind w:left="580"/>
        <w:rPr>
          <w:rFonts w:ascii="Times New Roman" w:hAnsi="Times New Roman" w:cs="Times New Roman"/>
          <w:b/>
          <w:sz w:val="24"/>
        </w:rPr>
      </w:pPr>
    </w:p>
    <w:p w14:paraId="6E292A77" w14:textId="77777777" w:rsidR="0079371A" w:rsidRPr="00A93F1D" w:rsidRDefault="0079371A" w:rsidP="00D9552E">
      <w:pPr>
        <w:spacing w:before="161" w:line="480" w:lineRule="auto"/>
        <w:ind w:left="580"/>
        <w:rPr>
          <w:rFonts w:ascii="Times New Roman" w:hAnsi="Times New Roman" w:cs="Times New Roman"/>
          <w:b/>
          <w:sz w:val="24"/>
        </w:rPr>
      </w:pPr>
    </w:p>
    <w:p w14:paraId="3EA50D47" w14:textId="77777777" w:rsidR="0079371A" w:rsidRPr="00A93F1D" w:rsidRDefault="0079371A" w:rsidP="00D9552E">
      <w:pPr>
        <w:spacing w:before="161" w:line="480" w:lineRule="auto"/>
        <w:ind w:left="580"/>
        <w:rPr>
          <w:rFonts w:ascii="Times New Roman" w:hAnsi="Times New Roman" w:cs="Times New Roman"/>
          <w:b/>
          <w:sz w:val="24"/>
        </w:rPr>
      </w:pPr>
    </w:p>
    <w:p w14:paraId="2E9C3D4E" w14:textId="77777777" w:rsidR="0079371A" w:rsidRPr="00A93F1D" w:rsidRDefault="0079371A" w:rsidP="00D9552E">
      <w:pPr>
        <w:spacing w:before="161" w:line="480" w:lineRule="auto"/>
        <w:ind w:left="580"/>
        <w:rPr>
          <w:rFonts w:ascii="Times New Roman" w:hAnsi="Times New Roman" w:cs="Times New Roman"/>
          <w:b/>
          <w:sz w:val="24"/>
        </w:rPr>
      </w:pPr>
    </w:p>
    <w:p w14:paraId="0C6AF44F" w14:textId="77777777" w:rsidR="0079371A" w:rsidRPr="00A93F1D" w:rsidRDefault="0079371A" w:rsidP="00D9552E">
      <w:pPr>
        <w:spacing w:before="161" w:line="480" w:lineRule="auto"/>
        <w:ind w:left="580"/>
        <w:rPr>
          <w:rFonts w:ascii="Times New Roman" w:hAnsi="Times New Roman" w:cs="Times New Roman"/>
          <w:b/>
          <w:sz w:val="24"/>
        </w:rPr>
      </w:pPr>
    </w:p>
    <w:p w14:paraId="1BC3E7D1" w14:textId="03667702" w:rsidR="006031A2" w:rsidRPr="00A93F1D" w:rsidRDefault="006031A2" w:rsidP="00D9552E">
      <w:pPr>
        <w:spacing w:before="161" w:line="480" w:lineRule="auto"/>
        <w:rPr>
          <w:rFonts w:ascii="Times New Roman" w:hAnsi="Times New Roman" w:cs="Times New Roman"/>
          <w:b/>
          <w:sz w:val="24"/>
        </w:rPr>
      </w:pPr>
    </w:p>
    <w:p w14:paraId="54F2F6C0" w14:textId="69FEDA9A" w:rsidR="0079371A" w:rsidRPr="00A93F1D" w:rsidRDefault="00FE4126" w:rsidP="00FE4126">
      <w:pPr>
        <w:spacing w:before="161" w:line="480" w:lineRule="auto"/>
        <w:jc w:val="center"/>
        <w:rPr>
          <w:rFonts w:ascii="Times New Roman" w:hAnsi="Times New Roman" w:cs="Times New Roman"/>
          <w:b/>
          <w:bCs/>
          <w:sz w:val="28"/>
          <w:szCs w:val="28"/>
        </w:rPr>
      </w:pPr>
      <w:r w:rsidRPr="00A93F1D">
        <w:rPr>
          <w:rFonts w:ascii="Times New Roman" w:hAnsi="Times New Roman" w:cs="Times New Roman"/>
          <w:b/>
          <w:bCs/>
          <w:sz w:val="28"/>
          <w:szCs w:val="28"/>
        </w:rPr>
        <w:lastRenderedPageBreak/>
        <w:t>QUESTIONNAIRE</w:t>
      </w:r>
    </w:p>
    <w:p w14:paraId="0797DACA" w14:textId="51F9D576" w:rsidR="00663D06" w:rsidRPr="00A93F1D" w:rsidRDefault="009E30A2" w:rsidP="00663D06">
      <w:pPr>
        <w:pStyle w:val="BodyText"/>
        <w:tabs>
          <w:tab w:val="left" w:pos="2130"/>
          <w:tab w:val="left" w:pos="4458"/>
        </w:tabs>
        <w:spacing w:before="90" w:line="480" w:lineRule="auto"/>
      </w:pPr>
      <w:r w:rsidRPr="00A93F1D">
        <w:t>Gender</w:t>
      </w:r>
      <w:r w:rsidR="00663D06" w:rsidRPr="00A93F1D">
        <w:t xml:space="preserve"> </w:t>
      </w:r>
      <w:r w:rsidRPr="00A93F1D">
        <w:t>:</w:t>
      </w:r>
      <w:r w:rsidR="006031A2" w:rsidRPr="00A93F1D">
        <w:t xml:space="preserve">   </w:t>
      </w:r>
      <w:r w:rsidR="00663D06" w:rsidRPr="00A93F1D">
        <w:tab/>
        <w:t>Male                              Female</w:t>
      </w:r>
    </w:p>
    <w:p w14:paraId="3CC58A25" w14:textId="77777777" w:rsidR="00663D06" w:rsidRPr="00A93F1D" w:rsidRDefault="00663D06" w:rsidP="00663D06">
      <w:pPr>
        <w:pStyle w:val="BodyText"/>
        <w:tabs>
          <w:tab w:val="left" w:pos="2130"/>
          <w:tab w:val="left" w:pos="4458"/>
        </w:tabs>
        <w:spacing w:before="90" w:line="480" w:lineRule="auto"/>
      </w:pPr>
      <w:r w:rsidRPr="00A93F1D">
        <w:t xml:space="preserve">Age: </w:t>
      </w:r>
      <w:r w:rsidRPr="00A93F1D">
        <w:tab/>
        <w:t xml:space="preserve">Less than 20          </w:t>
      </w:r>
      <w:r w:rsidRPr="00A93F1D">
        <w:tab/>
        <w:t xml:space="preserve">20-25           </w:t>
      </w:r>
    </w:p>
    <w:p w14:paraId="415D7352" w14:textId="4E8FC281" w:rsidR="000039F1" w:rsidRPr="00A93F1D" w:rsidRDefault="00663D06" w:rsidP="00663D06">
      <w:pPr>
        <w:pStyle w:val="BodyText"/>
        <w:tabs>
          <w:tab w:val="left" w:pos="2130"/>
          <w:tab w:val="left" w:pos="4458"/>
        </w:tabs>
        <w:spacing w:before="90" w:line="480" w:lineRule="auto"/>
      </w:pPr>
      <w:r w:rsidRPr="00A93F1D">
        <w:tab/>
        <w:t xml:space="preserve">25-30          </w:t>
      </w:r>
      <w:r w:rsidRPr="00A93F1D">
        <w:tab/>
        <w:t>30-35           More than 35</w:t>
      </w:r>
    </w:p>
    <w:p w14:paraId="4C34CEDB" w14:textId="0EE72CBE" w:rsidR="000039F1" w:rsidRPr="00A93F1D" w:rsidRDefault="000039F1" w:rsidP="00D9552E">
      <w:pPr>
        <w:pStyle w:val="BodyText"/>
        <w:tabs>
          <w:tab w:val="left" w:pos="2130"/>
          <w:tab w:val="left" w:pos="4458"/>
        </w:tabs>
        <w:spacing w:before="90" w:line="480" w:lineRule="auto"/>
      </w:pPr>
      <w:r w:rsidRPr="00A93F1D">
        <w:t>Department:</w:t>
      </w:r>
      <w:r w:rsidRPr="00A93F1D">
        <w:rPr>
          <w:noProof/>
        </w:rPr>
        <w:t xml:space="preserve"> </w:t>
      </w:r>
    </w:p>
    <w:p w14:paraId="3215A67E" w14:textId="77777777" w:rsidR="00C4154C" w:rsidRPr="00A93F1D" w:rsidRDefault="00C4154C" w:rsidP="00663D06">
      <w:pPr>
        <w:pStyle w:val="ListParagraph"/>
        <w:widowControl w:val="0"/>
        <w:numPr>
          <w:ilvl w:val="0"/>
          <w:numId w:val="7"/>
        </w:numPr>
        <w:autoSpaceDE w:val="0"/>
        <w:autoSpaceDN w:val="0"/>
        <w:spacing w:after="0" w:line="480" w:lineRule="auto"/>
        <w:ind w:left="426"/>
        <w:contextualSpacing w:val="0"/>
        <w:jc w:val="left"/>
        <w:rPr>
          <w:rFonts w:ascii="Times New Roman" w:hAnsi="Times New Roman" w:cs="Times New Roman"/>
        </w:rPr>
      </w:pPr>
      <w:r w:rsidRPr="00A93F1D">
        <w:rPr>
          <w:rFonts w:ascii="Times New Roman" w:hAnsi="Times New Roman" w:cs="Times New Roman"/>
        </w:rPr>
        <w:t>How</w:t>
      </w:r>
      <w:r w:rsidRPr="00A93F1D">
        <w:rPr>
          <w:rFonts w:ascii="Times New Roman" w:hAnsi="Times New Roman" w:cs="Times New Roman"/>
          <w:spacing w:val="-2"/>
        </w:rPr>
        <w:t xml:space="preserve"> </w:t>
      </w:r>
      <w:r w:rsidRPr="00A93F1D">
        <w:rPr>
          <w:rFonts w:ascii="Times New Roman" w:hAnsi="Times New Roman" w:cs="Times New Roman"/>
        </w:rPr>
        <w:t>long</w:t>
      </w:r>
      <w:r w:rsidRPr="00A93F1D">
        <w:rPr>
          <w:rFonts w:ascii="Times New Roman" w:hAnsi="Times New Roman" w:cs="Times New Roman"/>
          <w:spacing w:val="-3"/>
        </w:rPr>
        <w:t xml:space="preserve"> </w:t>
      </w:r>
      <w:r w:rsidRPr="00A93F1D">
        <w:rPr>
          <w:rFonts w:ascii="Times New Roman" w:hAnsi="Times New Roman" w:cs="Times New Roman"/>
        </w:rPr>
        <w:t>have</w:t>
      </w:r>
      <w:r w:rsidRPr="00A93F1D">
        <w:rPr>
          <w:rFonts w:ascii="Times New Roman" w:hAnsi="Times New Roman" w:cs="Times New Roman"/>
          <w:spacing w:val="2"/>
        </w:rPr>
        <w:t xml:space="preserve"> </w:t>
      </w:r>
      <w:r w:rsidRPr="00A93F1D">
        <w:rPr>
          <w:rFonts w:ascii="Times New Roman" w:hAnsi="Times New Roman" w:cs="Times New Roman"/>
        </w:rPr>
        <w:t>you</w:t>
      </w:r>
      <w:r w:rsidRPr="00A93F1D">
        <w:rPr>
          <w:rFonts w:ascii="Times New Roman" w:hAnsi="Times New Roman" w:cs="Times New Roman"/>
          <w:spacing w:val="-1"/>
        </w:rPr>
        <w:t xml:space="preserve"> </w:t>
      </w:r>
      <w:r w:rsidRPr="00A93F1D">
        <w:rPr>
          <w:rFonts w:ascii="Times New Roman" w:hAnsi="Times New Roman" w:cs="Times New Roman"/>
        </w:rPr>
        <w:t>worked</w:t>
      </w:r>
      <w:r w:rsidRPr="00A93F1D">
        <w:rPr>
          <w:rFonts w:ascii="Times New Roman" w:hAnsi="Times New Roman" w:cs="Times New Roman"/>
          <w:spacing w:val="-1"/>
        </w:rPr>
        <w:t xml:space="preserve"> </w:t>
      </w:r>
      <w:r w:rsidRPr="00A93F1D">
        <w:rPr>
          <w:rFonts w:ascii="Times New Roman" w:hAnsi="Times New Roman" w:cs="Times New Roman"/>
        </w:rPr>
        <w:t>here?</w:t>
      </w:r>
    </w:p>
    <w:p w14:paraId="03A0EB58" w14:textId="77777777" w:rsidR="00C4154C" w:rsidRPr="00A93F1D" w:rsidRDefault="00C4154C" w:rsidP="004D71A5">
      <w:pPr>
        <w:pStyle w:val="ListParagraph"/>
        <w:widowControl w:val="0"/>
        <w:numPr>
          <w:ilvl w:val="1"/>
          <w:numId w:val="7"/>
        </w:numPr>
        <w:tabs>
          <w:tab w:val="left" w:pos="1646"/>
        </w:tabs>
        <w:autoSpaceDE w:val="0"/>
        <w:autoSpaceDN w:val="0"/>
        <w:spacing w:before="137" w:after="0" w:line="480" w:lineRule="auto"/>
        <w:contextualSpacing w:val="0"/>
        <w:rPr>
          <w:rFonts w:ascii="Times New Roman" w:hAnsi="Times New Roman" w:cs="Times New Roman"/>
        </w:rPr>
      </w:pPr>
      <w:r w:rsidRPr="00A93F1D">
        <w:rPr>
          <w:rFonts w:ascii="Times New Roman" w:hAnsi="Times New Roman" w:cs="Times New Roman"/>
        </w:rPr>
        <w:t>New</w:t>
      </w:r>
      <w:r w:rsidRPr="00A93F1D">
        <w:rPr>
          <w:rFonts w:ascii="Times New Roman" w:hAnsi="Times New Roman" w:cs="Times New Roman"/>
          <w:spacing w:val="-1"/>
        </w:rPr>
        <w:t xml:space="preserve"> </w:t>
      </w:r>
      <w:r w:rsidRPr="00A93F1D">
        <w:rPr>
          <w:rFonts w:ascii="Times New Roman" w:hAnsi="Times New Roman" w:cs="Times New Roman"/>
        </w:rPr>
        <w:t>joining</w:t>
      </w:r>
    </w:p>
    <w:p w14:paraId="4F7151F4" w14:textId="77777777" w:rsidR="00C4154C" w:rsidRPr="00A93F1D" w:rsidRDefault="00C4154C" w:rsidP="004D71A5">
      <w:pPr>
        <w:pStyle w:val="ListParagraph"/>
        <w:widowControl w:val="0"/>
        <w:numPr>
          <w:ilvl w:val="1"/>
          <w:numId w:val="7"/>
        </w:numPr>
        <w:tabs>
          <w:tab w:val="left" w:pos="1646"/>
        </w:tabs>
        <w:autoSpaceDE w:val="0"/>
        <w:autoSpaceDN w:val="0"/>
        <w:spacing w:before="137" w:after="0" w:line="480" w:lineRule="auto"/>
        <w:contextualSpacing w:val="0"/>
        <w:rPr>
          <w:rFonts w:ascii="Times New Roman" w:hAnsi="Times New Roman" w:cs="Times New Roman"/>
        </w:rPr>
      </w:pPr>
      <w:r w:rsidRPr="00A93F1D">
        <w:rPr>
          <w:rFonts w:ascii="Times New Roman" w:hAnsi="Times New Roman" w:cs="Times New Roman"/>
        </w:rPr>
        <w:t>1-</w:t>
      </w:r>
      <w:r w:rsidRPr="00A93F1D">
        <w:rPr>
          <w:rFonts w:ascii="Times New Roman" w:hAnsi="Times New Roman" w:cs="Times New Roman"/>
          <w:spacing w:val="-2"/>
        </w:rPr>
        <w:t xml:space="preserve"> </w:t>
      </w:r>
      <w:r w:rsidRPr="00A93F1D">
        <w:rPr>
          <w:rFonts w:ascii="Times New Roman" w:hAnsi="Times New Roman" w:cs="Times New Roman"/>
        </w:rPr>
        <w:t>5 months</w:t>
      </w:r>
    </w:p>
    <w:p w14:paraId="4961E651" w14:textId="77777777" w:rsidR="00C4154C" w:rsidRPr="00A93F1D" w:rsidRDefault="00C4154C" w:rsidP="004D71A5">
      <w:pPr>
        <w:pStyle w:val="ListParagraph"/>
        <w:widowControl w:val="0"/>
        <w:numPr>
          <w:ilvl w:val="1"/>
          <w:numId w:val="7"/>
        </w:numPr>
        <w:tabs>
          <w:tab w:val="left" w:pos="1646"/>
        </w:tabs>
        <w:autoSpaceDE w:val="0"/>
        <w:autoSpaceDN w:val="0"/>
        <w:spacing w:before="139" w:after="0" w:line="480" w:lineRule="auto"/>
        <w:ind w:hanging="361"/>
        <w:contextualSpacing w:val="0"/>
        <w:rPr>
          <w:rFonts w:ascii="Times New Roman" w:hAnsi="Times New Roman" w:cs="Times New Roman"/>
        </w:rPr>
      </w:pPr>
      <w:r w:rsidRPr="00A93F1D">
        <w:rPr>
          <w:rFonts w:ascii="Times New Roman" w:hAnsi="Times New Roman" w:cs="Times New Roman"/>
        </w:rPr>
        <w:t>1</w:t>
      </w:r>
      <w:r w:rsidRPr="00A93F1D">
        <w:rPr>
          <w:rFonts w:ascii="Times New Roman" w:hAnsi="Times New Roman" w:cs="Times New Roman"/>
          <w:spacing w:val="-1"/>
        </w:rPr>
        <w:t xml:space="preserve"> </w:t>
      </w:r>
      <w:r w:rsidRPr="00A93F1D">
        <w:rPr>
          <w:rFonts w:ascii="Times New Roman" w:hAnsi="Times New Roman" w:cs="Times New Roman"/>
        </w:rPr>
        <w:t>year</w:t>
      </w:r>
    </w:p>
    <w:p w14:paraId="4BCD81C0" w14:textId="77777777" w:rsidR="00C4154C" w:rsidRPr="00A93F1D" w:rsidRDefault="00C4154C" w:rsidP="004D71A5">
      <w:pPr>
        <w:pStyle w:val="ListParagraph"/>
        <w:widowControl w:val="0"/>
        <w:numPr>
          <w:ilvl w:val="1"/>
          <w:numId w:val="7"/>
        </w:numPr>
        <w:tabs>
          <w:tab w:val="left" w:pos="1646"/>
        </w:tabs>
        <w:autoSpaceDE w:val="0"/>
        <w:autoSpaceDN w:val="0"/>
        <w:spacing w:before="137" w:after="0" w:line="480" w:lineRule="auto"/>
        <w:ind w:hanging="361"/>
        <w:contextualSpacing w:val="0"/>
        <w:rPr>
          <w:rFonts w:ascii="Times New Roman" w:hAnsi="Times New Roman" w:cs="Times New Roman"/>
        </w:rPr>
      </w:pPr>
      <w:r w:rsidRPr="00A93F1D">
        <w:rPr>
          <w:rFonts w:ascii="Times New Roman" w:hAnsi="Times New Roman" w:cs="Times New Roman"/>
        </w:rPr>
        <w:t>More</w:t>
      </w:r>
      <w:r w:rsidRPr="00A93F1D">
        <w:rPr>
          <w:rFonts w:ascii="Times New Roman" w:hAnsi="Times New Roman" w:cs="Times New Roman"/>
          <w:spacing w:val="-4"/>
        </w:rPr>
        <w:t xml:space="preserve"> </w:t>
      </w:r>
      <w:r w:rsidRPr="00A93F1D">
        <w:rPr>
          <w:rFonts w:ascii="Times New Roman" w:hAnsi="Times New Roman" w:cs="Times New Roman"/>
        </w:rPr>
        <w:t>than</w:t>
      </w:r>
      <w:r w:rsidRPr="00A93F1D">
        <w:rPr>
          <w:rFonts w:ascii="Times New Roman" w:hAnsi="Times New Roman" w:cs="Times New Roman"/>
          <w:spacing w:val="-1"/>
        </w:rPr>
        <w:t xml:space="preserve"> </w:t>
      </w:r>
      <w:r w:rsidRPr="00A93F1D">
        <w:rPr>
          <w:rFonts w:ascii="Times New Roman" w:hAnsi="Times New Roman" w:cs="Times New Roman"/>
        </w:rPr>
        <w:t>1</w:t>
      </w:r>
      <w:r w:rsidRPr="00A93F1D">
        <w:rPr>
          <w:rFonts w:ascii="Times New Roman" w:hAnsi="Times New Roman" w:cs="Times New Roman"/>
          <w:spacing w:val="3"/>
        </w:rPr>
        <w:t xml:space="preserve"> </w:t>
      </w:r>
      <w:r w:rsidRPr="00A93F1D">
        <w:rPr>
          <w:rFonts w:ascii="Times New Roman" w:hAnsi="Times New Roman" w:cs="Times New Roman"/>
        </w:rPr>
        <w:t>year</w:t>
      </w:r>
    </w:p>
    <w:p w14:paraId="1099CFA8" w14:textId="64E70BC8" w:rsidR="00E72AC7" w:rsidRPr="00A93F1D" w:rsidRDefault="00E72AC7" w:rsidP="00663D06">
      <w:pPr>
        <w:pStyle w:val="ListParagraph"/>
        <w:widowControl w:val="0"/>
        <w:numPr>
          <w:ilvl w:val="0"/>
          <w:numId w:val="7"/>
        </w:numPr>
        <w:autoSpaceDE w:val="0"/>
        <w:autoSpaceDN w:val="0"/>
        <w:spacing w:after="0" w:line="480" w:lineRule="auto"/>
        <w:ind w:left="284"/>
        <w:contextualSpacing w:val="0"/>
        <w:jc w:val="left"/>
        <w:rPr>
          <w:rFonts w:ascii="Times New Roman" w:hAnsi="Times New Roman" w:cs="Times New Roman"/>
        </w:rPr>
      </w:pPr>
      <w:r w:rsidRPr="00A93F1D">
        <w:rPr>
          <w:rFonts w:ascii="Times New Roman" w:hAnsi="Times New Roman" w:cs="Times New Roman"/>
        </w:rPr>
        <w:t>How</w:t>
      </w:r>
      <w:r w:rsidRPr="00A93F1D">
        <w:rPr>
          <w:rFonts w:ascii="Times New Roman" w:hAnsi="Times New Roman" w:cs="Times New Roman"/>
          <w:spacing w:val="-3"/>
        </w:rPr>
        <w:t xml:space="preserve"> </w:t>
      </w:r>
      <w:r w:rsidRPr="00A93F1D">
        <w:rPr>
          <w:rFonts w:ascii="Times New Roman" w:hAnsi="Times New Roman" w:cs="Times New Roman"/>
        </w:rPr>
        <w:t>do</w:t>
      </w:r>
      <w:r w:rsidRPr="00A93F1D">
        <w:rPr>
          <w:rFonts w:ascii="Times New Roman" w:hAnsi="Times New Roman" w:cs="Times New Roman"/>
          <w:spacing w:val="1"/>
        </w:rPr>
        <w:t xml:space="preserve"> </w:t>
      </w:r>
      <w:r w:rsidRPr="00A93F1D">
        <w:rPr>
          <w:rFonts w:ascii="Times New Roman" w:hAnsi="Times New Roman" w:cs="Times New Roman"/>
        </w:rPr>
        <w:t>you</w:t>
      </w:r>
      <w:r w:rsidRPr="00A93F1D">
        <w:rPr>
          <w:rFonts w:ascii="Times New Roman" w:hAnsi="Times New Roman" w:cs="Times New Roman"/>
          <w:spacing w:val="1"/>
        </w:rPr>
        <w:t xml:space="preserve"> </w:t>
      </w:r>
      <w:r w:rsidRPr="00A93F1D">
        <w:rPr>
          <w:rFonts w:ascii="Times New Roman" w:hAnsi="Times New Roman" w:cs="Times New Roman"/>
        </w:rPr>
        <w:t>rate</w:t>
      </w:r>
      <w:r w:rsidRPr="00A93F1D">
        <w:rPr>
          <w:rFonts w:ascii="Times New Roman" w:hAnsi="Times New Roman" w:cs="Times New Roman"/>
          <w:spacing w:val="2"/>
        </w:rPr>
        <w:t xml:space="preserve"> </w:t>
      </w:r>
      <w:r w:rsidRPr="00A93F1D">
        <w:rPr>
          <w:rFonts w:ascii="Times New Roman" w:hAnsi="Times New Roman" w:cs="Times New Roman"/>
        </w:rPr>
        <w:t>your</w:t>
      </w:r>
      <w:r w:rsidRPr="00A93F1D">
        <w:rPr>
          <w:rFonts w:ascii="Times New Roman" w:hAnsi="Times New Roman" w:cs="Times New Roman"/>
          <w:spacing w:val="-1"/>
        </w:rPr>
        <w:t xml:space="preserve"> </w:t>
      </w:r>
      <w:r w:rsidRPr="00A93F1D">
        <w:rPr>
          <w:rFonts w:ascii="Times New Roman" w:hAnsi="Times New Roman" w:cs="Times New Roman"/>
        </w:rPr>
        <w:t>current</w:t>
      </w:r>
      <w:r w:rsidRPr="00A93F1D">
        <w:rPr>
          <w:rFonts w:ascii="Times New Roman" w:hAnsi="Times New Roman" w:cs="Times New Roman"/>
          <w:spacing w:val="-1"/>
        </w:rPr>
        <w:t xml:space="preserve"> </w:t>
      </w:r>
      <w:r w:rsidRPr="00A93F1D">
        <w:rPr>
          <w:rFonts w:ascii="Times New Roman" w:hAnsi="Times New Roman" w:cs="Times New Roman"/>
        </w:rPr>
        <w:t>job</w:t>
      </w:r>
      <w:r w:rsidRPr="00A93F1D">
        <w:rPr>
          <w:rFonts w:ascii="Times New Roman" w:hAnsi="Times New Roman" w:cs="Times New Roman"/>
          <w:spacing w:val="-1"/>
        </w:rPr>
        <w:t xml:space="preserve"> </w:t>
      </w:r>
      <w:r w:rsidRPr="00A93F1D">
        <w:rPr>
          <w:rFonts w:ascii="Times New Roman" w:hAnsi="Times New Roman" w:cs="Times New Roman"/>
        </w:rPr>
        <w:t>in</w:t>
      </w:r>
      <w:r w:rsidRPr="00A93F1D">
        <w:rPr>
          <w:rFonts w:ascii="Times New Roman" w:hAnsi="Times New Roman" w:cs="Times New Roman"/>
          <w:spacing w:val="-2"/>
        </w:rPr>
        <w:t xml:space="preserve"> </w:t>
      </w:r>
      <w:r w:rsidRPr="00A93F1D">
        <w:rPr>
          <w:rFonts w:ascii="Times New Roman" w:hAnsi="Times New Roman" w:cs="Times New Roman"/>
        </w:rPr>
        <w:t>following</w:t>
      </w:r>
      <w:r w:rsidRPr="00A93F1D">
        <w:rPr>
          <w:rFonts w:ascii="Times New Roman" w:hAnsi="Times New Roman" w:cs="Times New Roman"/>
          <w:spacing w:val="-1"/>
        </w:rPr>
        <w:t xml:space="preserve"> </w:t>
      </w:r>
      <w:r w:rsidRPr="00A93F1D">
        <w:rPr>
          <w:rFonts w:ascii="Times New Roman" w:hAnsi="Times New Roman" w:cs="Times New Roman"/>
        </w:rPr>
        <w:t>parameter?</w:t>
      </w:r>
    </w:p>
    <w:tbl>
      <w:tblPr>
        <w:tblW w:w="8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1276"/>
        <w:gridCol w:w="1292"/>
        <w:gridCol w:w="1234"/>
        <w:gridCol w:w="1443"/>
        <w:gridCol w:w="1421"/>
      </w:tblGrid>
      <w:tr w:rsidR="00AD192D" w:rsidRPr="00A93F1D" w14:paraId="6C025121" w14:textId="77777777" w:rsidTr="00663D06">
        <w:trPr>
          <w:trHeight w:val="871"/>
          <w:jc w:val="center"/>
        </w:trPr>
        <w:tc>
          <w:tcPr>
            <w:tcW w:w="1635" w:type="dxa"/>
          </w:tcPr>
          <w:p w14:paraId="40B15651" w14:textId="77777777" w:rsidR="00AD192D" w:rsidRPr="00A93F1D" w:rsidRDefault="00AD192D" w:rsidP="00D9552E">
            <w:pPr>
              <w:pStyle w:val="TableParagraph"/>
              <w:spacing w:line="480" w:lineRule="auto"/>
              <w:ind w:left="107"/>
              <w:jc w:val="left"/>
              <w:rPr>
                <w:sz w:val="24"/>
              </w:rPr>
            </w:pPr>
            <w:r w:rsidRPr="00A93F1D">
              <w:rPr>
                <w:sz w:val="24"/>
              </w:rPr>
              <w:t>Statements</w:t>
            </w:r>
          </w:p>
        </w:tc>
        <w:tc>
          <w:tcPr>
            <w:tcW w:w="1276" w:type="dxa"/>
          </w:tcPr>
          <w:p w14:paraId="6E49326C" w14:textId="77777777" w:rsidR="00AD192D" w:rsidRPr="00A93F1D" w:rsidRDefault="00AD192D" w:rsidP="00D9552E">
            <w:pPr>
              <w:pStyle w:val="TableParagraph"/>
              <w:spacing w:line="480" w:lineRule="auto"/>
              <w:ind w:left="107"/>
              <w:jc w:val="left"/>
              <w:rPr>
                <w:sz w:val="24"/>
              </w:rPr>
            </w:pPr>
            <w:r w:rsidRPr="00A93F1D">
              <w:rPr>
                <w:sz w:val="24"/>
              </w:rPr>
              <w:t>Highly</w:t>
            </w:r>
          </w:p>
          <w:p w14:paraId="092040A4" w14:textId="77777777" w:rsidR="00AD192D" w:rsidRPr="00A93F1D" w:rsidRDefault="00AD192D" w:rsidP="00D9552E">
            <w:pPr>
              <w:pStyle w:val="TableParagraph"/>
              <w:spacing w:before="137" w:line="480" w:lineRule="auto"/>
              <w:ind w:left="107"/>
              <w:jc w:val="left"/>
              <w:rPr>
                <w:sz w:val="24"/>
              </w:rPr>
            </w:pPr>
            <w:r w:rsidRPr="00A93F1D">
              <w:rPr>
                <w:sz w:val="24"/>
              </w:rPr>
              <w:t>satisfied</w:t>
            </w:r>
          </w:p>
        </w:tc>
        <w:tc>
          <w:tcPr>
            <w:tcW w:w="1292" w:type="dxa"/>
          </w:tcPr>
          <w:p w14:paraId="355C7A2B" w14:textId="77777777" w:rsidR="00AD192D" w:rsidRPr="00A93F1D" w:rsidRDefault="00AD192D" w:rsidP="00D9552E">
            <w:pPr>
              <w:pStyle w:val="TableParagraph"/>
              <w:spacing w:line="480" w:lineRule="auto"/>
              <w:ind w:left="107"/>
              <w:jc w:val="left"/>
              <w:rPr>
                <w:sz w:val="24"/>
              </w:rPr>
            </w:pPr>
            <w:r w:rsidRPr="00A93F1D">
              <w:rPr>
                <w:sz w:val="24"/>
              </w:rPr>
              <w:t>Satisfied</w:t>
            </w:r>
          </w:p>
        </w:tc>
        <w:tc>
          <w:tcPr>
            <w:tcW w:w="1234" w:type="dxa"/>
          </w:tcPr>
          <w:p w14:paraId="37C78C01" w14:textId="77777777" w:rsidR="00AD192D" w:rsidRPr="00A93F1D" w:rsidRDefault="00AD192D" w:rsidP="00D9552E">
            <w:pPr>
              <w:pStyle w:val="TableParagraph"/>
              <w:spacing w:line="480" w:lineRule="auto"/>
              <w:ind w:left="106"/>
              <w:jc w:val="left"/>
              <w:rPr>
                <w:sz w:val="24"/>
              </w:rPr>
            </w:pPr>
            <w:r w:rsidRPr="00A93F1D">
              <w:rPr>
                <w:sz w:val="24"/>
              </w:rPr>
              <w:t>Neutral</w:t>
            </w:r>
          </w:p>
        </w:tc>
        <w:tc>
          <w:tcPr>
            <w:tcW w:w="1443" w:type="dxa"/>
          </w:tcPr>
          <w:p w14:paraId="7D52C7AB" w14:textId="77777777" w:rsidR="00AD192D" w:rsidRPr="00A93F1D" w:rsidRDefault="00AD192D" w:rsidP="00D9552E">
            <w:pPr>
              <w:pStyle w:val="TableParagraph"/>
              <w:spacing w:line="480" w:lineRule="auto"/>
              <w:ind w:left="106"/>
              <w:jc w:val="left"/>
              <w:rPr>
                <w:sz w:val="24"/>
              </w:rPr>
            </w:pPr>
            <w:r w:rsidRPr="00A93F1D">
              <w:rPr>
                <w:sz w:val="24"/>
              </w:rPr>
              <w:t>Dissatisfied</w:t>
            </w:r>
          </w:p>
        </w:tc>
        <w:tc>
          <w:tcPr>
            <w:tcW w:w="1421" w:type="dxa"/>
          </w:tcPr>
          <w:p w14:paraId="6BC2EBFF" w14:textId="77777777" w:rsidR="00AD192D" w:rsidRPr="00A93F1D" w:rsidRDefault="00AD192D" w:rsidP="00D9552E">
            <w:pPr>
              <w:pStyle w:val="TableParagraph"/>
              <w:spacing w:line="480" w:lineRule="auto"/>
              <w:ind w:left="106"/>
              <w:jc w:val="left"/>
              <w:rPr>
                <w:sz w:val="24"/>
              </w:rPr>
            </w:pPr>
            <w:r w:rsidRPr="00A93F1D">
              <w:rPr>
                <w:sz w:val="24"/>
              </w:rPr>
              <w:t>Highly</w:t>
            </w:r>
          </w:p>
          <w:p w14:paraId="2FE47FA9" w14:textId="77777777" w:rsidR="00AD192D" w:rsidRPr="00A93F1D" w:rsidRDefault="00AD192D" w:rsidP="00D9552E">
            <w:pPr>
              <w:pStyle w:val="TableParagraph"/>
              <w:spacing w:before="137" w:line="480" w:lineRule="auto"/>
              <w:ind w:left="106"/>
              <w:jc w:val="left"/>
              <w:rPr>
                <w:sz w:val="24"/>
              </w:rPr>
            </w:pPr>
            <w:r w:rsidRPr="00A93F1D">
              <w:rPr>
                <w:sz w:val="24"/>
              </w:rPr>
              <w:t>dissatisfied</w:t>
            </w:r>
          </w:p>
        </w:tc>
      </w:tr>
      <w:tr w:rsidR="00AD192D" w:rsidRPr="00A93F1D" w14:paraId="3C6BE738" w14:textId="77777777" w:rsidTr="00663D06">
        <w:trPr>
          <w:trHeight w:val="432"/>
          <w:jc w:val="center"/>
        </w:trPr>
        <w:tc>
          <w:tcPr>
            <w:tcW w:w="1635" w:type="dxa"/>
          </w:tcPr>
          <w:p w14:paraId="2FEF5DEB" w14:textId="77777777" w:rsidR="00AD192D" w:rsidRPr="00A93F1D" w:rsidRDefault="00AD192D" w:rsidP="00D9552E">
            <w:pPr>
              <w:pStyle w:val="TableParagraph"/>
              <w:spacing w:line="480" w:lineRule="auto"/>
              <w:ind w:left="107"/>
              <w:jc w:val="left"/>
              <w:rPr>
                <w:sz w:val="24"/>
              </w:rPr>
            </w:pPr>
            <w:r w:rsidRPr="00A93F1D">
              <w:rPr>
                <w:sz w:val="24"/>
              </w:rPr>
              <w:t>Salary</w:t>
            </w:r>
          </w:p>
        </w:tc>
        <w:tc>
          <w:tcPr>
            <w:tcW w:w="1276" w:type="dxa"/>
          </w:tcPr>
          <w:p w14:paraId="0CF2CED3" w14:textId="77777777" w:rsidR="00AD192D" w:rsidRPr="00A93F1D" w:rsidRDefault="00AD192D" w:rsidP="00D9552E">
            <w:pPr>
              <w:pStyle w:val="TableParagraph"/>
              <w:spacing w:line="480" w:lineRule="auto"/>
              <w:jc w:val="left"/>
              <w:rPr>
                <w:sz w:val="24"/>
              </w:rPr>
            </w:pPr>
          </w:p>
        </w:tc>
        <w:tc>
          <w:tcPr>
            <w:tcW w:w="1292" w:type="dxa"/>
          </w:tcPr>
          <w:p w14:paraId="59F52EF2" w14:textId="77777777" w:rsidR="00AD192D" w:rsidRPr="00A93F1D" w:rsidRDefault="00AD192D" w:rsidP="00D9552E">
            <w:pPr>
              <w:pStyle w:val="TableParagraph"/>
              <w:spacing w:line="480" w:lineRule="auto"/>
              <w:jc w:val="left"/>
              <w:rPr>
                <w:sz w:val="24"/>
              </w:rPr>
            </w:pPr>
          </w:p>
        </w:tc>
        <w:tc>
          <w:tcPr>
            <w:tcW w:w="1234" w:type="dxa"/>
          </w:tcPr>
          <w:p w14:paraId="2E16DFE5" w14:textId="77777777" w:rsidR="00AD192D" w:rsidRPr="00A93F1D" w:rsidRDefault="00AD192D" w:rsidP="00D9552E">
            <w:pPr>
              <w:pStyle w:val="TableParagraph"/>
              <w:spacing w:line="480" w:lineRule="auto"/>
              <w:jc w:val="left"/>
              <w:rPr>
                <w:sz w:val="24"/>
              </w:rPr>
            </w:pPr>
          </w:p>
        </w:tc>
        <w:tc>
          <w:tcPr>
            <w:tcW w:w="1443" w:type="dxa"/>
          </w:tcPr>
          <w:p w14:paraId="3E980FD6" w14:textId="77777777" w:rsidR="00AD192D" w:rsidRPr="00A93F1D" w:rsidRDefault="00AD192D" w:rsidP="00D9552E">
            <w:pPr>
              <w:pStyle w:val="TableParagraph"/>
              <w:spacing w:line="480" w:lineRule="auto"/>
              <w:jc w:val="left"/>
              <w:rPr>
                <w:sz w:val="24"/>
              </w:rPr>
            </w:pPr>
          </w:p>
        </w:tc>
        <w:tc>
          <w:tcPr>
            <w:tcW w:w="1421" w:type="dxa"/>
          </w:tcPr>
          <w:p w14:paraId="6AA44EB2" w14:textId="77777777" w:rsidR="00AD192D" w:rsidRPr="00A93F1D" w:rsidRDefault="00AD192D" w:rsidP="00D9552E">
            <w:pPr>
              <w:pStyle w:val="TableParagraph"/>
              <w:spacing w:line="480" w:lineRule="auto"/>
              <w:jc w:val="left"/>
              <w:rPr>
                <w:sz w:val="24"/>
              </w:rPr>
            </w:pPr>
          </w:p>
        </w:tc>
      </w:tr>
      <w:tr w:rsidR="00AD192D" w:rsidRPr="00A93F1D" w14:paraId="41F11089" w14:textId="77777777" w:rsidTr="00663D06">
        <w:trPr>
          <w:trHeight w:val="868"/>
          <w:jc w:val="center"/>
        </w:trPr>
        <w:tc>
          <w:tcPr>
            <w:tcW w:w="1635" w:type="dxa"/>
          </w:tcPr>
          <w:p w14:paraId="1292200B" w14:textId="77777777" w:rsidR="00AD192D" w:rsidRPr="00A93F1D" w:rsidRDefault="00AD192D" w:rsidP="00D9552E">
            <w:pPr>
              <w:pStyle w:val="TableParagraph"/>
              <w:spacing w:line="480" w:lineRule="auto"/>
              <w:ind w:left="107"/>
              <w:jc w:val="left"/>
              <w:rPr>
                <w:sz w:val="24"/>
              </w:rPr>
            </w:pPr>
            <w:r w:rsidRPr="00A93F1D">
              <w:rPr>
                <w:sz w:val="24"/>
              </w:rPr>
              <w:t>Location</w:t>
            </w:r>
            <w:r w:rsidRPr="00A93F1D">
              <w:rPr>
                <w:spacing w:val="-2"/>
                <w:sz w:val="24"/>
              </w:rPr>
              <w:t xml:space="preserve"> </w:t>
            </w:r>
            <w:r w:rsidRPr="00A93F1D">
              <w:rPr>
                <w:sz w:val="24"/>
              </w:rPr>
              <w:t>of</w:t>
            </w:r>
          </w:p>
          <w:p w14:paraId="0AE41187" w14:textId="77777777" w:rsidR="00AD192D" w:rsidRPr="00A93F1D" w:rsidRDefault="00AD192D" w:rsidP="00D9552E">
            <w:pPr>
              <w:pStyle w:val="TableParagraph"/>
              <w:spacing w:before="139" w:line="480" w:lineRule="auto"/>
              <w:ind w:left="107"/>
              <w:jc w:val="left"/>
              <w:rPr>
                <w:sz w:val="24"/>
              </w:rPr>
            </w:pPr>
            <w:r w:rsidRPr="00A93F1D">
              <w:rPr>
                <w:sz w:val="24"/>
              </w:rPr>
              <w:t>workplace</w:t>
            </w:r>
          </w:p>
        </w:tc>
        <w:tc>
          <w:tcPr>
            <w:tcW w:w="1276" w:type="dxa"/>
          </w:tcPr>
          <w:p w14:paraId="6A811F1D" w14:textId="77777777" w:rsidR="00AD192D" w:rsidRPr="00A93F1D" w:rsidRDefault="00AD192D" w:rsidP="00D9552E">
            <w:pPr>
              <w:pStyle w:val="TableParagraph"/>
              <w:spacing w:line="480" w:lineRule="auto"/>
              <w:jc w:val="left"/>
              <w:rPr>
                <w:sz w:val="24"/>
              </w:rPr>
            </w:pPr>
          </w:p>
        </w:tc>
        <w:tc>
          <w:tcPr>
            <w:tcW w:w="1292" w:type="dxa"/>
          </w:tcPr>
          <w:p w14:paraId="769388C7" w14:textId="77777777" w:rsidR="00AD192D" w:rsidRPr="00A93F1D" w:rsidRDefault="00AD192D" w:rsidP="00D9552E">
            <w:pPr>
              <w:pStyle w:val="TableParagraph"/>
              <w:spacing w:line="480" w:lineRule="auto"/>
              <w:jc w:val="left"/>
              <w:rPr>
                <w:sz w:val="24"/>
              </w:rPr>
            </w:pPr>
          </w:p>
        </w:tc>
        <w:tc>
          <w:tcPr>
            <w:tcW w:w="1234" w:type="dxa"/>
          </w:tcPr>
          <w:p w14:paraId="14F3340E" w14:textId="77777777" w:rsidR="00AD192D" w:rsidRPr="00A93F1D" w:rsidRDefault="00AD192D" w:rsidP="00D9552E">
            <w:pPr>
              <w:pStyle w:val="TableParagraph"/>
              <w:spacing w:line="480" w:lineRule="auto"/>
              <w:jc w:val="left"/>
              <w:rPr>
                <w:sz w:val="24"/>
              </w:rPr>
            </w:pPr>
          </w:p>
        </w:tc>
        <w:tc>
          <w:tcPr>
            <w:tcW w:w="1443" w:type="dxa"/>
          </w:tcPr>
          <w:p w14:paraId="5120B701" w14:textId="77777777" w:rsidR="00AD192D" w:rsidRPr="00A93F1D" w:rsidRDefault="00AD192D" w:rsidP="00D9552E">
            <w:pPr>
              <w:pStyle w:val="TableParagraph"/>
              <w:spacing w:line="480" w:lineRule="auto"/>
              <w:jc w:val="left"/>
              <w:rPr>
                <w:sz w:val="24"/>
              </w:rPr>
            </w:pPr>
          </w:p>
        </w:tc>
        <w:tc>
          <w:tcPr>
            <w:tcW w:w="1421" w:type="dxa"/>
          </w:tcPr>
          <w:p w14:paraId="6F198ADC" w14:textId="77777777" w:rsidR="00AD192D" w:rsidRPr="00A93F1D" w:rsidRDefault="00AD192D" w:rsidP="00D9552E">
            <w:pPr>
              <w:pStyle w:val="TableParagraph"/>
              <w:spacing w:line="480" w:lineRule="auto"/>
              <w:jc w:val="left"/>
              <w:rPr>
                <w:sz w:val="24"/>
              </w:rPr>
            </w:pPr>
          </w:p>
        </w:tc>
      </w:tr>
      <w:tr w:rsidR="00AD192D" w:rsidRPr="00A93F1D" w14:paraId="4D085BE6" w14:textId="77777777" w:rsidTr="00663D06">
        <w:trPr>
          <w:trHeight w:val="434"/>
          <w:jc w:val="center"/>
        </w:trPr>
        <w:tc>
          <w:tcPr>
            <w:tcW w:w="1635" w:type="dxa"/>
          </w:tcPr>
          <w:p w14:paraId="58141FED" w14:textId="77777777" w:rsidR="00AD192D" w:rsidRPr="00A93F1D" w:rsidRDefault="00AD192D" w:rsidP="00D9552E">
            <w:pPr>
              <w:pStyle w:val="TableParagraph"/>
              <w:spacing w:line="480" w:lineRule="auto"/>
              <w:ind w:left="107"/>
              <w:jc w:val="left"/>
              <w:rPr>
                <w:sz w:val="24"/>
              </w:rPr>
            </w:pPr>
            <w:r w:rsidRPr="00A93F1D">
              <w:rPr>
                <w:sz w:val="24"/>
              </w:rPr>
              <w:t>Holidays</w:t>
            </w:r>
          </w:p>
        </w:tc>
        <w:tc>
          <w:tcPr>
            <w:tcW w:w="1276" w:type="dxa"/>
          </w:tcPr>
          <w:p w14:paraId="17199DDE" w14:textId="77777777" w:rsidR="00AD192D" w:rsidRPr="00A93F1D" w:rsidRDefault="00AD192D" w:rsidP="00D9552E">
            <w:pPr>
              <w:pStyle w:val="TableParagraph"/>
              <w:spacing w:line="480" w:lineRule="auto"/>
              <w:jc w:val="left"/>
              <w:rPr>
                <w:sz w:val="24"/>
              </w:rPr>
            </w:pPr>
          </w:p>
        </w:tc>
        <w:tc>
          <w:tcPr>
            <w:tcW w:w="1292" w:type="dxa"/>
          </w:tcPr>
          <w:p w14:paraId="4CCA0E29" w14:textId="77777777" w:rsidR="00AD192D" w:rsidRPr="00A93F1D" w:rsidRDefault="00AD192D" w:rsidP="00D9552E">
            <w:pPr>
              <w:pStyle w:val="TableParagraph"/>
              <w:spacing w:line="480" w:lineRule="auto"/>
              <w:jc w:val="left"/>
              <w:rPr>
                <w:sz w:val="24"/>
              </w:rPr>
            </w:pPr>
          </w:p>
        </w:tc>
        <w:tc>
          <w:tcPr>
            <w:tcW w:w="1234" w:type="dxa"/>
          </w:tcPr>
          <w:p w14:paraId="7E8E23CA" w14:textId="77777777" w:rsidR="00AD192D" w:rsidRPr="00A93F1D" w:rsidRDefault="00AD192D" w:rsidP="00D9552E">
            <w:pPr>
              <w:pStyle w:val="TableParagraph"/>
              <w:spacing w:line="480" w:lineRule="auto"/>
              <w:jc w:val="left"/>
              <w:rPr>
                <w:sz w:val="24"/>
              </w:rPr>
            </w:pPr>
          </w:p>
        </w:tc>
        <w:tc>
          <w:tcPr>
            <w:tcW w:w="1443" w:type="dxa"/>
          </w:tcPr>
          <w:p w14:paraId="2E0007FA" w14:textId="77777777" w:rsidR="00AD192D" w:rsidRPr="00A93F1D" w:rsidRDefault="00AD192D" w:rsidP="00D9552E">
            <w:pPr>
              <w:pStyle w:val="TableParagraph"/>
              <w:spacing w:line="480" w:lineRule="auto"/>
              <w:jc w:val="left"/>
              <w:rPr>
                <w:sz w:val="24"/>
              </w:rPr>
            </w:pPr>
          </w:p>
        </w:tc>
        <w:tc>
          <w:tcPr>
            <w:tcW w:w="1421" w:type="dxa"/>
          </w:tcPr>
          <w:p w14:paraId="523EC495" w14:textId="77777777" w:rsidR="00AD192D" w:rsidRPr="00A93F1D" w:rsidRDefault="00AD192D" w:rsidP="00D9552E">
            <w:pPr>
              <w:pStyle w:val="TableParagraph"/>
              <w:spacing w:line="480" w:lineRule="auto"/>
              <w:jc w:val="left"/>
              <w:rPr>
                <w:sz w:val="24"/>
              </w:rPr>
            </w:pPr>
          </w:p>
        </w:tc>
      </w:tr>
      <w:tr w:rsidR="00AD192D" w:rsidRPr="00A93F1D" w14:paraId="54CCEBC5" w14:textId="77777777" w:rsidTr="00663D06">
        <w:trPr>
          <w:trHeight w:val="868"/>
          <w:jc w:val="center"/>
        </w:trPr>
        <w:tc>
          <w:tcPr>
            <w:tcW w:w="1635" w:type="dxa"/>
          </w:tcPr>
          <w:p w14:paraId="54BA633D" w14:textId="77777777" w:rsidR="00AD192D" w:rsidRPr="00A93F1D" w:rsidRDefault="00AD192D" w:rsidP="00D9552E">
            <w:pPr>
              <w:pStyle w:val="TableParagraph"/>
              <w:spacing w:line="480" w:lineRule="auto"/>
              <w:ind w:left="107"/>
              <w:jc w:val="left"/>
              <w:rPr>
                <w:sz w:val="24"/>
              </w:rPr>
            </w:pPr>
            <w:r w:rsidRPr="00A93F1D">
              <w:rPr>
                <w:sz w:val="24"/>
              </w:rPr>
              <w:t>Career</w:t>
            </w:r>
          </w:p>
          <w:p w14:paraId="0D7E0F74" w14:textId="77777777" w:rsidR="00AD192D" w:rsidRPr="00A93F1D" w:rsidRDefault="00AD192D" w:rsidP="00D9552E">
            <w:pPr>
              <w:pStyle w:val="TableParagraph"/>
              <w:spacing w:before="139" w:line="480" w:lineRule="auto"/>
              <w:ind w:left="107"/>
              <w:jc w:val="left"/>
              <w:rPr>
                <w:sz w:val="24"/>
              </w:rPr>
            </w:pPr>
            <w:r w:rsidRPr="00A93F1D">
              <w:rPr>
                <w:sz w:val="24"/>
              </w:rPr>
              <w:t>development</w:t>
            </w:r>
          </w:p>
        </w:tc>
        <w:tc>
          <w:tcPr>
            <w:tcW w:w="1276" w:type="dxa"/>
          </w:tcPr>
          <w:p w14:paraId="38238505" w14:textId="77777777" w:rsidR="00AD192D" w:rsidRPr="00A93F1D" w:rsidRDefault="00AD192D" w:rsidP="00D9552E">
            <w:pPr>
              <w:pStyle w:val="TableParagraph"/>
              <w:spacing w:line="480" w:lineRule="auto"/>
              <w:jc w:val="left"/>
              <w:rPr>
                <w:sz w:val="24"/>
              </w:rPr>
            </w:pPr>
          </w:p>
        </w:tc>
        <w:tc>
          <w:tcPr>
            <w:tcW w:w="1292" w:type="dxa"/>
          </w:tcPr>
          <w:p w14:paraId="45B2ED47" w14:textId="77777777" w:rsidR="00AD192D" w:rsidRPr="00A93F1D" w:rsidRDefault="00AD192D" w:rsidP="00D9552E">
            <w:pPr>
              <w:pStyle w:val="TableParagraph"/>
              <w:spacing w:line="480" w:lineRule="auto"/>
              <w:jc w:val="left"/>
              <w:rPr>
                <w:sz w:val="24"/>
              </w:rPr>
            </w:pPr>
          </w:p>
        </w:tc>
        <w:tc>
          <w:tcPr>
            <w:tcW w:w="1234" w:type="dxa"/>
          </w:tcPr>
          <w:p w14:paraId="7C459C2C" w14:textId="77777777" w:rsidR="00AD192D" w:rsidRPr="00A93F1D" w:rsidRDefault="00AD192D" w:rsidP="00D9552E">
            <w:pPr>
              <w:pStyle w:val="TableParagraph"/>
              <w:spacing w:line="480" w:lineRule="auto"/>
              <w:jc w:val="left"/>
              <w:rPr>
                <w:sz w:val="24"/>
              </w:rPr>
            </w:pPr>
          </w:p>
        </w:tc>
        <w:tc>
          <w:tcPr>
            <w:tcW w:w="1443" w:type="dxa"/>
          </w:tcPr>
          <w:p w14:paraId="15854CF5" w14:textId="77777777" w:rsidR="00AD192D" w:rsidRPr="00A93F1D" w:rsidRDefault="00AD192D" w:rsidP="00D9552E">
            <w:pPr>
              <w:pStyle w:val="TableParagraph"/>
              <w:spacing w:line="480" w:lineRule="auto"/>
              <w:jc w:val="left"/>
              <w:rPr>
                <w:sz w:val="24"/>
              </w:rPr>
            </w:pPr>
          </w:p>
        </w:tc>
        <w:tc>
          <w:tcPr>
            <w:tcW w:w="1421" w:type="dxa"/>
          </w:tcPr>
          <w:p w14:paraId="35E607FB" w14:textId="77777777" w:rsidR="00AD192D" w:rsidRPr="00A93F1D" w:rsidRDefault="00AD192D" w:rsidP="00D9552E">
            <w:pPr>
              <w:pStyle w:val="TableParagraph"/>
              <w:spacing w:line="480" w:lineRule="auto"/>
              <w:jc w:val="left"/>
              <w:rPr>
                <w:sz w:val="24"/>
              </w:rPr>
            </w:pPr>
          </w:p>
        </w:tc>
      </w:tr>
      <w:tr w:rsidR="00AD192D" w:rsidRPr="00A93F1D" w14:paraId="4A2B2B8B" w14:textId="77777777" w:rsidTr="00663D06">
        <w:trPr>
          <w:trHeight w:val="416"/>
          <w:jc w:val="center"/>
        </w:trPr>
        <w:tc>
          <w:tcPr>
            <w:tcW w:w="1635" w:type="dxa"/>
          </w:tcPr>
          <w:p w14:paraId="547DB843" w14:textId="77777777" w:rsidR="00AD192D" w:rsidRPr="00A93F1D" w:rsidRDefault="00AD192D" w:rsidP="00D9552E">
            <w:pPr>
              <w:pStyle w:val="TableParagraph"/>
              <w:spacing w:line="480" w:lineRule="auto"/>
              <w:ind w:left="107" w:right="242"/>
              <w:jc w:val="left"/>
              <w:rPr>
                <w:sz w:val="24"/>
              </w:rPr>
            </w:pPr>
            <w:r w:rsidRPr="00A93F1D">
              <w:rPr>
                <w:sz w:val="24"/>
              </w:rPr>
              <w:t>Leave</w:t>
            </w:r>
            <w:r w:rsidRPr="00A93F1D">
              <w:rPr>
                <w:spacing w:val="1"/>
                <w:sz w:val="24"/>
              </w:rPr>
              <w:t xml:space="preserve"> </w:t>
            </w:r>
            <w:r w:rsidRPr="00A93F1D">
              <w:rPr>
                <w:sz w:val="24"/>
              </w:rPr>
              <w:t>arrangement</w:t>
            </w:r>
            <w:r w:rsidRPr="00A93F1D">
              <w:rPr>
                <w:spacing w:val="-57"/>
                <w:sz w:val="24"/>
              </w:rPr>
              <w:t xml:space="preserve"> </w:t>
            </w:r>
            <w:r w:rsidRPr="00A93F1D">
              <w:rPr>
                <w:sz w:val="24"/>
              </w:rPr>
              <w:t>(casual,</w:t>
            </w:r>
            <w:r w:rsidRPr="00A93F1D">
              <w:rPr>
                <w:spacing w:val="-15"/>
                <w:sz w:val="24"/>
              </w:rPr>
              <w:t xml:space="preserve"> </w:t>
            </w:r>
            <w:r w:rsidRPr="00A93F1D">
              <w:rPr>
                <w:sz w:val="24"/>
              </w:rPr>
              <w:t>sick,</w:t>
            </w:r>
          </w:p>
          <w:p w14:paraId="7612B80E" w14:textId="77777777" w:rsidR="00AD192D" w:rsidRPr="00A93F1D" w:rsidRDefault="00AD192D" w:rsidP="00D9552E">
            <w:pPr>
              <w:pStyle w:val="TableParagraph"/>
              <w:spacing w:line="480" w:lineRule="auto"/>
              <w:ind w:left="107"/>
              <w:jc w:val="left"/>
              <w:rPr>
                <w:sz w:val="24"/>
              </w:rPr>
            </w:pPr>
            <w:r w:rsidRPr="00A93F1D">
              <w:rPr>
                <w:sz w:val="24"/>
              </w:rPr>
              <w:lastRenderedPageBreak/>
              <w:t>etc.)</w:t>
            </w:r>
          </w:p>
        </w:tc>
        <w:tc>
          <w:tcPr>
            <w:tcW w:w="1276" w:type="dxa"/>
          </w:tcPr>
          <w:p w14:paraId="472BE97F" w14:textId="77777777" w:rsidR="00AD192D" w:rsidRPr="00A93F1D" w:rsidRDefault="00AD192D" w:rsidP="00D9552E">
            <w:pPr>
              <w:pStyle w:val="TableParagraph"/>
              <w:spacing w:line="480" w:lineRule="auto"/>
              <w:jc w:val="left"/>
              <w:rPr>
                <w:sz w:val="24"/>
              </w:rPr>
            </w:pPr>
          </w:p>
        </w:tc>
        <w:tc>
          <w:tcPr>
            <w:tcW w:w="1292" w:type="dxa"/>
          </w:tcPr>
          <w:p w14:paraId="7AA98314" w14:textId="77777777" w:rsidR="00AD192D" w:rsidRPr="00A93F1D" w:rsidRDefault="00AD192D" w:rsidP="00D9552E">
            <w:pPr>
              <w:pStyle w:val="TableParagraph"/>
              <w:spacing w:line="480" w:lineRule="auto"/>
              <w:jc w:val="left"/>
              <w:rPr>
                <w:sz w:val="24"/>
              </w:rPr>
            </w:pPr>
          </w:p>
        </w:tc>
        <w:tc>
          <w:tcPr>
            <w:tcW w:w="1234" w:type="dxa"/>
          </w:tcPr>
          <w:p w14:paraId="54167D37" w14:textId="77777777" w:rsidR="00AD192D" w:rsidRPr="00A93F1D" w:rsidRDefault="00AD192D" w:rsidP="00D9552E">
            <w:pPr>
              <w:pStyle w:val="TableParagraph"/>
              <w:spacing w:line="480" w:lineRule="auto"/>
              <w:jc w:val="left"/>
              <w:rPr>
                <w:sz w:val="24"/>
              </w:rPr>
            </w:pPr>
          </w:p>
        </w:tc>
        <w:tc>
          <w:tcPr>
            <w:tcW w:w="1443" w:type="dxa"/>
          </w:tcPr>
          <w:p w14:paraId="7DCE96FF" w14:textId="77777777" w:rsidR="00AD192D" w:rsidRPr="00A93F1D" w:rsidRDefault="00AD192D" w:rsidP="00D9552E">
            <w:pPr>
              <w:pStyle w:val="TableParagraph"/>
              <w:spacing w:line="480" w:lineRule="auto"/>
              <w:jc w:val="left"/>
              <w:rPr>
                <w:sz w:val="24"/>
              </w:rPr>
            </w:pPr>
          </w:p>
        </w:tc>
        <w:tc>
          <w:tcPr>
            <w:tcW w:w="1421" w:type="dxa"/>
          </w:tcPr>
          <w:p w14:paraId="7983A3AD" w14:textId="77777777" w:rsidR="00AD192D" w:rsidRPr="00A93F1D" w:rsidRDefault="00AD192D" w:rsidP="00D9552E">
            <w:pPr>
              <w:pStyle w:val="TableParagraph"/>
              <w:spacing w:line="480" w:lineRule="auto"/>
              <w:jc w:val="left"/>
              <w:rPr>
                <w:sz w:val="24"/>
              </w:rPr>
            </w:pPr>
          </w:p>
        </w:tc>
      </w:tr>
      <w:tr w:rsidR="00AD192D" w:rsidRPr="00A93F1D" w14:paraId="359020AD" w14:textId="77777777" w:rsidTr="00663D06">
        <w:trPr>
          <w:trHeight w:val="434"/>
          <w:jc w:val="center"/>
        </w:trPr>
        <w:tc>
          <w:tcPr>
            <w:tcW w:w="1635" w:type="dxa"/>
          </w:tcPr>
          <w:p w14:paraId="75324B89" w14:textId="77777777" w:rsidR="00AD192D" w:rsidRPr="00A93F1D" w:rsidRDefault="00AD192D" w:rsidP="00D9552E">
            <w:pPr>
              <w:pStyle w:val="TableParagraph"/>
              <w:spacing w:line="480" w:lineRule="auto"/>
              <w:ind w:left="107"/>
              <w:jc w:val="left"/>
              <w:rPr>
                <w:sz w:val="24"/>
              </w:rPr>
            </w:pPr>
            <w:r w:rsidRPr="00A93F1D">
              <w:rPr>
                <w:sz w:val="24"/>
              </w:rPr>
              <w:t>Job security</w:t>
            </w:r>
          </w:p>
        </w:tc>
        <w:tc>
          <w:tcPr>
            <w:tcW w:w="1276" w:type="dxa"/>
          </w:tcPr>
          <w:p w14:paraId="2588B105" w14:textId="77777777" w:rsidR="00AD192D" w:rsidRPr="00A93F1D" w:rsidRDefault="00AD192D" w:rsidP="00D9552E">
            <w:pPr>
              <w:pStyle w:val="TableParagraph"/>
              <w:spacing w:line="480" w:lineRule="auto"/>
              <w:jc w:val="left"/>
              <w:rPr>
                <w:sz w:val="24"/>
              </w:rPr>
            </w:pPr>
          </w:p>
        </w:tc>
        <w:tc>
          <w:tcPr>
            <w:tcW w:w="1292" w:type="dxa"/>
          </w:tcPr>
          <w:p w14:paraId="07FBD62D" w14:textId="77777777" w:rsidR="00AD192D" w:rsidRPr="00A93F1D" w:rsidRDefault="00AD192D" w:rsidP="00D9552E">
            <w:pPr>
              <w:pStyle w:val="TableParagraph"/>
              <w:spacing w:line="480" w:lineRule="auto"/>
              <w:jc w:val="left"/>
              <w:rPr>
                <w:sz w:val="24"/>
              </w:rPr>
            </w:pPr>
          </w:p>
        </w:tc>
        <w:tc>
          <w:tcPr>
            <w:tcW w:w="1234" w:type="dxa"/>
          </w:tcPr>
          <w:p w14:paraId="63542927" w14:textId="77777777" w:rsidR="00AD192D" w:rsidRPr="00A93F1D" w:rsidRDefault="00AD192D" w:rsidP="00D9552E">
            <w:pPr>
              <w:pStyle w:val="TableParagraph"/>
              <w:spacing w:line="480" w:lineRule="auto"/>
              <w:jc w:val="left"/>
              <w:rPr>
                <w:sz w:val="24"/>
              </w:rPr>
            </w:pPr>
          </w:p>
        </w:tc>
        <w:tc>
          <w:tcPr>
            <w:tcW w:w="1443" w:type="dxa"/>
          </w:tcPr>
          <w:p w14:paraId="2EBBAED6" w14:textId="77777777" w:rsidR="00AD192D" w:rsidRPr="00A93F1D" w:rsidRDefault="00AD192D" w:rsidP="00D9552E">
            <w:pPr>
              <w:pStyle w:val="TableParagraph"/>
              <w:spacing w:line="480" w:lineRule="auto"/>
              <w:jc w:val="left"/>
              <w:rPr>
                <w:sz w:val="24"/>
              </w:rPr>
            </w:pPr>
          </w:p>
        </w:tc>
        <w:tc>
          <w:tcPr>
            <w:tcW w:w="1421" w:type="dxa"/>
          </w:tcPr>
          <w:p w14:paraId="712F1045" w14:textId="77777777" w:rsidR="00AD192D" w:rsidRPr="00A93F1D" w:rsidRDefault="00AD192D" w:rsidP="00D9552E">
            <w:pPr>
              <w:pStyle w:val="TableParagraph"/>
              <w:spacing w:line="480" w:lineRule="auto"/>
              <w:jc w:val="left"/>
              <w:rPr>
                <w:sz w:val="24"/>
              </w:rPr>
            </w:pPr>
          </w:p>
        </w:tc>
      </w:tr>
      <w:tr w:rsidR="00AD192D" w:rsidRPr="00A93F1D" w14:paraId="3CBFE359" w14:textId="77777777" w:rsidTr="00663D06">
        <w:trPr>
          <w:trHeight w:val="868"/>
          <w:jc w:val="center"/>
        </w:trPr>
        <w:tc>
          <w:tcPr>
            <w:tcW w:w="1635" w:type="dxa"/>
          </w:tcPr>
          <w:p w14:paraId="75425F31" w14:textId="77777777" w:rsidR="00AD192D" w:rsidRPr="00A93F1D" w:rsidRDefault="00AD192D" w:rsidP="00D9552E">
            <w:pPr>
              <w:pStyle w:val="TableParagraph"/>
              <w:spacing w:line="480" w:lineRule="auto"/>
              <w:ind w:left="107"/>
              <w:jc w:val="left"/>
              <w:rPr>
                <w:sz w:val="24"/>
              </w:rPr>
            </w:pPr>
            <w:r w:rsidRPr="00A93F1D">
              <w:rPr>
                <w:sz w:val="24"/>
              </w:rPr>
              <w:t>Flexible</w:t>
            </w:r>
          </w:p>
          <w:p w14:paraId="0E4ACC8C" w14:textId="77777777" w:rsidR="00AD192D" w:rsidRPr="00A93F1D" w:rsidRDefault="00AD192D" w:rsidP="00D9552E">
            <w:pPr>
              <w:pStyle w:val="TableParagraph"/>
              <w:spacing w:before="139" w:line="480" w:lineRule="auto"/>
              <w:ind w:left="107"/>
              <w:jc w:val="left"/>
              <w:rPr>
                <w:sz w:val="24"/>
              </w:rPr>
            </w:pPr>
            <w:r w:rsidRPr="00A93F1D">
              <w:rPr>
                <w:sz w:val="24"/>
              </w:rPr>
              <w:t>working</w:t>
            </w:r>
            <w:r w:rsidRPr="00A93F1D">
              <w:rPr>
                <w:spacing w:val="-3"/>
                <w:sz w:val="24"/>
              </w:rPr>
              <w:t xml:space="preserve"> </w:t>
            </w:r>
            <w:r w:rsidRPr="00A93F1D">
              <w:rPr>
                <w:sz w:val="24"/>
              </w:rPr>
              <w:t>hours</w:t>
            </w:r>
          </w:p>
        </w:tc>
        <w:tc>
          <w:tcPr>
            <w:tcW w:w="1276" w:type="dxa"/>
          </w:tcPr>
          <w:p w14:paraId="6695C025" w14:textId="77777777" w:rsidR="00AD192D" w:rsidRPr="00A93F1D" w:rsidRDefault="00AD192D" w:rsidP="00D9552E">
            <w:pPr>
              <w:pStyle w:val="TableParagraph"/>
              <w:spacing w:line="480" w:lineRule="auto"/>
              <w:jc w:val="left"/>
              <w:rPr>
                <w:sz w:val="24"/>
              </w:rPr>
            </w:pPr>
          </w:p>
        </w:tc>
        <w:tc>
          <w:tcPr>
            <w:tcW w:w="1292" w:type="dxa"/>
          </w:tcPr>
          <w:p w14:paraId="19F92881" w14:textId="77777777" w:rsidR="00AD192D" w:rsidRPr="00A93F1D" w:rsidRDefault="00AD192D" w:rsidP="00D9552E">
            <w:pPr>
              <w:pStyle w:val="TableParagraph"/>
              <w:spacing w:line="480" w:lineRule="auto"/>
              <w:jc w:val="left"/>
              <w:rPr>
                <w:sz w:val="24"/>
              </w:rPr>
            </w:pPr>
          </w:p>
        </w:tc>
        <w:tc>
          <w:tcPr>
            <w:tcW w:w="1234" w:type="dxa"/>
          </w:tcPr>
          <w:p w14:paraId="0693A745" w14:textId="77777777" w:rsidR="00AD192D" w:rsidRPr="00A93F1D" w:rsidRDefault="00AD192D" w:rsidP="00D9552E">
            <w:pPr>
              <w:pStyle w:val="TableParagraph"/>
              <w:spacing w:line="480" w:lineRule="auto"/>
              <w:jc w:val="left"/>
              <w:rPr>
                <w:sz w:val="24"/>
              </w:rPr>
            </w:pPr>
          </w:p>
        </w:tc>
        <w:tc>
          <w:tcPr>
            <w:tcW w:w="1443" w:type="dxa"/>
          </w:tcPr>
          <w:p w14:paraId="6984C3B4" w14:textId="77777777" w:rsidR="00AD192D" w:rsidRPr="00A93F1D" w:rsidRDefault="00AD192D" w:rsidP="00D9552E">
            <w:pPr>
              <w:pStyle w:val="TableParagraph"/>
              <w:spacing w:line="480" w:lineRule="auto"/>
              <w:jc w:val="left"/>
              <w:rPr>
                <w:sz w:val="24"/>
              </w:rPr>
            </w:pPr>
          </w:p>
        </w:tc>
        <w:tc>
          <w:tcPr>
            <w:tcW w:w="1421" w:type="dxa"/>
          </w:tcPr>
          <w:p w14:paraId="2554AEBA" w14:textId="77777777" w:rsidR="00AD192D" w:rsidRPr="00A93F1D" w:rsidRDefault="00AD192D" w:rsidP="00D9552E">
            <w:pPr>
              <w:pStyle w:val="TableParagraph"/>
              <w:spacing w:line="480" w:lineRule="auto"/>
              <w:jc w:val="left"/>
              <w:rPr>
                <w:sz w:val="24"/>
              </w:rPr>
            </w:pPr>
          </w:p>
        </w:tc>
      </w:tr>
      <w:tr w:rsidR="00AD192D" w:rsidRPr="00A93F1D" w14:paraId="34D56803" w14:textId="77777777" w:rsidTr="00663D06">
        <w:trPr>
          <w:trHeight w:val="868"/>
          <w:jc w:val="center"/>
        </w:trPr>
        <w:tc>
          <w:tcPr>
            <w:tcW w:w="1635" w:type="dxa"/>
          </w:tcPr>
          <w:p w14:paraId="288195A4" w14:textId="77777777" w:rsidR="00AD192D" w:rsidRPr="00A93F1D" w:rsidRDefault="00AD192D" w:rsidP="00D9552E">
            <w:pPr>
              <w:pStyle w:val="TableParagraph"/>
              <w:spacing w:line="480" w:lineRule="auto"/>
              <w:ind w:left="107"/>
              <w:jc w:val="left"/>
              <w:rPr>
                <w:sz w:val="24"/>
              </w:rPr>
            </w:pPr>
            <w:r w:rsidRPr="00A93F1D">
              <w:rPr>
                <w:sz w:val="24"/>
              </w:rPr>
              <w:t>Friendly</w:t>
            </w:r>
          </w:p>
          <w:p w14:paraId="0E5672EC" w14:textId="77777777" w:rsidR="00AD192D" w:rsidRPr="00A93F1D" w:rsidRDefault="00AD192D" w:rsidP="00D9552E">
            <w:pPr>
              <w:pStyle w:val="TableParagraph"/>
              <w:spacing w:before="139" w:line="480" w:lineRule="auto"/>
              <w:ind w:left="107"/>
              <w:jc w:val="left"/>
              <w:rPr>
                <w:sz w:val="24"/>
              </w:rPr>
            </w:pPr>
            <w:r w:rsidRPr="00A93F1D">
              <w:rPr>
                <w:sz w:val="24"/>
              </w:rPr>
              <w:t>people</w:t>
            </w:r>
          </w:p>
        </w:tc>
        <w:tc>
          <w:tcPr>
            <w:tcW w:w="1276" w:type="dxa"/>
          </w:tcPr>
          <w:p w14:paraId="25838002" w14:textId="77777777" w:rsidR="00AD192D" w:rsidRPr="00A93F1D" w:rsidRDefault="00AD192D" w:rsidP="00D9552E">
            <w:pPr>
              <w:pStyle w:val="TableParagraph"/>
              <w:spacing w:line="480" w:lineRule="auto"/>
              <w:jc w:val="left"/>
              <w:rPr>
                <w:sz w:val="24"/>
              </w:rPr>
            </w:pPr>
          </w:p>
        </w:tc>
        <w:tc>
          <w:tcPr>
            <w:tcW w:w="1292" w:type="dxa"/>
          </w:tcPr>
          <w:p w14:paraId="40D29003" w14:textId="77777777" w:rsidR="00AD192D" w:rsidRPr="00A93F1D" w:rsidRDefault="00AD192D" w:rsidP="00D9552E">
            <w:pPr>
              <w:pStyle w:val="TableParagraph"/>
              <w:spacing w:line="480" w:lineRule="auto"/>
              <w:jc w:val="left"/>
              <w:rPr>
                <w:sz w:val="24"/>
              </w:rPr>
            </w:pPr>
          </w:p>
        </w:tc>
        <w:tc>
          <w:tcPr>
            <w:tcW w:w="1234" w:type="dxa"/>
          </w:tcPr>
          <w:p w14:paraId="68EBA146" w14:textId="77777777" w:rsidR="00AD192D" w:rsidRPr="00A93F1D" w:rsidRDefault="00AD192D" w:rsidP="00D9552E">
            <w:pPr>
              <w:pStyle w:val="TableParagraph"/>
              <w:spacing w:line="480" w:lineRule="auto"/>
              <w:jc w:val="left"/>
              <w:rPr>
                <w:sz w:val="24"/>
              </w:rPr>
            </w:pPr>
          </w:p>
        </w:tc>
        <w:tc>
          <w:tcPr>
            <w:tcW w:w="1443" w:type="dxa"/>
          </w:tcPr>
          <w:p w14:paraId="3296E0A2" w14:textId="77777777" w:rsidR="00AD192D" w:rsidRPr="00A93F1D" w:rsidRDefault="00AD192D" w:rsidP="00D9552E">
            <w:pPr>
              <w:pStyle w:val="TableParagraph"/>
              <w:spacing w:line="480" w:lineRule="auto"/>
              <w:jc w:val="left"/>
              <w:rPr>
                <w:sz w:val="24"/>
              </w:rPr>
            </w:pPr>
          </w:p>
        </w:tc>
        <w:tc>
          <w:tcPr>
            <w:tcW w:w="1421" w:type="dxa"/>
          </w:tcPr>
          <w:p w14:paraId="61347766" w14:textId="77777777" w:rsidR="00AD192D" w:rsidRPr="00A93F1D" w:rsidRDefault="00AD192D" w:rsidP="00D9552E">
            <w:pPr>
              <w:pStyle w:val="TableParagraph"/>
              <w:spacing w:line="480" w:lineRule="auto"/>
              <w:jc w:val="left"/>
              <w:rPr>
                <w:sz w:val="24"/>
              </w:rPr>
            </w:pPr>
          </w:p>
        </w:tc>
      </w:tr>
    </w:tbl>
    <w:p w14:paraId="06A6A872" w14:textId="77777777" w:rsidR="00B55DA9" w:rsidRPr="00A93F1D" w:rsidRDefault="00B55DA9" w:rsidP="00D9552E">
      <w:pPr>
        <w:pStyle w:val="ListParagraph"/>
        <w:widowControl w:val="0"/>
        <w:tabs>
          <w:tab w:val="left" w:pos="1286"/>
        </w:tabs>
        <w:autoSpaceDE w:val="0"/>
        <w:autoSpaceDN w:val="0"/>
        <w:spacing w:after="0" w:line="480" w:lineRule="auto"/>
        <w:ind w:left="1286"/>
        <w:contextualSpacing w:val="0"/>
        <w:rPr>
          <w:rFonts w:ascii="Times New Roman" w:hAnsi="Times New Roman" w:cs="Times New Roman"/>
        </w:rPr>
      </w:pPr>
    </w:p>
    <w:p w14:paraId="7900513C" w14:textId="01FAB246" w:rsidR="00B55DA9" w:rsidRPr="00A93F1D" w:rsidRDefault="00B55DA9" w:rsidP="00663D06">
      <w:pPr>
        <w:pStyle w:val="ListParagraph"/>
        <w:widowControl w:val="0"/>
        <w:numPr>
          <w:ilvl w:val="0"/>
          <w:numId w:val="7"/>
        </w:numPr>
        <w:autoSpaceDE w:val="0"/>
        <w:autoSpaceDN w:val="0"/>
        <w:spacing w:before="76" w:after="0" w:line="480" w:lineRule="auto"/>
        <w:ind w:left="284" w:hanging="260"/>
        <w:contextualSpacing w:val="0"/>
        <w:jc w:val="left"/>
        <w:rPr>
          <w:rFonts w:ascii="Times New Roman" w:hAnsi="Times New Roman" w:cs="Times New Roman"/>
        </w:rPr>
      </w:pPr>
      <w:r w:rsidRPr="00A93F1D">
        <w:rPr>
          <w:rFonts w:ascii="Times New Roman" w:hAnsi="Times New Roman" w:cs="Times New Roman"/>
        </w:rPr>
        <w:t>The</w:t>
      </w:r>
      <w:r w:rsidRPr="00A93F1D">
        <w:rPr>
          <w:rFonts w:ascii="Times New Roman" w:hAnsi="Times New Roman" w:cs="Times New Roman"/>
          <w:spacing w:val="-2"/>
        </w:rPr>
        <w:t xml:space="preserve"> </w:t>
      </w:r>
      <w:r w:rsidRPr="00A93F1D">
        <w:rPr>
          <w:rFonts w:ascii="Times New Roman" w:hAnsi="Times New Roman" w:cs="Times New Roman"/>
        </w:rPr>
        <w:t>goals</w:t>
      </w:r>
      <w:r w:rsidRPr="00A93F1D">
        <w:rPr>
          <w:rFonts w:ascii="Times New Roman" w:hAnsi="Times New Roman" w:cs="Times New Roman"/>
          <w:spacing w:val="-1"/>
        </w:rPr>
        <w:t xml:space="preserve"> </w:t>
      </w:r>
      <w:r w:rsidRPr="00A93F1D">
        <w:rPr>
          <w:rFonts w:ascii="Times New Roman" w:hAnsi="Times New Roman" w:cs="Times New Roman"/>
        </w:rPr>
        <w:t>of</w:t>
      </w:r>
      <w:r w:rsidRPr="00A93F1D">
        <w:rPr>
          <w:rFonts w:ascii="Times New Roman" w:hAnsi="Times New Roman" w:cs="Times New Roman"/>
          <w:spacing w:val="1"/>
        </w:rPr>
        <w:t xml:space="preserve"> </w:t>
      </w:r>
      <w:r w:rsidRPr="00A93F1D">
        <w:rPr>
          <w:rFonts w:ascii="Times New Roman" w:hAnsi="Times New Roman" w:cs="Times New Roman"/>
        </w:rPr>
        <w:t>employees</w:t>
      </w:r>
      <w:r w:rsidRPr="00A93F1D">
        <w:rPr>
          <w:rFonts w:ascii="Times New Roman" w:hAnsi="Times New Roman" w:cs="Times New Roman"/>
          <w:spacing w:val="-1"/>
        </w:rPr>
        <w:t xml:space="preserve"> </w:t>
      </w:r>
      <w:r w:rsidRPr="00A93F1D">
        <w:rPr>
          <w:rFonts w:ascii="Times New Roman" w:hAnsi="Times New Roman" w:cs="Times New Roman"/>
        </w:rPr>
        <w:t>are working</w:t>
      </w:r>
      <w:r w:rsidRPr="00A93F1D">
        <w:rPr>
          <w:rFonts w:ascii="Times New Roman" w:hAnsi="Times New Roman" w:cs="Times New Roman"/>
          <w:spacing w:val="-4"/>
        </w:rPr>
        <w:t xml:space="preserve"> </w:t>
      </w:r>
      <w:r w:rsidRPr="00A93F1D">
        <w:rPr>
          <w:rFonts w:ascii="Times New Roman" w:hAnsi="Times New Roman" w:cs="Times New Roman"/>
        </w:rPr>
        <w:t>in</w:t>
      </w:r>
      <w:r w:rsidRPr="00A93F1D">
        <w:rPr>
          <w:rFonts w:ascii="Times New Roman" w:hAnsi="Times New Roman" w:cs="Times New Roman"/>
          <w:spacing w:val="-2"/>
        </w:rPr>
        <w:t xml:space="preserve"> </w:t>
      </w:r>
      <w:r w:rsidRPr="00A93F1D">
        <w:rPr>
          <w:rFonts w:ascii="Times New Roman" w:hAnsi="Times New Roman" w:cs="Times New Roman"/>
        </w:rPr>
        <w:t>sync</w:t>
      </w:r>
      <w:r w:rsidRPr="00A93F1D">
        <w:rPr>
          <w:rFonts w:ascii="Times New Roman" w:hAnsi="Times New Roman" w:cs="Times New Roman"/>
          <w:spacing w:val="-2"/>
        </w:rPr>
        <w:t xml:space="preserve"> </w:t>
      </w:r>
      <w:r w:rsidRPr="00A93F1D">
        <w:rPr>
          <w:rFonts w:ascii="Times New Roman" w:hAnsi="Times New Roman" w:cs="Times New Roman"/>
        </w:rPr>
        <w:t>towards</w:t>
      </w:r>
      <w:r w:rsidRPr="00A93F1D">
        <w:rPr>
          <w:rFonts w:ascii="Times New Roman" w:hAnsi="Times New Roman" w:cs="Times New Roman"/>
          <w:spacing w:val="-1"/>
        </w:rPr>
        <w:t xml:space="preserve"> </w:t>
      </w:r>
      <w:r w:rsidRPr="00A93F1D">
        <w:rPr>
          <w:rFonts w:ascii="Times New Roman" w:hAnsi="Times New Roman" w:cs="Times New Roman"/>
        </w:rPr>
        <w:t>achieving</w:t>
      </w:r>
      <w:r w:rsidRPr="00A93F1D">
        <w:rPr>
          <w:rFonts w:ascii="Times New Roman" w:hAnsi="Times New Roman" w:cs="Times New Roman"/>
          <w:spacing w:val="-4"/>
        </w:rPr>
        <w:t xml:space="preserve"> </w:t>
      </w:r>
      <w:r w:rsidRPr="00A93F1D">
        <w:rPr>
          <w:rFonts w:ascii="Times New Roman" w:hAnsi="Times New Roman" w:cs="Times New Roman"/>
        </w:rPr>
        <w:t>the</w:t>
      </w:r>
      <w:r w:rsidRPr="00A93F1D">
        <w:rPr>
          <w:rFonts w:ascii="Times New Roman" w:hAnsi="Times New Roman" w:cs="Times New Roman"/>
          <w:spacing w:val="-1"/>
        </w:rPr>
        <w:t xml:space="preserve"> </w:t>
      </w:r>
      <w:r w:rsidRPr="00A93F1D">
        <w:rPr>
          <w:rFonts w:ascii="Times New Roman" w:hAnsi="Times New Roman" w:cs="Times New Roman"/>
        </w:rPr>
        <w:t>org.</w:t>
      </w:r>
      <w:r w:rsidRPr="00A93F1D">
        <w:rPr>
          <w:rFonts w:ascii="Times New Roman" w:hAnsi="Times New Roman" w:cs="Times New Roman"/>
          <w:spacing w:val="1"/>
        </w:rPr>
        <w:t xml:space="preserve"> </w:t>
      </w:r>
      <w:r w:rsidRPr="00A93F1D">
        <w:rPr>
          <w:rFonts w:ascii="Times New Roman" w:hAnsi="Times New Roman" w:cs="Times New Roman"/>
        </w:rPr>
        <w:t>goals?</w:t>
      </w:r>
    </w:p>
    <w:p w14:paraId="61D6303A" w14:textId="77777777" w:rsidR="00B55DA9" w:rsidRPr="00A93F1D" w:rsidRDefault="00B55DA9" w:rsidP="004D71A5">
      <w:pPr>
        <w:pStyle w:val="ListParagraph"/>
        <w:widowControl w:val="0"/>
        <w:numPr>
          <w:ilvl w:val="1"/>
          <w:numId w:val="7"/>
        </w:numPr>
        <w:tabs>
          <w:tab w:val="left" w:pos="1661"/>
        </w:tabs>
        <w:autoSpaceDE w:val="0"/>
        <w:autoSpaceDN w:val="0"/>
        <w:spacing w:after="0" w:line="480" w:lineRule="auto"/>
        <w:ind w:left="1660" w:hanging="361"/>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agree</w:t>
      </w:r>
    </w:p>
    <w:p w14:paraId="7105174E" w14:textId="77777777" w:rsidR="00B55DA9" w:rsidRPr="00A93F1D" w:rsidRDefault="00B55DA9" w:rsidP="004D71A5">
      <w:pPr>
        <w:pStyle w:val="ListParagraph"/>
        <w:widowControl w:val="0"/>
        <w:numPr>
          <w:ilvl w:val="1"/>
          <w:numId w:val="7"/>
        </w:numPr>
        <w:tabs>
          <w:tab w:val="left" w:pos="1661"/>
        </w:tabs>
        <w:autoSpaceDE w:val="0"/>
        <w:autoSpaceDN w:val="0"/>
        <w:spacing w:before="139" w:after="0" w:line="480" w:lineRule="auto"/>
        <w:ind w:left="1660" w:hanging="361"/>
        <w:contextualSpacing w:val="0"/>
        <w:rPr>
          <w:rFonts w:ascii="Times New Roman" w:hAnsi="Times New Roman" w:cs="Times New Roman"/>
        </w:rPr>
      </w:pPr>
      <w:r w:rsidRPr="00A93F1D">
        <w:rPr>
          <w:rFonts w:ascii="Times New Roman" w:hAnsi="Times New Roman" w:cs="Times New Roman"/>
        </w:rPr>
        <w:t>Agree</w:t>
      </w:r>
    </w:p>
    <w:p w14:paraId="6B5BFD4D" w14:textId="77777777" w:rsidR="00B55DA9" w:rsidRPr="00A93F1D" w:rsidRDefault="00B55DA9" w:rsidP="004D71A5">
      <w:pPr>
        <w:pStyle w:val="ListParagraph"/>
        <w:widowControl w:val="0"/>
        <w:numPr>
          <w:ilvl w:val="1"/>
          <w:numId w:val="7"/>
        </w:numPr>
        <w:tabs>
          <w:tab w:val="left" w:pos="1661"/>
        </w:tabs>
        <w:autoSpaceDE w:val="0"/>
        <w:autoSpaceDN w:val="0"/>
        <w:spacing w:before="137" w:after="0" w:line="480" w:lineRule="auto"/>
        <w:ind w:left="1660" w:hanging="361"/>
        <w:contextualSpacing w:val="0"/>
        <w:rPr>
          <w:rFonts w:ascii="Times New Roman" w:hAnsi="Times New Roman" w:cs="Times New Roman"/>
        </w:rPr>
      </w:pPr>
      <w:r w:rsidRPr="00A93F1D">
        <w:rPr>
          <w:rFonts w:ascii="Times New Roman" w:hAnsi="Times New Roman" w:cs="Times New Roman"/>
        </w:rPr>
        <w:t>Neutral</w:t>
      </w:r>
    </w:p>
    <w:p w14:paraId="43115774" w14:textId="77777777" w:rsidR="00B55DA9" w:rsidRPr="00A93F1D" w:rsidRDefault="00B55DA9" w:rsidP="004D71A5">
      <w:pPr>
        <w:pStyle w:val="ListParagraph"/>
        <w:widowControl w:val="0"/>
        <w:numPr>
          <w:ilvl w:val="1"/>
          <w:numId w:val="7"/>
        </w:numPr>
        <w:tabs>
          <w:tab w:val="left" w:pos="1661"/>
        </w:tabs>
        <w:autoSpaceDE w:val="0"/>
        <w:autoSpaceDN w:val="0"/>
        <w:spacing w:before="139" w:after="0" w:line="480" w:lineRule="auto"/>
        <w:ind w:left="1660" w:hanging="361"/>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0B54C6F3" w14:textId="77777777" w:rsidR="00B55DA9" w:rsidRPr="00A93F1D" w:rsidRDefault="00B55DA9" w:rsidP="004D71A5">
      <w:pPr>
        <w:pStyle w:val="ListParagraph"/>
        <w:widowControl w:val="0"/>
        <w:numPr>
          <w:ilvl w:val="1"/>
          <w:numId w:val="7"/>
        </w:numPr>
        <w:tabs>
          <w:tab w:val="left" w:pos="1661"/>
        </w:tabs>
        <w:autoSpaceDE w:val="0"/>
        <w:autoSpaceDN w:val="0"/>
        <w:spacing w:before="137" w:after="0" w:line="480" w:lineRule="auto"/>
        <w:ind w:left="1660" w:hanging="361"/>
        <w:contextualSpacing w:val="0"/>
        <w:rPr>
          <w:rFonts w:ascii="Times New Roman" w:hAnsi="Times New Roman" w:cs="Times New Roman"/>
        </w:rPr>
      </w:pPr>
      <w:r w:rsidRPr="00A93F1D">
        <w:rPr>
          <w:rFonts w:ascii="Times New Roman" w:hAnsi="Times New Roman" w:cs="Times New Roman"/>
        </w:rPr>
        <w:t>Disagree</w:t>
      </w:r>
    </w:p>
    <w:p w14:paraId="254E2FA9" w14:textId="77777777" w:rsidR="00D852A4" w:rsidRPr="00A93F1D" w:rsidRDefault="00D852A4" w:rsidP="00663D06">
      <w:pPr>
        <w:pStyle w:val="ListParagraph"/>
        <w:widowControl w:val="0"/>
        <w:numPr>
          <w:ilvl w:val="0"/>
          <w:numId w:val="7"/>
        </w:numPr>
        <w:autoSpaceDE w:val="0"/>
        <w:autoSpaceDN w:val="0"/>
        <w:spacing w:after="0" w:line="480" w:lineRule="auto"/>
        <w:ind w:left="284" w:hanging="262"/>
        <w:contextualSpacing w:val="0"/>
        <w:jc w:val="left"/>
        <w:rPr>
          <w:rFonts w:ascii="Times New Roman" w:hAnsi="Times New Roman" w:cs="Times New Roman"/>
        </w:rPr>
      </w:pPr>
      <w:r w:rsidRPr="00A93F1D">
        <w:rPr>
          <w:rFonts w:ascii="Times New Roman" w:hAnsi="Times New Roman" w:cs="Times New Roman"/>
        </w:rPr>
        <w:t>Individual</w:t>
      </w:r>
      <w:r w:rsidRPr="00A93F1D">
        <w:rPr>
          <w:rFonts w:ascii="Times New Roman" w:hAnsi="Times New Roman" w:cs="Times New Roman"/>
          <w:spacing w:val="-2"/>
        </w:rPr>
        <w:t xml:space="preserve"> </w:t>
      </w:r>
      <w:r w:rsidRPr="00A93F1D">
        <w:rPr>
          <w:rFonts w:ascii="Times New Roman" w:hAnsi="Times New Roman" w:cs="Times New Roman"/>
        </w:rPr>
        <w:t>performance</w:t>
      </w:r>
      <w:r w:rsidRPr="00A93F1D">
        <w:rPr>
          <w:rFonts w:ascii="Times New Roman" w:hAnsi="Times New Roman" w:cs="Times New Roman"/>
          <w:spacing w:val="-3"/>
        </w:rPr>
        <w:t xml:space="preserve"> </w:t>
      </w:r>
      <w:r w:rsidRPr="00A93F1D">
        <w:rPr>
          <w:rFonts w:ascii="Times New Roman" w:hAnsi="Times New Roman" w:cs="Times New Roman"/>
        </w:rPr>
        <w:t>objectives</w:t>
      </w:r>
      <w:r w:rsidRPr="00A93F1D">
        <w:rPr>
          <w:rFonts w:ascii="Times New Roman" w:hAnsi="Times New Roman" w:cs="Times New Roman"/>
          <w:spacing w:val="-2"/>
        </w:rPr>
        <w:t xml:space="preserve"> </w:t>
      </w:r>
      <w:r w:rsidRPr="00A93F1D">
        <w:rPr>
          <w:rFonts w:ascii="Times New Roman" w:hAnsi="Times New Roman" w:cs="Times New Roman"/>
        </w:rPr>
        <w:t>merge</w:t>
      </w:r>
      <w:r w:rsidRPr="00A93F1D">
        <w:rPr>
          <w:rFonts w:ascii="Times New Roman" w:hAnsi="Times New Roman" w:cs="Times New Roman"/>
          <w:spacing w:val="-2"/>
        </w:rPr>
        <w:t xml:space="preserve"> </w:t>
      </w:r>
      <w:r w:rsidRPr="00A93F1D">
        <w:rPr>
          <w:rFonts w:ascii="Times New Roman" w:hAnsi="Times New Roman" w:cs="Times New Roman"/>
        </w:rPr>
        <w:t>well</w:t>
      </w:r>
      <w:r w:rsidRPr="00A93F1D">
        <w:rPr>
          <w:rFonts w:ascii="Times New Roman" w:hAnsi="Times New Roman" w:cs="Times New Roman"/>
          <w:spacing w:val="-2"/>
        </w:rPr>
        <w:t xml:space="preserve"> </w:t>
      </w:r>
      <w:r w:rsidRPr="00A93F1D">
        <w:rPr>
          <w:rFonts w:ascii="Times New Roman" w:hAnsi="Times New Roman" w:cs="Times New Roman"/>
        </w:rPr>
        <w:t>into</w:t>
      </w:r>
      <w:r w:rsidRPr="00A93F1D">
        <w:rPr>
          <w:rFonts w:ascii="Times New Roman" w:hAnsi="Times New Roman" w:cs="Times New Roman"/>
          <w:spacing w:val="-2"/>
        </w:rPr>
        <w:t xml:space="preserve"> </w:t>
      </w:r>
      <w:r w:rsidRPr="00A93F1D">
        <w:rPr>
          <w:rFonts w:ascii="Times New Roman" w:hAnsi="Times New Roman" w:cs="Times New Roman"/>
        </w:rPr>
        <w:t>larger organizational</w:t>
      </w:r>
      <w:r w:rsidRPr="00A93F1D">
        <w:rPr>
          <w:rFonts w:ascii="Times New Roman" w:hAnsi="Times New Roman" w:cs="Times New Roman"/>
          <w:spacing w:val="-1"/>
        </w:rPr>
        <w:t xml:space="preserve"> </w:t>
      </w:r>
      <w:r w:rsidRPr="00A93F1D">
        <w:rPr>
          <w:rFonts w:ascii="Times New Roman" w:hAnsi="Times New Roman" w:cs="Times New Roman"/>
        </w:rPr>
        <w:t>goals?</w:t>
      </w:r>
    </w:p>
    <w:p w14:paraId="33F4EF49" w14:textId="77777777" w:rsidR="00D852A4" w:rsidRPr="00A93F1D" w:rsidRDefault="00D852A4" w:rsidP="004D71A5">
      <w:pPr>
        <w:pStyle w:val="ListParagraph"/>
        <w:widowControl w:val="0"/>
        <w:numPr>
          <w:ilvl w:val="1"/>
          <w:numId w:val="7"/>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568C86E1" w14:textId="77777777" w:rsidR="00D852A4" w:rsidRPr="00A93F1D" w:rsidRDefault="00D852A4" w:rsidP="004D71A5">
      <w:pPr>
        <w:pStyle w:val="ListParagraph"/>
        <w:widowControl w:val="0"/>
        <w:numPr>
          <w:ilvl w:val="1"/>
          <w:numId w:val="7"/>
        </w:numPr>
        <w:tabs>
          <w:tab w:val="left" w:pos="1560"/>
        </w:tabs>
        <w:autoSpaceDE w:val="0"/>
        <w:autoSpaceDN w:val="0"/>
        <w:spacing w:before="139"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681F4AE4" w14:textId="77777777" w:rsidR="00D852A4" w:rsidRPr="00A93F1D" w:rsidRDefault="00D852A4" w:rsidP="004D71A5">
      <w:pPr>
        <w:pStyle w:val="ListParagraph"/>
        <w:widowControl w:val="0"/>
        <w:numPr>
          <w:ilvl w:val="1"/>
          <w:numId w:val="7"/>
        </w:numPr>
        <w:tabs>
          <w:tab w:val="left" w:pos="1546"/>
        </w:tabs>
        <w:autoSpaceDE w:val="0"/>
        <w:autoSpaceDN w:val="0"/>
        <w:spacing w:before="137"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1388EEEA" w14:textId="77777777" w:rsidR="00D852A4" w:rsidRPr="00A93F1D" w:rsidRDefault="00D852A4" w:rsidP="004D71A5">
      <w:pPr>
        <w:pStyle w:val="ListParagraph"/>
        <w:widowControl w:val="0"/>
        <w:numPr>
          <w:ilvl w:val="1"/>
          <w:numId w:val="7"/>
        </w:numPr>
        <w:tabs>
          <w:tab w:val="left" w:pos="1560"/>
        </w:tabs>
        <w:autoSpaceDE w:val="0"/>
        <w:autoSpaceDN w:val="0"/>
        <w:spacing w:before="139" w:after="0" w:line="480" w:lineRule="auto"/>
        <w:ind w:left="1559" w:hanging="2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07423192" w14:textId="77777777" w:rsidR="00D852A4" w:rsidRPr="00A93F1D" w:rsidRDefault="00D852A4" w:rsidP="004D71A5">
      <w:pPr>
        <w:pStyle w:val="ListParagraph"/>
        <w:widowControl w:val="0"/>
        <w:numPr>
          <w:ilvl w:val="1"/>
          <w:numId w:val="7"/>
        </w:numPr>
        <w:tabs>
          <w:tab w:val="left" w:pos="1546"/>
        </w:tabs>
        <w:autoSpaceDE w:val="0"/>
        <w:autoSpaceDN w:val="0"/>
        <w:spacing w:before="137" w:after="0" w:line="480" w:lineRule="auto"/>
        <w:ind w:left="1545" w:hanging="246"/>
        <w:contextualSpacing w:val="0"/>
        <w:rPr>
          <w:rFonts w:ascii="Times New Roman" w:hAnsi="Times New Roman" w:cs="Times New Roman"/>
        </w:rPr>
      </w:pPr>
      <w:r w:rsidRPr="00A93F1D">
        <w:rPr>
          <w:rFonts w:ascii="Times New Roman" w:hAnsi="Times New Roman" w:cs="Times New Roman"/>
        </w:rPr>
        <w:t>Disagree</w:t>
      </w:r>
    </w:p>
    <w:p w14:paraId="5C7C29B6" w14:textId="48496665" w:rsidR="000C778E" w:rsidRPr="00A93F1D" w:rsidRDefault="00663D06" w:rsidP="00663D06">
      <w:pPr>
        <w:pStyle w:val="ListParagraph"/>
        <w:widowControl w:val="0"/>
        <w:tabs>
          <w:tab w:val="left" w:pos="888"/>
        </w:tabs>
        <w:autoSpaceDE w:val="0"/>
        <w:autoSpaceDN w:val="0"/>
        <w:spacing w:after="0" w:line="480" w:lineRule="auto"/>
        <w:ind w:left="0" w:right="84"/>
        <w:contextualSpacing w:val="0"/>
        <w:jc w:val="both"/>
        <w:rPr>
          <w:rFonts w:ascii="Times New Roman" w:hAnsi="Times New Roman" w:cs="Times New Roman"/>
        </w:rPr>
      </w:pPr>
      <w:r w:rsidRPr="00A93F1D">
        <w:rPr>
          <w:rFonts w:ascii="Times New Roman" w:hAnsi="Times New Roman" w:cs="Times New Roman"/>
        </w:rPr>
        <w:t>5)</w:t>
      </w:r>
      <w:r w:rsidR="000C778E" w:rsidRPr="00A93F1D">
        <w:rPr>
          <w:rFonts w:ascii="Times New Roman" w:hAnsi="Times New Roman" w:cs="Times New Roman"/>
        </w:rPr>
        <w:t>Employees</w:t>
      </w:r>
      <w:r w:rsidR="000C778E" w:rsidRPr="00A93F1D">
        <w:rPr>
          <w:rFonts w:ascii="Times New Roman" w:hAnsi="Times New Roman" w:cs="Times New Roman"/>
          <w:spacing w:val="46"/>
        </w:rPr>
        <w:t xml:space="preserve"> </w:t>
      </w:r>
      <w:r w:rsidR="000C778E" w:rsidRPr="00A93F1D">
        <w:rPr>
          <w:rFonts w:ascii="Times New Roman" w:hAnsi="Times New Roman" w:cs="Times New Roman"/>
        </w:rPr>
        <w:t>awareness</w:t>
      </w:r>
      <w:r w:rsidR="000C778E" w:rsidRPr="00A93F1D">
        <w:rPr>
          <w:rFonts w:ascii="Times New Roman" w:hAnsi="Times New Roman" w:cs="Times New Roman"/>
          <w:spacing w:val="47"/>
        </w:rPr>
        <w:t xml:space="preserve"> </w:t>
      </w:r>
      <w:r w:rsidR="000C778E" w:rsidRPr="00A93F1D">
        <w:rPr>
          <w:rFonts w:ascii="Times New Roman" w:hAnsi="Times New Roman" w:cs="Times New Roman"/>
        </w:rPr>
        <w:t>and</w:t>
      </w:r>
      <w:r w:rsidR="000C778E" w:rsidRPr="00A93F1D">
        <w:rPr>
          <w:rFonts w:ascii="Times New Roman" w:hAnsi="Times New Roman" w:cs="Times New Roman"/>
          <w:spacing w:val="45"/>
        </w:rPr>
        <w:t xml:space="preserve"> </w:t>
      </w:r>
      <w:r w:rsidR="000C778E" w:rsidRPr="00A93F1D">
        <w:rPr>
          <w:rFonts w:ascii="Times New Roman" w:hAnsi="Times New Roman" w:cs="Times New Roman"/>
        </w:rPr>
        <w:t>participation</w:t>
      </w:r>
      <w:r w:rsidR="000C778E" w:rsidRPr="00A93F1D">
        <w:rPr>
          <w:rFonts w:ascii="Times New Roman" w:hAnsi="Times New Roman" w:cs="Times New Roman"/>
          <w:spacing w:val="46"/>
        </w:rPr>
        <w:t xml:space="preserve"> </w:t>
      </w:r>
      <w:r w:rsidR="000C778E" w:rsidRPr="00A93F1D">
        <w:rPr>
          <w:rFonts w:ascii="Times New Roman" w:hAnsi="Times New Roman" w:cs="Times New Roman"/>
        </w:rPr>
        <w:t>is</w:t>
      </w:r>
      <w:r w:rsidR="000C778E" w:rsidRPr="00A93F1D">
        <w:rPr>
          <w:rFonts w:ascii="Times New Roman" w:hAnsi="Times New Roman" w:cs="Times New Roman"/>
          <w:spacing w:val="46"/>
        </w:rPr>
        <w:t xml:space="preserve"> </w:t>
      </w:r>
      <w:r w:rsidR="000C778E" w:rsidRPr="00A93F1D">
        <w:rPr>
          <w:rFonts w:ascii="Times New Roman" w:hAnsi="Times New Roman" w:cs="Times New Roman"/>
        </w:rPr>
        <w:t>essential</w:t>
      </w:r>
      <w:r w:rsidR="000C778E" w:rsidRPr="00A93F1D">
        <w:rPr>
          <w:rFonts w:ascii="Times New Roman" w:hAnsi="Times New Roman" w:cs="Times New Roman"/>
          <w:spacing w:val="47"/>
        </w:rPr>
        <w:t xml:space="preserve"> </w:t>
      </w:r>
      <w:r w:rsidR="000C778E" w:rsidRPr="00A93F1D">
        <w:rPr>
          <w:rFonts w:ascii="Times New Roman" w:hAnsi="Times New Roman" w:cs="Times New Roman"/>
        </w:rPr>
        <w:t>during</w:t>
      </w:r>
      <w:r w:rsidR="000C778E" w:rsidRPr="00A93F1D">
        <w:rPr>
          <w:rFonts w:ascii="Times New Roman" w:hAnsi="Times New Roman" w:cs="Times New Roman"/>
          <w:spacing w:val="44"/>
        </w:rPr>
        <w:t xml:space="preserve"> </w:t>
      </w:r>
      <w:r w:rsidR="000C778E" w:rsidRPr="00A93F1D">
        <w:rPr>
          <w:rFonts w:ascii="Times New Roman" w:hAnsi="Times New Roman" w:cs="Times New Roman"/>
        </w:rPr>
        <w:t>the</w:t>
      </w:r>
      <w:r w:rsidR="000C778E" w:rsidRPr="00A93F1D">
        <w:rPr>
          <w:rFonts w:ascii="Times New Roman" w:hAnsi="Times New Roman" w:cs="Times New Roman"/>
          <w:spacing w:val="45"/>
        </w:rPr>
        <w:t xml:space="preserve"> </w:t>
      </w:r>
      <w:r w:rsidR="000C778E" w:rsidRPr="00A93F1D">
        <w:rPr>
          <w:rFonts w:ascii="Times New Roman" w:hAnsi="Times New Roman" w:cs="Times New Roman"/>
        </w:rPr>
        <w:t>goal</w:t>
      </w:r>
      <w:r w:rsidR="000C778E" w:rsidRPr="00A93F1D">
        <w:rPr>
          <w:rFonts w:ascii="Times New Roman" w:hAnsi="Times New Roman" w:cs="Times New Roman"/>
          <w:spacing w:val="49"/>
        </w:rPr>
        <w:t xml:space="preserve"> </w:t>
      </w:r>
      <w:r w:rsidR="000C778E" w:rsidRPr="00A93F1D">
        <w:rPr>
          <w:rFonts w:ascii="Times New Roman" w:hAnsi="Times New Roman" w:cs="Times New Roman"/>
        </w:rPr>
        <w:t>setting</w:t>
      </w:r>
      <w:r w:rsidR="000C778E" w:rsidRPr="00A93F1D">
        <w:rPr>
          <w:rFonts w:ascii="Times New Roman" w:hAnsi="Times New Roman" w:cs="Times New Roman"/>
          <w:spacing w:val="43"/>
        </w:rPr>
        <w:t xml:space="preserve"> </w:t>
      </w:r>
      <w:r w:rsidR="000C778E" w:rsidRPr="00A93F1D">
        <w:rPr>
          <w:rFonts w:ascii="Times New Roman" w:hAnsi="Times New Roman" w:cs="Times New Roman"/>
        </w:rPr>
        <w:t>activity</w:t>
      </w:r>
      <w:r w:rsidR="000C778E" w:rsidRPr="00A93F1D">
        <w:rPr>
          <w:rFonts w:ascii="Times New Roman" w:hAnsi="Times New Roman" w:cs="Times New Roman"/>
          <w:spacing w:val="-57"/>
        </w:rPr>
        <w:t xml:space="preserve"> </w:t>
      </w:r>
      <w:r w:rsidR="000C778E" w:rsidRPr="00A93F1D">
        <w:rPr>
          <w:rFonts w:ascii="Times New Roman" w:hAnsi="Times New Roman" w:cs="Times New Roman"/>
        </w:rPr>
        <w:t>carried</w:t>
      </w:r>
      <w:r w:rsidR="000C778E" w:rsidRPr="00A93F1D">
        <w:rPr>
          <w:rFonts w:ascii="Times New Roman" w:hAnsi="Times New Roman" w:cs="Times New Roman"/>
          <w:spacing w:val="-1"/>
        </w:rPr>
        <w:t xml:space="preserve"> </w:t>
      </w:r>
      <w:r w:rsidR="000C778E" w:rsidRPr="00A93F1D">
        <w:rPr>
          <w:rFonts w:ascii="Times New Roman" w:hAnsi="Times New Roman" w:cs="Times New Roman"/>
        </w:rPr>
        <w:t>out every</w:t>
      </w:r>
      <w:r w:rsidR="000C778E" w:rsidRPr="00A93F1D">
        <w:rPr>
          <w:rFonts w:ascii="Times New Roman" w:hAnsi="Times New Roman" w:cs="Times New Roman"/>
          <w:spacing w:val="-1"/>
        </w:rPr>
        <w:t xml:space="preserve"> </w:t>
      </w:r>
      <w:r w:rsidR="000C778E" w:rsidRPr="00A93F1D">
        <w:rPr>
          <w:rFonts w:ascii="Times New Roman" w:hAnsi="Times New Roman" w:cs="Times New Roman"/>
        </w:rPr>
        <w:t>year</w:t>
      </w:r>
    </w:p>
    <w:p w14:paraId="22590AE1" w14:textId="77777777" w:rsidR="000C778E" w:rsidRPr="00A93F1D" w:rsidRDefault="000C778E" w:rsidP="00663D06">
      <w:pPr>
        <w:pStyle w:val="ListParagraph"/>
        <w:widowControl w:val="0"/>
        <w:numPr>
          <w:ilvl w:val="2"/>
          <w:numId w:val="25"/>
        </w:numPr>
        <w:tabs>
          <w:tab w:val="left" w:pos="1546"/>
        </w:tabs>
        <w:autoSpaceDE w:val="0"/>
        <w:autoSpaceDN w:val="0"/>
        <w:spacing w:before="162" w:after="0" w:line="480" w:lineRule="auto"/>
        <w:ind w:left="1701" w:hanging="425"/>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4D031275" w14:textId="77777777" w:rsidR="000C778E" w:rsidRPr="00A93F1D" w:rsidRDefault="000C778E" w:rsidP="00663D06">
      <w:pPr>
        <w:pStyle w:val="ListParagraph"/>
        <w:widowControl w:val="0"/>
        <w:numPr>
          <w:ilvl w:val="1"/>
          <w:numId w:val="25"/>
        </w:numPr>
        <w:tabs>
          <w:tab w:val="left" w:pos="1560"/>
        </w:tabs>
        <w:autoSpaceDE w:val="0"/>
        <w:autoSpaceDN w:val="0"/>
        <w:spacing w:before="139" w:after="0" w:line="480" w:lineRule="auto"/>
        <w:contextualSpacing w:val="0"/>
        <w:rPr>
          <w:rFonts w:ascii="Times New Roman" w:hAnsi="Times New Roman" w:cs="Times New Roman"/>
        </w:rPr>
      </w:pPr>
      <w:r w:rsidRPr="00A93F1D">
        <w:rPr>
          <w:rFonts w:ascii="Times New Roman" w:hAnsi="Times New Roman" w:cs="Times New Roman"/>
        </w:rPr>
        <w:lastRenderedPageBreak/>
        <w:t>Agree</w:t>
      </w:r>
    </w:p>
    <w:p w14:paraId="09E7FF9A" w14:textId="77777777" w:rsidR="000C778E" w:rsidRPr="00A93F1D" w:rsidRDefault="000C778E" w:rsidP="00663D06">
      <w:pPr>
        <w:pStyle w:val="ListParagraph"/>
        <w:widowControl w:val="0"/>
        <w:numPr>
          <w:ilvl w:val="1"/>
          <w:numId w:val="25"/>
        </w:numPr>
        <w:tabs>
          <w:tab w:val="left" w:pos="1546"/>
        </w:tabs>
        <w:autoSpaceDE w:val="0"/>
        <w:autoSpaceDN w:val="0"/>
        <w:spacing w:before="137" w:after="0" w:line="480" w:lineRule="auto"/>
        <w:contextualSpacing w:val="0"/>
        <w:rPr>
          <w:rFonts w:ascii="Times New Roman" w:hAnsi="Times New Roman" w:cs="Times New Roman"/>
        </w:rPr>
      </w:pPr>
      <w:r w:rsidRPr="00A93F1D">
        <w:rPr>
          <w:rFonts w:ascii="Times New Roman" w:hAnsi="Times New Roman" w:cs="Times New Roman"/>
        </w:rPr>
        <w:t>Neutral</w:t>
      </w:r>
    </w:p>
    <w:p w14:paraId="6BBD0B0F" w14:textId="77777777" w:rsidR="00663D06" w:rsidRPr="00A93F1D" w:rsidRDefault="000C778E" w:rsidP="00663D06">
      <w:pPr>
        <w:pStyle w:val="ListParagraph"/>
        <w:widowControl w:val="0"/>
        <w:numPr>
          <w:ilvl w:val="1"/>
          <w:numId w:val="25"/>
        </w:numPr>
        <w:tabs>
          <w:tab w:val="left" w:pos="1560"/>
        </w:tabs>
        <w:autoSpaceDE w:val="0"/>
        <w:autoSpaceDN w:val="0"/>
        <w:spacing w:before="139" w:after="0" w:line="480" w:lineRule="auto"/>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462EF5CD" w14:textId="08E59CCD" w:rsidR="00D852A4" w:rsidRPr="00A93F1D" w:rsidRDefault="000C778E" w:rsidP="00663D06">
      <w:pPr>
        <w:pStyle w:val="ListParagraph"/>
        <w:widowControl w:val="0"/>
        <w:numPr>
          <w:ilvl w:val="1"/>
          <w:numId w:val="25"/>
        </w:numPr>
        <w:tabs>
          <w:tab w:val="left" w:pos="1560"/>
        </w:tabs>
        <w:autoSpaceDE w:val="0"/>
        <w:autoSpaceDN w:val="0"/>
        <w:spacing w:before="139" w:after="0" w:line="480" w:lineRule="auto"/>
        <w:contextualSpacing w:val="0"/>
        <w:rPr>
          <w:rFonts w:ascii="Times New Roman" w:hAnsi="Times New Roman" w:cs="Times New Roman"/>
        </w:rPr>
      </w:pPr>
      <w:r w:rsidRPr="00A93F1D">
        <w:rPr>
          <w:rFonts w:ascii="Times New Roman" w:hAnsi="Times New Roman" w:cs="Times New Roman"/>
        </w:rPr>
        <w:t>Disagree</w:t>
      </w:r>
    </w:p>
    <w:p w14:paraId="2CABD565" w14:textId="0B6A92CF" w:rsidR="00600CF3" w:rsidRPr="00A93F1D" w:rsidRDefault="00600CF3" w:rsidP="00663D06">
      <w:pPr>
        <w:pStyle w:val="ListParagraph"/>
        <w:widowControl w:val="0"/>
        <w:numPr>
          <w:ilvl w:val="3"/>
          <w:numId w:val="25"/>
        </w:numPr>
        <w:autoSpaceDE w:val="0"/>
        <w:autoSpaceDN w:val="0"/>
        <w:spacing w:after="0" w:line="480" w:lineRule="auto"/>
        <w:ind w:left="426"/>
        <w:rPr>
          <w:rFonts w:ascii="Times New Roman" w:hAnsi="Times New Roman" w:cs="Times New Roman"/>
        </w:rPr>
      </w:pPr>
      <w:r w:rsidRPr="00A93F1D">
        <w:rPr>
          <w:rFonts w:ascii="Times New Roman" w:hAnsi="Times New Roman" w:cs="Times New Roman"/>
        </w:rPr>
        <w:t>Performance</w:t>
      </w:r>
      <w:r w:rsidRPr="00A93F1D">
        <w:rPr>
          <w:rFonts w:ascii="Times New Roman" w:hAnsi="Times New Roman" w:cs="Times New Roman"/>
          <w:spacing w:val="-1"/>
        </w:rPr>
        <w:t xml:space="preserve"> </w:t>
      </w:r>
      <w:r w:rsidRPr="00A93F1D">
        <w:rPr>
          <w:rFonts w:ascii="Times New Roman" w:hAnsi="Times New Roman" w:cs="Times New Roman"/>
        </w:rPr>
        <w:t>goals</w:t>
      </w:r>
      <w:r w:rsidRPr="00A93F1D">
        <w:rPr>
          <w:rFonts w:ascii="Times New Roman" w:hAnsi="Times New Roman" w:cs="Times New Roman"/>
          <w:spacing w:val="-2"/>
        </w:rPr>
        <w:t xml:space="preserve"> </w:t>
      </w:r>
      <w:r w:rsidRPr="00A93F1D">
        <w:rPr>
          <w:rFonts w:ascii="Times New Roman" w:hAnsi="Times New Roman" w:cs="Times New Roman"/>
        </w:rPr>
        <w:t>are</w:t>
      </w:r>
      <w:r w:rsidRPr="00A93F1D">
        <w:rPr>
          <w:rFonts w:ascii="Times New Roman" w:hAnsi="Times New Roman" w:cs="Times New Roman"/>
          <w:spacing w:val="-2"/>
        </w:rPr>
        <w:t xml:space="preserve"> </w:t>
      </w:r>
      <w:r w:rsidRPr="00A93F1D">
        <w:rPr>
          <w:rFonts w:ascii="Times New Roman" w:hAnsi="Times New Roman" w:cs="Times New Roman"/>
        </w:rPr>
        <w:t>defined</w:t>
      </w:r>
      <w:r w:rsidRPr="00A93F1D">
        <w:rPr>
          <w:rFonts w:ascii="Times New Roman" w:hAnsi="Times New Roman" w:cs="Times New Roman"/>
          <w:spacing w:val="-2"/>
        </w:rPr>
        <w:t xml:space="preserve"> </w:t>
      </w:r>
      <w:r w:rsidRPr="00A93F1D">
        <w:rPr>
          <w:rFonts w:ascii="Times New Roman" w:hAnsi="Times New Roman" w:cs="Times New Roman"/>
        </w:rPr>
        <w:t>at</w:t>
      </w:r>
      <w:r w:rsidRPr="00A93F1D">
        <w:rPr>
          <w:rFonts w:ascii="Times New Roman" w:hAnsi="Times New Roman" w:cs="Times New Roman"/>
          <w:spacing w:val="-2"/>
        </w:rPr>
        <w:t xml:space="preserve"> </w:t>
      </w:r>
      <w:r w:rsidRPr="00A93F1D">
        <w:rPr>
          <w:rFonts w:ascii="Times New Roman" w:hAnsi="Times New Roman" w:cs="Times New Roman"/>
        </w:rPr>
        <w:t>the workplace?</w:t>
      </w:r>
    </w:p>
    <w:p w14:paraId="72780343" w14:textId="77777777" w:rsidR="00600CF3" w:rsidRPr="00A93F1D" w:rsidRDefault="00600CF3" w:rsidP="00663D06">
      <w:pPr>
        <w:pStyle w:val="ListParagraph"/>
        <w:widowControl w:val="0"/>
        <w:numPr>
          <w:ilvl w:val="0"/>
          <w:numId w:val="26"/>
        </w:numPr>
        <w:tabs>
          <w:tab w:val="left" w:pos="1546"/>
        </w:tabs>
        <w:autoSpaceDE w:val="0"/>
        <w:autoSpaceDN w:val="0"/>
        <w:spacing w:after="0" w:line="480" w:lineRule="auto"/>
        <w:ind w:left="1843" w:hanging="709"/>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01220FCA" w14:textId="77777777" w:rsidR="00600CF3" w:rsidRPr="00A93F1D" w:rsidRDefault="00600CF3" w:rsidP="00663D06">
      <w:pPr>
        <w:pStyle w:val="ListParagraph"/>
        <w:widowControl w:val="0"/>
        <w:numPr>
          <w:ilvl w:val="0"/>
          <w:numId w:val="26"/>
        </w:numPr>
        <w:tabs>
          <w:tab w:val="left" w:pos="1560"/>
        </w:tabs>
        <w:autoSpaceDE w:val="0"/>
        <w:autoSpaceDN w:val="0"/>
        <w:spacing w:before="140" w:after="0" w:line="480" w:lineRule="auto"/>
        <w:ind w:left="1843" w:hanging="709"/>
        <w:contextualSpacing w:val="0"/>
        <w:rPr>
          <w:rFonts w:ascii="Times New Roman" w:hAnsi="Times New Roman" w:cs="Times New Roman"/>
        </w:rPr>
      </w:pPr>
      <w:r w:rsidRPr="00A93F1D">
        <w:rPr>
          <w:rFonts w:ascii="Times New Roman" w:hAnsi="Times New Roman" w:cs="Times New Roman"/>
        </w:rPr>
        <w:t>Agree</w:t>
      </w:r>
    </w:p>
    <w:p w14:paraId="12C461F9" w14:textId="77777777" w:rsidR="00600CF3" w:rsidRPr="00A93F1D" w:rsidRDefault="00600CF3" w:rsidP="00663D06">
      <w:pPr>
        <w:pStyle w:val="ListParagraph"/>
        <w:widowControl w:val="0"/>
        <w:numPr>
          <w:ilvl w:val="0"/>
          <w:numId w:val="26"/>
        </w:numPr>
        <w:tabs>
          <w:tab w:val="left" w:pos="1546"/>
        </w:tabs>
        <w:autoSpaceDE w:val="0"/>
        <w:autoSpaceDN w:val="0"/>
        <w:spacing w:before="137" w:after="0" w:line="480" w:lineRule="auto"/>
        <w:ind w:left="1843" w:hanging="709"/>
        <w:contextualSpacing w:val="0"/>
        <w:rPr>
          <w:rFonts w:ascii="Times New Roman" w:hAnsi="Times New Roman" w:cs="Times New Roman"/>
        </w:rPr>
      </w:pPr>
      <w:r w:rsidRPr="00A93F1D">
        <w:rPr>
          <w:rFonts w:ascii="Times New Roman" w:hAnsi="Times New Roman" w:cs="Times New Roman"/>
        </w:rPr>
        <w:t>Neutral</w:t>
      </w:r>
    </w:p>
    <w:p w14:paraId="12EF39AB" w14:textId="77777777" w:rsidR="00600CF3" w:rsidRPr="00A93F1D" w:rsidRDefault="00600CF3" w:rsidP="00663D06">
      <w:pPr>
        <w:pStyle w:val="ListParagraph"/>
        <w:widowControl w:val="0"/>
        <w:numPr>
          <w:ilvl w:val="0"/>
          <w:numId w:val="26"/>
        </w:numPr>
        <w:tabs>
          <w:tab w:val="left" w:pos="1560"/>
        </w:tabs>
        <w:autoSpaceDE w:val="0"/>
        <w:autoSpaceDN w:val="0"/>
        <w:spacing w:before="139" w:after="0" w:line="480" w:lineRule="auto"/>
        <w:ind w:left="1843" w:hanging="709"/>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7E841A8A" w14:textId="77777777" w:rsidR="00600CF3" w:rsidRPr="00A93F1D" w:rsidRDefault="00600CF3" w:rsidP="00663D06">
      <w:pPr>
        <w:pStyle w:val="ListParagraph"/>
        <w:widowControl w:val="0"/>
        <w:numPr>
          <w:ilvl w:val="0"/>
          <w:numId w:val="26"/>
        </w:numPr>
        <w:tabs>
          <w:tab w:val="left" w:pos="1546"/>
        </w:tabs>
        <w:autoSpaceDE w:val="0"/>
        <w:autoSpaceDN w:val="0"/>
        <w:spacing w:before="137" w:after="0" w:line="480" w:lineRule="auto"/>
        <w:ind w:left="1843" w:hanging="709"/>
        <w:contextualSpacing w:val="0"/>
        <w:rPr>
          <w:rFonts w:ascii="Times New Roman" w:hAnsi="Times New Roman" w:cs="Times New Roman"/>
        </w:rPr>
      </w:pPr>
      <w:r w:rsidRPr="00A93F1D">
        <w:rPr>
          <w:rFonts w:ascii="Times New Roman" w:hAnsi="Times New Roman" w:cs="Times New Roman"/>
        </w:rPr>
        <w:t>Disagree</w:t>
      </w:r>
    </w:p>
    <w:p w14:paraId="41DA2182" w14:textId="56604D9C" w:rsidR="00A566D0" w:rsidRPr="00A93F1D" w:rsidRDefault="00DA1F32" w:rsidP="00663D06">
      <w:pPr>
        <w:pStyle w:val="ListParagraph"/>
        <w:widowControl w:val="0"/>
        <w:numPr>
          <w:ilvl w:val="3"/>
          <w:numId w:val="25"/>
        </w:numPr>
        <w:tabs>
          <w:tab w:val="left" w:pos="967"/>
        </w:tabs>
        <w:autoSpaceDE w:val="0"/>
        <w:autoSpaceDN w:val="0"/>
        <w:spacing w:after="0" w:line="480" w:lineRule="auto"/>
        <w:ind w:left="426" w:right="84"/>
        <w:jc w:val="both"/>
        <w:rPr>
          <w:rFonts w:ascii="Times New Roman" w:hAnsi="Times New Roman" w:cs="Times New Roman"/>
        </w:rPr>
      </w:pPr>
      <w:r w:rsidRPr="00A93F1D">
        <w:rPr>
          <w:rFonts w:ascii="Times New Roman" w:hAnsi="Times New Roman" w:cs="Times New Roman"/>
        </w:rPr>
        <w:t>Regular feedback helps to indicate and improve performance levels of an employee in</w:t>
      </w:r>
      <w:r w:rsidRPr="00A93F1D">
        <w:rPr>
          <w:rFonts w:ascii="Times New Roman" w:hAnsi="Times New Roman" w:cs="Times New Roman"/>
          <w:spacing w:val="-57"/>
        </w:rPr>
        <w:t xml:space="preserve"> </w:t>
      </w:r>
      <w:r w:rsidRPr="00A93F1D">
        <w:rPr>
          <w:rFonts w:ascii="Times New Roman" w:hAnsi="Times New Roman" w:cs="Times New Roman"/>
        </w:rPr>
        <w:t>relation</w:t>
      </w:r>
      <w:r w:rsidRPr="00A93F1D">
        <w:rPr>
          <w:rFonts w:ascii="Times New Roman" w:hAnsi="Times New Roman" w:cs="Times New Roman"/>
          <w:spacing w:val="-1"/>
        </w:rPr>
        <w:t xml:space="preserve"> </w:t>
      </w:r>
      <w:r w:rsidRPr="00A93F1D">
        <w:rPr>
          <w:rFonts w:ascii="Times New Roman" w:hAnsi="Times New Roman" w:cs="Times New Roman"/>
        </w:rPr>
        <w:t>to their</w:t>
      </w:r>
      <w:r w:rsidRPr="00A93F1D">
        <w:rPr>
          <w:rFonts w:ascii="Times New Roman" w:hAnsi="Times New Roman" w:cs="Times New Roman"/>
          <w:spacing w:val="1"/>
        </w:rPr>
        <w:t xml:space="preserve"> </w:t>
      </w:r>
      <w:r w:rsidRPr="00A93F1D">
        <w:rPr>
          <w:rFonts w:ascii="Times New Roman" w:hAnsi="Times New Roman" w:cs="Times New Roman"/>
        </w:rPr>
        <w:t>goals</w:t>
      </w:r>
    </w:p>
    <w:p w14:paraId="63E475D4" w14:textId="4BF645A1" w:rsidR="00DA1F32" w:rsidRPr="00A93F1D" w:rsidRDefault="00DA1F32" w:rsidP="00663D06">
      <w:pPr>
        <w:pStyle w:val="ListParagraph"/>
        <w:widowControl w:val="0"/>
        <w:numPr>
          <w:ilvl w:val="2"/>
          <w:numId w:val="28"/>
        </w:numPr>
        <w:tabs>
          <w:tab w:val="left" w:pos="1701"/>
        </w:tabs>
        <w:autoSpaceDE w:val="0"/>
        <w:autoSpaceDN w:val="0"/>
        <w:spacing w:before="161" w:after="0" w:line="480" w:lineRule="auto"/>
        <w:ind w:left="15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673E7DED" w14:textId="77777777" w:rsidR="00220629" w:rsidRPr="00A93F1D" w:rsidRDefault="00220629" w:rsidP="00663D06">
      <w:pPr>
        <w:pStyle w:val="ListParagraph"/>
        <w:widowControl w:val="0"/>
        <w:numPr>
          <w:ilvl w:val="2"/>
          <w:numId w:val="28"/>
        </w:numPr>
        <w:tabs>
          <w:tab w:val="left" w:pos="1701"/>
        </w:tabs>
        <w:autoSpaceDE w:val="0"/>
        <w:autoSpaceDN w:val="0"/>
        <w:spacing w:before="139" w:after="0" w:line="480" w:lineRule="auto"/>
        <w:ind w:left="1560"/>
        <w:contextualSpacing w:val="0"/>
        <w:rPr>
          <w:rFonts w:ascii="Times New Roman" w:hAnsi="Times New Roman" w:cs="Times New Roman"/>
        </w:rPr>
      </w:pPr>
      <w:r w:rsidRPr="00A93F1D">
        <w:rPr>
          <w:rFonts w:ascii="Times New Roman" w:hAnsi="Times New Roman" w:cs="Times New Roman"/>
        </w:rPr>
        <w:t>Agree</w:t>
      </w:r>
    </w:p>
    <w:p w14:paraId="6A77DE66" w14:textId="77777777" w:rsidR="002E45C8" w:rsidRPr="00A93F1D" w:rsidRDefault="002E45C8" w:rsidP="00663D06">
      <w:pPr>
        <w:pStyle w:val="ListParagraph"/>
        <w:widowControl w:val="0"/>
        <w:numPr>
          <w:ilvl w:val="2"/>
          <w:numId w:val="28"/>
        </w:numPr>
        <w:tabs>
          <w:tab w:val="left" w:pos="1701"/>
        </w:tabs>
        <w:autoSpaceDE w:val="0"/>
        <w:autoSpaceDN w:val="0"/>
        <w:spacing w:before="137" w:after="0" w:line="480" w:lineRule="auto"/>
        <w:ind w:left="1560"/>
        <w:contextualSpacing w:val="0"/>
        <w:rPr>
          <w:rFonts w:ascii="Times New Roman" w:hAnsi="Times New Roman" w:cs="Times New Roman"/>
        </w:rPr>
      </w:pPr>
      <w:r w:rsidRPr="00A93F1D">
        <w:rPr>
          <w:rFonts w:ascii="Times New Roman" w:hAnsi="Times New Roman" w:cs="Times New Roman"/>
        </w:rPr>
        <w:t>Neutral</w:t>
      </w:r>
    </w:p>
    <w:p w14:paraId="638D2611" w14:textId="77777777" w:rsidR="00C71901" w:rsidRPr="00A93F1D" w:rsidRDefault="00C71901" w:rsidP="00663D06">
      <w:pPr>
        <w:pStyle w:val="ListParagraph"/>
        <w:widowControl w:val="0"/>
        <w:numPr>
          <w:ilvl w:val="2"/>
          <w:numId w:val="28"/>
        </w:numPr>
        <w:tabs>
          <w:tab w:val="left" w:pos="1701"/>
        </w:tabs>
        <w:autoSpaceDE w:val="0"/>
        <w:autoSpaceDN w:val="0"/>
        <w:spacing w:before="76" w:after="0" w:line="480" w:lineRule="auto"/>
        <w:ind w:left="15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38FA3763" w14:textId="77777777" w:rsidR="00C71901" w:rsidRPr="00A93F1D" w:rsidRDefault="00C71901" w:rsidP="00663D06">
      <w:pPr>
        <w:pStyle w:val="ListParagraph"/>
        <w:widowControl w:val="0"/>
        <w:numPr>
          <w:ilvl w:val="2"/>
          <w:numId w:val="28"/>
        </w:numPr>
        <w:tabs>
          <w:tab w:val="left" w:pos="1701"/>
        </w:tabs>
        <w:autoSpaceDE w:val="0"/>
        <w:autoSpaceDN w:val="0"/>
        <w:spacing w:before="137" w:after="0" w:line="480" w:lineRule="auto"/>
        <w:ind w:left="1560"/>
        <w:contextualSpacing w:val="0"/>
        <w:rPr>
          <w:rFonts w:ascii="Times New Roman" w:hAnsi="Times New Roman" w:cs="Times New Roman"/>
        </w:rPr>
      </w:pPr>
      <w:r w:rsidRPr="00A93F1D">
        <w:rPr>
          <w:rFonts w:ascii="Times New Roman" w:hAnsi="Times New Roman" w:cs="Times New Roman"/>
        </w:rPr>
        <w:t>Disagree</w:t>
      </w:r>
    </w:p>
    <w:p w14:paraId="4E43FA40" w14:textId="01E4649C" w:rsidR="00A60128" w:rsidRPr="00A93F1D" w:rsidRDefault="00663D06" w:rsidP="00663D06">
      <w:pPr>
        <w:widowControl w:val="0"/>
        <w:autoSpaceDE w:val="0"/>
        <w:autoSpaceDN w:val="0"/>
        <w:spacing w:after="0" w:line="480" w:lineRule="auto"/>
        <w:rPr>
          <w:rFonts w:ascii="Times New Roman" w:hAnsi="Times New Roman" w:cs="Times New Roman"/>
        </w:rPr>
      </w:pPr>
      <w:r w:rsidRPr="00A93F1D">
        <w:rPr>
          <w:rFonts w:ascii="Times New Roman" w:hAnsi="Times New Roman" w:cs="Times New Roman"/>
        </w:rPr>
        <w:t>8)</w:t>
      </w:r>
      <w:r w:rsidR="00A60128" w:rsidRPr="00A93F1D">
        <w:rPr>
          <w:rFonts w:ascii="Times New Roman" w:hAnsi="Times New Roman" w:cs="Times New Roman"/>
        </w:rPr>
        <w:t>Do</w:t>
      </w:r>
      <w:r w:rsidR="00A60128" w:rsidRPr="00A93F1D">
        <w:rPr>
          <w:rFonts w:ascii="Times New Roman" w:hAnsi="Times New Roman" w:cs="Times New Roman"/>
          <w:spacing w:val="2"/>
        </w:rPr>
        <w:t xml:space="preserve"> </w:t>
      </w:r>
      <w:r w:rsidR="00A60128" w:rsidRPr="00A93F1D">
        <w:rPr>
          <w:rFonts w:ascii="Times New Roman" w:hAnsi="Times New Roman" w:cs="Times New Roman"/>
        </w:rPr>
        <w:t>you</w:t>
      </w:r>
      <w:r w:rsidR="00A60128" w:rsidRPr="00A93F1D">
        <w:rPr>
          <w:rFonts w:ascii="Times New Roman" w:hAnsi="Times New Roman" w:cs="Times New Roman"/>
          <w:spacing w:val="-2"/>
        </w:rPr>
        <w:t xml:space="preserve"> </w:t>
      </w:r>
      <w:r w:rsidR="00A60128" w:rsidRPr="00A93F1D">
        <w:rPr>
          <w:rFonts w:ascii="Times New Roman" w:hAnsi="Times New Roman" w:cs="Times New Roman"/>
        </w:rPr>
        <w:t>think</w:t>
      </w:r>
      <w:r w:rsidR="00A60128" w:rsidRPr="00A93F1D">
        <w:rPr>
          <w:rFonts w:ascii="Times New Roman" w:hAnsi="Times New Roman" w:cs="Times New Roman"/>
          <w:spacing w:val="-1"/>
        </w:rPr>
        <w:t xml:space="preserve"> </w:t>
      </w:r>
      <w:r w:rsidR="00A60128" w:rsidRPr="00A93F1D">
        <w:rPr>
          <w:rFonts w:ascii="Times New Roman" w:hAnsi="Times New Roman" w:cs="Times New Roman"/>
        </w:rPr>
        <w:t>performance appraisal</w:t>
      </w:r>
      <w:r w:rsidR="00A60128" w:rsidRPr="00A93F1D">
        <w:rPr>
          <w:rFonts w:ascii="Times New Roman" w:hAnsi="Times New Roman" w:cs="Times New Roman"/>
          <w:spacing w:val="-2"/>
        </w:rPr>
        <w:t xml:space="preserve"> </w:t>
      </w:r>
      <w:r w:rsidR="00A60128" w:rsidRPr="00A93F1D">
        <w:rPr>
          <w:rFonts w:ascii="Times New Roman" w:hAnsi="Times New Roman" w:cs="Times New Roman"/>
        </w:rPr>
        <w:t>improves</w:t>
      </w:r>
      <w:r w:rsidR="00A60128" w:rsidRPr="00A93F1D">
        <w:rPr>
          <w:rFonts w:ascii="Times New Roman" w:hAnsi="Times New Roman" w:cs="Times New Roman"/>
          <w:spacing w:val="-1"/>
        </w:rPr>
        <w:t xml:space="preserve"> </w:t>
      </w:r>
      <w:r w:rsidR="00A60128" w:rsidRPr="00A93F1D">
        <w:rPr>
          <w:rFonts w:ascii="Times New Roman" w:hAnsi="Times New Roman" w:cs="Times New Roman"/>
        </w:rPr>
        <w:t>motivation</w:t>
      </w:r>
      <w:r w:rsidR="00A60128" w:rsidRPr="00A93F1D">
        <w:rPr>
          <w:rFonts w:ascii="Times New Roman" w:hAnsi="Times New Roman" w:cs="Times New Roman"/>
          <w:spacing w:val="-2"/>
        </w:rPr>
        <w:t xml:space="preserve"> </w:t>
      </w:r>
      <w:r w:rsidR="00A60128" w:rsidRPr="00A93F1D">
        <w:rPr>
          <w:rFonts w:ascii="Times New Roman" w:hAnsi="Times New Roman" w:cs="Times New Roman"/>
        </w:rPr>
        <w:t>and</w:t>
      </w:r>
      <w:r w:rsidR="00A60128" w:rsidRPr="00A93F1D">
        <w:rPr>
          <w:rFonts w:ascii="Times New Roman" w:hAnsi="Times New Roman" w:cs="Times New Roman"/>
          <w:spacing w:val="-1"/>
        </w:rPr>
        <w:t xml:space="preserve"> </w:t>
      </w:r>
      <w:r w:rsidR="00A60128" w:rsidRPr="00A93F1D">
        <w:rPr>
          <w:rFonts w:ascii="Times New Roman" w:hAnsi="Times New Roman" w:cs="Times New Roman"/>
        </w:rPr>
        <w:t>job</w:t>
      </w:r>
      <w:r w:rsidR="00A60128" w:rsidRPr="00A93F1D">
        <w:rPr>
          <w:rFonts w:ascii="Times New Roman" w:hAnsi="Times New Roman" w:cs="Times New Roman"/>
          <w:spacing w:val="-2"/>
        </w:rPr>
        <w:t xml:space="preserve"> </w:t>
      </w:r>
      <w:r w:rsidR="00A60128" w:rsidRPr="00A93F1D">
        <w:rPr>
          <w:rFonts w:ascii="Times New Roman" w:hAnsi="Times New Roman" w:cs="Times New Roman"/>
        </w:rPr>
        <w:t>satisfaction?</w:t>
      </w:r>
    </w:p>
    <w:p w14:paraId="7002BA1F" w14:textId="15F68EA5" w:rsidR="00A60128" w:rsidRPr="00A93F1D" w:rsidRDefault="00663D06" w:rsidP="00663D06">
      <w:pPr>
        <w:pStyle w:val="ListParagraph"/>
        <w:widowControl w:val="0"/>
        <w:numPr>
          <w:ilvl w:val="2"/>
          <w:numId w:val="30"/>
        </w:numPr>
        <w:tabs>
          <w:tab w:val="left" w:pos="1550"/>
          <w:tab w:val="left" w:pos="1843"/>
        </w:tabs>
        <w:autoSpaceDE w:val="0"/>
        <w:autoSpaceDN w:val="0"/>
        <w:spacing w:after="0" w:line="480" w:lineRule="auto"/>
        <w:ind w:left="1701"/>
        <w:contextualSpacing w:val="0"/>
        <w:rPr>
          <w:rFonts w:ascii="Times New Roman" w:hAnsi="Times New Roman" w:cs="Times New Roman"/>
        </w:rPr>
      </w:pPr>
      <w:r w:rsidRPr="00A93F1D">
        <w:rPr>
          <w:rFonts w:ascii="Times New Roman" w:hAnsi="Times New Roman" w:cs="Times New Roman"/>
        </w:rPr>
        <w:t>Yes</w:t>
      </w:r>
    </w:p>
    <w:p w14:paraId="4E64D982" w14:textId="3D51D16A" w:rsidR="00D83670" w:rsidRPr="00A93F1D" w:rsidRDefault="00663D06" w:rsidP="00663D06">
      <w:pPr>
        <w:pStyle w:val="ListParagraph"/>
        <w:widowControl w:val="0"/>
        <w:numPr>
          <w:ilvl w:val="2"/>
          <w:numId w:val="30"/>
        </w:numPr>
        <w:tabs>
          <w:tab w:val="left" w:pos="1526"/>
          <w:tab w:val="left" w:pos="1843"/>
        </w:tabs>
        <w:autoSpaceDE w:val="0"/>
        <w:autoSpaceDN w:val="0"/>
        <w:spacing w:before="137" w:after="0" w:line="480" w:lineRule="auto"/>
        <w:ind w:left="1701"/>
        <w:contextualSpacing w:val="0"/>
        <w:rPr>
          <w:rFonts w:ascii="Times New Roman" w:hAnsi="Times New Roman" w:cs="Times New Roman"/>
        </w:rPr>
      </w:pPr>
      <w:r w:rsidRPr="00A93F1D">
        <w:rPr>
          <w:rFonts w:ascii="Times New Roman" w:hAnsi="Times New Roman" w:cs="Times New Roman"/>
        </w:rPr>
        <w:t>No</w:t>
      </w:r>
    </w:p>
    <w:p w14:paraId="0DF93ED3" w14:textId="638E0ED5" w:rsidR="00D83670" w:rsidRPr="00A93F1D" w:rsidRDefault="00D83670" w:rsidP="00D9552E">
      <w:pPr>
        <w:pStyle w:val="ListParagraph"/>
        <w:spacing w:line="480" w:lineRule="auto"/>
        <w:rPr>
          <w:rFonts w:ascii="Times New Roman" w:hAnsi="Times New Roman" w:cs="Times New Roman"/>
        </w:rPr>
      </w:pPr>
    </w:p>
    <w:p w14:paraId="5BDBDBE4" w14:textId="77777777" w:rsidR="00663D06" w:rsidRPr="00A93F1D" w:rsidRDefault="00663D06" w:rsidP="00D9552E">
      <w:pPr>
        <w:pStyle w:val="ListParagraph"/>
        <w:spacing w:line="480" w:lineRule="auto"/>
        <w:rPr>
          <w:rFonts w:ascii="Times New Roman" w:hAnsi="Times New Roman" w:cs="Times New Roman"/>
        </w:rPr>
      </w:pPr>
    </w:p>
    <w:p w14:paraId="12D941A0" w14:textId="59759822" w:rsidR="006042B0" w:rsidRPr="00A93F1D" w:rsidRDefault="006042B0" w:rsidP="00663D06">
      <w:pPr>
        <w:pStyle w:val="ListParagraph"/>
        <w:widowControl w:val="0"/>
        <w:numPr>
          <w:ilvl w:val="0"/>
          <w:numId w:val="31"/>
        </w:numPr>
        <w:tabs>
          <w:tab w:val="left" w:pos="857"/>
        </w:tabs>
        <w:autoSpaceDE w:val="0"/>
        <w:autoSpaceDN w:val="0"/>
        <w:spacing w:after="0" w:line="480" w:lineRule="auto"/>
        <w:ind w:left="426" w:right="84"/>
        <w:contextualSpacing w:val="0"/>
        <w:jc w:val="both"/>
        <w:rPr>
          <w:rFonts w:ascii="Times New Roman" w:hAnsi="Times New Roman" w:cs="Times New Roman"/>
        </w:rPr>
      </w:pPr>
      <w:r w:rsidRPr="00A93F1D">
        <w:rPr>
          <w:rFonts w:ascii="Times New Roman" w:hAnsi="Times New Roman" w:cs="Times New Roman"/>
        </w:rPr>
        <w:lastRenderedPageBreak/>
        <w:t>I</w:t>
      </w:r>
      <w:r w:rsidRPr="00A93F1D">
        <w:rPr>
          <w:rFonts w:ascii="Times New Roman" w:hAnsi="Times New Roman" w:cs="Times New Roman"/>
          <w:spacing w:val="13"/>
        </w:rPr>
        <w:t xml:space="preserve"> </w:t>
      </w:r>
      <w:r w:rsidRPr="00A93F1D">
        <w:rPr>
          <w:rFonts w:ascii="Times New Roman" w:hAnsi="Times New Roman" w:cs="Times New Roman"/>
        </w:rPr>
        <w:t>am</w:t>
      </w:r>
      <w:r w:rsidRPr="00A93F1D">
        <w:rPr>
          <w:rFonts w:ascii="Times New Roman" w:hAnsi="Times New Roman" w:cs="Times New Roman"/>
          <w:spacing w:val="17"/>
        </w:rPr>
        <w:t xml:space="preserve"> </w:t>
      </w:r>
      <w:r w:rsidRPr="00A93F1D">
        <w:rPr>
          <w:rFonts w:ascii="Times New Roman" w:hAnsi="Times New Roman" w:cs="Times New Roman"/>
        </w:rPr>
        <w:t>able</w:t>
      </w:r>
      <w:r w:rsidRPr="00A93F1D">
        <w:rPr>
          <w:rFonts w:ascii="Times New Roman" w:hAnsi="Times New Roman" w:cs="Times New Roman"/>
          <w:spacing w:val="13"/>
        </w:rPr>
        <w:t xml:space="preserve"> </w:t>
      </w:r>
      <w:r w:rsidRPr="00A93F1D">
        <w:rPr>
          <w:rFonts w:ascii="Times New Roman" w:hAnsi="Times New Roman" w:cs="Times New Roman"/>
        </w:rPr>
        <w:t>to</w:t>
      </w:r>
      <w:r w:rsidRPr="00A93F1D">
        <w:rPr>
          <w:rFonts w:ascii="Times New Roman" w:hAnsi="Times New Roman" w:cs="Times New Roman"/>
          <w:spacing w:val="16"/>
        </w:rPr>
        <w:t xml:space="preserve"> </w:t>
      </w:r>
      <w:r w:rsidRPr="00A93F1D">
        <w:rPr>
          <w:rFonts w:ascii="Times New Roman" w:hAnsi="Times New Roman" w:cs="Times New Roman"/>
        </w:rPr>
        <w:t>effectively</w:t>
      </w:r>
      <w:r w:rsidRPr="00A93F1D">
        <w:rPr>
          <w:rFonts w:ascii="Times New Roman" w:hAnsi="Times New Roman" w:cs="Times New Roman"/>
          <w:spacing w:val="12"/>
        </w:rPr>
        <w:t xml:space="preserve"> </w:t>
      </w:r>
      <w:r w:rsidRPr="00A93F1D">
        <w:rPr>
          <w:rFonts w:ascii="Times New Roman" w:hAnsi="Times New Roman" w:cs="Times New Roman"/>
        </w:rPr>
        <w:t>capture</w:t>
      </w:r>
      <w:r w:rsidRPr="00A93F1D">
        <w:rPr>
          <w:rFonts w:ascii="Times New Roman" w:hAnsi="Times New Roman" w:cs="Times New Roman"/>
          <w:spacing w:val="13"/>
        </w:rPr>
        <w:t xml:space="preserve"> </w:t>
      </w:r>
      <w:r w:rsidRPr="00A93F1D">
        <w:rPr>
          <w:rFonts w:ascii="Times New Roman" w:hAnsi="Times New Roman" w:cs="Times New Roman"/>
        </w:rPr>
        <w:t>my</w:t>
      </w:r>
      <w:r w:rsidRPr="00A93F1D">
        <w:rPr>
          <w:rFonts w:ascii="Times New Roman" w:hAnsi="Times New Roman" w:cs="Times New Roman"/>
          <w:spacing w:val="15"/>
        </w:rPr>
        <w:t xml:space="preserve"> </w:t>
      </w:r>
      <w:r w:rsidRPr="00A93F1D">
        <w:rPr>
          <w:rFonts w:ascii="Times New Roman" w:hAnsi="Times New Roman" w:cs="Times New Roman"/>
        </w:rPr>
        <w:t>performance</w:t>
      </w:r>
      <w:r w:rsidRPr="00A93F1D">
        <w:rPr>
          <w:rFonts w:ascii="Times New Roman" w:hAnsi="Times New Roman" w:cs="Times New Roman"/>
          <w:spacing w:val="15"/>
        </w:rPr>
        <w:t xml:space="preserve"> </w:t>
      </w:r>
      <w:r w:rsidRPr="00A93F1D">
        <w:rPr>
          <w:rFonts w:ascii="Times New Roman" w:hAnsi="Times New Roman" w:cs="Times New Roman"/>
        </w:rPr>
        <w:t>for</w:t>
      </w:r>
      <w:r w:rsidRPr="00A93F1D">
        <w:rPr>
          <w:rFonts w:ascii="Times New Roman" w:hAnsi="Times New Roman" w:cs="Times New Roman"/>
          <w:spacing w:val="12"/>
        </w:rPr>
        <w:t xml:space="preserve"> </w:t>
      </w:r>
      <w:r w:rsidRPr="00A93F1D">
        <w:rPr>
          <w:rFonts w:ascii="Times New Roman" w:hAnsi="Times New Roman" w:cs="Times New Roman"/>
        </w:rPr>
        <w:t>the</w:t>
      </w:r>
      <w:r w:rsidRPr="00A93F1D">
        <w:rPr>
          <w:rFonts w:ascii="Times New Roman" w:hAnsi="Times New Roman" w:cs="Times New Roman"/>
          <w:spacing w:val="19"/>
        </w:rPr>
        <w:t xml:space="preserve"> </w:t>
      </w:r>
      <w:r w:rsidRPr="00A93F1D">
        <w:rPr>
          <w:rFonts w:ascii="Times New Roman" w:hAnsi="Times New Roman" w:cs="Times New Roman"/>
        </w:rPr>
        <w:t>year</w:t>
      </w:r>
      <w:r w:rsidRPr="00A93F1D">
        <w:rPr>
          <w:rFonts w:ascii="Times New Roman" w:hAnsi="Times New Roman" w:cs="Times New Roman"/>
          <w:spacing w:val="15"/>
        </w:rPr>
        <w:t xml:space="preserve"> </w:t>
      </w:r>
      <w:r w:rsidRPr="00A93F1D">
        <w:rPr>
          <w:rFonts w:ascii="Times New Roman" w:hAnsi="Times New Roman" w:cs="Times New Roman"/>
        </w:rPr>
        <w:t>during</w:t>
      </w:r>
      <w:r w:rsidRPr="00A93F1D">
        <w:rPr>
          <w:rFonts w:ascii="Times New Roman" w:hAnsi="Times New Roman" w:cs="Times New Roman"/>
          <w:spacing w:val="11"/>
        </w:rPr>
        <w:t xml:space="preserve"> </w:t>
      </w:r>
      <w:r w:rsidRPr="00A93F1D">
        <w:rPr>
          <w:rFonts w:ascii="Times New Roman" w:hAnsi="Times New Roman" w:cs="Times New Roman"/>
        </w:rPr>
        <w:t>the</w:t>
      </w:r>
      <w:r w:rsidRPr="00A93F1D">
        <w:rPr>
          <w:rFonts w:ascii="Times New Roman" w:hAnsi="Times New Roman" w:cs="Times New Roman"/>
          <w:spacing w:val="13"/>
        </w:rPr>
        <w:t xml:space="preserve"> </w:t>
      </w:r>
      <w:r w:rsidRPr="00A93F1D">
        <w:rPr>
          <w:rFonts w:ascii="Times New Roman" w:hAnsi="Times New Roman" w:cs="Times New Roman"/>
        </w:rPr>
        <w:t>self-appraisal</w:t>
      </w:r>
      <w:r w:rsidR="00663D06" w:rsidRPr="00A93F1D">
        <w:rPr>
          <w:rFonts w:ascii="Times New Roman" w:hAnsi="Times New Roman" w:cs="Times New Roman"/>
        </w:rPr>
        <w:t xml:space="preserve"> </w:t>
      </w:r>
      <w:r w:rsidRPr="00A93F1D">
        <w:rPr>
          <w:rFonts w:ascii="Times New Roman" w:hAnsi="Times New Roman" w:cs="Times New Roman"/>
          <w:spacing w:val="-57"/>
        </w:rPr>
        <w:t xml:space="preserve"> </w:t>
      </w:r>
      <w:r w:rsidRPr="00A93F1D">
        <w:rPr>
          <w:rFonts w:ascii="Times New Roman" w:hAnsi="Times New Roman" w:cs="Times New Roman"/>
        </w:rPr>
        <w:t>process</w:t>
      </w:r>
    </w:p>
    <w:p w14:paraId="33B756AA" w14:textId="77777777" w:rsidR="006042B0" w:rsidRPr="00A93F1D" w:rsidRDefault="006042B0" w:rsidP="00663D06">
      <w:pPr>
        <w:pStyle w:val="ListParagraph"/>
        <w:widowControl w:val="0"/>
        <w:numPr>
          <w:ilvl w:val="2"/>
          <w:numId w:val="33"/>
        </w:numPr>
        <w:tabs>
          <w:tab w:val="left" w:pos="1546"/>
        </w:tabs>
        <w:autoSpaceDE w:val="0"/>
        <w:autoSpaceDN w:val="0"/>
        <w:spacing w:before="162" w:after="0" w:line="480" w:lineRule="auto"/>
        <w:ind w:left="1418" w:hanging="284"/>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1B8492CC" w14:textId="77777777" w:rsidR="006042B0" w:rsidRPr="00A93F1D" w:rsidRDefault="006042B0" w:rsidP="00663D06">
      <w:pPr>
        <w:pStyle w:val="ListParagraph"/>
        <w:widowControl w:val="0"/>
        <w:numPr>
          <w:ilvl w:val="2"/>
          <w:numId w:val="33"/>
        </w:numPr>
        <w:tabs>
          <w:tab w:val="left" w:pos="1560"/>
        </w:tabs>
        <w:autoSpaceDE w:val="0"/>
        <w:autoSpaceDN w:val="0"/>
        <w:spacing w:before="137" w:after="0" w:line="480" w:lineRule="auto"/>
        <w:ind w:left="1418" w:hanging="284"/>
        <w:contextualSpacing w:val="0"/>
        <w:rPr>
          <w:rFonts w:ascii="Times New Roman" w:hAnsi="Times New Roman" w:cs="Times New Roman"/>
        </w:rPr>
      </w:pPr>
      <w:r w:rsidRPr="00A93F1D">
        <w:rPr>
          <w:rFonts w:ascii="Times New Roman" w:hAnsi="Times New Roman" w:cs="Times New Roman"/>
        </w:rPr>
        <w:t>Agree</w:t>
      </w:r>
    </w:p>
    <w:p w14:paraId="48006A2F" w14:textId="77777777" w:rsidR="006042B0" w:rsidRPr="00A93F1D" w:rsidRDefault="006042B0" w:rsidP="00663D06">
      <w:pPr>
        <w:pStyle w:val="ListParagraph"/>
        <w:widowControl w:val="0"/>
        <w:numPr>
          <w:ilvl w:val="2"/>
          <w:numId w:val="33"/>
        </w:numPr>
        <w:tabs>
          <w:tab w:val="left" w:pos="1546"/>
        </w:tabs>
        <w:autoSpaceDE w:val="0"/>
        <w:autoSpaceDN w:val="0"/>
        <w:spacing w:before="139" w:after="0" w:line="480" w:lineRule="auto"/>
        <w:ind w:left="1418" w:hanging="284"/>
        <w:contextualSpacing w:val="0"/>
        <w:rPr>
          <w:rFonts w:ascii="Times New Roman" w:hAnsi="Times New Roman" w:cs="Times New Roman"/>
        </w:rPr>
      </w:pPr>
      <w:r w:rsidRPr="00A93F1D">
        <w:rPr>
          <w:rFonts w:ascii="Times New Roman" w:hAnsi="Times New Roman" w:cs="Times New Roman"/>
        </w:rPr>
        <w:t>Neutral</w:t>
      </w:r>
    </w:p>
    <w:p w14:paraId="52F67141" w14:textId="77777777" w:rsidR="006042B0" w:rsidRPr="00A93F1D" w:rsidRDefault="006042B0" w:rsidP="00663D06">
      <w:pPr>
        <w:pStyle w:val="ListParagraph"/>
        <w:widowControl w:val="0"/>
        <w:numPr>
          <w:ilvl w:val="2"/>
          <w:numId w:val="33"/>
        </w:numPr>
        <w:tabs>
          <w:tab w:val="left" w:pos="1560"/>
        </w:tabs>
        <w:autoSpaceDE w:val="0"/>
        <w:autoSpaceDN w:val="0"/>
        <w:spacing w:before="137" w:after="0" w:line="480" w:lineRule="auto"/>
        <w:ind w:left="1418" w:hanging="284"/>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55DFAF1C" w14:textId="77777777" w:rsidR="00545E35" w:rsidRPr="00A93F1D" w:rsidRDefault="00545E35" w:rsidP="00663D06">
      <w:pPr>
        <w:pStyle w:val="ListParagraph"/>
        <w:widowControl w:val="0"/>
        <w:numPr>
          <w:ilvl w:val="2"/>
          <w:numId w:val="33"/>
        </w:numPr>
        <w:tabs>
          <w:tab w:val="left" w:pos="1546"/>
        </w:tabs>
        <w:autoSpaceDE w:val="0"/>
        <w:autoSpaceDN w:val="0"/>
        <w:spacing w:before="139" w:after="0" w:line="480" w:lineRule="auto"/>
        <w:ind w:left="1418" w:hanging="284"/>
        <w:contextualSpacing w:val="0"/>
        <w:rPr>
          <w:rFonts w:ascii="Times New Roman" w:hAnsi="Times New Roman" w:cs="Times New Roman"/>
        </w:rPr>
      </w:pPr>
      <w:r w:rsidRPr="00A93F1D">
        <w:rPr>
          <w:rFonts w:ascii="Times New Roman" w:hAnsi="Times New Roman" w:cs="Times New Roman"/>
        </w:rPr>
        <w:t>Disagree</w:t>
      </w:r>
    </w:p>
    <w:p w14:paraId="643DA45C" w14:textId="4F9630D3" w:rsidR="00AD0747" w:rsidRPr="00A93F1D" w:rsidRDefault="00AD0747" w:rsidP="00663D06">
      <w:pPr>
        <w:pStyle w:val="ListParagraph"/>
        <w:widowControl w:val="0"/>
        <w:numPr>
          <w:ilvl w:val="0"/>
          <w:numId w:val="31"/>
        </w:numPr>
        <w:tabs>
          <w:tab w:val="left" w:pos="962"/>
        </w:tabs>
        <w:autoSpaceDE w:val="0"/>
        <w:autoSpaceDN w:val="0"/>
        <w:spacing w:after="0" w:line="480" w:lineRule="auto"/>
        <w:ind w:left="426"/>
        <w:jc w:val="both"/>
        <w:rPr>
          <w:rFonts w:ascii="Times New Roman" w:hAnsi="Times New Roman" w:cs="Times New Roman"/>
        </w:rPr>
      </w:pPr>
      <w:r w:rsidRPr="00A93F1D">
        <w:rPr>
          <w:rFonts w:ascii="Times New Roman" w:hAnsi="Times New Roman" w:cs="Times New Roman"/>
        </w:rPr>
        <w:t>I</w:t>
      </w:r>
      <w:r w:rsidRPr="00A93F1D">
        <w:rPr>
          <w:rFonts w:ascii="Times New Roman" w:hAnsi="Times New Roman" w:cs="Times New Roman"/>
          <w:spacing w:val="-5"/>
        </w:rPr>
        <w:t xml:space="preserve"> </w:t>
      </w:r>
      <w:r w:rsidRPr="00A93F1D">
        <w:rPr>
          <w:rFonts w:ascii="Times New Roman" w:hAnsi="Times New Roman" w:cs="Times New Roman"/>
        </w:rPr>
        <w:t>feel a</w:t>
      </w:r>
      <w:r w:rsidRPr="00A93F1D">
        <w:rPr>
          <w:rFonts w:ascii="Times New Roman" w:hAnsi="Times New Roman" w:cs="Times New Roman"/>
          <w:spacing w:val="-1"/>
        </w:rPr>
        <w:t xml:space="preserve"> </w:t>
      </w:r>
      <w:r w:rsidRPr="00A93F1D">
        <w:rPr>
          <w:rFonts w:ascii="Times New Roman" w:hAnsi="Times New Roman" w:cs="Times New Roman"/>
        </w:rPr>
        <w:t>sense</w:t>
      </w:r>
      <w:r w:rsidRPr="00A93F1D">
        <w:rPr>
          <w:rFonts w:ascii="Times New Roman" w:hAnsi="Times New Roman" w:cs="Times New Roman"/>
          <w:spacing w:val="1"/>
        </w:rPr>
        <w:t xml:space="preserve"> </w:t>
      </w:r>
      <w:r w:rsidRPr="00A93F1D">
        <w:rPr>
          <w:rFonts w:ascii="Times New Roman" w:hAnsi="Times New Roman" w:cs="Times New Roman"/>
        </w:rPr>
        <w:t>of</w:t>
      </w:r>
      <w:r w:rsidRPr="00A93F1D">
        <w:rPr>
          <w:rFonts w:ascii="Times New Roman" w:hAnsi="Times New Roman" w:cs="Times New Roman"/>
          <w:spacing w:val="-2"/>
        </w:rPr>
        <w:t xml:space="preserve"> </w:t>
      </w:r>
      <w:r w:rsidRPr="00A93F1D">
        <w:rPr>
          <w:rFonts w:ascii="Times New Roman" w:hAnsi="Times New Roman" w:cs="Times New Roman"/>
        </w:rPr>
        <w:t>job satisfaction</w:t>
      </w:r>
      <w:r w:rsidRPr="00A93F1D">
        <w:rPr>
          <w:rFonts w:ascii="Times New Roman" w:hAnsi="Times New Roman" w:cs="Times New Roman"/>
          <w:spacing w:val="-1"/>
        </w:rPr>
        <w:t xml:space="preserve"> </w:t>
      </w:r>
      <w:r w:rsidRPr="00A93F1D">
        <w:rPr>
          <w:rFonts w:ascii="Times New Roman" w:hAnsi="Times New Roman" w:cs="Times New Roman"/>
        </w:rPr>
        <w:t>with the</w:t>
      </w:r>
      <w:r w:rsidRPr="00A93F1D">
        <w:rPr>
          <w:rFonts w:ascii="Times New Roman" w:hAnsi="Times New Roman" w:cs="Times New Roman"/>
          <w:spacing w:val="-2"/>
        </w:rPr>
        <w:t xml:space="preserve"> </w:t>
      </w:r>
      <w:r w:rsidRPr="00A93F1D">
        <w:rPr>
          <w:rFonts w:ascii="Times New Roman" w:hAnsi="Times New Roman" w:cs="Times New Roman"/>
        </w:rPr>
        <w:t>work</w:t>
      </w:r>
      <w:r w:rsidRPr="00A93F1D">
        <w:rPr>
          <w:rFonts w:ascii="Times New Roman" w:hAnsi="Times New Roman" w:cs="Times New Roman"/>
          <w:spacing w:val="2"/>
        </w:rPr>
        <w:t xml:space="preserve"> </w:t>
      </w:r>
      <w:r w:rsidRPr="00A93F1D">
        <w:rPr>
          <w:rFonts w:ascii="Times New Roman" w:hAnsi="Times New Roman" w:cs="Times New Roman"/>
        </w:rPr>
        <w:t>carried</w:t>
      </w:r>
      <w:r w:rsidRPr="00A93F1D">
        <w:rPr>
          <w:rFonts w:ascii="Times New Roman" w:hAnsi="Times New Roman" w:cs="Times New Roman"/>
          <w:spacing w:val="-1"/>
        </w:rPr>
        <w:t xml:space="preserve"> </w:t>
      </w:r>
      <w:r w:rsidRPr="00A93F1D">
        <w:rPr>
          <w:rFonts w:ascii="Times New Roman" w:hAnsi="Times New Roman" w:cs="Times New Roman"/>
        </w:rPr>
        <w:t>out by</w:t>
      </w:r>
      <w:r w:rsidRPr="00A93F1D">
        <w:rPr>
          <w:rFonts w:ascii="Times New Roman" w:hAnsi="Times New Roman" w:cs="Times New Roman"/>
          <w:spacing w:val="-6"/>
        </w:rPr>
        <w:t xml:space="preserve"> </w:t>
      </w:r>
      <w:r w:rsidRPr="00A93F1D">
        <w:rPr>
          <w:rFonts w:ascii="Times New Roman" w:hAnsi="Times New Roman" w:cs="Times New Roman"/>
        </w:rPr>
        <w:t>me</w:t>
      </w:r>
      <w:r w:rsidRPr="00A93F1D">
        <w:rPr>
          <w:rFonts w:ascii="Times New Roman" w:hAnsi="Times New Roman" w:cs="Times New Roman"/>
          <w:spacing w:val="-1"/>
        </w:rPr>
        <w:t xml:space="preserve"> </w:t>
      </w:r>
      <w:r w:rsidRPr="00A93F1D">
        <w:rPr>
          <w:rFonts w:ascii="Times New Roman" w:hAnsi="Times New Roman" w:cs="Times New Roman"/>
        </w:rPr>
        <w:t>in</w:t>
      </w:r>
      <w:r w:rsidRPr="00A93F1D">
        <w:rPr>
          <w:rFonts w:ascii="Times New Roman" w:hAnsi="Times New Roman" w:cs="Times New Roman"/>
          <w:spacing w:val="-1"/>
        </w:rPr>
        <w:t xml:space="preserve"> </w:t>
      </w:r>
      <w:r w:rsidRPr="00A93F1D">
        <w:rPr>
          <w:rFonts w:ascii="Times New Roman" w:hAnsi="Times New Roman" w:cs="Times New Roman"/>
        </w:rPr>
        <w:t>the</w:t>
      </w:r>
      <w:r w:rsidRPr="00A93F1D">
        <w:rPr>
          <w:rFonts w:ascii="Times New Roman" w:hAnsi="Times New Roman" w:cs="Times New Roman"/>
          <w:spacing w:val="1"/>
        </w:rPr>
        <w:t xml:space="preserve"> </w:t>
      </w:r>
      <w:r w:rsidRPr="00A93F1D">
        <w:rPr>
          <w:rFonts w:ascii="Times New Roman" w:hAnsi="Times New Roman" w:cs="Times New Roman"/>
        </w:rPr>
        <w:t>organization</w:t>
      </w:r>
    </w:p>
    <w:p w14:paraId="7BC027E1" w14:textId="77777777" w:rsidR="00AD0747" w:rsidRPr="00A93F1D" w:rsidRDefault="00AD0747" w:rsidP="00663D06">
      <w:pPr>
        <w:pStyle w:val="ListParagraph"/>
        <w:widowControl w:val="0"/>
        <w:numPr>
          <w:ilvl w:val="1"/>
          <w:numId w:val="31"/>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15C6CCB1" w14:textId="77777777" w:rsidR="00AD0747" w:rsidRPr="00A93F1D" w:rsidRDefault="00AD0747" w:rsidP="00663D06">
      <w:pPr>
        <w:pStyle w:val="ListParagraph"/>
        <w:widowControl w:val="0"/>
        <w:numPr>
          <w:ilvl w:val="1"/>
          <w:numId w:val="31"/>
        </w:numPr>
        <w:tabs>
          <w:tab w:val="left" w:pos="1560"/>
        </w:tabs>
        <w:autoSpaceDE w:val="0"/>
        <w:autoSpaceDN w:val="0"/>
        <w:spacing w:before="137"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06A74FC9" w14:textId="77777777" w:rsidR="00AD0747" w:rsidRPr="00A93F1D" w:rsidRDefault="00AD0747" w:rsidP="00663D06">
      <w:pPr>
        <w:pStyle w:val="ListParagraph"/>
        <w:widowControl w:val="0"/>
        <w:numPr>
          <w:ilvl w:val="1"/>
          <w:numId w:val="31"/>
        </w:numPr>
        <w:tabs>
          <w:tab w:val="left" w:pos="1546"/>
        </w:tabs>
        <w:autoSpaceDE w:val="0"/>
        <w:autoSpaceDN w:val="0"/>
        <w:spacing w:before="140"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5BAC8F4F" w14:textId="77777777" w:rsidR="00AD0747" w:rsidRPr="00A93F1D" w:rsidRDefault="00AD0747" w:rsidP="00663D06">
      <w:pPr>
        <w:pStyle w:val="ListParagraph"/>
        <w:widowControl w:val="0"/>
        <w:numPr>
          <w:ilvl w:val="1"/>
          <w:numId w:val="31"/>
        </w:numPr>
        <w:tabs>
          <w:tab w:val="left" w:pos="1560"/>
        </w:tabs>
        <w:autoSpaceDE w:val="0"/>
        <w:autoSpaceDN w:val="0"/>
        <w:spacing w:before="136" w:after="0" w:line="480" w:lineRule="auto"/>
        <w:ind w:left="1559" w:hanging="2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7D326256" w14:textId="77777777" w:rsidR="001126D3" w:rsidRPr="00A93F1D" w:rsidRDefault="001126D3" w:rsidP="00663D06">
      <w:pPr>
        <w:pStyle w:val="ListParagraph"/>
        <w:widowControl w:val="0"/>
        <w:numPr>
          <w:ilvl w:val="1"/>
          <w:numId w:val="31"/>
        </w:numPr>
        <w:tabs>
          <w:tab w:val="left" w:pos="1546"/>
        </w:tabs>
        <w:autoSpaceDE w:val="0"/>
        <w:autoSpaceDN w:val="0"/>
        <w:spacing w:before="140" w:after="0" w:line="480" w:lineRule="auto"/>
        <w:ind w:left="1545" w:hanging="246"/>
        <w:contextualSpacing w:val="0"/>
        <w:rPr>
          <w:rFonts w:ascii="Times New Roman" w:hAnsi="Times New Roman" w:cs="Times New Roman"/>
        </w:rPr>
      </w:pPr>
      <w:r w:rsidRPr="00A93F1D">
        <w:rPr>
          <w:rFonts w:ascii="Times New Roman" w:hAnsi="Times New Roman" w:cs="Times New Roman"/>
        </w:rPr>
        <w:t>Disagree</w:t>
      </w:r>
    </w:p>
    <w:p w14:paraId="599A910E" w14:textId="45778CCC" w:rsidR="00416E64" w:rsidRPr="00A93F1D" w:rsidRDefault="00663D06" w:rsidP="00663D06">
      <w:pPr>
        <w:pStyle w:val="ListParagraph"/>
        <w:widowControl w:val="0"/>
        <w:autoSpaceDE w:val="0"/>
        <w:autoSpaceDN w:val="0"/>
        <w:spacing w:after="0" w:line="480" w:lineRule="auto"/>
        <w:ind w:left="0" w:right="-58"/>
        <w:contextualSpacing w:val="0"/>
        <w:jc w:val="both"/>
        <w:rPr>
          <w:rFonts w:ascii="Times New Roman" w:hAnsi="Times New Roman" w:cs="Times New Roman"/>
        </w:rPr>
      </w:pPr>
      <w:r w:rsidRPr="00A93F1D">
        <w:rPr>
          <w:rFonts w:ascii="Times New Roman" w:hAnsi="Times New Roman" w:cs="Times New Roman"/>
        </w:rPr>
        <w:t>11)</w:t>
      </w:r>
      <w:r w:rsidR="00416E64" w:rsidRPr="00A93F1D">
        <w:rPr>
          <w:rFonts w:ascii="Times New Roman" w:hAnsi="Times New Roman" w:cs="Times New Roman"/>
        </w:rPr>
        <w:t>There are</w:t>
      </w:r>
      <w:r w:rsidR="00416E64" w:rsidRPr="00A93F1D">
        <w:rPr>
          <w:rFonts w:ascii="Times New Roman" w:hAnsi="Times New Roman" w:cs="Times New Roman"/>
          <w:spacing w:val="1"/>
        </w:rPr>
        <w:t xml:space="preserve"> </w:t>
      </w:r>
      <w:r w:rsidR="00416E64" w:rsidRPr="00A93F1D">
        <w:rPr>
          <w:rFonts w:ascii="Times New Roman" w:hAnsi="Times New Roman" w:cs="Times New Roman"/>
        </w:rPr>
        <w:t>certain</w:t>
      </w:r>
      <w:r w:rsidR="00416E64" w:rsidRPr="00A93F1D">
        <w:rPr>
          <w:rFonts w:ascii="Times New Roman" w:hAnsi="Times New Roman" w:cs="Times New Roman"/>
          <w:spacing w:val="4"/>
        </w:rPr>
        <w:t xml:space="preserve"> </w:t>
      </w:r>
      <w:r w:rsidR="00416E64" w:rsidRPr="00A93F1D">
        <w:rPr>
          <w:rFonts w:ascii="Times New Roman" w:hAnsi="Times New Roman" w:cs="Times New Roman"/>
        </w:rPr>
        <w:t>aspects</w:t>
      </w:r>
      <w:r w:rsidR="00416E64" w:rsidRPr="00A93F1D">
        <w:rPr>
          <w:rFonts w:ascii="Times New Roman" w:hAnsi="Times New Roman" w:cs="Times New Roman"/>
          <w:spacing w:val="2"/>
        </w:rPr>
        <w:t xml:space="preserve"> </w:t>
      </w:r>
      <w:r w:rsidR="00416E64" w:rsidRPr="00A93F1D">
        <w:rPr>
          <w:rFonts w:ascii="Times New Roman" w:hAnsi="Times New Roman" w:cs="Times New Roman"/>
        </w:rPr>
        <w:t>of</w:t>
      </w:r>
      <w:r w:rsidR="00416E64" w:rsidRPr="00A93F1D">
        <w:rPr>
          <w:rFonts w:ascii="Times New Roman" w:hAnsi="Times New Roman" w:cs="Times New Roman"/>
          <w:spacing w:val="1"/>
        </w:rPr>
        <w:t xml:space="preserve"> </w:t>
      </w:r>
      <w:r w:rsidR="00416E64" w:rsidRPr="00A93F1D">
        <w:rPr>
          <w:rFonts w:ascii="Times New Roman" w:hAnsi="Times New Roman" w:cs="Times New Roman"/>
        </w:rPr>
        <w:t>my</w:t>
      </w:r>
      <w:r w:rsidR="00416E64" w:rsidRPr="00A93F1D">
        <w:rPr>
          <w:rFonts w:ascii="Times New Roman" w:hAnsi="Times New Roman" w:cs="Times New Roman"/>
          <w:spacing w:val="-4"/>
        </w:rPr>
        <w:t xml:space="preserve"> </w:t>
      </w:r>
      <w:r w:rsidR="00416E64" w:rsidRPr="00A93F1D">
        <w:rPr>
          <w:rFonts w:ascii="Times New Roman" w:hAnsi="Times New Roman" w:cs="Times New Roman"/>
        </w:rPr>
        <w:t>work</w:t>
      </w:r>
      <w:r w:rsidR="00416E64" w:rsidRPr="00A93F1D">
        <w:rPr>
          <w:rFonts w:ascii="Times New Roman" w:hAnsi="Times New Roman" w:cs="Times New Roman"/>
          <w:spacing w:val="1"/>
        </w:rPr>
        <w:t xml:space="preserve"> </w:t>
      </w:r>
      <w:r w:rsidR="00416E64" w:rsidRPr="00A93F1D">
        <w:rPr>
          <w:rFonts w:ascii="Times New Roman" w:hAnsi="Times New Roman" w:cs="Times New Roman"/>
        </w:rPr>
        <w:t>that</w:t>
      </w:r>
      <w:r w:rsidR="00416E64" w:rsidRPr="00A93F1D">
        <w:rPr>
          <w:rFonts w:ascii="Times New Roman" w:hAnsi="Times New Roman" w:cs="Times New Roman"/>
          <w:spacing w:val="2"/>
        </w:rPr>
        <w:t xml:space="preserve"> </w:t>
      </w:r>
      <w:r w:rsidR="00416E64" w:rsidRPr="00A93F1D">
        <w:rPr>
          <w:rFonts w:ascii="Times New Roman" w:hAnsi="Times New Roman" w:cs="Times New Roman"/>
        </w:rPr>
        <w:t>can</w:t>
      </w:r>
      <w:r w:rsidR="00416E64" w:rsidRPr="00A93F1D">
        <w:rPr>
          <w:rFonts w:ascii="Times New Roman" w:hAnsi="Times New Roman" w:cs="Times New Roman"/>
          <w:spacing w:val="3"/>
        </w:rPr>
        <w:t xml:space="preserve"> </w:t>
      </w:r>
      <w:r w:rsidR="00416E64" w:rsidRPr="00A93F1D">
        <w:rPr>
          <w:rFonts w:ascii="Times New Roman" w:hAnsi="Times New Roman" w:cs="Times New Roman"/>
        </w:rPr>
        <w:t>create</w:t>
      </w:r>
      <w:r w:rsidR="00416E64" w:rsidRPr="00A93F1D">
        <w:rPr>
          <w:rFonts w:ascii="Times New Roman" w:hAnsi="Times New Roman" w:cs="Times New Roman"/>
          <w:spacing w:val="1"/>
        </w:rPr>
        <w:t xml:space="preserve"> </w:t>
      </w:r>
      <w:r w:rsidR="00416E64" w:rsidRPr="00A93F1D">
        <w:rPr>
          <w:rFonts w:ascii="Times New Roman" w:hAnsi="Times New Roman" w:cs="Times New Roman"/>
        </w:rPr>
        <w:t>a</w:t>
      </w:r>
      <w:r w:rsidR="00416E64" w:rsidRPr="00A93F1D">
        <w:rPr>
          <w:rFonts w:ascii="Times New Roman" w:hAnsi="Times New Roman" w:cs="Times New Roman"/>
          <w:spacing w:val="3"/>
        </w:rPr>
        <w:t xml:space="preserve"> </w:t>
      </w:r>
      <w:r w:rsidR="00416E64" w:rsidRPr="00A93F1D">
        <w:rPr>
          <w:rFonts w:ascii="Times New Roman" w:hAnsi="Times New Roman" w:cs="Times New Roman"/>
        </w:rPr>
        <w:t>feeling</w:t>
      </w:r>
      <w:r w:rsidR="00416E64" w:rsidRPr="00A93F1D">
        <w:rPr>
          <w:rFonts w:ascii="Times New Roman" w:hAnsi="Times New Roman" w:cs="Times New Roman"/>
          <w:spacing w:val="-2"/>
        </w:rPr>
        <w:t xml:space="preserve"> </w:t>
      </w:r>
      <w:r w:rsidR="00416E64" w:rsidRPr="00A93F1D">
        <w:rPr>
          <w:rFonts w:ascii="Times New Roman" w:hAnsi="Times New Roman" w:cs="Times New Roman"/>
        </w:rPr>
        <w:t>of</w:t>
      </w:r>
      <w:r w:rsidR="00416E64" w:rsidRPr="00A93F1D">
        <w:rPr>
          <w:rFonts w:ascii="Times New Roman" w:hAnsi="Times New Roman" w:cs="Times New Roman"/>
          <w:spacing w:val="3"/>
        </w:rPr>
        <w:t xml:space="preserve"> </w:t>
      </w:r>
      <w:r w:rsidR="00416E64" w:rsidRPr="00A93F1D">
        <w:rPr>
          <w:rFonts w:ascii="Times New Roman" w:hAnsi="Times New Roman" w:cs="Times New Roman"/>
        </w:rPr>
        <w:t>dissatisfaction</w:t>
      </w:r>
      <w:r w:rsidR="00416E64" w:rsidRPr="00A93F1D">
        <w:rPr>
          <w:rFonts w:ascii="Times New Roman" w:hAnsi="Times New Roman" w:cs="Times New Roman"/>
          <w:spacing w:val="2"/>
        </w:rPr>
        <w:t xml:space="preserve"> </w:t>
      </w:r>
      <w:r w:rsidR="00416E64" w:rsidRPr="00A93F1D">
        <w:rPr>
          <w:rFonts w:ascii="Times New Roman" w:hAnsi="Times New Roman" w:cs="Times New Roman"/>
        </w:rPr>
        <w:t>on</w:t>
      </w:r>
      <w:r w:rsidR="00416E64" w:rsidRPr="00A93F1D">
        <w:rPr>
          <w:rFonts w:ascii="Times New Roman" w:hAnsi="Times New Roman" w:cs="Times New Roman"/>
          <w:spacing w:val="1"/>
        </w:rPr>
        <w:t xml:space="preserve"> </w:t>
      </w:r>
      <w:r w:rsidR="00416E64" w:rsidRPr="00A93F1D">
        <w:rPr>
          <w:rFonts w:ascii="Times New Roman" w:hAnsi="Times New Roman" w:cs="Times New Roman"/>
        </w:rPr>
        <w:t>the</w:t>
      </w:r>
      <w:r w:rsidRPr="00A93F1D">
        <w:rPr>
          <w:rFonts w:ascii="Times New Roman" w:hAnsi="Times New Roman" w:cs="Times New Roman"/>
        </w:rPr>
        <w:t xml:space="preserve"> </w:t>
      </w:r>
      <w:r w:rsidR="00416E64" w:rsidRPr="00A93F1D">
        <w:rPr>
          <w:rFonts w:ascii="Times New Roman" w:hAnsi="Times New Roman" w:cs="Times New Roman"/>
          <w:spacing w:val="-57"/>
        </w:rPr>
        <w:t xml:space="preserve"> </w:t>
      </w:r>
      <w:r w:rsidR="00416E64" w:rsidRPr="00A93F1D">
        <w:rPr>
          <w:rFonts w:ascii="Times New Roman" w:hAnsi="Times New Roman" w:cs="Times New Roman"/>
        </w:rPr>
        <w:t>long</w:t>
      </w:r>
      <w:r w:rsidR="00416E64" w:rsidRPr="00A93F1D">
        <w:rPr>
          <w:rFonts w:ascii="Times New Roman" w:hAnsi="Times New Roman" w:cs="Times New Roman"/>
          <w:spacing w:val="-2"/>
        </w:rPr>
        <w:t xml:space="preserve"> </w:t>
      </w:r>
      <w:r w:rsidR="00416E64" w:rsidRPr="00A93F1D">
        <w:rPr>
          <w:rFonts w:ascii="Times New Roman" w:hAnsi="Times New Roman" w:cs="Times New Roman"/>
        </w:rPr>
        <w:t>run?</w:t>
      </w:r>
    </w:p>
    <w:p w14:paraId="19BBA6BF" w14:textId="77777777" w:rsidR="00416E64" w:rsidRPr="00A93F1D" w:rsidRDefault="00416E64" w:rsidP="006D2CF0">
      <w:pPr>
        <w:pStyle w:val="ListParagraph"/>
        <w:widowControl w:val="0"/>
        <w:numPr>
          <w:ilvl w:val="2"/>
          <w:numId w:val="35"/>
        </w:numPr>
        <w:tabs>
          <w:tab w:val="left" w:pos="1606"/>
        </w:tabs>
        <w:autoSpaceDE w:val="0"/>
        <w:autoSpaceDN w:val="0"/>
        <w:spacing w:before="161" w:after="0" w:line="480" w:lineRule="auto"/>
        <w:ind w:left="1418"/>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4EF8AD00" w14:textId="77777777" w:rsidR="00416E64" w:rsidRPr="00A93F1D" w:rsidRDefault="00416E64" w:rsidP="006D2CF0">
      <w:pPr>
        <w:pStyle w:val="ListParagraph"/>
        <w:widowControl w:val="0"/>
        <w:numPr>
          <w:ilvl w:val="2"/>
          <w:numId w:val="35"/>
        </w:numPr>
        <w:tabs>
          <w:tab w:val="left" w:pos="1560"/>
        </w:tabs>
        <w:autoSpaceDE w:val="0"/>
        <w:autoSpaceDN w:val="0"/>
        <w:spacing w:before="137" w:after="0" w:line="480" w:lineRule="auto"/>
        <w:ind w:left="1418"/>
        <w:contextualSpacing w:val="0"/>
        <w:rPr>
          <w:rFonts w:ascii="Times New Roman" w:hAnsi="Times New Roman" w:cs="Times New Roman"/>
        </w:rPr>
      </w:pPr>
      <w:r w:rsidRPr="00A93F1D">
        <w:rPr>
          <w:rFonts w:ascii="Times New Roman" w:hAnsi="Times New Roman" w:cs="Times New Roman"/>
        </w:rPr>
        <w:t>Agree</w:t>
      </w:r>
    </w:p>
    <w:p w14:paraId="00ABB1D0" w14:textId="6599D79A" w:rsidR="005871E1" w:rsidRPr="00A93F1D" w:rsidRDefault="00416E64" w:rsidP="006D2CF0">
      <w:pPr>
        <w:pStyle w:val="ListParagraph"/>
        <w:widowControl w:val="0"/>
        <w:numPr>
          <w:ilvl w:val="2"/>
          <w:numId w:val="35"/>
        </w:numPr>
        <w:tabs>
          <w:tab w:val="left" w:pos="1546"/>
        </w:tabs>
        <w:autoSpaceDE w:val="0"/>
        <w:autoSpaceDN w:val="0"/>
        <w:spacing w:before="139" w:after="0" w:line="480" w:lineRule="auto"/>
        <w:ind w:left="1418"/>
        <w:contextualSpacing w:val="0"/>
        <w:rPr>
          <w:rFonts w:ascii="Times New Roman" w:hAnsi="Times New Roman" w:cs="Times New Roman"/>
        </w:rPr>
      </w:pPr>
      <w:r w:rsidRPr="00A93F1D">
        <w:rPr>
          <w:rFonts w:ascii="Times New Roman" w:hAnsi="Times New Roman" w:cs="Times New Roman"/>
        </w:rPr>
        <w:t>Neutral</w:t>
      </w:r>
    </w:p>
    <w:p w14:paraId="044005AF" w14:textId="0EC1D043" w:rsidR="00416E64" w:rsidRPr="00A93F1D" w:rsidRDefault="00416E64" w:rsidP="006D2CF0">
      <w:pPr>
        <w:pStyle w:val="ListParagraph"/>
        <w:widowControl w:val="0"/>
        <w:numPr>
          <w:ilvl w:val="2"/>
          <w:numId w:val="35"/>
        </w:numPr>
        <w:tabs>
          <w:tab w:val="left" w:pos="1560"/>
        </w:tabs>
        <w:autoSpaceDE w:val="0"/>
        <w:autoSpaceDN w:val="0"/>
        <w:spacing w:before="137" w:after="0" w:line="480" w:lineRule="auto"/>
        <w:ind w:left="1418"/>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03442A4B" w14:textId="22A14EF9" w:rsidR="00324AB5" w:rsidRPr="00A93F1D" w:rsidRDefault="00416E64" w:rsidP="006D2CF0">
      <w:pPr>
        <w:pStyle w:val="ListParagraph"/>
        <w:widowControl w:val="0"/>
        <w:numPr>
          <w:ilvl w:val="2"/>
          <w:numId w:val="35"/>
        </w:numPr>
        <w:tabs>
          <w:tab w:val="left" w:pos="1546"/>
        </w:tabs>
        <w:autoSpaceDE w:val="0"/>
        <w:autoSpaceDN w:val="0"/>
        <w:spacing w:before="139" w:after="0" w:line="480" w:lineRule="auto"/>
        <w:ind w:left="1418"/>
        <w:contextualSpacing w:val="0"/>
        <w:rPr>
          <w:rFonts w:ascii="Times New Roman" w:hAnsi="Times New Roman" w:cs="Times New Roman"/>
        </w:rPr>
      </w:pPr>
      <w:r w:rsidRPr="00A93F1D">
        <w:rPr>
          <w:rFonts w:ascii="Times New Roman" w:hAnsi="Times New Roman" w:cs="Times New Roman"/>
        </w:rPr>
        <w:t>Disagree</w:t>
      </w:r>
    </w:p>
    <w:p w14:paraId="515D82DF" w14:textId="5287FCAD" w:rsidR="00BE50E4" w:rsidRPr="00A93F1D" w:rsidRDefault="00BE50E4" w:rsidP="00D9552E">
      <w:pPr>
        <w:widowControl w:val="0"/>
        <w:tabs>
          <w:tab w:val="left" w:pos="1526"/>
        </w:tabs>
        <w:autoSpaceDE w:val="0"/>
        <w:autoSpaceDN w:val="0"/>
        <w:spacing w:before="137" w:after="0" w:line="480" w:lineRule="auto"/>
        <w:rPr>
          <w:rFonts w:ascii="Times New Roman" w:hAnsi="Times New Roman" w:cs="Times New Roman"/>
        </w:rPr>
      </w:pPr>
    </w:p>
    <w:p w14:paraId="31880A82" w14:textId="77777777" w:rsidR="006D2CF0" w:rsidRPr="00A93F1D" w:rsidRDefault="006D2CF0" w:rsidP="006D2CF0">
      <w:pPr>
        <w:widowControl w:val="0"/>
        <w:tabs>
          <w:tab w:val="left" w:pos="974"/>
        </w:tabs>
        <w:autoSpaceDE w:val="0"/>
        <w:autoSpaceDN w:val="0"/>
        <w:spacing w:before="1" w:after="0" w:line="480" w:lineRule="auto"/>
        <w:ind w:right="1320"/>
        <w:rPr>
          <w:rFonts w:ascii="Times New Roman" w:hAnsi="Times New Roman" w:cs="Times New Roman"/>
        </w:rPr>
      </w:pPr>
    </w:p>
    <w:p w14:paraId="6FE4A0C5" w14:textId="3021FA3B" w:rsidR="00685279" w:rsidRPr="00A93F1D" w:rsidRDefault="00685279" w:rsidP="00FE4126">
      <w:pPr>
        <w:pStyle w:val="ListParagraph"/>
        <w:widowControl w:val="0"/>
        <w:numPr>
          <w:ilvl w:val="0"/>
          <w:numId w:val="36"/>
        </w:numPr>
        <w:tabs>
          <w:tab w:val="left" w:pos="974"/>
        </w:tabs>
        <w:autoSpaceDE w:val="0"/>
        <w:autoSpaceDN w:val="0"/>
        <w:spacing w:before="1" w:after="0" w:line="480" w:lineRule="auto"/>
        <w:ind w:left="426" w:right="84"/>
        <w:jc w:val="both"/>
        <w:rPr>
          <w:rFonts w:ascii="Times New Roman" w:hAnsi="Times New Roman" w:cs="Times New Roman"/>
        </w:rPr>
      </w:pPr>
      <w:r w:rsidRPr="00A93F1D">
        <w:rPr>
          <w:rFonts w:ascii="Times New Roman" w:hAnsi="Times New Roman" w:cs="Times New Roman"/>
        </w:rPr>
        <w:lastRenderedPageBreak/>
        <w:t>The</w:t>
      </w:r>
      <w:r w:rsidRPr="00A93F1D">
        <w:rPr>
          <w:rFonts w:ascii="Times New Roman" w:hAnsi="Times New Roman" w:cs="Times New Roman"/>
          <w:spacing w:val="11"/>
        </w:rPr>
        <w:t xml:space="preserve"> </w:t>
      </w:r>
      <w:r w:rsidRPr="00A93F1D">
        <w:rPr>
          <w:rFonts w:ascii="Times New Roman" w:hAnsi="Times New Roman" w:cs="Times New Roman"/>
        </w:rPr>
        <w:t>development</w:t>
      </w:r>
      <w:r w:rsidRPr="00A93F1D">
        <w:rPr>
          <w:rFonts w:ascii="Times New Roman" w:hAnsi="Times New Roman" w:cs="Times New Roman"/>
          <w:spacing w:val="14"/>
        </w:rPr>
        <w:t xml:space="preserve"> </w:t>
      </w:r>
      <w:r w:rsidRPr="00A93F1D">
        <w:rPr>
          <w:rFonts w:ascii="Times New Roman" w:hAnsi="Times New Roman" w:cs="Times New Roman"/>
        </w:rPr>
        <w:t>of</w:t>
      </w:r>
      <w:r w:rsidRPr="00A93F1D">
        <w:rPr>
          <w:rFonts w:ascii="Times New Roman" w:hAnsi="Times New Roman" w:cs="Times New Roman"/>
          <w:spacing w:val="14"/>
        </w:rPr>
        <w:t xml:space="preserve"> </w:t>
      </w:r>
      <w:r w:rsidRPr="00A93F1D">
        <w:rPr>
          <w:rFonts w:ascii="Times New Roman" w:hAnsi="Times New Roman" w:cs="Times New Roman"/>
        </w:rPr>
        <w:t>my</w:t>
      </w:r>
      <w:r w:rsidRPr="00A93F1D">
        <w:rPr>
          <w:rFonts w:ascii="Times New Roman" w:hAnsi="Times New Roman" w:cs="Times New Roman"/>
          <w:spacing w:val="9"/>
        </w:rPr>
        <w:t xml:space="preserve"> </w:t>
      </w:r>
      <w:r w:rsidRPr="00A93F1D">
        <w:rPr>
          <w:rFonts w:ascii="Times New Roman" w:hAnsi="Times New Roman" w:cs="Times New Roman"/>
        </w:rPr>
        <w:t>career</w:t>
      </w:r>
      <w:r w:rsidRPr="00A93F1D">
        <w:rPr>
          <w:rFonts w:ascii="Times New Roman" w:hAnsi="Times New Roman" w:cs="Times New Roman"/>
          <w:spacing w:val="16"/>
        </w:rPr>
        <w:t xml:space="preserve"> </w:t>
      </w:r>
      <w:r w:rsidRPr="00A93F1D">
        <w:rPr>
          <w:rFonts w:ascii="Times New Roman" w:hAnsi="Times New Roman" w:cs="Times New Roman"/>
        </w:rPr>
        <w:t>is</w:t>
      </w:r>
      <w:r w:rsidRPr="00A93F1D">
        <w:rPr>
          <w:rFonts w:ascii="Times New Roman" w:hAnsi="Times New Roman" w:cs="Times New Roman"/>
          <w:spacing w:val="16"/>
        </w:rPr>
        <w:t xml:space="preserve"> </w:t>
      </w:r>
      <w:r w:rsidRPr="00A93F1D">
        <w:rPr>
          <w:rFonts w:ascii="Times New Roman" w:hAnsi="Times New Roman" w:cs="Times New Roman"/>
        </w:rPr>
        <w:t>going</w:t>
      </w:r>
      <w:r w:rsidRPr="00A93F1D">
        <w:rPr>
          <w:rFonts w:ascii="Times New Roman" w:hAnsi="Times New Roman" w:cs="Times New Roman"/>
          <w:spacing w:val="11"/>
        </w:rPr>
        <w:t xml:space="preserve"> </w:t>
      </w:r>
      <w:r w:rsidRPr="00A93F1D">
        <w:rPr>
          <w:rFonts w:ascii="Times New Roman" w:hAnsi="Times New Roman" w:cs="Times New Roman"/>
        </w:rPr>
        <w:t>in</w:t>
      </w:r>
      <w:r w:rsidRPr="00A93F1D">
        <w:rPr>
          <w:rFonts w:ascii="Times New Roman" w:hAnsi="Times New Roman" w:cs="Times New Roman"/>
          <w:spacing w:val="13"/>
        </w:rPr>
        <w:t xml:space="preserve"> </w:t>
      </w:r>
      <w:r w:rsidRPr="00A93F1D">
        <w:rPr>
          <w:rFonts w:ascii="Times New Roman" w:hAnsi="Times New Roman" w:cs="Times New Roman"/>
        </w:rPr>
        <w:t>the</w:t>
      </w:r>
      <w:r w:rsidRPr="00A93F1D">
        <w:rPr>
          <w:rFonts w:ascii="Times New Roman" w:hAnsi="Times New Roman" w:cs="Times New Roman"/>
          <w:spacing w:val="15"/>
        </w:rPr>
        <w:t xml:space="preserve"> </w:t>
      </w:r>
      <w:r w:rsidRPr="00A93F1D">
        <w:rPr>
          <w:rFonts w:ascii="Times New Roman" w:hAnsi="Times New Roman" w:cs="Times New Roman"/>
        </w:rPr>
        <w:t>right</w:t>
      </w:r>
      <w:r w:rsidRPr="00A93F1D">
        <w:rPr>
          <w:rFonts w:ascii="Times New Roman" w:hAnsi="Times New Roman" w:cs="Times New Roman"/>
          <w:spacing w:val="14"/>
        </w:rPr>
        <w:t xml:space="preserve"> </w:t>
      </w:r>
      <w:r w:rsidRPr="00A93F1D">
        <w:rPr>
          <w:rFonts w:ascii="Times New Roman" w:hAnsi="Times New Roman" w:cs="Times New Roman"/>
        </w:rPr>
        <w:t>direction</w:t>
      </w:r>
      <w:r w:rsidRPr="00A93F1D">
        <w:rPr>
          <w:rFonts w:ascii="Times New Roman" w:hAnsi="Times New Roman" w:cs="Times New Roman"/>
          <w:spacing w:val="13"/>
        </w:rPr>
        <w:t xml:space="preserve"> </w:t>
      </w:r>
      <w:r w:rsidRPr="00A93F1D">
        <w:rPr>
          <w:rFonts w:ascii="Times New Roman" w:hAnsi="Times New Roman" w:cs="Times New Roman"/>
        </w:rPr>
        <w:t>for</w:t>
      </w:r>
      <w:r w:rsidRPr="00A93F1D">
        <w:rPr>
          <w:rFonts w:ascii="Times New Roman" w:hAnsi="Times New Roman" w:cs="Times New Roman"/>
          <w:spacing w:val="12"/>
        </w:rPr>
        <w:t xml:space="preserve"> </w:t>
      </w:r>
      <w:r w:rsidRPr="00A93F1D">
        <w:rPr>
          <w:rFonts w:ascii="Times New Roman" w:hAnsi="Times New Roman" w:cs="Times New Roman"/>
        </w:rPr>
        <w:t>achieving</w:t>
      </w:r>
      <w:r w:rsidRPr="00A93F1D">
        <w:rPr>
          <w:rFonts w:ascii="Times New Roman" w:hAnsi="Times New Roman" w:cs="Times New Roman"/>
          <w:spacing w:val="12"/>
        </w:rPr>
        <w:t xml:space="preserve"> </w:t>
      </w:r>
      <w:r w:rsidR="00FE4126" w:rsidRPr="00A93F1D">
        <w:rPr>
          <w:rFonts w:ascii="Times New Roman" w:hAnsi="Times New Roman" w:cs="Times New Roman"/>
        </w:rPr>
        <w:t xml:space="preserve">sustained </w:t>
      </w:r>
      <w:r w:rsidR="00FE4126" w:rsidRPr="00A93F1D">
        <w:rPr>
          <w:rFonts w:ascii="Times New Roman" w:hAnsi="Times New Roman" w:cs="Times New Roman"/>
          <w:spacing w:val="-57"/>
        </w:rPr>
        <w:t>growth</w:t>
      </w:r>
      <w:r w:rsidRPr="00A93F1D">
        <w:rPr>
          <w:rFonts w:ascii="Times New Roman" w:hAnsi="Times New Roman" w:cs="Times New Roman"/>
          <w:spacing w:val="-1"/>
        </w:rPr>
        <w:t xml:space="preserve"> </w:t>
      </w:r>
      <w:r w:rsidRPr="00A93F1D">
        <w:rPr>
          <w:rFonts w:ascii="Times New Roman" w:hAnsi="Times New Roman" w:cs="Times New Roman"/>
        </w:rPr>
        <w:t>and improved rewards</w:t>
      </w:r>
      <w:r w:rsidRPr="00A93F1D">
        <w:rPr>
          <w:rFonts w:ascii="Times New Roman" w:hAnsi="Times New Roman" w:cs="Times New Roman"/>
          <w:spacing w:val="-1"/>
        </w:rPr>
        <w:t xml:space="preserve"> </w:t>
      </w:r>
      <w:r w:rsidRPr="00A93F1D">
        <w:rPr>
          <w:rFonts w:ascii="Times New Roman" w:hAnsi="Times New Roman" w:cs="Times New Roman"/>
        </w:rPr>
        <w:t>and</w:t>
      </w:r>
      <w:r w:rsidRPr="00A93F1D">
        <w:rPr>
          <w:rFonts w:ascii="Times New Roman" w:hAnsi="Times New Roman" w:cs="Times New Roman"/>
          <w:spacing w:val="2"/>
        </w:rPr>
        <w:t xml:space="preserve"> </w:t>
      </w:r>
      <w:r w:rsidRPr="00A93F1D">
        <w:rPr>
          <w:rFonts w:ascii="Times New Roman" w:hAnsi="Times New Roman" w:cs="Times New Roman"/>
        </w:rPr>
        <w:t>recognitions in the</w:t>
      </w:r>
      <w:r w:rsidRPr="00A93F1D">
        <w:rPr>
          <w:rFonts w:ascii="Times New Roman" w:hAnsi="Times New Roman" w:cs="Times New Roman"/>
          <w:spacing w:val="-1"/>
        </w:rPr>
        <w:t xml:space="preserve"> </w:t>
      </w:r>
      <w:r w:rsidRPr="00A93F1D">
        <w:rPr>
          <w:rFonts w:ascii="Times New Roman" w:hAnsi="Times New Roman" w:cs="Times New Roman"/>
        </w:rPr>
        <w:t>future?</w:t>
      </w:r>
    </w:p>
    <w:p w14:paraId="30F89A3B" w14:textId="77777777" w:rsidR="00685279" w:rsidRPr="00A93F1D" w:rsidRDefault="00685279" w:rsidP="006D2CF0">
      <w:pPr>
        <w:pStyle w:val="ListParagraph"/>
        <w:widowControl w:val="0"/>
        <w:numPr>
          <w:ilvl w:val="2"/>
          <w:numId w:val="38"/>
        </w:numPr>
        <w:tabs>
          <w:tab w:val="left" w:pos="1546"/>
        </w:tabs>
        <w:autoSpaceDE w:val="0"/>
        <w:autoSpaceDN w:val="0"/>
        <w:spacing w:before="158" w:after="0" w:line="480" w:lineRule="auto"/>
        <w:ind w:left="1418"/>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5696421A" w14:textId="77777777" w:rsidR="002D5901" w:rsidRPr="00A93F1D" w:rsidRDefault="002D5901" w:rsidP="006D2CF0">
      <w:pPr>
        <w:pStyle w:val="ListParagraph"/>
        <w:widowControl w:val="0"/>
        <w:numPr>
          <w:ilvl w:val="2"/>
          <w:numId w:val="38"/>
        </w:numPr>
        <w:tabs>
          <w:tab w:val="left" w:pos="1560"/>
        </w:tabs>
        <w:autoSpaceDE w:val="0"/>
        <w:autoSpaceDN w:val="0"/>
        <w:spacing w:before="140" w:after="0" w:line="480" w:lineRule="auto"/>
        <w:ind w:left="1418"/>
        <w:contextualSpacing w:val="0"/>
        <w:rPr>
          <w:rFonts w:ascii="Times New Roman" w:hAnsi="Times New Roman" w:cs="Times New Roman"/>
        </w:rPr>
      </w:pPr>
      <w:r w:rsidRPr="00A93F1D">
        <w:rPr>
          <w:rFonts w:ascii="Times New Roman" w:hAnsi="Times New Roman" w:cs="Times New Roman"/>
        </w:rPr>
        <w:t>Agree</w:t>
      </w:r>
    </w:p>
    <w:p w14:paraId="1A618BC7" w14:textId="77777777" w:rsidR="00C81AC8" w:rsidRPr="00A93F1D" w:rsidRDefault="00C81AC8" w:rsidP="006D2CF0">
      <w:pPr>
        <w:pStyle w:val="ListParagraph"/>
        <w:widowControl w:val="0"/>
        <w:numPr>
          <w:ilvl w:val="2"/>
          <w:numId w:val="38"/>
        </w:numPr>
        <w:tabs>
          <w:tab w:val="left" w:pos="1546"/>
        </w:tabs>
        <w:autoSpaceDE w:val="0"/>
        <w:autoSpaceDN w:val="0"/>
        <w:spacing w:before="76" w:after="0" w:line="480" w:lineRule="auto"/>
        <w:ind w:left="1418"/>
        <w:contextualSpacing w:val="0"/>
        <w:rPr>
          <w:rFonts w:ascii="Times New Roman" w:hAnsi="Times New Roman" w:cs="Times New Roman"/>
        </w:rPr>
      </w:pPr>
      <w:r w:rsidRPr="00A93F1D">
        <w:rPr>
          <w:rFonts w:ascii="Times New Roman" w:hAnsi="Times New Roman" w:cs="Times New Roman"/>
        </w:rPr>
        <w:t>Neutral</w:t>
      </w:r>
    </w:p>
    <w:p w14:paraId="2B3C1029" w14:textId="77777777" w:rsidR="00C81AC8" w:rsidRPr="00A93F1D" w:rsidRDefault="00C81AC8" w:rsidP="006D2CF0">
      <w:pPr>
        <w:pStyle w:val="ListParagraph"/>
        <w:widowControl w:val="0"/>
        <w:numPr>
          <w:ilvl w:val="2"/>
          <w:numId w:val="38"/>
        </w:numPr>
        <w:tabs>
          <w:tab w:val="left" w:pos="1560"/>
        </w:tabs>
        <w:autoSpaceDE w:val="0"/>
        <w:autoSpaceDN w:val="0"/>
        <w:spacing w:before="137" w:after="0" w:line="480" w:lineRule="auto"/>
        <w:ind w:left="1418"/>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3A44B795" w14:textId="77777777" w:rsidR="00C81AC8" w:rsidRPr="00A93F1D" w:rsidRDefault="00C81AC8" w:rsidP="006D2CF0">
      <w:pPr>
        <w:pStyle w:val="ListParagraph"/>
        <w:widowControl w:val="0"/>
        <w:numPr>
          <w:ilvl w:val="2"/>
          <w:numId w:val="38"/>
        </w:numPr>
        <w:tabs>
          <w:tab w:val="left" w:pos="1546"/>
        </w:tabs>
        <w:autoSpaceDE w:val="0"/>
        <w:autoSpaceDN w:val="0"/>
        <w:spacing w:before="139" w:after="0" w:line="480" w:lineRule="auto"/>
        <w:ind w:left="1418"/>
        <w:contextualSpacing w:val="0"/>
        <w:rPr>
          <w:rFonts w:ascii="Times New Roman" w:hAnsi="Times New Roman" w:cs="Times New Roman"/>
        </w:rPr>
      </w:pPr>
      <w:r w:rsidRPr="00A93F1D">
        <w:rPr>
          <w:rFonts w:ascii="Times New Roman" w:hAnsi="Times New Roman" w:cs="Times New Roman"/>
        </w:rPr>
        <w:t>Disagree</w:t>
      </w:r>
    </w:p>
    <w:p w14:paraId="12D3E949" w14:textId="46832A8A" w:rsidR="00AB4618" w:rsidRPr="00A93F1D" w:rsidRDefault="00AB4618" w:rsidP="006D2CF0">
      <w:pPr>
        <w:pStyle w:val="ListParagraph"/>
        <w:widowControl w:val="0"/>
        <w:numPr>
          <w:ilvl w:val="0"/>
          <w:numId w:val="36"/>
        </w:numPr>
        <w:tabs>
          <w:tab w:val="left" w:pos="1066"/>
        </w:tabs>
        <w:autoSpaceDE w:val="0"/>
        <w:autoSpaceDN w:val="0"/>
        <w:spacing w:after="0" w:line="480" w:lineRule="auto"/>
        <w:ind w:left="284" w:right="84"/>
        <w:jc w:val="both"/>
        <w:rPr>
          <w:rFonts w:ascii="Times New Roman" w:hAnsi="Times New Roman" w:cs="Times New Roman"/>
        </w:rPr>
      </w:pPr>
      <w:r w:rsidRPr="00A93F1D">
        <w:rPr>
          <w:rFonts w:ascii="Times New Roman" w:hAnsi="Times New Roman" w:cs="Times New Roman"/>
        </w:rPr>
        <w:t>Effective</w:t>
      </w:r>
      <w:r w:rsidRPr="00A93F1D">
        <w:rPr>
          <w:rFonts w:ascii="Times New Roman" w:hAnsi="Times New Roman" w:cs="Times New Roman"/>
          <w:spacing w:val="45"/>
        </w:rPr>
        <w:t xml:space="preserve"> </w:t>
      </w:r>
      <w:r w:rsidRPr="00A93F1D">
        <w:rPr>
          <w:rFonts w:ascii="Times New Roman" w:hAnsi="Times New Roman" w:cs="Times New Roman"/>
        </w:rPr>
        <w:t>communication</w:t>
      </w:r>
      <w:r w:rsidRPr="00A93F1D">
        <w:rPr>
          <w:rFonts w:ascii="Times New Roman" w:hAnsi="Times New Roman" w:cs="Times New Roman"/>
          <w:spacing w:val="44"/>
        </w:rPr>
        <w:t xml:space="preserve"> </w:t>
      </w:r>
      <w:r w:rsidRPr="00A93F1D">
        <w:rPr>
          <w:rFonts w:ascii="Times New Roman" w:hAnsi="Times New Roman" w:cs="Times New Roman"/>
        </w:rPr>
        <w:t>of</w:t>
      </w:r>
      <w:r w:rsidRPr="00A93F1D">
        <w:rPr>
          <w:rFonts w:ascii="Times New Roman" w:hAnsi="Times New Roman" w:cs="Times New Roman"/>
          <w:spacing w:val="43"/>
        </w:rPr>
        <w:t xml:space="preserve"> </w:t>
      </w:r>
      <w:r w:rsidRPr="00A93F1D">
        <w:rPr>
          <w:rFonts w:ascii="Times New Roman" w:hAnsi="Times New Roman" w:cs="Times New Roman"/>
        </w:rPr>
        <w:t>performance</w:t>
      </w:r>
      <w:r w:rsidRPr="00A93F1D">
        <w:rPr>
          <w:rFonts w:ascii="Times New Roman" w:hAnsi="Times New Roman" w:cs="Times New Roman"/>
          <w:spacing w:val="45"/>
        </w:rPr>
        <w:t xml:space="preserve"> </w:t>
      </w:r>
      <w:r w:rsidRPr="00A93F1D">
        <w:rPr>
          <w:rFonts w:ascii="Times New Roman" w:hAnsi="Times New Roman" w:cs="Times New Roman"/>
        </w:rPr>
        <w:t>appraisal</w:t>
      </w:r>
      <w:r w:rsidRPr="00A93F1D">
        <w:rPr>
          <w:rFonts w:ascii="Times New Roman" w:hAnsi="Times New Roman" w:cs="Times New Roman"/>
          <w:spacing w:val="46"/>
        </w:rPr>
        <w:t xml:space="preserve"> </w:t>
      </w:r>
      <w:r w:rsidRPr="00A93F1D">
        <w:rPr>
          <w:rFonts w:ascii="Times New Roman" w:hAnsi="Times New Roman" w:cs="Times New Roman"/>
        </w:rPr>
        <w:t>is</w:t>
      </w:r>
      <w:r w:rsidRPr="00A93F1D">
        <w:rPr>
          <w:rFonts w:ascii="Times New Roman" w:hAnsi="Times New Roman" w:cs="Times New Roman"/>
          <w:spacing w:val="45"/>
        </w:rPr>
        <w:t xml:space="preserve"> </w:t>
      </w:r>
      <w:r w:rsidRPr="00A93F1D">
        <w:rPr>
          <w:rFonts w:ascii="Times New Roman" w:hAnsi="Times New Roman" w:cs="Times New Roman"/>
        </w:rPr>
        <w:t>essential</w:t>
      </w:r>
      <w:r w:rsidRPr="00A93F1D">
        <w:rPr>
          <w:rFonts w:ascii="Times New Roman" w:hAnsi="Times New Roman" w:cs="Times New Roman"/>
          <w:spacing w:val="46"/>
        </w:rPr>
        <w:t xml:space="preserve"> </w:t>
      </w:r>
      <w:r w:rsidRPr="00A93F1D">
        <w:rPr>
          <w:rFonts w:ascii="Times New Roman" w:hAnsi="Times New Roman" w:cs="Times New Roman"/>
        </w:rPr>
        <w:t>for</w:t>
      </w:r>
      <w:r w:rsidRPr="00A93F1D">
        <w:rPr>
          <w:rFonts w:ascii="Times New Roman" w:hAnsi="Times New Roman" w:cs="Times New Roman"/>
          <w:spacing w:val="45"/>
        </w:rPr>
        <w:t xml:space="preserve"> </w:t>
      </w:r>
      <w:r w:rsidRPr="00A93F1D">
        <w:rPr>
          <w:rFonts w:ascii="Times New Roman" w:hAnsi="Times New Roman" w:cs="Times New Roman"/>
        </w:rPr>
        <w:t>employee</w:t>
      </w:r>
      <w:r w:rsidRPr="00A93F1D">
        <w:rPr>
          <w:rFonts w:ascii="Times New Roman" w:hAnsi="Times New Roman" w:cs="Times New Roman"/>
          <w:spacing w:val="-57"/>
        </w:rPr>
        <w:t xml:space="preserve"> </w:t>
      </w:r>
      <w:r w:rsidRPr="00A93F1D">
        <w:rPr>
          <w:rFonts w:ascii="Times New Roman" w:hAnsi="Times New Roman" w:cs="Times New Roman"/>
        </w:rPr>
        <w:t>satisfaction?</w:t>
      </w:r>
    </w:p>
    <w:p w14:paraId="66A94ACB" w14:textId="77777777" w:rsidR="00AB4618" w:rsidRPr="00A93F1D" w:rsidRDefault="00AB4618" w:rsidP="006D2CF0">
      <w:pPr>
        <w:pStyle w:val="ListParagraph"/>
        <w:widowControl w:val="0"/>
        <w:numPr>
          <w:ilvl w:val="1"/>
          <w:numId w:val="36"/>
        </w:numPr>
        <w:tabs>
          <w:tab w:val="left" w:pos="1546"/>
        </w:tabs>
        <w:autoSpaceDE w:val="0"/>
        <w:autoSpaceDN w:val="0"/>
        <w:spacing w:before="161" w:after="0" w:line="480" w:lineRule="auto"/>
        <w:ind w:left="1545" w:hanging="246"/>
        <w:contextualSpacing w:val="0"/>
        <w:rPr>
          <w:rFonts w:ascii="Times New Roman" w:hAnsi="Times New Roman" w:cs="Times New Roman"/>
        </w:rPr>
      </w:pPr>
      <w:r w:rsidRPr="00A93F1D">
        <w:rPr>
          <w:rFonts w:ascii="Times New Roman" w:hAnsi="Times New Roman" w:cs="Times New Roman"/>
        </w:rPr>
        <w:t>Effective</w:t>
      </w:r>
    </w:p>
    <w:p w14:paraId="1DF2FF16" w14:textId="5917B75A" w:rsidR="005871E1" w:rsidRPr="00A93F1D" w:rsidRDefault="00AB4618" w:rsidP="006D2CF0">
      <w:pPr>
        <w:pStyle w:val="ListParagraph"/>
        <w:widowControl w:val="0"/>
        <w:numPr>
          <w:ilvl w:val="1"/>
          <w:numId w:val="36"/>
        </w:numPr>
        <w:tabs>
          <w:tab w:val="left" w:pos="1560"/>
        </w:tabs>
        <w:autoSpaceDE w:val="0"/>
        <w:autoSpaceDN w:val="0"/>
        <w:spacing w:before="137" w:after="0" w:line="480" w:lineRule="auto"/>
        <w:ind w:left="1559" w:hanging="260"/>
        <w:contextualSpacing w:val="0"/>
        <w:rPr>
          <w:rFonts w:ascii="Times New Roman" w:hAnsi="Times New Roman" w:cs="Times New Roman"/>
        </w:rPr>
      </w:pPr>
      <w:r w:rsidRPr="00A93F1D">
        <w:rPr>
          <w:rFonts w:ascii="Times New Roman" w:hAnsi="Times New Roman" w:cs="Times New Roman"/>
        </w:rPr>
        <w:t>Not</w:t>
      </w:r>
      <w:r w:rsidRPr="00A93F1D">
        <w:rPr>
          <w:rFonts w:ascii="Times New Roman" w:hAnsi="Times New Roman" w:cs="Times New Roman"/>
          <w:spacing w:val="-2"/>
        </w:rPr>
        <w:t xml:space="preserve"> </w:t>
      </w:r>
      <w:r w:rsidRPr="00A93F1D">
        <w:rPr>
          <w:rFonts w:ascii="Times New Roman" w:hAnsi="Times New Roman" w:cs="Times New Roman"/>
        </w:rPr>
        <w:t>effective.</w:t>
      </w:r>
    </w:p>
    <w:p w14:paraId="542B6F4B" w14:textId="01C2819C" w:rsidR="00BB3866" w:rsidRPr="00A93F1D" w:rsidRDefault="00BB3866" w:rsidP="006D2CF0">
      <w:pPr>
        <w:pStyle w:val="ListParagraph"/>
        <w:widowControl w:val="0"/>
        <w:numPr>
          <w:ilvl w:val="0"/>
          <w:numId w:val="36"/>
        </w:numPr>
        <w:tabs>
          <w:tab w:val="left" w:pos="579"/>
        </w:tabs>
        <w:autoSpaceDE w:val="0"/>
        <w:autoSpaceDN w:val="0"/>
        <w:spacing w:before="1" w:after="0" w:line="480" w:lineRule="auto"/>
        <w:ind w:left="426" w:hanging="382"/>
        <w:contextualSpacing w:val="0"/>
        <w:rPr>
          <w:rFonts w:ascii="Times New Roman" w:hAnsi="Times New Roman" w:cs="Times New Roman"/>
        </w:rPr>
      </w:pPr>
      <w:r w:rsidRPr="00A93F1D">
        <w:rPr>
          <w:rFonts w:ascii="Times New Roman" w:hAnsi="Times New Roman" w:cs="Times New Roman"/>
        </w:rPr>
        <w:t>If</w:t>
      </w:r>
      <w:r w:rsidRPr="00A93F1D">
        <w:rPr>
          <w:rFonts w:ascii="Times New Roman" w:hAnsi="Times New Roman" w:cs="Times New Roman"/>
          <w:spacing w:val="-3"/>
        </w:rPr>
        <w:t xml:space="preserve"> </w:t>
      </w:r>
      <w:r w:rsidRPr="00A93F1D">
        <w:rPr>
          <w:rFonts w:ascii="Times New Roman" w:hAnsi="Times New Roman" w:cs="Times New Roman"/>
        </w:rPr>
        <w:t>effective,</w:t>
      </w:r>
      <w:r w:rsidRPr="00A93F1D">
        <w:rPr>
          <w:rFonts w:ascii="Times New Roman" w:hAnsi="Times New Roman" w:cs="Times New Roman"/>
          <w:spacing w:val="-1"/>
        </w:rPr>
        <w:t xml:space="preserve"> </w:t>
      </w:r>
      <w:r w:rsidRPr="00A93F1D">
        <w:rPr>
          <w:rFonts w:ascii="Times New Roman" w:hAnsi="Times New Roman" w:cs="Times New Roman"/>
        </w:rPr>
        <w:t>rate</w:t>
      </w:r>
      <w:r w:rsidRPr="00A93F1D">
        <w:rPr>
          <w:rFonts w:ascii="Times New Roman" w:hAnsi="Times New Roman" w:cs="Times New Roman"/>
          <w:spacing w:val="-2"/>
        </w:rPr>
        <w:t xml:space="preserve"> </w:t>
      </w:r>
      <w:r w:rsidRPr="00A93F1D">
        <w:rPr>
          <w:rFonts w:ascii="Times New Roman" w:hAnsi="Times New Roman" w:cs="Times New Roman"/>
        </w:rPr>
        <w:t>the</w:t>
      </w:r>
      <w:r w:rsidRPr="00A93F1D">
        <w:rPr>
          <w:rFonts w:ascii="Times New Roman" w:hAnsi="Times New Roman" w:cs="Times New Roman"/>
          <w:spacing w:val="-1"/>
        </w:rPr>
        <w:t xml:space="preserve"> </w:t>
      </w:r>
      <w:r w:rsidRPr="00A93F1D">
        <w:rPr>
          <w:rFonts w:ascii="Times New Roman" w:hAnsi="Times New Roman" w:cs="Times New Roman"/>
        </w:rPr>
        <w:t>level</w:t>
      </w:r>
      <w:r w:rsidRPr="00A93F1D">
        <w:rPr>
          <w:rFonts w:ascii="Times New Roman" w:hAnsi="Times New Roman" w:cs="Times New Roman"/>
          <w:spacing w:val="-1"/>
        </w:rPr>
        <w:t xml:space="preserve"> </w:t>
      </w:r>
      <w:r w:rsidRPr="00A93F1D">
        <w:rPr>
          <w:rFonts w:ascii="Times New Roman" w:hAnsi="Times New Roman" w:cs="Times New Roman"/>
        </w:rPr>
        <w:t>how</w:t>
      </w:r>
      <w:r w:rsidRPr="00A93F1D">
        <w:rPr>
          <w:rFonts w:ascii="Times New Roman" w:hAnsi="Times New Roman" w:cs="Times New Roman"/>
          <w:spacing w:val="-1"/>
        </w:rPr>
        <w:t xml:space="preserve"> </w:t>
      </w:r>
      <w:r w:rsidRPr="00A93F1D">
        <w:rPr>
          <w:rFonts w:ascii="Times New Roman" w:hAnsi="Times New Roman" w:cs="Times New Roman"/>
        </w:rPr>
        <w:t>much</w:t>
      </w:r>
      <w:r w:rsidRPr="00A93F1D">
        <w:rPr>
          <w:rFonts w:ascii="Times New Roman" w:hAnsi="Times New Roman" w:cs="Times New Roman"/>
          <w:spacing w:val="-2"/>
        </w:rPr>
        <w:t xml:space="preserve"> </w:t>
      </w:r>
      <w:r w:rsidRPr="00A93F1D">
        <w:rPr>
          <w:rFonts w:ascii="Times New Roman" w:hAnsi="Times New Roman" w:cs="Times New Roman"/>
        </w:rPr>
        <w:t>its</w:t>
      </w:r>
      <w:r w:rsidRPr="00A93F1D">
        <w:rPr>
          <w:rFonts w:ascii="Times New Roman" w:hAnsi="Times New Roman" w:cs="Times New Roman"/>
          <w:spacing w:val="-1"/>
        </w:rPr>
        <w:t xml:space="preserve"> </w:t>
      </w:r>
      <w:r w:rsidRPr="00A93F1D">
        <w:rPr>
          <w:rFonts w:ascii="Times New Roman" w:hAnsi="Times New Roman" w:cs="Times New Roman"/>
        </w:rPr>
        <w:t>essential</w:t>
      </w:r>
      <w:r w:rsidRPr="00A93F1D">
        <w:rPr>
          <w:rFonts w:ascii="Times New Roman" w:hAnsi="Times New Roman" w:cs="Times New Roman"/>
          <w:spacing w:val="-1"/>
        </w:rPr>
        <w:t xml:space="preserve"> </w:t>
      </w:r>
      <w:r w:rsidRPr="00A93F1D">
        <w:rPr>
          <w:rFonts w:ascii="Times New Roman" w:hAnsi="Times New Roman" w:cs="Times New Roman"/>
        </w:rPr>
        <w:t>for</w:t>
      </w:r>
      <w:r w:rsidRPr="00A93F1D">
        <w:rPr>
          <w:rFonts w:ascii="Times New Roman" w:hAnsi="Times New Roman" w:cs="Times New Roman"/>
          <w:spacing w:val="-1"/>
        </w:rPr>
        <w:t xml:space="preserve"> </w:t>
      </w:r>
      <w:r w:rsidRPr="00A93F1D">
        <w:rPr>
          <w:rFonts w:ascii="Times New Roman" w:hAnsi="Times New Roman" w:cs="Times New Roman"/>
        </w:rPr>
        <w:t>employee</w:t>
      </w:r>
      <w:r w:rsidRPr="00A93F1D">
        <w:rPr>
          <w:rFonts w:ascii="Times New Roman" w:hAnsi="Times New Roman" w:cs="Times New Roman"/>
          <w:spacing w:val="-2"/>
        </w:rPr>
        <w:t xml:space="preserve"> </w:t>
      </w:r>
      <w:r w:rsidRPr="00A93F1D">
        <w:rPr>
          <w:rFonts w:ascii="Times New Roman" w:hAnsi="Times New Roman" w:cs="Times New Roman"/>
        </w:rPr>
        <w:t>satisfaction?</w:t>
      </w:r>
    </w:p>
    <w:p w14:paraId="01D9B68B" w14:textId="77777777" w:rsidR="00BB3866" w:rsidRPr="00A93F1D" w:rsidRDefault="00BB3866" w:rsidP="006D2CF0">
      <w:pPr>
        <w:pStyle w:val="ListParagraph"/>
        <w:widowControl w:val="0"/>
        <w:numPr>
          <w:ilvl w:val="1"/>
          <w:numId w:val="36"/>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68BB1E82" w14:textId="77777777" w:rsidR="00BB3866" w:rsidRPr="00A93F1D" w:rsidRDefault="00BB3866" w:rsidP="006D2CF0">
      <w:pPr>
        <w:pStyle w:val="ListParagraph"/>
        <w:widowControl w:val="0"/>
        <w:numPr>
          <w:ilvl w:val="1"/>
          <w:numId w:val="36"/>
        </w:numPr>
        <w:tabs>
          <w:tab w:val="left" w:pos="1560"/>
        </w:tabs>
        <w:autoSpaceDE w:val="0"/>
        <w:autoSpaceDN w:val="0"/>
        <w:spacing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6D8E6300" w14:textId="77777777" w:rsidR="00BB3866" w:rsidRPr="00A93F1D" w:rsidRDefault="00BB3866" w:rsidP="006D2CF0">
      <w:pPr>
        <w:pStyle w:val="ListParagraph"/>
        <w:widowControl w:val="0"/>
        <w:numPr>
          <w:ilvl w:val="1"/>
          <w:numId w:val="36"/>
        </w:numPr>
        <w:tabs>
          <w:tab w:val="left" w:pos="1546"/>
        </w:tabs>
        <w:autoSpaceDE w:val="0"/>
        <w:autoSpaceDN w:val="0"/>
        <w:spacing w:before="137"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0A78E7EC" w14:textId="77777777" w:rsidR="00BB3866" w:rsidRPr="00A93F1D" w:rsidRDefault="00BB3866" w:rsidP="006D2CF0">
      <w:pPr>
        <w:pStyle w:val="ListParagraph"/>
        <w:widowControl w:val="0"/>
        <w:numPr>
          <w:ilvl w:val="1"/>
          <w:numId w:val="36"/>
        </w:numPr>
        <w:tabs>
          <w:tab w:val="left" w:pos="1560"/>
        </w:tabs>
        <w:autoSpaceDE w:val="0"/>
        <w:autoSpaceDN w:val="0"/>
        <w:spacing w:before="139" w:after="0" w:line="480" w:lineRule="auto"/>
        <w:ind w:left="1559" w:hanging="2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5B65F205" w14:textId="77777777" w:rsidR="00BB3866" w:rsidRPr="00A93F1D" w:rsidRDefault="00BB3866" w:rsidP="006D2CF0">
      <w:pPr>
        <w:pStyle w:val="ListParagraph"/>
        <w:widowControl w:val="0"/>
        <w:numPr>
          <w:ilvl w:val="1"/>
          <w:numId w:val="36"/>
        </w:numPr>
        <w:tabs>
          <w:tab w:val="left" w:pos="1546"/>
        </w:tabs>
        <w:autoSpaceDE w:val="0"/>
        <w:autoSpaceDN w:val="0"/>
        <w:spacing w:before="137" w:after="120" w:line="480" w:lineRule="auto"/>
        <w:ind w:left="1545" w:right="57" w:hanging="246"/>
        <w:contextualSpacing w:val="0"/>
        <w:rPr>
          <w:rFonts w:ascii="Times New Roman" w:hAnsi="Times New Roman" w:cs="Times New Roman"/>
        </w:rPr>
      </w:pPr>
      <w:r w:rsidRPr="00A93F1D">
        <w:rPr>
          <w:rFonts w:ascii="Times New Roman" w:hAnsi="Times New Roman" w:cs="Times New Roman"/>
        </w:rPr>
        <w:t>Disagree</w:t>
      </w:r>
    </w:p>
    <w:p w14:paraId="7E1FF85F" w14:textId="3CA64478" w:rsidR="005871E1" w:rsidRPr="00A93F1D" w:rsidRDefault="005871E1" w:rsidP="006D2CF0">
      <w:pPr>
        <w:pStyle w:val="ListParagraph"/>
        <w:widowControl w:val="0"/>
        <w:numPr>
          <w:ilvl w:val="0"/>
          <w:numId w:val="36"/>
        </w:numPr>
        <w:autoSpaceDE w:val="0"/>
        <w:autoSpaceDN w:val="0"/>
        <w:spacing w:after="0" w:line="480" w:lineRule="auto"/>
        <w:ind w:left="426" w:hanging="382"/>
        <w:contextualSpacing w:val="0"/>
        <w:rPr>
          <w:rFonts w:ascii="Times New Roman" w:hAnsi="Times New Roman" w:cs="Times New Roman"/>
        </w:rPr>
      </w:pPr>
      <w:r w:rsidRPr="00A93F1D">
        <w:rPr>
          <w:rFonts w:ascii="Times New Roman" w:hAnsi="Times New Roman" w:cs="Times New Roman"/>
        </w:rPr>
        <w:t>The performance appraisal process helps to clarify expectations and improve performance outcome.</w:t>
      </w:r>
    </w:p>
    <w:p w14:paraId="1DB94A85" w14:textId="77777777" w:rsidR="005871E1" w:rsidRPr="00A93F1D" w:rsidRDefault="005871E1" w:rsidP="006D2CF0">
      <w:pPr>
        <w:pStyle w:val="ListParagraph"/>
        <w:widowControl w:val="0"/>
        <w:numPr>
          <w:ilvl w:val="1"/>
          <w:numId w:val="36"/>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686C9865" w14:textId="77777777" w:rsidR="005871E1" w:rsidRPr="00A93F1D" w:rsidRDefault="005871E1"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291F50DB" w14:textId="77777777" w:rsidR="005871E1" w:rsidRPr="00A93F1D" w:rsidRDefault="005871E1" w:rsidP="006D2CF0">
      <w:pPr>
        <w:pStyle w:val="ListParagraph"/>
        <w:widowControl w:val="0"/>
        <w:numPr>
          <w:ilvl w:val="1"/>
          <w:numId w:val="36"/>
        </w:numPr>
        <w:tabs>
          <w:tab w:val="left" w:pos="1546"/>
        </w:tabs>
        <w:autoSpaceDE w:val="0"/>
        <w:autoSpaceDN w:val="0"/>
        <w:spacing w:before="136"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316DA632" w14:textId="77777777" w:rsidR="005871E1" w:rsidRPr="00A93F1D" w:rsidRDefault="005871E1"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lastRenderedPageBreak/>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568D8E53" w14:textId="77777777" w:rsidR="005871E1" w:rsidRPr="00A93F1D" w:rsidRDefault="005871E1" w:rsidP="006D2CF0">
      <w:pPr>
        <w:pStyle w:val="ListParagraph"/>
        <w:widowControl w:val="0"/>
        <w:numPr>
          <w:ilvl w:val="1"/>
          <w:numId w:val="36"/>
        </w:numPr>
        <w:tabs>
          <w:tab w:val="left" w:pos="1546"/>
        </w:tabs>
        <w:autoSpaceDE w:val="0"/>
        <w:autoSpaceDN w:val="0"/>
        <w:spacing w:before="137" w:after="0" w:line="480" w:lineRule="auto"/>
        <w:ind w:left="1545" w:hanging="246"/>
        <w:contextualSpacing w:val="0"/>
        <w:rPr>
          <w:rFonts w:ascii="Times New Roman" w:hAnsi="Times New Roman" w:cs="Times New Roman"/>
        </w:rPr>
      </w:pPr>
      <w:r w:rsidRPr="00A93F1D">
        <w:rPr>
          <w:rFonts w:ascii="Times New Roman" w:hAnsi="Times New Roman" w:cs="Times New Roman"/>
        </w:rPr>
        <w:t>Disagree</w:t>
      </w:r>
    </w:p>
    <w:p w14:paraId="232FBEB0" w14:textId="77777777" w:rsidR="005871E1" w:rsidRPr="00A93F1D" w:rsidRDefault="005871E1" w:rsidP="00D9552E">
      <w:pPr>
        <w:pStyle w:val="ListParagraph"/>
        <w:widowControl w:val="0"/>
        <w:tabs>
          <w:tab w:val="left" w:pos="1022"/>
        </w:tabs>
        <w:autoSpaceDE w:val="0"/>
        <w:autoSpaceDN w:val="0"/>
        <w:spacing w:after="0" w:line="480" w:lineRule="auto"/>
        <w:ind w:left="1440"/>
        <w:contextualSpacing w:val="0"/>
        <w:jc w:val="right"/>
        <w:rPr>
          <w:rFonts w:ascii="Times New Roman" w:hAnsi="Times New Roman" w:cs="Times New Roman"/>
        </w:rPr>
      </w:pPr>
    </w:p>
    <w:p w14:paraId="6BC548FF" w14:textId="65950DA4" w:rsidR="005871E1" w:rsidRPr="00A93F1D" w:rsidRDefault="005871E1" w:rsidP="006D2CF0">
      <w:pPr>
        <w:pStyle w:val="ListParagraph"/>
        <w:widowControl w:val="0"/>
        <w:numPr>
          <w:ilvl w:val="0"/>
          <w:numId w:val="36"/>
        </w:numPr>
        <w:autoSpaceDE w:val="0"/>
        <w:autoSpaceDN w:val="0"/>
        <w:spacing w:after="0" w:line="480" w:lineRule="auto"/>
        <w:ind w:left="426" w:hanging="382"/>
        <w:contextualSpacing w:val="0"/>
        <w:jc w:val="both"/>
        <w:rPr>
          <w:rFonts w:ascii="Times New Roman" w:hAnsi="Times New Roman" w:cs="Times New Roman"/>
        </w:rPr>
      </w:pPr>
      <w:r w:rsidRPr="00A93F1D">
        <w:rPr>
          <w:rFonts w:ascii="Times New Roman" w:hAnsi="Times New Roman" w:cs="Times New Roman"/>
        </w:rPr>
        <w:t>I believe that the performance appraisal system helps to identify top performers within the organization.</w:t>
      </w:r>
    </w:p>
    <w:p w14:paraId="020121EB" w14:textId="77777777" w:rsidR="005871E1" w:rsidRPr="00A93F1D" w:rsidRDefault="005871E1" w:rsidP="006D2CF0">
      <w:pPr>
        <w:pStyle w:val="ListParagraph"/>
        <w:widowControl w:val="0"/>
        <w:numPr>
          <w:ilvl w:val="1"/>
          <w:numId w:val="36"/>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007EDEC9" w14:textId="77777777" w:rsidR="005871E1" w:rsidRPr="00A93F1D" w:rsidRDefault="005871E1"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1E357128" w14:textId="77777777" w:rsidR="005871E1" w:rsidRPr="00A93F1D" w:rsidRDefault="005871E1" w:rsidP="006D2CF0">
      <w:pPr>
        <w:pStyle w:val="ListParagraph"/>
        <w:widowControl w:val="0"/>
        <w:numPr>
          <w:ilvl w:val="1"/>
          <w:numId w:val="36"/>
        </w:numPr>
        <w:tabs>
          <w:tab w:val="left" w:pos="1546"/>
        </w:tabs>
        <w:autoSpaceDE w:val="0"/>
        <w:autoSpaceDN w:val="0"/>
        <w:spacing w:before="136"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0342D57C" w14:textId="77777777" w:rsidR="005871E1" w:rsidRPr="00A93F1D" w:rsidRDefault="005871E1"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45BD15FB" w14:textId="17736643" w:rsidR="005871E1" w:rsidRPr="00A93F1D" w:rsidRDefault="005871E1" w:rsidP="006D2CF0">
      <w:pPr>
        <w:pStyle w:val="ListParagraph"/>
        <w:widowControl w:val="0"/>
        <w:numPr>
          <w:ilvl w:val="1"/>
          <w:numId w:val="36"/>
        </w:numPr>
        <w:tabs>
          <w:tab w:val="left" w:pos="1546"/>
        </w:tabs>
        <w:autoSpaceDE w:val="0"/>
        <w:autoSpaceDN w:val="0"/>
        <w:spacing w:before="137" w:after="0" w:line="480" w:lineRule="auto"/>
        <w:ind w:left="1545" w:hanging="246"/>
        <w:contextualSpacing w:val="0"/>
        <w:rPr>
          <w:rFonts w:ascii="Times New Roman" w:hAnsi="Times New Roman" w:cs="Times New Roman"/>
        </w:rPr>
      </w:pPr>
      <w:r w:rsidRPr="00A93F1D">
        <w:rPr>
          <w:rFonts w:ascii="Times New Roman" w:hAnsi="Times New Roman" w:cs="Times New Roman"/>
        </w:rPr>
        <w:t>Disagree</w:t>
      </w:r>
    </w:p>
    <w:p w14:paraId="335B91DB" w14:textId="14D4D6FB" w:rsidR="00C33990" w:rsidRPr="00A93F1D" w:rsidRDefault="00C33990" w:rsidP="006D2CF0">
      <w:pPr>
        <w:pStyle w:val="ListParagraph"/>
        <w:widowControl w:val="0"/>
        <w:numPr>
          <w:ilvl w:val="0"/>
          <w:numId w:val="36"/>
        </w:numPr>
        <w:autoSpaceDE w:val="0"/>
        <w:autoSpaceDN w:val="0"/>
        <w:spacing w:after="0" w:line="480" w:lineRule="auto"/>
        <w:ind w:left="426" w:hanging="382"/>
        <w:contextualSpacing w:val="0"/>
        <w:rPr>
          <w:rFonts w:ascii="Times New Roman" w:hAnsi="Times New Roman" w:cs="Times New Roman"/>
        </w:rPr>
      </w:pPr>
      <w:r w:rsidRPr="00A93F1D">
        <w:rPr>
          <w:rFonts w:ascii="Times New Roman" w:hAnsi="Times New Roman" w:cs="Times New Roman"/>
        </w:rPr>
        <w:t xml:space="preserve">The performance appraisal system helps in identifying areas </w:t>
      </w:r>
      <w:r w:rsidR="00FE4126" w:rsidRPr="00A93F1D">
        <w:rPr>
          <w:rFonts w:ascii="Times New Roman" w:hAnsi="Times New Roman" w:cs="Times New Roman"/>
        </w:rPr>
        <w:t>for improvement in</w:t>
      </w:r>
      <w:r w:rsidRPr="00A93F1D">
        <w:rPr>
          <w:rFonts w:ascii="Times New Roman" w:hAnsi="Times New Roman" w:cs="Times New Roman"/>
        </w:rPr>
        <w:t xml:space="preserve"> job.</w:t>
      </w:r>
    </w:p>
    <w:p w14:paraId="7714E575" w14:textId="77777777" w:rsidR="00C33990" w:rsidRPr="00A93F1D" w:rsidRDefault="00C33990" w:rsidP="006D2CF0">
      <w:pPr>
        <w:pStyle w:val="ListParagraph"/>
        <w:widowControl w:val="0"/>
        <w:numPr>
          <w:ilvl w:val="1"/>
          <w:numId w:val="36"/>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77B3A9D1" w14:textId="77777777" w:rsidR="00C33990" w:rsidRPr="00A93F1D" w:rsidRDefault="00C33990"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4286C1EB" w14:textId="77777777" w:rsidR="00C33990" w:rsidRPr="00A93F1D" w:rsidRDefault="00C33990" w:rsidP="006D2CF0">
      <w:pPr>
        <w:pStyle w:val="ListParagraph"/>
        <w:widowControl w:val="0"/>
        <w:numPr>
          <w:ilvl w:val="1"/>
          <w:numId w:val="36"/>
        </w:numPr>
        <w:tabs>
          <w:tab w:val="left" w:pos="1546"/>
        </w:tabs>
        <w:autoSpaceDE w:val="0"/>
        <w:autoSpaceDN w:val="0"/>
        <w:spacing w:before="136"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46CA2C1D" w14:textId="77777777" w:rsidR="00C33990" w:rsidRPr="00A93F1D" w:rsidRDefault="00C33990"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550B22E9" w14:textId="77777777" w:rsidR="00C33990" w:rsidRPr="00A93F1D" w:rsidRDefault="00C33990" w:rsidP="006D2CF0">
      <w:pPr>
        <w:pStyle w:val="ListParagraph"/>
        <w:widowControl w:val="0"/>
        <w:numPr>
          <w:ilvl w:val="1"/>
          <w:numId w:val="36"/>
        </w:numPr>
        <w:tabs>
          <w:tab w:val="left" w:pos="1546"/>
        </w:tabs>
        <w:autoSpaceDE w:val="0"/>
        <w:autoSpaceDN w:val="0"/>
        <w:spacing w:before="137" w:after="0" w:line="480" w:lineRule="auto"/>
        <w:ind w:left="1545" w:hanging="246"/>
        <w:contextualSpacing w:val="0"/>
        <w:rPr>
          <w:rFonts w:ascii="Times New Roman" w:hAnsi="Times New Roman" w:cs="Times New Roman"/>
        </w:rPr>
      </w:pPr>
      <w:r w:rsidRPr="00A93F1D">
        <w:rPr>
          <w:rFonts w:ascii="Times New Roman" w:hAnsi="Times New Roman" w:cs="Times New Roman"/>
        </w:rPr>
        <w:t>Disagree</w:t>
      </w:r>
    </w:p>
    <w:p w14:paraId="065B01C1" w14:textId="2610ADBB" w:rsidR="00C33990" w:rsidRPr="00A93F1D" w:rsidRDefault="00C33990" w:rsidP="006D2CF0">
      <w:pPr>
        <w:pStyle w:val="ListParagraph"/>
        <w:widowControl w:val="0"/>
        <w:numPr>
          <w:ilvl w:val="0"/>
          <w:numId w:val="36"/>
        </w:numPr>
        <w:autoSpaceDE w:val="0"/>
        <w:autoSpaceDN w:val="0"/>
        <w:spacing w:after="0" w:line="480" w:lineRule="auto"/>
        <w:ind w:left="426" w:hanging="382"/>
        <w:contextualSpacing w:val="0"/>
        <w:rPr>
          <w:rFonts w:ascii="Times New Roman" w:hAnsi="Times New Roman" w:cs="Times New Roman"/>
        </w:rPr>
      </w:pPr>
      <w:r w:rsidRPr="00A93F1D">
        <w:rPr>
          <w:rFonts w:ascii="Times New Roman" w:hAnsi="Times New Roman" w:cs="Times New Roman"/>
        </w:rPr>
        <w:t xml:space="preserve">The performance appraisal system help me develop my skills and advance </w:t>
      </w:r>
      <w:r w:rsidR="00FE4126" w:rsidRPr="00A93F1D">
        <w:rPr>
          <w:rFonts w:ascii="Times New Roman" w:hAnsi="Times New Roman" w:cs="Times New Roman"/>
        </w:rPr>
        <w:t>in my</w:t>
      </w:r>
      <w:r w:rsidRPr="00A93F1D">
        <w:rPr>
          <w:rFonts w:ascii="Times New Roman" w:hAnsi="Times New Roman" w:cs="Times New Roman"/>
        </w:rPr>
        <w:t xml:space="preserve"> career</w:t>
      </w:r>
    </w:p>
    <w:p w14:paraId="4E356052" w14:textId="77777777" w:rsidR="00C33990" w:rsidRPr="00A93F1D" w:rsidRDefault="00C33990" w:rsidP="006D2CF0">
      <w:pPr>
        <w:pStyle w:val="ListParagraph"/>
        <w:widowControl w:val="0"/>
        <w:numPr>
          <w:ilvl w:val="1"/>
          <w:numId w:val="36"/>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70BD1768" w14:textId="77777777" w:rsidR="00C33990" w:rsidRPr="00A93F1D" w:rsidRDefault="00C33990"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2137E705" w14:textId="77777777" w:rsidR="00C33990" w:rsidRPr="00A93F1D" w:rsidRDefault="00C33990" w:rsidP="006D2CF0">
      <w:pPr>
        <w:pStyle w:val="ListParagraph"/>
        <w:widowControl w:val="0"/>
        <w:numPr>
          <w:ilvl w:val="1"/>
          <w:numId w:val="36"/>
        </w:numPr>
        <w:tabs>
          <w:tab w:val="left" w:pos="1546"/>
        </w:tabs>
        <w:autoSpaceDE w:val="0"/>
        <w:autoSpaceDN w:val="0"/>
        <w:spacing w:before="136"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78A67691" w14:textId="77777777" w:rsidR="00C33990" w:rsidRPr="00A93F1D" w:rsidRDefault="00C33990"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lastRenderedPageBreak/>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4117EEEA" w14:textId="55246A69" w:rsidR="00C33990" w:rsidRPr="00A93F1D" w:rsidRDefault="00C33990" w:rsidP="006D2CF0">
      <w:pPr>
        <w:pStyle w:val="ListParagraph"/>
        <w:widowControl w:val="0"/>
        <w:numPr>
          <w:ilvl w:val="1"/>
          <w:numId w:val="36"/>
        </w:numPr>
        <w:tabs>
          <w:tab w:val="left" w:pos="1546"/>
        </w:tabs>
        <w:autoSpaceDE w:val="0"/>
        <w:autoSpaceDN w:val="0"/>
        <w:spacing w:before="137" w:after="0" w:line="480" w:lineRule="auto"/>
        <w:ind w:left="1545" w:hanging="246"/>
        <w:contextualSpacing w:val="0"/>
        <w:rPr>
          <w:rFonts w:ascii="Times New Roman" w:hAnsi="Times New Roman" w:cs="Times New Roman"/>
        </w:rPr>
      </w:pPr>
      <w:r w:rsidRPr="00A93F1D">
        <w:rPr>
          <w:rFonts w:ascii="Times New Roman" w:hAnsi="Times New Roman" w:cs="Times New Roman"/>
        </w:rPr>
        <w:t>Disagree</w:t>
      </w:r>
    </w:p>
    <w:p w14:paraId="1383EC81" w14:textId="71810053" w:rsidR="00C33990" w:rsidRPr="00A93F1D" w:rsidRDefault="00C33990" w:rsidP="006D2CF0">
      <w:pPr>
        <w:pStyle w:val="ListParagraph"/>
        <w:widowControl w:val="0"/>
        <w:numPr>
          <w:ilvl w:val="0"/>
          <w:numId w:val="36"/>
        </w:numPr>
        <w:autoSpaceDE w:val="0"/>
        <w:autoSpaceDN w:val="0"/>
        <w:spacing w:after="240" w:line="480" w:lineRule="auto"/>
        <w:ind w:left="284"/>
        <w:jc w:val="both"/>
        <w:rPr>
          <w:rFonts w:ascii="Times New Roman" w:hAnsi="Times New Roman" w:cs="Times New Roman"/>
        </w:rPr>
      </w:pPr>
      <w:r w:rsidRPr="00A93F1D">
        <w:rPr>
          <w:rFonts w:ascii="Times New Roman" w:hAnsi="Times New Roman" w:cs="Times New Roman"/>
        </w:rPr>
        <w:t>The performance appraisal</w:t>
      </w:r>
      <w:r w:rsidR="00294486" w:rsidRPr="00A93F1D">
        <w:rPr>
          <w:rFonts w:ascii="Times New Roman" w:hAnsi="Times New Roman" w:cs="Times New Roman"/>
        </w:rPr>
        <w:t xml:space="preserve"> process motivates me to set higher performance goals for upcoming year.</w:t>
      </w:r>
    </w:p>
    <w:p w14:paraId="26F44727" w14:textId="77777777" w:rsidR="00294486" w:rsidRPr="00A93F1D" w:rsidRDefault="00294486" w:rsidP="006D2CF0">
      <w:pPr>
        <w:pStyle w:val="ListParagraph"/>
        <w:widowControl w:val="0"/>
        <w:numPr>
          <w:ilvl w:val="1"/>
          <w:numId w:val="36"/>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045A7C69" w14:textId="77777777" w:rsidR="00294486" w:rsidRPr="00A93F1D" w:rsidRDefault="00294486"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1E63886F" w14:textId="77777777" w:rsidR="00294486" w:rsidRPr="00A93F1D" w:rsidRDefault="00294486" w:rsidP="006D2CF0">
      <w:pPr>
        <w:pStyle w:val="ListParagraph"/>
        <w:widowControl w:val="0"/>
        <w:numPr>
          <w:ilvl w:val="1"/>
          <w:numId w:val="36"/>
        </w:numPr>
        <w:tabs>
          <w:tab w:val="left" w:pos="1546"/>
        </w:tabs>
        <w:autoSpaceDE w:val="0"/>
        <w:autoSpaceDN w:val="0"/>
        <w:spacing w:before="136"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6B75DE51" w14:textId="77777777" w:rsidR="00294486" w:rsidRPr="00A93F1D" w:rsidRDefault="00294486"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23DEBB05" w14:textId="77777777" w:rsidR="00294486" w:rsidRPr="00A93F1D" w:rsidRDefault="00294486" w:rsidP="006D2CF0">
      <w:pPr>
        <w:pStyle w:val="ListParagraph"/>
        <w:widowControl w:val="0"/>
        <w:numPr>
          <w:ilvl w:val="1"/>
          <w:numId w:val="36"/>
        </w:numPr>
        <w:tabs>
          <w:tab w:val="left" w:pos="1546"/>
        </w:tabs>
        <w:autoSpaceDE w:val="0"/>
        <w:autoSpaceDN w:val="0"/>
        <w:spacing w:before="137" w:after="0" w:line="480" w:lineRule="auto"/>
        <w:ind w:left="1545" w:hanging="246"/>
        <w:contextualSpacing w:val="0"/>
        <w:rPr>
          <w:rFonts w:ascii="Times New Roman" w:hAnsi="Times New Roman" w:cs="Times New Roman"/>
        </w:rPr>
      </w:pPr>
      <w:r w:rsidRPr="00A93F1D">
        <w:rPr>
          <w:rFonts w:ascii="Times New Roman" w:hAnsi="Times New Roman" w:cs="Times New Roman"/>
        </w:rPr>
        <w:t>Disagree</w:t>
      </w:r>
    </w:p>
    <w:p w14:paraId="4649C319" w14:textId="32B97061" w:rsidR="005813D9" w:rsidRPr="00A93F1D" w:rsidRDefault="005813D9" w:rsidP="006D2CF0">
      <w:pPr>
        <w:pStyle w:val="ListParagraph"/>
        <w:widowControl w:val="0"/>
        <w:numPr>
          <w:ilvl w:val="0"/>
          <w:numId w:val="36"/>
        </w:numPr>
        <w:autoSpaceDE w:val="0"/>
        <w:autoSpaceDN w:val="0"/>
        <w:spacing w:after="0" w:line="480" w:lineRule="auto"/>
        <w:ind w:left="426" w:hanging="382"/>
        <w:contextualSpacing w:val="0"/>
        <w:rPr>
          <w:rFonts w:ascii="Times New Roman" w:hAnsi="Times New Roman" w:cs="Times New Roman"/>
        </w:rPr>
      </w:pPr>
      <w:r w:rsidRPr="00A93F1D">
        <w:rPr>
          <w:rFonts w:ascii="Times New Roman" w:hAnsi="Times New Roman" w:cs="Times New Roman"/>
        </w:rPr>
        <w:t>I</w:t>
      </w:r>
      <w:r w:rsidRPr="00A93F1D">
        <w:rPr>
          <w:rFonts w:ascii="Times New Roman" w:hAnsi="Times New Roman" w:cs="Times New Roman"/>
          <w:spacing w:val="-5"/>
        </w:rPr>
        <w:t xml:space="preserve"> </w:t>
      </w:r>
      <w:r w:rsidRPr="00A93F1D">
        <w:rPr>
          <w:rFonts w:ascii="Times New Roman" w:hAnsi="Times New Roman" w:cs="Times New Roman"/>
        </w:rPr>
        <w:t>like</w:t>
      </w:r>
      <w:r w:rsidRPr="00A93F1D">
        <w:rPr>
          <w:rFonts w:ascii="Times New Roman" w:hAnsi="Times New Roman" w:cs="Times New Roman"/>
          <w:spacing w:val="-2"/>
        </w:rPr>
        <w:t xml:space="preserve"> </w:t>
      </w:r>
      <w:r w:rsidRPr="00A93F1D">
        <w:rPr>
          <w:rFonts w:ascii="Times New Roman" w:hAnsi="Times New Roman" w:cs="Times New Roman"/>
        </w:rPr>
        <w:t>to continue</w:t>
      </w:r>
      <w:r w:rsidRPr="00A93F1D">
        <w:rPr>
          <w:rFonts w:ascii="Times New Roman" w:hAnsi="Times New Roman" w:cs="Times New Roman"/>
          <w:spacing w:val="-1"/>
        </w:rPr>
        <w:t xml:space="preserve"> </w:t>
      </w:r>
      <w:r w:rsidRPr="00A93F1D">
        <w:rPr>
          <w:rFonts w:ascii="Times New Roman" w:hAnsi="Times New Roman" w:cs="Times New Roman"/>
        </w:rPr>
        <w:t>in the</w:t>
      </w:r>
      <w:r w:rsidRPr="00A93F1D">
        <w:rPr>
          <w:rFonts w:ascii="Times New Roman" w:hAnsi="Times New Roman" w:cs="Times New Roman"/>
          <w:spacing w:val="-1"/>
        </w:rPr>
        <w:t xml:space="preserve"> </w:t>
      </w:r>
      <w:r w:rsidRPr="00A93F1D">
        <w:rPr>
          <w:rFonts w:ascii="Times New Roman" w:hAnsi="Times New Roman" w:cs="Times New Roman"/>
        </w:rPr>
        <w:t>organization?</w:t>
      </w:r>
    </w:p>
    <w:p w14:paraId="09EA73ED" w14:textId="77777777" w:rsidR="005813D9" w:rsidRPr="00A93F1D" w:rsidRDefault="005813D9" w:rsidP="006D2CF0">
      <w:pPr>
        <w:pStyle w:val="ListParagraph"/>
        <w:widowControl w:val="0"/>
        <w:numPr>
          <w:ilvl w:val="1"/>
          <w:numId w:val="36"/>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026DFCEE" w14:textId="77777777" w:rsidR="005813D9" w:rsidRPr="00A93F1D" w:rsidRDefault="005813D9"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508CE1EB" w14:textId="77777777" w:rsidR="005813D9" w:rsidRPr="00A93F1D" w:rsidRDefault="005813D9" w:rsidP="006D2CF0">
      <w:pPr>
        <w:pStyle w:val="ListParagraph"/>
        <w:widowControl w:val="0"/>
        <w:numPr>
          <w:ilvl w:val="1"/>
          <w:numId w:val="36"/>
        </w:numPr>
        <w:tabs>
          <w:tab w:val="left" w:pos="1546"/>
        </w:tabs>
        <w:autoSpaceDE w:val="0"/>
        <w:autoSpaceDN w:val="0"/>
        <w:spacing w:before="136"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47C3DBB3" w14:textId="77777777" w:rsidR="005813D9" w:rsidRPr="00A93F1D" w:rsidRDefault="005813D9"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7D019C44" w14:textId="67A9C307" w:rsidR="00294486" w:rsidRPr="00A93F1D" w:rsidRDefault="005813D9" w:rsidP="006D2CF0">
      <w:pPr>
        <w:pStyle w:val="ListParagraph"/>
        <w:widowControl w:val="0"/>
        <w:numPr>
          <w:ilvl w:val="1"/>
          <w:numId w:val="36"/>
        </w:numPr>
        <w:tabs>
          <w:tab w:val="left" w:pos="1546"/>
        </w:tabs>
        <w:autoSpaceDE w:val="0"/>
        <w:autoSpaceDN w:val="0"/>
        <w:spacing w:before="137" w:after="0" w:line="480" w:lineRule="auto"/>
        <w:ind w:left="1545" w:hanging="246"/>
        <w:contextualSpacing w:val="0"/>
        <w:rPr>
          <w:rFonts w:ascii="Times New Roman" w:hAnsi="Times New Roman" w:cs="Times New Roman"/>
        </w:rPr>
      </w:pPr>
      <w:r w:rsidRPr="00A93F1D">
        <w:rPr>
          <w:rFonts w:ascii="Times New Roman" w:hAnsi="Times New Roman" w:cs="Times New Roman"/>
        </w:rPr>
        <w:t>Disagree</w:t>
      </w:r>
    </w:p>
    <w:p w14:paraId="09BB1A97" w14:textId="1DF21696" w:rsidR="00294486" w:rsidRPr="00A93F1D" w:rsidRDefault="00294486" w:rsidP="006D2CF0">
      <w:pPr>
        <w:pStyle w:val="ListParagraph"/>
        <w:widowControl w:val="0"/>
        <w:numPr>
          <w:ilvl w:val="0"/>
          <w:numId w:val="36"/>
        </w:numPr>
        <w:autoSpaceDE w:val="0"/>
        <w:autoSpaceDN w:val="0"/>
        <w:spacing w:before="1" w:after="0" w:line="480" w:lineRule="auto"/>
        <w:ind w:left="284" w:hanging="382"/>
        <w:contextualSpacing w:val="0"/>
        <w:jc w:val="both"/>
        <w:rPr>
          <w:rFonts w:ascii="Times New Roman" w:hAnsi="Times New Roman" w:cs="Times New Roman"/>
        </w:rPr>
      </w:pPr>
      <w:r w:rsidRPr="00A93F1D">
        <w:rPr>
          <w:rFonts w:ascii="Times New Roman" w:hAnsi="Times New Roman" w:cs="Times New Roman"/>
        </w:rPr>
        <w:t xml:space="preserve"> I Trust the appraisal process to accurately reflect </w:t>
      </w:r>
      <w:r w:rsidR="00FE4126" w:rsidRPr="00A93F1D">
        <w:rPr>
          <w:rFonts w:ascii="Times New Roman" w:hAnsi="Times New Roman" w:cs="Times New Roman"/>
        </w:rPr>
        <w:t>my performance</w:t>
      </w:r>
      <w:r w:rsidRPr="00A93F1D">
        <w:rPr>
          <w:rFonts w:ascii="Times New Roman" w:hAnsi="Times New Roman" w:cs="Times New Roman"/>
        </w:rPr>
        <w:t xml:space="preserve"> and contributions to the organization.</w:t>
      </w:r>
    </w:p>
    <w:p w14:paraId="0B1622D4" w14:textId="77777777" w:rsidR="00294486" w:rsidRPr="00A93F1D" w:rsidRDefault="00294486" w:rsidP="006D2CF0">
      <w:pPr>
        <w:pStyle w:val="ListParagraph"/>
        <w:widowControl w:val="0"/>
        <w:numPr>
          <w:ilvl w:val="1"/>
          <w:numId w:val="36"/>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6B42E1ED" w14:textId="77777777" w:rsidR="00294486" w:rsidRPr="00A93F1D" w:rsidRDefault="00294486"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7FE222CD" w14:textId="77777777" w:rsidR="00294486" w:rsidRPr="00A93F1D" w:rsidRDefault="00294486" w:rsidP="006D2CF0">
      <w:pPr>
        <w:pStyle w:val="ListParagraph"/>
        <w:widowControl w:val="0"/>
        <w:numPr>
          <w:ilvl w:val="1"/>
          <w:numId w:val="36"/>
        </w:numPr>
        <w:tabs>
          <w:tab w:val="left" w:pos="1546"/>
        </w:tabs>
        <w:autoSpaceDE w:val="0"/>
        <w:autoSpaceDN w:val="0"/>
        <w:spacing w:before="136"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215E0D48" w14:textId="77777777" w:rsidR="00294486" w:rsidRPr="00A93F1D" w:rsidRDefault="00294486" w:rsidP="006D2CF0">
      <w:pPr>
        <w:pStyle w:val="ListParagraph"/>
        <w:widowControl w:val="0"/>
        <w:numPr>
          <w:ilvl w:val="1"/>
          <w:numId w:val="36"/>
        </w:numPr>
        <w:tabs>
          <w:tab w:val="left" w:pos="1560"/>
        </w:tabs>
        <w:autoSpaceDE w:val="0"/>
        <w:autoSpaceDN w:val="0"/>
        <w:spacing w:before="140" w:after="0" w:line="480" w:lineRule="auto"/>
        <w:ind w:left="1559" w:hanging="2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303051E8" w14:textId="77777777" w:rsidR="00294486" w:rsidRPr="00A93F1D" w:rsidRDefault="00294486" w:rsidP="006D2CF0">
      <w:pPr>
        <w:pStyle w:val="ListParagraph"/>
        <w:widowControl w:val="0"/>
        <w:numPr>
          <w:ilvl w:val="1"/>
          <w:numId w:val="36"/>
        </w:numPr>
        <w:tabs>
          <w:tab w:val="left" w:pos="1546"/>
        </w:tabs>
        <w:autoSpaceDE w:val="0"/>
        <w:autoSpaceDN w:val="0"/>
        <w:spacing w:before="137" w:after="0" w:line="480" w:lineRule="auto"/>
        <w:ind w:left="1545" w:hanging="246"/>
        <w:contextualSpacing w:val="0"/>
        <w:rPr>
          <w:rFonts w:ascii="Times New Roman" w:hAnsi="Times New Roman" w:cs="Times New Roman"/>
        </w:rPr>
      </w:pPr>
      <w:r w:rsidRPr="00A93F1D">
        <w:rPr>
          <w:rFonts w:ascii="Times New Roman" w:hAnsi="Times New Roman" w:cs="Times New Roman"/>
        </w:rPr>
        <w:t>Disagree</w:t>
      </w:r>
    </w:p>
    <w:p w14:paraId="12B23D32" w14:textId="650B9E0C" w:rsidR="00510EA0" w:rsidRPr="00A93F1D" w:rsidRDefault="00510EA0" w:rsidP="006D2CF0">
      <w:pPr>
        <w:pStyle w:val="ListParagraph"/>
        <w:widowControl w:val="0"/>
        <w:numPr>
          <w:ilvl w:val="0"/>
          <w:numId w:val="36"/>
        </w:numPr>
        <w:autoSpaceDE w:val="0"/>
        <w:autoSpaceDN w:val="0"/>
        <w:spacing w:before="1" w:after="0" w:line="480" w:lineRule="auto"/>
        <w:ind w:left="284" w:hanging="382"/>
        <w:contextualSpacing w:val="0"/>
        <w:rPr>
          <w:rFonts w:ascii="Times New Roman" w:hAnsi="Times New Roman" w:cs="Times New Roman"/>
        </w:rPr>
      </w:pPr>
      <w:r w:rsidRPr="00A93F1D">
        <w:rPr>
          <w:rFonts w:ascii="Times New Roman" w:hAnsi="Times New Roman" w:cs="Times New Roman"/>
        </w:rPr>
        <w:lastRenderedPageBreak/>
        <w:t>I</w:t>
      </w:r>
      <w:r w:rsidRPr="00A93F1D">
        <w:rPr>
          <w:rFonts w:ascii="Times New Roman" w:hAnsi="Times New Roman" w:cs="Times New Roman"/>
          <w:spacing w:val="-4"/>
        </w:rPr>
        <w:t xml:space="preserve"> </w:t>
      </w:r>
      <w:r w:rsidRPr="00A93F1D">
        <w:rPr>
          <w:rFonts w:ascii="Times New Roman" w:hAnsi="Times New Roman" w:cs="Times New Roman"/>
        </w:rPr>
        <w:t>am proud</w:t>
      </w:r>
      <w:r w:rsidRPr="00A93F1D">
        <w:rPr>
          <w:rFonts w:ascii="Times New Roman" w:hAnsi="Times New Roman" w:cs="Times New Roman"/>
          <w:spacing w:val="-1"/>
        </w:rPr>
        <w:t xml:space="preserve"> </w:t>
      </w:r>
      <w:r w:rsidRPr="00A93F1D">
        <w:rPr>
          <w:rFonts w:ascii="Times New Roman" w:hAnsi="Times New Roman" w:cs="Times New Roman"/>
        </w:rPr>
        <w:t>to be</w:t>
      </w:r>
      <w:r w:rsidRPr="00A93F1D">
        <w:rPr>
          <w:rFonts w:ascii="Times New Roman" w:hAnsi="Times New Roman" w:cs="Times New Roman"/>
          <w:spacing w:val="-1"/>
        </w:rPr>
        <w:t xml:space="preserve"> </w:t>
      </w:r>
      <w:r w:rsidRPr="00A93F1D">
        <w:rPr>
          <w:rFonts w:ascii="Times New Roman" w:hAnsi="Times New Roman" w:cs="Times New Roman"/>
        </w:rPr>
        <w:t>part of</w:t>
      </w:r>
      <w:r w:rsidRPr="00A93F1D">
        <w:rPr>
          <w:rFonts w:ascii="Times New Roman" w:hAnsi="Times New Roman" w:cs="Times New Roman"/>
          <w:spacing w:val="-1"/>
        </w:rPr>
        <w:t xml:space="preserve"> </w:t>
      </w:r>
      <w:r w:rsidRPr="00A93F1D">
        <w:rPr>
          <w:rFonts w:ascii="Times New Roman" w:hAnsi="Times New Roman" w:cs="Times New Roman"/>
        </w:rPr>
        <w:t>this organization?</w:t>
      </w:r>
    </w:p>
    <w:p w14:paraId="3726C97C" w14:textId="77777777" w:rsidR="00510EA0" w:rsidRPr="00A93F1D" w:rsidRDefault="00510EA0" w:rsidP="006D2CF0">
      <w:pPr>
        <w:pStyle w:val="ListParagraph"/>
        <w:widowControl w:val="0"/>
        <w:numPr>
          <w:ilvl w:val="1"/>
          <w:numId w:val="36"/>
        </w:numPr>
        <w:tabs>
          <w:tab w:val="left" w:pos="1546"/>
        </w:tabs>
        <w:autoSpaceDE w:val="0"/>
        <w:autoSpaceDN w:val="0"/>
        <w:spacing w:after="0" w:line="480" w:lineRule="auto"/>
        <w:ind w:left="1545" w:hanging="246"/>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4"/>
        </w:rPr>
        <w:t xml:space="preserve"> </w:t>
      </w:r>
      <w:r w:rsidRPr="00A93F1D">
        <w:rPr>
          <w:rFonts w:ascii="Times New Roman" w:hAnsi="Times New Roman" w:cs="Times New Roman"/>
        </w:rPr>
        <w:t>agree</w:t>
      </w:r>
    </w:p>
    <w:p w14:paraId="660C790E" w14:textId="77777777" w:rsidR="00510EA0" w:rsidRPr="00A93F1D" w:rsidRDefault="00510EA0" w:rsidP="006D2CF0">
      <w:pPr>
        <w:pStyle w:val="ListParagraph"/>
        <w:widowControl w:val="0"/>
        <w:numPr>
          <w:ilvl w:val="1"/>
          <w:numId w:val="36"/>
        </w:numPr>
        <w:tabs>
          <w:tab w:val="left" w:pos="1560"/>
        </w:tabs>
        <w:autoSpaceDE w:val="0"/>
        <w:autoSpaceDN w:val="0"/>
        <w:spacing w:before="137" w:after="0" w:line="480" w:lineRule="auto"/>
        <w:ind w:left="1559" w:hanging="260"/>
        <w:contextualSpacing w:val="0"/>
        <w:rPr>
          <w:rFonts w:ascii="Times New Roman" w:hAnsi="Times New Roman" w:cs="Times New Roman"/>
        </w:rPr>
      </w:pPr>
      <w:r w:rsidRPr="00A93F1D">
        <w:rPr>
          <w:rFonts w:ascii="Times New Roman" w:hAnsi="Times New Roman" w:cs="Times New Roman"/>
        </w:rPr>
        <w:t>Agree</w:t>
      </w:r>
    </w:p>
    <w:p w14:paraId="078CF438" w14:textId="77777777" w:rsidR="00510EA0" w:rsidRPr="00A93F1D" w:rsidRDefault="00510EA0" w:rsidP="006D2CF0">
      <w:pPr>
        <w:pStyle w:val="ListParagraph"/>
        <w:widowControl w:val="0"/>
        <w:numPr>
          <w:ilvl w:val="1"/>
          <w:numId w:val="36"/>
        </w:numPr>
        <w:tabs>
          <w:tab w:val="left" w:pos="1546"/>
        </w:tabs>
        <w:autoSpaceDE w:val="0"/>
        <w:autoSpaceDN w:val="0"/>
        <w:spacing w:before="139" w:after="0" w:line="480" w:lineRule="auto"/>
        <w:ind w:left="1545" w:hanging="246"/>
        <w:contextualSpacing w:val="0"/>
        <w:rPr>
          <w:rFonts w:ascii="Times New Roman" w:hAnsi="Times New Roman" w:cs="Times New Roman"/>
        </w:rPr>
      </w:pPr>
      <w:r w:rsidRPr="00A93F1D">
        <w:rPr>
          <w:rFonts w:ascii="Times New Roman" w:hAnsi="Times New Roman" w:cs="Times New Roman"/>
        </w:rPr>
        <w:t>Neutral</w:t>
      </w:r>
    </w:p>
    <w:p w14:paraId="67E799DE" w14:textId="77777777" w:rsidR="00C033FC" w:rsidRPr="00A93F1D" w:rsidRDefault="00510EA0" w:rsidP="006D2CF0">
      <w:pPr>
        <w:pStyle w:val="ListParagraph"/>
        <w:widowControl w:val="0"/>
        <w:numPr>
          <w:ilvl w:val="1"/>
          <w:numId w:val="36"/>
        </w:numPr>
        <w:tabs>
          <w:tab w:val="left" w:pos="1560"/>
        </w:tabs>
        <w:autoSpaceDE w:val="0"/>
        <w:autoSpaceDN w:val="0"/>
        <w:spacing w:before="137" w:after="0" w:line="480" w:lineRule="auto"/>
        <w:ind w:left="1559" w:hanging="260"/>
        <w:contextualSpacing w:val="0"/>
        <w:rPr>
          <w:rFonts w:ascii="Times New Roman" w:hAnsi="Times New Roman" w:cs="Times New Roman"/>
        </w:rPr>
      </w:pPr>
      <w:r w:rsidRPr="00A93F1D">
        <w:rPr>
          <w:rFonts w:ascii="Times New Roman" w:hAnsi="Times New Roman" w:cs="Times New Roman"/>
        </w:rPr>
        <w:t>Strongly</w:t>
      </w:r>
      <w:r w:rsidRPr="00A93F1D">
        <w:rPr>
          <w:rFonts w:ascii="Times New Roman" w:hAnsi="Times New Roman" w:cs="Times New Roman"/>
          <w:spacing w:val="-6"/>
        </w:rPr>
        <w:t xml:space="preserve"> </w:t>
      </w:r>
      <w:r w:rsidRPr="00A93F1D">
        <w:rPr>
          <w:rFonts w:ascii="Times New Roman" w:hAnsi="Times New Roman" w:cs="Times New Roman"/>
        </w:rPr>
        <w:t>disagree</w:t>
      </w:r>
    </w:p>
    <w:p w14:paraId="0CE81B81" w14:textId="1945F606" w:rsidR="00C87D76" w:rsidRPr="00A93F1D" w:rsidRDefault="00C033FC" w:rsidP="006D2CF0">
      <w:pPr>
        <w:pStyle w:val="ListParagraph"/>
        <w:widowControl w:val="0"/>
        <w:numPr>
          <w:ilvl w:val="1"/>
          <w:numId w:val="36"/>
        </w:numPr>
        <w:tabs>
          <w:tab w:val="left" w:pos="1560"/>
        </w:tabs>
        <w:autoSpaceDE w:val="0"/>
        <w:autoSpaceDN w:val="0"/>
        <w:spacing w:before="137" w:after="0" w:line="480" w:lineRule="auto"/>
        <w:ind w:left="1559" w:hanging="260"/>
        <w:contextualSpacing w:val="0"/>
        <w:rPr>
          <w:rFonts w:ascii="Times New Roman" w:hAnsi="Times New Roman" w:cs="Times New Roman"/>
        </w:rPr>
      </w:pPr>
      <w:r w:rsidRPr="00A93F1D">
        <w:rPr>
          <w:rFonts w:ascii="Times New Roman" w:hAnsi="Times New Roman" w:cs="Times New Roman"/>
        </w:rPr>
        <w:t>Disagree</w:t>
      </w:r>
      <w:r w:rsidR="002A4872" w:rsidRPr="00A93F1D">
        <w:rPr>
          <w:rFonts w:ascii="Times New Roman" w:hAnsi="Times New Roman" w:cs="Times New Roman"/>
        </w:rPr>
        <w:tab/>
      </w:r>
    </w:p>
    <w:p w14:paraId="7497385C" w14:textId="77777777" w:rsidR="000C778E" w:rsidRPr="00A93F1D" w:rsidRDefault="000C778E" w:rsidP="00D9552E">
      <w:pPr>
        <w:pStyle w:val="ListParagraph"/>
        <w:widowControl w:val="0"/>
        <w:tabs>
          <w:tab w:val="left" w:pos="1286"/>
        </w:tabs>
        <w:autoSpaceDE w:val="0"/>
        <w:autoSpaceDN w:val="0"/>
        <w:spacing w:after="0" w:line="480" w:lineRule="auto"/>
        <w:ind w:left="1286"/>
        <w:contextualSpacing w:val="0"/>
        <w:rPr>
          <w:rFonts w:ascii="Times New Roman" w:hAnsi="Times New Roman" w:cs="Times New Roman"/>
        </w:rPr>
      </w:pPr>
    </w:p>
    <w:p w14:paraId="33497723" w14:textId="77777777" w:rsidR="00CA0EA9" w:rsidRPr="00A93F1D" w:rsidRDefault="00CA0EA9" w:rsidP="00D9552E">
      <w:pPr>
        <w:pStyle w:val="ListParagraph"/>
        <w:widowControl w:val="0"/>
        <w:tabs>
          <w:tab w:val="left" w:pos="900"/>
        </w:tabs>
        <w:autoSpaceDE w:val="0"/>
        <w:autoSpaceDN w:val="0"/>
        <w:spacing w:before="76" w:after="0" w:line="480" w:lineRule="auto"/>
        <w:ind w:left="899"/>
        <w:contextualSpacing w:val="0"/>
        <w:jc w:val="center"/>
        <w:rPr>
          <w:rFonts w:ascii="Times New Roman" w:hAnsi="Times New Roman" w:cs="Times New Roman"/>
        </w:rPr>
      </w:pPr>
    </w:p>
    <w:p w14:paraId="6A63E50A" w14:textId="77777777" w:rsidR="00CA0EA9" w:rsidRPr="00A93F1D" w:rsidRDefault="00CA0EA9" w:rsidP="00D9552E">
      <w:pPr>
        <w:pStyle w:val="ListParagraph"/>
        <w:widowControl w:val="0"/>
        <w:tabs>
          <w:tab w:val="left" w:pos="900"/>
        </w:tabs>
        <w:autoSpaceDE w:val="0"/>
        <w:autoSpaceDN w:val="0"/>
        <w:spacing w:before="76" w:after="0" w:line="480" w:lineRule="auto"/>
        <w:ind w:left="899"/>
        <w:contextualSpacing w:val="0"/>
        <w:jc w:val="center"/>
        <w:rPr>
          <w:rFonts w:ascii="Times New Roman" w:hAnsi="Times New Roman" w:cs="Times New Roman"/>
        </w:rPr>
      </w:pPr>
    </w:p>
    <w:p w14:paraId="71462E06" w14:textId="77777777" w:rsidR="00CA0EA9" w:rsidRPr="00A93F1D" w:rsidRDefault="00CA0EA9" w:rsidP="00D9552E">
      <w:pPr>
        <w:pStyle w:val="ListParagraph"/>
        <w:widowControl w:val="0"/>
        <w:tabs>
          <w:tab w:val="left" w:pos="900"/>
        </w:tabs>
        <w:autoSpaceDE w:val="0"/>
        <w:autoSpaceDN w:val="0"/>
        <w:spacing w:before="76" w:after="0" w:line="480" w:lineRule="auto"/>
        <w:ind w:left="899"/>
        <w:contextualSpacing w:val="0"/>
        <w:jc w:val="right"/>
        <w:rPr>
          <w:rFonts w:ascii="Times New Roman" w:hAnsi="Times New Roman" w:cs="Times New Roman"/>
        </w:rPr>
      </w:pPr>
    </w:p>
    <w:p w14:paraId="125921F9" w14:textId="77777777" w:rsidR="00CA0EA9" w:rsidRPr="00A93F1D" w:rsidRDefault="00CA0EA9" w:rsidP="00D9552E">
      <w:pPr>
        <w:pStyle w:val="ListParagraph"/>
        <w:widowControl w:val="0"/>
        <w:tabs>
          <w:tab w:val="left" w:pos="900"/>
        </w:tabs>
        <w:autoSpaceDE w:val="0"/>
        <w:autoSpaceDN w:val="0"/>
        <w:spacing w:before="76" w:after="0" w:line="480" w:lineRule="auto"/>
        <w:ind w:left="899"/>
        <w:contextualSpacing w:val="0"/>
        <w:jc w:val="right"/>
        <w:rPr>
          <w:rFonts w:ascii="Times New Roman" w:hAnsi="Times New Roman" w:cs="Times New Roman"/>
        </w:rPr>
      </w:pPr>
    </w:p>
    <w:p w14:paraId="3B84D540" w14:textId="77777777" w:rsidR="00CA0EA9" w:rsidRPr="00A93F1D" w:rsidRDefault="00CA0EA9" w:rsidP="00D9552E">
      <w:pPr>
        <w:pStyle w:val="ListParagraph"/>
        <w:widowControl w:val="0"/>
        <w:tabs>
          <w:tab w:val="left" w:pos="900"/>
        </w:tabs>
        <w:autoSpaceDE w:val="0"/>
        <w:autoSpaceDN w:val="0"/>
        <w:spacing w:before="76" w:after="0" w:line="480" w:lineRule="auto"/>
        <w:ind w:left="899"/>
        <w:contextualSpacing w:val="0"/>
        <w:jc w:val="right"/>
        <w:rPr>
          <w:rFonts w:ascii="Times New Roman" w:hAnsi="Times New Roman" w:cs="Times New Roman"/>
        </w:rPr>
      </w:pPr>
    </w:p>
    <w:p w14:paraId="7C089654" w14:textId="789FE644" w:rsidR="00CA0EA9" w:rsidRPr="00A93F1D" w:rsidRDefault="00CA0EA9" w:rsidP="00D9552E">
      <w:pPr>
        <w:pStyle w:val="ListParagraph"/>
        <w:widowControl w:val="0"/>
        <w:tabs>
          <w:tab w:val="left" w:pos="900"/>
        </w:tabs>
        <w:autoSpaceDE w:val="0"/>
        <w:autoSpaceDN w:val="0"/>
        <w:spacing w:before="76" w:after="0" w:line="480" w:lineRule="auto"/>
        <w:ind w:left="899"/>
        <w:contextualSpacing w:val="0"/>
        <w:jc w:val="center"/>
        <w:rPr>
          <w:rFonts w:ascii="Times New Roman" w:hAnsi="Times New Roman" w:cs="Times New Roman"/>
        </w:rPr>
      </w:pPr>
    </w:p>
    <w:p w14:paraId="61ACBA2D" w14:textId="77777777" w:rsidR="00CA0EA9" w:rsidRPr="00A93F1D" w:rsidRDefault="00CA0EA9" w:rsidP="00D9552E">
      <w:pPr>
        <w:pStyle w:val="ListParagraph"/>
        <w:widowControl w:val="0"/>
        <w:tabs>
          <w:tab w:val="left" w:pos="900"/>
        </w:tabs>
        <w:autoSpaceDE w:val="0"/>
        <w:autoSpaceDN w:val="0"/>
        <w:spacing w:before="76" w:after="0" w:line="480" w:lineRule="auto"/>
        <w:ind w:left="899"/>
        <w:contextualSpacing w:val="0"/>
        <w:jc w:val="right"/>
        <w:rPr>
          <w:rFonts w:ascii="Times New Roman" w:hAnsi="Times New Roman" w:cs="Times New Roman"/>
        </w:rPr>
      </w:pPr>
    </w:p>
    <w:p w14:paraId="5A301161" w14:textId="3DA8B7F6" w:rsidR="00CA0EA9" w:rsidRPr="00A93F1D" w:rsidRDefault="00CA0EA9" w:rsidP="00D9552E">
      <w:pPr>
        <w:pStyle w:val="ListParagraph"/>
        <w:widowControl w:val="0"/>
        <w:tabs>
          <w:tab w:val="left" w:pos="900"/>
        </w:tabs>
        <w:autoSpaceDE w:val="0"/>
        <w:autoSpaceDN w:val="0"/>
        <w:spacing w:before="76" w:after="0" w:line="480" w:lineRule="auto"/>
        <w:ind w:left="899"/>
        <w:contextualSpacing w:val="0"/>
        <w:jc w:val="right"/>
        <w:rPr>
          <w:rFonts w:ascii="Times New Roman" w:hAnsi="Times New Roman" w:cs="Times New Roman"/>
        </w:rPr>
      </w:pPr>
    </w:p>
    <w:p w14:paraId="2C4D9687" w14:textId="77777777" w:rsidR="00CA0EA9" w:rsidRPr="00A93F1D" w:rsidRDefault="00CA0EA9" w:rsidP="00D9552E">
      <w:pPr>
        <w:pStyle w:val="ListParagraph"/>
        <w:widowControl w:val="0"/>
        <w:tabs>
          <w:tab w:val="left" w:pos="900"/>
        </w:tabs>
        <w:autoSpaceDE w:val="0"/>
        <w:autoSpaceDN w:val="0"/>
        <w:spacing w:before="76" w:after="0" w:line="480" w:lineRule="auto"/>
        <w:ind w:left="899"/>
        <w:contextualSpacing w:val="0"/>
        <w:jc w:val="right"/>
        <w:rPr>
          <w:rFonts w:ascii="Times New Roman" w:hAnsi="Times New Roman" w:cs="Times New Roman"/>
        </w:rPr>
      </w:pPr>
    </w:p>
    <w:p w14:paraId="300FA791" w14:textId="1531B59F" w:rsidR="00CA0EA9" w:rsidRPr="00A93F1D" w:rsidRDefault="005871E1" w:rsidP="00D9552E">
      <w:pPr>
        <w:widowControl w:val="0"/>
        <w:tabs>
          <w:tab w:val="left" w:pos="900"/>
          <w:tab w:val="left" w:pos="4340"/>
        </w:tabs>
        <w:autoSpaceDE w:val="0"/>
        <w:autoSpaceDN w:val="0"/>
        <w:spacing w:before="76" w:after="0" w:line="480" w:lineRule="auto"/>
        <w:rPr>
          <w:rFonts w:ascii="Times New Roman" w:hAnsi="Times New Roman" w:cs="Times New Roman"/>
        </w:rPr>
      </w:pPr>
      <w:r w:rsidRPr="00A93F1D">
        <w:rPr>
          <w:rFonts w:ascii="Times New Roman" w:hAnsi="Times New Roman" w:cs="Times New Roman"/>
        </w:rPr>
        <w:tab/>
      </w:r>
    </w:p>
    <w:p w14:paraId="67FD3131" w14:textId="77777777" w:rsidR="00CA0EA9" w:rsidRPr="00A93F1D" w:rsidRDefault="00CA0EA9" w:rsidP="00D9552E">
      <w:pPr>
        <w:pStyle w:val="ListParagraph"/>
        <w:widowControl w:val="0"/>
        <w:tabs>
          <w:tab w:val="left" w:pos="1286"/>
        </w:tabs>
        <w:autoSpaceDE w:val="0"/>
        <w:autoSpaceDN w:val="0"/>
        <w:spacing w:after="0" w:line="480" w:lineRule="auto"/>
        <w:ind w:left="1286"/>
        <w:contextualSpacing w:val="0"/>
        <w:jc w:val="right"/>
        <w:rPr>
          <w:rFonts w:ascii="Times New Roman" w:hAnsi="Times New Roman" w:cs="Times New Roman"/>
        </w:rPr>
      </w:pPr>
    </w:p>
    <w:p w14:paraId="791EF676" w14:textId="77777777" w:rsidR="00E72AC7" w:rsidRPr="00A93F1D" w:rsidRDefault="00E72AC7" w:rsidP="00D9552E">
      <w:pPr>
        <w:widowControl w:val="0"/>
        <w:tabs>
          <w:tab w:val="left" w:pos="1286"/>
        </w:tabs>
        <w:autoSpaceDE w:val="0"/>
        <w:autoSpaceDN w:val="0"/>
        <w:spacing w:after="0" w:line="480" w:lineRule="auto"/>
        <w:rPr>
          <w:rFonts w:ascii="Times New Roman" w:hAnsi="Times New Roman" w:cs="Times New Roman"/>
        </w:rPr>
      </w:pPr>
    </w:p>
    <w:p w14:paraId="6747C22F" w14:textId="01F6D523" w:rsidR="00061B45" w:rsidRPr="00A93F1D" w:rsidRDefault="00061B45" w:rsidP="00D9552E">
      <w:pPr>
        <w:spacing w:before="161" w:line="480" w:lineRule="auto"/>
        <w:ind w:left="580"/>
        <w:rPr>
          <w:rFonts w:ascii="Times New Roman" w:hAnsi="Times New Roman" w:cs="Times New Roman"/>
          <w:sz w:val="24"/>
          <w:szCs w:val="24"/>
        </w:rPr>
      </w:pPr>
    </w:p>
    <w:p w14:paraId="65DAA3F8" w14:textId="3549946F" w:rsidR="00616F20" w:rsidRPr="00A93F1D" w:rsidRDefault="00616F20" w:rsidP="00D9552E">
      <w:pPr>
        <w:spacing w:before="161" w:line="480" w:lineRule="auto"/>
        <w:ind w:left="580"/>
        <w:jc w:val="center"/>
        <w:rPr>
          <w:rFonts w:ascii="Times New Roman" w:hAnsi="Times New Roman" w:cs="Times New Roman"/>
          <w:b/>
          <w:bCs/>
          <w:sz w:val="28"/>
          <w:szCs w:val="28"/>
        </w:rPr>
      </w:pPr>
    </w:p>
    <w:p w14:paraId="767D7CE2" w14:textId="45119D2E" w:rsidR="00F511D2" w:rsidRPr="00A93F1D" w:rsidRDefault="00F511D2" w:rsidP="00D9552E">
      <w:pPr>
        <w:spacing w:line="480" w:lineRule="auto"/>
        <w:rPr>
          <w:rFonts w:ascii="Times New Roman" w:hAnsi="Times New Roman" w:cs="Times New Roman"/>
          <w:b/>
          <w:sz w:val="24"/>
        </w:rPr>
      </w:pPr>
    </w:p>
    <w:sectPr w:rsidR="00F511D2" w:rsidRPr="00A93F1D" w:rsidSect="006D2CF0">
      <w:headerReference w:type="even" r:id="rId72"/>
      <w:headerReference w:type="default" r:id="rId73"/>
      <w:footerReference w:type="even" r:id="rId74"/>
      <w:footerReference w:type="default" r:id="rId75"/>
      <w:headerReference w:type="first" r:id="rId76"/>
      <w:footerReference w:type="first" r:id="rId77"/>
      <w:pgSz w:w="11906" w:h="16838" w:code="9"/>
      <w:pgMar w:top="1440" w:right="1440" w:bottom="1440" w:left="2160" w:header="720" w:footer="544" w:gutter="0"/>
      <w:pgBorders w:zOrder="back">
        <w:top w:val="thinThickSmallGap" w:sz="24" w:space="13" w:color="auto"/>
        <w:left w:val="thinThickSmallGap" w:sz="24" w:space="13" w:color="auto"/>
        <w:bottom w:val="thickThinSmallGap" w:sz="24" w:space="13" w:color="auto"/>
        <w:right w:val="thickThinSmallGap" w:sz="24" w:space="13"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350A7" w14:textId="77777777" w:rsidR="00F46BC9" w:rsidRDefault="00F46BC9" w:rsidP="00E37611">
      <w:pPr>
        <w:spacing w:after="0" w:line="240" w:lineRule="auto"/>
      </w:pPr>
      <w:r>
        <w:separator/>
      </w:r>
    </w:p>
  </w:endnote>
  <w:endnote w:type="continuationSeparator" w:id="0">
    <w:p w14:paraId="4E2CD3EB" w14:textId="77777777" w:rsidR="00F46BC9" w:rsidRDefault="00F46BC9" w:rsidP="00E3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5162" w14:textId="77777777" w:rsidR="00BB0128" w:rsidRDefault="00BB0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bCs/>
        <w:sz w:val="24"/>
        <w:szCs w:val="24"/>
      </w:rPr>
      <w:id w:val="-921172899"/>
      <w:docPartObj>
        <w:docPartGallery w:val="Page Numbers (Bottom of Page)"/>
        <w:docPartUnique/>
      </w:docPartObj>
    </w:sdtPr>
    <w:sdtEndPr>
      <w:rPr>
        <w:noProof/>
      </w:rPr>
    </w:sdtEndPr>
    <w:sdtContent>
      <w:bookmarkStart w:id="4" w:name="_GoBack" w:displacedByCustomXml="prev"/>
      <w:bookmarkEnd w:id="4" w:displacedByCustomXml="prev"/>
      <w:p w14:paraId="1F2456B6" w14:textId="5F0C4CA9" w:rsidR="00F46BC9" w:rsidRPr="00AE6B34" w:rsidRDefault="00F46BC9" w:rsidP="00AE6B34">
        <w:pPr>
          <w:pStyle w:val="Footer"/>
          <w:rPr>
            <w:rFonts w:ascii="Times New Roman" w:hAnsi="Times New Roman" w:cs="Times New Roman"/>
            <w:b/>
            <w:bCs/>
            <w:sz w:val="24"/>
            <w:szCs w:val="24"/>
          </w:rPr>
        </w:pPr>
        <w:r w:rsidRPr="00AE6B3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E6B3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E6B34">
          <w:rPr>
            <w:rFonts w:ascii="Times New Roman" w:hAnsi="Times New Roman" w:cs="Times New Roman"/>
            <w:b/>
            <w:bCs/>
            <w:sz w:val="24"/>
            <w:szCs w:val="24"/>
          </w:rPr>
          <w:t xml:space="preserve"> </w:t>
        </w:r>
        <w:r w:rsidRPr="00AE6B34">
          <w:rPr>
            <w:rFonts w:ascii="Times New Roman" w:hAnsi="Times New Roman" w:cs="Times New Roman"/>
            <w:b/>
            <w:bCs/>
            <w:sz w:val="24"/>
            <w:szCs w:val="24"/>
          </w:rPr>
          <w:fldChar w:fldCharType="begin"/>
        </w:r>
        <w:r w:rsidRPr="00AE6B34">
          <w:rPr>
            <w:rFonts w:ascii="Times New Roman" w:hAnsi="Times New Roman" w:cs="Times New Roman"/>
            <w:b/>
            <w:bCs/>
            <w:sz w:val="24"/>
            <w:szCs w:val="24"/>
          </w:rPr>
          <w:instrText xml:space="preserve"> PAGE   \* MERGEFORMAT </w:instrText>
        </w:r>
        <w:r w:rsidRPr="00AE6B34">
          <w:rPr>
            <w:rFonts w:ascii="Times New Roman" w:hAnsi="Times New Roman" w:cs="Times New Roman"/>
            <w:b/>
            <w:bCs/>
            <w:sz w:val="24"/>
            <w:szCs w:val="24"/>
          </w:rPr>
          <w:fldChar w:fldCharType="separate"/>
        </w:r>
        <w:r w:rsidR="00BB0128">
          <w:rPr>
            <w:rFonts w:ascii="Times New Roman" w:hAnsi="Times New Roman" w:cs="Times New Roman"/>
            <w:b/>
            <w:bCs/>
            <w:noProof/>
            <w:sz w:val="24"/>
            <w:szCs w:val="24"/>
          </w:rPr>
          <w:t>1</w:t>
        </w:r>
        <w:r w:rsidRPr="00AE6B34">
          <w:rPr>
            <w:rFonts w:ascii="Times New Roman" w:hAnsi="Times New Roman" w:cs="Times New Roman"/>
            <w:b/>
            <w:bCs/>
            <w:noProof/>
            <w:sz w:val="24"/>
            <w:szCs w:val="24"/>
          </w:rPr>
          <w:fldChar w:fldCharType="end"/>
        </w:r>
      </w:p>
    </w:sdtContent>
  </w:sdt>
  <w:p w14:paraId="449A8375" w14:textId="54D19C64" w:rsidR="00F46BC9" w:rsidRPr="00AE6B34" w:rsidRDefault="00F46BC9" w:rsidP="00854E38">
    <w:pPr>
      <w:pStyle w:val="Footer"/>
      <w:tabs>
        <w:tab w:val="clear" w:pos="4513"/>
        <w:tab w:val="clear" w:pos="9026"/>
        <w:tab w:val="left" w:pos="4363"/>
      </w:tabs>
      <w:jc w:val="center"/>
      <w:rPr>
        <w:rFonts w:ascii="Times New Roman" w:hAnsi="Times New Roman" w:cs="Times New Roman"/>
        <w:sz w:val="24"/>
        <w:szCs w:val="24"/>
        <w:lang w:val="en-I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8066" w14:textId="77777777" w:rsidR="00BB0128" w:rsidRDefault="00BB0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D1F4F" w14:textId="77777777" w:rsidR="00F46BC9" w:rsidRDefault="00F46BC9" w:rsidP="00E37611">
      <w:pPr>
        <w:spacing w:after="0" w:line="240" w:lineRule="auto"/>
      </w:pPr>
      <w:r>
        <w:separator/>
      </w:r>
    </w:p>
  </w:footnote>
  <w:footnote w:type="continuationSeparator" w:id="0">
    <w:p w14:paraId="353A4770" w14:textId="77777777" w:rsidR="00F46BC9" w:rsidRDefault="00F46BC9" w:rsidP="00E37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4A28" w14:textId="77777777" w:rsidR="00BB0128" w:rsidRDefault="00BB0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AE70" w14:textId="23D8FCB5" w:rsidR="00F46BC9" w:rsidRPr="00141FB5" w:rsidRDefault="00F46BC9" w:rsidP="00141FB5">
    <w:pPr>
      <w:pStyle w:val="Header"/>
      <w:jc w:val="right"/>
      <w:rPr>
        <w:rFonts w:ascii="Times New Roman" w:hAnsi="Times New Roman" w:cs="Times New Roman"/>
        <w:b/>
        <w:bCs/>
        <w:i/>
        <w:iCs/>
        <w:sz w:val="24"/>
        <w:szCs w:val="24"/>
      </w:rPr>
    </w:pPr>
    <w:r>
      <w:rPr>
        <w:rFonts w:ascii="Times New Roman" w:hAnsi="Times New Roman" w:cs="Times New Roman"/>
        <w:b/>
        <w:bCs/>
        <w:i/>
        <w:iCs/>
        <w:sz w:val="24"/>
        <w:szCs w:val="24"/>
      </w:rPr>
      <w:t>Adithya Birla Fashion a</w:t>
    </w:r>
    <w:r w:rsidRPr="00141FB5">
      <w:rPr>
        <w:rFonts w:ascii="Times New Roman" w:hAnsi="Times New Roman" w:cs="Times New Roman"/>
        <w:b/>
        <w:bCs/>
        <w:i/>
        <w:iCs/>
        <w:sz w:val="24"/>
        <w:szCs w:val="24"/>
      </w:rPr>
      <w:t>nd Retail Limited, Bangalore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6C7D" w14:textId="77777777" w:rsidR="00BB0128" w:rsidRDefault="00BB0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51B9"/>
    <w:multiLevelType w:val="hybridMultilevel"/>
    <w:tmpl w:val="70A4E0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BBF5020"/>
    <w:multiLevelType w:val="hybridMultilevel"/>
    <w:tmpl w:val="2BC6CD6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D94273B"/>
    <w:multiLevelType w:val="hybridMultilevel"/>
    <w:tmpl w:val="7226AB26"/>
    <w:lvl w:ilvl="0" w:tplc="FC70E82C">
      <w:start w:val="1"/>
      <w:numFmt w:val="lowerLetter"/>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95127C"/>
    <w:multiLevelType w:val="hybridMultilevel"/>
    <w:tmpl w:val="B966F2C0"/>
    <w:lvl w:ilvl="0" w:tplc="561A8C6C">
      <w:numFmt w:val="bullet"/>
      <w:lvlText w:val=""/>
      <w:lvlJc w:val="left"/>
      <w:pPr>
        <w:ind w:left="1509" w:hanging="339"/>
      </w:pPr>
      <w:rPr>
        <w:rFonts w:ascii="Symbol" w:eastAsia="Symbol" w:hAnsi="Symbol" w:cs="Symbol" w:hint="default"/>
        <w:b w:val="0"/>
        <w:bCs w:val="0"/>
        <w:i w:val="0"/>
        <w:iCs w:val="0"/>
        <w:spacing w:val="0"/>
        <w:w w:val="102"/>
        <w:sz w:val="22"/>
        <w:szCs w:val="22"/>
        <w:lang w:val="en-US" w:eastAsia="en-US" w:bidi="ar-SA"/>
      </w:rPr>
    </w:lvl>
    <w:lvl w:ilvl="1" w:tplc="A0AA0C3A">
      <w:numFmt w:val="bullet"/>
      <w:lvlText w:val="•"/>
      <w:lvlJc w:val="left"/>
      <w:pPr>
        <w:ind w:left="2276" w:hanging="339"/>
      </w:pPr>
      <w:rPr>
        <w:rFonts w:hint="default"/>
        <w:lang w:val="en-US" w:eastAsia="en-US" w:bidi="ar-SA"/>
      </w:rPr>
    </w:lvl>
    <w:lvl w:ilvl="2" w:tplc="590812CC">
      <w:numFmt w:val="bullet"/>
      <w:lvlText w:val="•"/>
      <w:lvlJc w:val="left"/>
      <w:pPr>
        <w:ind w:left="3052" w:hanging="339"/>
      </w:pPr>
      <w:rPr>
        <w:rFonts w:hint="default"/>
        <w:lang w:val="en-US" w:eastAsia="en-US" w:bidi="ar-SA"/>
      </w:rPr>
    </w:lvl>
    <w:lvl w:ilvl="3" w:tplc="8B6878D6">
      <w:numFmt w:val="bullet"/>
      <w:lvlText w:val="•"/>
      <w:lvlJc w:val="left"/>
      <w:pPr>
        <w:ind w:left="3828" w:hanging="339"/>
      </w:pPr>
      <w:rPr>
        <w:rFonts w:hint="default"/>
        <w:lang w:val="en-US" w:eastAsia="en-US" w:bidi="ar-SA"/>
      </w:rPr>
    </w:lvl>
    <w:lvl w:ilvl="4" w:tplc="14F6735A">
      <w:numFmt w:val="bullet"/>
      <w:lvlText w:val="•"/>
      <w:lvlJc w:val="left"/>
      <w:pPr>
        <w:ind w:left="4604" w:hanging="339"/>
      </w:pPr>
      <w:rPr>
        <w:rFonts w:hint="default"/>
        <w:lang w:val="en-US" w:eastAsia="en-US" w:bidi="ar-SA"/>
      </w:rPr>
    </w:lvl>
    <w:lvl w:ilvl="5" w:tplc="B8949208">
      <w:numFmt w:val="bullet"/>
      <w:lvlText w:val="•"/>
      <w:lvlJc w:val="left"/>
      <w:pPr>
        <w:ind w:left="5380" w:hanging="339"/>
      </w:pPr>
      <w:rPr>
        <w:rFonts w:hint="default"/>
        <w:lang w:val="en-US" w:eastAsia="en-US" w:bidi="ar-SA"/>
      </w:rPr>
    </w:lvl>
    <w:lvl w:ilvl="6" w:tplc="CF267DB0">
      <w:numFmt w:val="bullet"/>
      <w:lvlText w:val="•"/>
      <w:lvlJc w:val="left"/>
      <w:pPr>
        <w:ind w:left="6156" w:hanging="339"/>
      </w:pPr>
      <w:rPr>
        <w:rFonts w:hint="default"/>
        <w:lang w:val="en-US" w:eastAsia="en-US" w:bidi="ar-SA"/>
      </w:rPr>
    </w:lvl>
    <w:lvl w:ilvl="7" w:tplc="68AAD7E6">
      <w:numFmt w:val="bullet"/>
      <w:lvlText w:val="•"/>
      <w:lvlJc w:val="left"/>
      <w:pPr>
        <w:ind w:left="6932" w:hanging="339"/>
      </w:pPr>
      <w:rPr>
        <w:rFonts w:hint="default"/>
        <w:lang w:val="en-US" w:eastAsia="en-US" w:bidi="ar-SA"/>
      </w:rPr>
    </w:lvl>
    <w:lvl w:ilvl="8" w:tplc="1EA27788">
      <w:numFmt w:val="bullet"/>
      <w:lvlText w:val="•"/>
      <w:lvlJc w:val="left"/>
      <w:pPr>
        <w:ind w:left="7708" w:hanging="339"/>
      </w:pPr>
      <w:rPr>
        <w:rFonts w:hint="default"/>
        <w:lang w:val="en-US" w:eastAsia="en-US" w:bidi="ar-SA"/>
      </w:rPr>
    </w:lvl>
  </w:abstractNum>
  <w:abstractNum w:abstractNumId="4" w15:restartNumberingAfterBreak="0">
    <w:nsid w:val="0F863499"/>
    <w:multiLevelType w:val="hybridMultilevel"/>
    <w:tmpl w:val="27A0A9AA"/>
    <w:lvl w:ilvl="0" w:tplc="FFE461BE">
      <w:start w:val="9"/>
      <w:numFmt w:val="decimal"/>
      <w:lvlText w:val="%1)"/>
      <w:lvlJc w:val="left"/>
      <w:pPr>
        <w:ind w:left="28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B334F7"/>
    <w:multiLevelType w:val="hybridMultilevel"/>
    <w:tmpl w:val="598A9C96"/>
    <w:lvl w:ilvl="0" w:tplc="37F86C00">
      <w:start w:val="1"/>
      <w:numFmt w:val="lowerLetter"/>
      <w:lvlText w:val="%1)"/>
      <w:lvlJc w:val="left"/>
      <w:pPr>
        <w:ind w:left="720" w:hanging="360"/>
      </w:pPr>
      <w:rPr>
        <w:rFonts w:ascii="Times New Roman" w:eastAsia="Times New Roman" w:hAnsi="Times New Roman" w:cs="Times New Roman" w:hint="default"/>
        <w:spacing w:val="-1"/>
        <w:w w:val="99"/>
        <w:sz w:val="24"/>
        <w:szCs w:val="24"/>
      </w:rPr>
    </w:lvl>
    <w:lvl w:ilvl="1" w:tplc="40090019" w:tentative="1">
      <w:start w:val="1"/>
      <w:numFmt w:val="lowerLetter"/>
      <w:lvlText w:val="%2."/>
      <w:lvlJc w:val="left"/>
      <w:pPr>
        <w:ind w:left="1440" w:hanging="360"/>
      </w:pPr>
    </w:lvl>
    <w:lvl w:ilvl="2" w:tplc="37F86C00">
      <w:start w:val="1"/>
      <w:numFmt w:val="lowerLetter"/>
      <w:lvlText w:val="%3)"/>
      <w:lvlJc w:val="left"/>
      <w:pPr>
        <w:ind w:left="2160" w:hanging="180"/>
      </w:pPr>
      <w:rPr>
        <w:rFonts w:ascii="Times New Roman" w:eastAsia="Times New Roman" w:hAnsi="Times New Roman" w:cs="Times New Roman" w:hint="default"/>
        <w:spacing w:val="-1"/>
        <w:w w:val="99"/>
        <w:sz w:val="24"/>
        <w:szCs w:val="24"/>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49233E"/>
    <w:multiLevelType w:val="hybridMultilevel"/>
    <w:tmpl w:val="9B0235F2"/>
    <w:lvl w:ilvl="0" w:tplc="40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7" w15:restartNumberingAfterBreak="0">
    <w:nsid w:val="1CCD1CA5"/>
    <w:multiLevelType w:val="hybridMultilevel"/>
    <w:tmpl w:val="3774AF3C"/>
    <w:lvl w:ilvl="0" w:tplc="FC70E82C">
      <w:start w:val="1"/>
      <w:numFmt w:val="lowerLetter"/>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9A693B"/>
    <w:multiLevelType w:val="hybridMultilevel"/>
    <w:tmpl w:val="A1945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C087989"/>
    <w:multiLevelType w:val="hybridMultilevel"/>
    <w:tmpl w:val="7A62628C"/>
    <w:lvl w:ilvl="0" w:tplc="891C7CCE">
      <w:start w:val="12"/>
      <w:numFmt w:val="decimal"/>
      <w:lvlText w:val="%1)"/>
      <w:lvlJc w:val="left"/>
      <w:pPr>
        <w:ind w:left="144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597C94"/>
    <w:multiLevelType w:val="hybridMultilevel"/>
    <w:tmpl w:val="FAA8852C"/>
    <w:lvl w:ilvl="0" w:tplc="40090001">
      <w:start w:val="1"/>
      <w:numFmt w:val="bullet"/>
      <w:lvlText w:val=""/>
      <w:lvlJc w:val="left"/>
      <w:pPr>
        <w:ind w:left="1300" w:hanging="360"/>
      </w:pPr>
      <w:rPr>
        <w:rFonts w:ascii="Symbol" w:hAnsi="Symbol" w:hint="default"/>
        <w:w w:val="100"/>
        <w:lang w:val="en-US" w:eastAsia="en-US" w:bidi="ar-SA"/>
      </w:rPr>
    </w:lvl>
    <w:lvl w:ilvl="1" w:tplc="FFFFFFFF">
      <w:numFmt w:val="bullet"/>
      <w:lvlText w:val="•"/>
      <w:lvlJc w:val="left"/>
      <w:pPr>
        <w:ind w:left="2226" w:hanging="360"/>
      </w:pPr>
      <w:rPr>
        <w:rFonts w:hint="default"/>
        <w:lang w:val="en-US" w:eastAsia="en-US" w:bidi="ar-SA"/>
      </w:rPr>
    </w:lvl>
    <w:lvl w:ilvl="2" w:tplc="FFFFFFFF">
      <w:numFmt w:val="bullet"/>
      <w:lvlText w:val="•"/>
      <w:lvlJc w:val="left"/>
      <w:pPr>
        <w:ind w:left="3153" w:hanging="360"/>
      </w:pPr>
      <w:rPr>
        <w:rFonts w:hint="default"/>
        <w:lang w:val="en-US" w:eastAsia="en-US" w:bidi="ar-SA"/>
      </w:rPr>
    </w:lvl>
    <w:lvl w:ilvl="3" w:tplc="FFFFFFFF">
      <w:numFmt w:val="bullet"/>
      <w:lvlText w:val="•"/>
      <w:lvlJc w:val="left"/>
      <w:pPr>
        <w:ind w:left="4079" w:hanging="360"/>
      </w:pPr>
      <w:rPr>
        <w:rFonts w:hint="default"/>
        <w:lang w:val="en-US" w:eastAsia="en-US" w:bidi="ar-SA"/>
      </w:rPr>
    </w:lvl>
    <w:lvl w:ilvl="4" w:tplc="FFFFFFFF">
      <w:numFmt w:val="bullet"/>
      <w:lvlText w:val="•"/>
      <w:lvlJc w:val="left"/>
      <w:pPr>
        <w:ind w:left="5006" w:hanging="360"/>
      </w:pPr>
      <w:rPr>
        <w:rFonts w:hint="default"/>
        <w:lang w:val="en-US" w:eastAsia="en-US" w:bidi="ar-SA"/>
      </w:rPr>
    </w:lvl>
    <w:lvl w:ilvl="5" w:tplc="FFFFFFFF">
      <w:numFmt w:val="bullet"/>
      <w:lvlText w:val="•"/>
      <w:lvlJc w:val="left"/>
      <w:pPr>
        <w:ind w:left="5933" w:hanging="360"/>
      </w:pPr>
      <w:rPr>
        <w:rFonts w:hint="default"/>
        <w:lang w:val="en-US" w:eastAsia="en-US" w:bidi="ar-SA"/>
      </w:rPr>
    </w:lvl>
    <w:lvl w:ilvl="6" w:tplc="FFFFFFFF">
      <w:numFmt w:val="bullet"/>
      <w:lvlText w:val="•"/>
      <w:lvlJc w:val="left"/>
      <w:pPr>
        <w:ind w:left="6859" w:hanging="360"/>
      </w:pPr>
      <w:rPr>
        <w:rFonts w:hint="default"/>
        <w:lang w:val="en-US" w:eastAsia="en-US" w:bidi="ar-SA"/>
      </w:rPr>
    </w:lvl>
    <w:lvl w:ilvl="7" w:tplc="FFFFFFFF">
      <w:numFmt w:val="bullet"/>
      <w:lvlText w:val="•"/>
      <w:lvlJc w:val="left"/>
      <w:pPr>
        <w:ind w:left="7786" w:hanging="360"/>
      </w:pPr>
      <w:rPr>
        <w:rFonts w:hint="default"/>
        <w:lang w:val="en-US" w:eastAsia="en-US" w:bidi="ar-SA"/>
      </w:rPr>
    </w:lvl>
    <w:lvl w:ilvl="8" w:tplc="FFFFFFFF">
      <w:numFmt w:val="bullet"/>
      <w:lvlText w:val="•"/>
      <w:lvlJc w:val="left"/>
      <w:pPr>
        <w:ind w:left="8713" w:hanging="360"/>
      </w:pPr>
      <w:rPr>
        <w:rFonts w:hint="default"/>
        <w:lang w:val="en-US" w:eastAsia="en-US" w:bidi="ar-SA"/>
      </w:rPr>
    </w:lvl>
  </w:abstractNum>
  <w:abstractNum w:abstractNumId="11" w15:restartNumberingAfterBreak="0">
    <w:nsid w:val="374A59A6"/>
    <w:multiLevelType w:val="hybridMultilevel"/>
    <w:tmpl w:val="91EEC9B4"/>
    <w:lvl w:ilvl="0" w:tplc="FC70E82C">
      <w:start w:val="1"/>
      <w:numFmt w:val="lowerLetter"/>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9CAAC028">
      <w:start w:val="12"/>
      <w:numFmt w:val="decimal"/>
      <w:lvlText w:val="%2)"/>
      <w:lvlJc w:val="left"/>
      <w:pPr>
        <w:ind w:left="1440" w:hanging="360"/>
      </w:pPr>
      <w:rPr>
        <w:rFonts w:hint="default"/>
      </w:rPr>
    </w:lvl>
    <w:lvl w:ilvl="2" w:tplc="FC70E82C">
      <w:start w:val="1"/>
      <w:numFmt w:val="lowerLetter"/>
      <w:lvlText w:val="%3)"/>
      <w:lvlJc w:val="left"/>
      <w:pPr>
        <w:ind w:left="2160" w:hanging="180"/>
      </w:pPr>
      <w:rPr>
        <w:rFonts w:ascii="Times New Roman" w:eastAsia="Times New Roman" w:hAnsi="Times New Roman" w:cs="Times New Roman" w:hint="default"/>
        <w:spacing w:val="-1"/>
        <w:w w:val="99"/>
        <w:sz w:val="24"/>
        <w:szCs w:val="24"/>
        <w:lang w:val="en-US" w:eastAsia="en-US" w:bidi="ar-SA"/>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562231"/>
    <w:multiLevelType w:val="hybridMultilevel"/>
    <w:tmpl w:val="F32A1C34"/>
    <w:lvl w:ilvl="0" w:tplc="40090001">
      <w:start w:val="1"/>
      <w:numFmt w:val="bullet"/>
      <w:lvlText w:val=""/>
      <w:lvlJc w:val="left"/>
      <w:pPr>
        <w:ind w:left="1300" w:hanging="360"/>
      </w:pPr>
      <w:rPr>
        <w:rFonts w:ascii="Symbol" w:hAnsi="Symbol" w:hint="default"/>
      </w:rPr>
    </w:lvl>
    <w:lvl w:ilvl="1" w:tplc="40090003" w:tentative="1">
      <w:start w:val="1"/>
      <w:numFmt w:val="bullet"/>
      <w:lvlText w:val="o"/>
      <w:lvlJc w:val="left"/>
      <w:pPr>
        <w:ind w:left="2020" w:hanging="360"/>
      </w:pPr>
      <w:rPr>
        <w:rFonts w:ascii="Courier New" w:hAnsi="Courier New" w:cs="Courier New" w:hint="default"/>
      </w:rPr>
    </w:lvl>
    <w:lvl w:ilvl="2" w:tplc="40090005" w:tentative="1">
      <w:start w:val="1"/>
      <w:numFmt w:val="bullet"/>
      <w:lvlText w:val=""/>
      <w:lvlJc w:val="left"/>
      <w:pPr>
        <w:ind w:left="2740" w:hanging="360"/>
      </w:pPr>
      <w:rPr>
        <w:rFonts w:ascii="Wingdings" w:hAnsi="Wingdings" w:hint="default"/>
      </w:rPr>
    </w:lvl>
    <w:lvl w:ilvl="3" w:tplc="40090001" w:tentative="1">
      <w:start w:val="1"/>
      <w:numFmt w:val="bullet"/>
      <w:lvlText w:val=""/>
      <w:lvlJc w:val="left"/>
      <w:pPr>
        <w:ind w:left="3460" w:hanging="360"/>
      </w:pPr>
      <w:rPr>
        <w:rFonts w:ascii="Symbol" w:hAnsi="Symbol" w:hint="default"/>
      </w:rPr>
    </w:lvl>
    <w:lvl w:ilvl="4" w:tplc="40090003" w:tentative="1">
      <w:start w:val="1"/>
      <w:numFmt w:val="bullet"/>
      <w:lvlText w:val="o"/>
      <w:lvlJc w:val="left"/>
      <w:pPr>
        <w:ind w:left="4180" w:hanging="360"/>
      </w:pPr>
      <w:rPr>
        <w:rFonts w:ascii="Courier New" w:hAnsi="Courier New" w:cs="Courier New" w:hint="default"/>
      </w:rPr>
    </w:lvl>
    <w:lvl w:ilvl="5" w:tplc="40090005" w:tentative="1">
      <w:start w:val="1"/>
      <w:numFmt w:val="bullet"/>
      <w:lvlText w:val=""/>
      <w:lvlJc w:val="left"/>
      <w:pPr>
        <w:ind w:left="4900" w:hanging="360"/>
      </w:pPr>
      <w:rPr>
        <w:rFonts w:ascii="Wingdings" w:hAnsi="Wingdings" w:hint="default"/>
      </w:rPr>
    </w:lvl>
    <w:lvl w:ilvl="6" w:tplc="40090001" w:tentative="1">
      <w:start w:val="1"/>
      <w:numFmt w:val="bullet"/>
      <w:lvlText w:val=""/>
      <w:lvlJc w:val="left"/>
      <w:pPr>
        <w:ind w:left="5620" w:hanging="360"/>
      </w:pPr>
      <w:rPr>
        <w:rFonts w:ascii="Symbol" w:hAnsi="Symbol" w:hint="default"/>
      </w:rPr>
    </w:lvl>
    <w:lvl w:ilvl="7" w:tplc="40090003" w:tentative="1">
      <w:start w:val="1"/>
      <w:numFmt w:val="bullet"/>
      <w:lvlText w:val="o"/>
      <w:lvlJc w:val="left"/>
      <w:pPr>
        <w:ind w:left="6340" w:hanging="360"/>
      </w:pPr>
      <w:rPr>
        <w:rFonts w:ascii="Courier New" w:hAnsi="Courier New" w:cs="Courier New" w:hint="default"/>
      </w:rPr>
    </w:lvl>
    <w:lvl w:ilvl="8" w:tplc="40090005" w:tentative="1">
      <w:start w:val="1"/>
      <w:numFmt w:val="bullet"/>
      <w:lvlText w:val=""/>
      <w:lvlJc w:val="left"/>
      <w:pPr>
        <w:ind w:left="7060" w:hanging="360"/>
      </w:pPr>
      <w:rPr>
        <w:rFonts w:ascii="Wingdings" w:hAnsi="Wingdings" w:hint="default"/>
      </w:rPr>
    </w:lvl>
  </w:abstractNum>
  <w:abstractNum w:abstractNumId="13" w15:restartNumberingAfterBreak="0">
    <w:nsid w:val="386373C1"/>
    <w:multiLevelType w:val="hybridMultilevel"/>
    <w:tmpl w:val="A086D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0E7780"/>
    <w:multiLevelType w:val="hybridMultilevel"/>
    <w:tmpl w:val="5EC403AE"/>
    <w:lvl w:ilvl="0" w:tplc="69A66C76">
      <w:numFmt w:val="bullet"/>
      <w:lvlText w:val=""/>
      <w:lvlJc w:val="left"/>
      <w:pPr>
        <w:ind w:left="148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2200" w:hanging="360"/>
      </w:pPr>
      <w:rPr>
        <w:rFonts w:ascii="Courier New" w:hAnsi="Courier New" w:cs="Courier New" w:hint="default"/>
      </w:rPr>
    </w:lvl>
    <w:lvl w:ilvl="2" w:tplc="40090005" w:tentative="1">
      <w:start w:val="1"/>
      <w:numFmt w:val="bullet"/>
      <w:lvlText w:val=""/>
      <w:lvlJc w:val="left"/>
      <w:pPr>
        <w:ind w:left="2920" w:hanging="360"/>
      </w:pPr>
      <w:rPr>
        <w:rFonts w:ascii="Wingdings" w:hAnsi="Wingdings" w:hint="default"/>
      </w:rPr>
    </w:lvl>
    <w:lvl w:ilvl="3" w:tplc="40090001" w:tentative="1">
      <w:start w:val="1"/>
      <w:numFmt w:val="bullet"/>
      <w:lvlText w:val=""/>
      <w:lvlJc w:val="left"/>
      <w:pPr>
        <w:ind w:left="3640" w:hanging="360"/>
      </w:pPr>
      <w:rPr>
        <w:rFonts w:ascii="Symbol" w:hAnsi="Symbol" w:hint="default"/>
      </w:rPr>
    </w:lvl>
    <w:lvl w:ilvl="4" w:tplc="40090003" w:tentative="1">
      <w:start w:val="1"/>
      <w:numFmt w:val="bullet"/>
      <w:lvlText w:val="o"/>
      <w:lvlJc w:val="left"/>
      <w:pPr>
        <w:ind w:left="4360" w:hanging="360"/>
      </w:pPr>
      <w:rPr>
        <w:rFonts w:ascii="Courier New" w:hAnsi="Courier New" w:cs="Courier New" w:hint="default"/>
      </w:rPr>
    </w:lvl>
    <w:lvl w:ilvl="5" w:tplc="40090005" w:tentative="1">
      <w:start w:val="1"/>
      <w:numFmt w:val="bullet"/>
      <w:lvlText w:val=""/>
      <w:lvlJc w:val="left"/>
      <w:pPr>
        <w:ind w:left="5080" w:hanging="360"/>
      </w:pPr>
      <w:rPr>
        <w:rFonts w:ascii="Wingdings" w:hAnsi="Wingdings" w:hint="default"/>
      </w:rPr>
    </w:lvl>
    <w:lvl w:ilvl="6" w:tplc="40090001" w:tentative="1">
      <w:start w:val="1"/>
      <w:numFmt w:val="bullet"/>
      <w:lvlText w:val=""/>
      <w:lvlJc w:val="left"/>
      <w:pPr>
        <w:ind w:left="5800" w:hanging="360"/>
      </w:pPr>
      <w:rPr>
        <w:rFonts w:ascii="Symbol" w:hAnsi="Symbol" w:hint="default"/>
      </w:rPr>
    </w:lvl>
    <w:lvl w:ilvl="7" w:tplc="40090003" w:tentative="1">
      <w:start w:val="1"/>
      <w:numFmt w:val="bullet"/>
      <w:lvlText w:val="o"/>
      <w:lvlJc w:val="left"/>
      <w:pPr>
        <w:ind w:left="6520" w:hanging="360"/>
      </w:pPr>
      <w:rPr>
        <w:rFonts w:ascii="Courier New" w:hAnsi="Courier New" w:cs="Courier New" w:hint="default"/>
      </w:rPr>
    </w:lvl>
    <w:lvl w:ilvl="8" w:tplc="40090005" w:tentative="1">
      <w:start w:val="1"/>
      <w:numFmt w:val="bullet"/>
      <w:lvlText w:val=""/>
      <w:lvlJc w:val="left"/>
      <w:pPr>
        <w:ind w:left="7240" w:hanging="360"/>
      </w:pPr>
      <w:rPr>
        <w:rFonts w:ascii="Wingdings" w:hAnsi="Wingdings" w:hint="default"/>
      </w:rPr>
    </w:lvl>
  </w:abstractNum>
  <w:abstractNum w:abstractNumId="15" w15:restartNumberingAfterBreak="0">
    <w:nsid w:val="3EBB44D3"/>
    <w:multiLevelType w:val="hybridMultilevel"/>
    <w:tmpl w:val="1CF8A9B4"/>
    <w:lvl w:ilvl="0" w:tplc="12CA30A2">
      <w:start w:val="1"/>
      <w:numFmt w:val="decimal"/>
      <w:lvlText w:val="%1)"/>
      <w:lvlJc w:val="left"/>
      <w:pPr>
        <w:ind w:left="1286" w:hanging="360"/>
        <w:jc w:val="right"/>
      </w:pPr>
      <w:rPr>
        <w:rFonts w:ascii="Times New Roman" w:eastAsia="Times New Roman" w:hAnsi="Times New Roman" w:cs="Times New Roman" w:hint="default"/>
        <w:w w:val="99"/>
        <w:sz w:val="24"/>
        <w:szCs w:val="24"/>
        <w:lang w:val="en-US" w:eastAsia="en-US" w:bidi="ar-SA"/>
      </w:rPr>
    </w:lvl>
    <w:lvl w:ilvl="1" w:tplc="FC70E82C">
      <w:start w:val="1"/>
      <w:numFmt w:val="lowerLetter"/>
      <w:lvlText w:val="%2)"/>
      <w:lvlJc w:val="left"/>
      <w:pPr>
        <w:ind w:left="1646" w:hanging="360"/>
      </w:pPr>
      <w:rPr>
        <w:rFonts w:ascii="Times New Roman" w:eastAsia="Times New Roman" w:hAnsi="Times New Roman" w:cs="Times New Roman" w:hint="default"/>
        <w:spacing w:val="-1"/>
        <w:w w:val="99"/>
        <w:sz w:val="24"/>
        <w:szCs w:val="24"/>
        <w:lang w:val="en-US" w:eastAsia="en-US" w:bidi="ar-SA"/>
      </w:rPr>
    </w:lvl>
    <w:lvl w:ilvl="2" w:tplc="7CD69562">
      <w:numFmt w:val="bullet"/>
      <w:lvlText w:val="•"/>
      <w:lvlJc w:val="left"/>
      <w:pPr>
        <w:ind w:left="1600" w:hanging="360"/>
      </w:pPr>
      <w:rPr>
        <w:rFonts w:hint="default"/>
        <w:lang w:val="en-US" w:eastAsia="en-US" w:bidi="ar-SA"/>
      </w:rPr>
    </w:lvl>
    <w:lvl w:ilvl="3" w:tplc="6E24D714">
      <w:numFmt w:val="bullet"/>
      <w:lvlText w:val="•"/>
      <w:lvlJc w:val="left"/>
      <w:pPr>
        <w:ind w:left="1640" w:hanging="360"/>
      </w:pPr>
      <w:rPr>
        <w:rFonts w:hint="default"/>
        <w:lang w:val="en-US" w:eastAsia="en-US" w:bidi="ar-SA"/>
      </w:rPr>
    </w:lvl>
    <w:lvl w:ilvl="4" w:tplc="C27810A6">
      <w:numFmt w:val="bullet"/>
      <w:lvlText w:val="•"/>
      <w:lvlJc w:val="left"/>
      <w:pPr>
        <w:ind w:left="1660" w:hanging="360"/>
      </w:pPr>
      <w:rPr>
        <w:rFonts w:hint="default"/>
        <w:lang w:val="en-US" w:eastAsia="en-US" w:bidi="ar-SA"/>
      </w:rPr>
    </w:lvl>
    <w:lvl w:ilvl="5" w:tplc="1100A3C8">
      <w:numFmt w:val="bullet"/>
      <w:lvlText w:val="•"/>
      <w:lvlJc w:val="left"/>
      <w:pPr>
        <w:ind w:left="3144" w:hanging="360"/>
      </w:pPr>
      <w:rPr>
        <w:rFonts w:hint="default"/>
        <w:lang w:val="en-US" w:eastAsia="en-US" w:bidi="ar-SA"/>
      </w:rPr>
    </w:lvl>
    <w:lvl w:ilvl="6" w:tplc="BE7652B2">
      <w:numFmt w:val="bullet"/>
      <w:lvlText w:val="•"/>
      <w:lvlJc w:val="left"/>
      <w:pPr>
        <w:ind w:left="4628" w:hanging="360"/>
      </w:pPr>
      <w:rPr>
        <w:rFonts w:hint="default"/>
        <w:lang w:val="en-US" w:eastAsia="en-US" w:bidi="ar-SA"/>
      </w:rPr>
    </w:lvl>
    <w:lvl w:ilvl="7" w:tplc="091A8696">
      <w:numFmt w:val="bullet"/>
      <w:lvlText w:val="•"/>
      <w:lvlJc w:val="left"/>
      <w:pPr>
        <w:ind w:left="6113" w:hanging="360"/>
      </w:pPr>
      <w:rPr>
        <w:rFonts w:hint="default"/>
        <w:lang w:val="en-US" w:eastAsia="en-US" w:bidi="ar-SA"/>
      </w:rPr>
    </w:lvl>
    <w:lvl w:ilvl="8" w:tplc="9F4CAC30">
      <w:numFmt w:val="bullet"/>
      <w:lvlText w:val="•"/>
      <w:lvlJc w:val="left"/>
      <w:pPr>
        <w:ind w:left="7597" w:hanging="360"/>
      </w:pPr>
      <w:rPr>
        <w:rFonts w:hint="default"/>
        <w:lang w:val="en-US" w:eastAsia="en-US" w:bidi="ar-SA"/>
      </w:rPr>
    </w:lvl>
  </w:abstractNum>
  <w:abstractNum w:abstractNumId="16" w15:restartNumberingAfterBreak="0">
    <w:nsid w:val="401A6734"/>
    <w:multiLevelType w:val="hybridMultilevel"/>
    <w:tmpl w:val="23B2E11C"/>
    <w:lvl w:ilvl="0" w:tplc="37F86C00">
      <w:start w:val="1"/>
      <w:numFmt w:val="lowerLetter"/>
      <w:lvlText w:val="%1)"/>
      <w:lvlJc w:val="left"/>
      <w:pPr>
        <w:ind w:left="720" w:hanging="360"/>
      </w:pPr>
      <w:rPr>
        <w:rFonts w:ascii="Times New Roman" w:eastAsia="Times New Roman" w:hAnsi="Times New Roman" w:cs="Times New Roman" w:hint="default"/>
        <w:spacing w:val="-1"/>
        <w:w w:val="99"/>
        <w:sz w:val="24"/>
        <w:szCs w:val="24"/>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0044C0"/>
    <w:multiLevelType w:val="hybridMultilevel"/>
    <w:tmpl w:val="78920230"/>
    <w:lvl w:ilvl="0" w:tplc="37F86C00">
      <w:start w:val="1"/>
      <w:numFmt w:val="lowerLetter"/>
      <w:lvlText w:val="%1)"/>
      <w:lvlJc w:val="left"/>
      <w:pPr>
        <w:ind w:left="720" w:hanging="360"/>
      </w:pPr>
      <w:rPr>
        <w:rFonts w:ascii="Times New Roman" w:eastAsia="Times New Roman" w:hAnsi="Times New Roman" w:cs="Times New Roman" w:hint="default"/>
        <w:spacing w:val="-1"/>
        <w:w w:val="99"/>
        <w:sz w:val="24"/>
        <w:szCs w:val="24"/>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45F2F00"/>
    <w:multiLevelType w:val="hybridMultilevel"/>
    <w:tmpl w:val="7BFE2876"/>
    <w:lvl w:ilvl="0" w:tplc="FC70E82C">
      <w:start w:val="1"/>
      <w:numFmt w:val="lowerLetter"/>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37F86C00">
      <w:start w:val="1"/>
      <w:numFmt w:val="lowerLetter"/>
      <w:lvlText w:val="%3)"/>
      <w:lvlJc w:val="left"/>
      <w:pPr>
        <w:ind w:left="2160" w:hanging="180"/>
      </w:pPr>
      <w:rPr>
        <w:rFonts w:ascii="Times New Roman" w:eastAsia="Times New Roman" w:hAnsi="Times New Roman" w:cs="Times New Roman" w:hint="default"/>
        <w:spacing w:val="-1"/>
        <w:w w:val="99"/>
        <w:sz w:val="24"/>
        <w:szCs w:val="24"/>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A1E1300"/>
    <w:multiLevelType w:val="hybridMultilevel"/>
    <w:tmpl w:val="E92AA6D2"/>
    <w:lvl w:ilvl="0" w:tplc="69A66C76">
      <w:numFmt w:val="bullet"/>
      <w:lvlText w:val=""/>
      <w:lvlJc w:val="left"/>
      <w:pPr>
        <w:ind w:left="180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15:restartNumberingAfterBreak="0">
    <w:nsid w:val="4BB64157"/>
    <w:multiLevelType w:val="hybridMultilevel"/>
    <w:tmpl w:val="A8904E76"/>
    <w:lvl w:ilvl="0" w:tplc="FC70E82C">
      <w:start w:val="1"/>
      <w:numFmt w:val="lowerLetter"/>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start w:val="1"/>
      <w:numFmt w:val="lowerLetter"/>
      <w:lvlText w:val="%2."/>
      <w:lvlJc w:val="left"/>
      <w:pPr>
        <w:ind w:left="1440" w:hanging="360"/>
      </w:pPr>
    </w:lvl>
    <w:lvl w:ilvl="2" w:tplc="5596EB0C">
      <w:start w:val="1"/>
      <w:numFmt w:val="lowerLetter"/>
      <w:lvlText w:val="%3)"/>
      <w:lvlJc w:val="left"/>
      <w:pPr>
        <w:ind w:left="2160" w:hanging="180"/>
      </w:pPr>
      <w:rPr>
        <w:rFonts w:ascii="Times New Roman" w:eastAsia="Times New Roman" w:hAnsi="Times New Roman" w:cs="Times New Roman" w:hint="default"/>
        <w:spacing w:val="-1"/>
        <w:w w:val="99"/>
        <w:sz w:val="24"/>
        <w:szCs w:val="24"/>
        <w:lang w:val="en-US" w:eastAsia="en-US" w:bidi="ar-SA"/>
      </w:rPr>
    </w:lvl>
    <w:lvl w:ilvl="3" w:tplc="C3A2B984">
      <w:start w:val="6"/>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1A033B"/>
    <w:multiLevelType w:val="hybridMultilevel"/>
    <w:tmpl w:val="EDA6C01A"/>
    <w:lvl w:ilvl="0" w:tplc="69A66C76">
      <w:numFmt w:val="bullet"/>
      <w:lvlText w:val=""/>
      <w:lvlJc w:val="left"/>
      <w:pPr>
        <w:ind w:left="127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990" w:hanging="360"/>
      </w:pPr>
      <w:rPr>
        <w:rFonts w:ascii="Courier New" w:hAnsi="Courier New" w:cs="Courier New" w:hint="default"/>
      </w:rPr>
    </w:lvl>
    <w:lvl w:ilvl="2" w:tplc="40090005" w:tentative="1">
      <w:start w:val="1"/>
      <w:numFmt w:val="bullet"/>
      <w:lvlText w:val=""/>
      <w:lvlJc w:val="left"/>
      <w:pPr>
        <w:ind w:left="2710" w:hanging="360"/>
      </w:pPr>
      <w:rPr>
        <w:rFonts w:ascii="Wingdings" w:hAnsi="Wingdings" w:hint="default"/>
      </w:rPr>
    </w:lvl>
    <w:lvl w:ilvl="3" w:tplc="40090001" w:tentative="1">
      <w:start w:val="1"/>
      <w:numFmt w:val="bullet"/>
      <w:lvlText w:val=""/>
      <w:lvlJc w:val="left"/>
      <w:pPr>
        <w:ind w:left="3430" w:hanging="360"/>
      </w:pPr>
      <w:rPr>
        <w:rFonts w:ascii="Symbol" w:hAnsi="Symbol" w:hint="default"/>
      </w:rPr>
    </w:lvl>
    <w:lvl w:ilvl="4" w:tplc="40090003" w:tentative="1">
      <w:start w:val="1"/>
      <w:numFmt w:val="bullet"/>
      <w:lvlText w:val="o"/>
      <w:lvlJc w:val="left"/>
      <w:pPr>
        <w:ind w:left="4150" w:hanging="360"/>
      </w:pPr>
      <w:rPr>
        <w:rFonts w:ascii="Courier New" w:hAnsi="Courier New" w:cs="Courier New" w:hint="default"/>
      </w:rPr>
    </w:lvl>
    <w:lvl w:ilvl="5" w:tplc="40090005" w:tentative="1">
      <w:start w:val="1"/>
      <w:numFmt w:val="bullet"/>
      <w:lvlText w:val=""/>
      <w:lvlJc w:val="left"/>
      <w:pPr>
        <w:ind w:left="4870" w:hanging="360"/>
      </w:pPr>
      <w:rPr>
        <w:rFonts w:ascii="Wingdings" w:hAnsi="Wingdings" w:hint="default"/>
      </w:rPr>
    </w:lvl>
    <w:lvl w:ilvl="6" w:tplc="40090001" w:tentative="1">
      <w:start w:val="1"/>
      <w:numFmt w:val="bullet"/>
      <w:lvlText w:val=""/>
      <w:lvlJc w:val="left"/>
      <w:pPr>
        <w:ind w:left="5590" w:hanging="360"/>
      </w:pPr>
      <w:rPr>
        <w:rFonts w:ascii="Symbol" w:hAnsi="Symbol" w:hint="default"/>
      </w:rPr>
    </w:lvl>
    <w:lvl w:ilvl="7" w:tplc="40090003" w:tentative="1">
      <w:start w:val="1"/>
      <w:numFmt w:val="bullet"/>
      <w:lvlText w:val="o"/>
      <w:lvlJc w:val="left"/>
      <w:pPr>
        <w:ind w:left="6310" w:hanging="360"/>
      </w:pPr>
      <w:rPr>
        <w:rFonts w:ascii="Courier New" w:hAnsi="Courier New" w:cs="Courier New" w:hint="default"/>
      </w:rPr>
    </w:lvl>
    <w:lvl w:ilvl="8" w:tplc="40090005" w:tentative="1">
      <w:start w:val="1"/>
      <w:numFmt w:val="bullet"/>
      <w:lvlText w:val=""/>
      <w:lvlJc w:val="left"/>
      <w:pPr>
        <w:ind w:left="7030" w:hanging="360"/>
      </w:pPr>
      <w:rPr>
        <w:rFonts w:ascii="Wingdings" w:hAnsi="Wingdings" w:hint="default"/>
      </w:rPr>
    </w:lvl>
  </w:abstractNum>
  <w:abstractNum w:abstractNumId="22" w15:restartNumberingAfterBreak="0">
    <w:nsid w:val="522F14E4"/>
    <w:multiLevelType w:val="hybridMultilevel"/>
    <w:tmpl w:val="5FD63124"/>
    <w:lvl w:ilvl="0" w:tplc="37F86C00">
      <w:start w:val="1"/>
      <w:numFmt w:val="lowerLetter"/>
      <w:lvlText w:val="%1)"/>
      <w:lvlJc w:val="left"/>
      <w:pPr>
        <w:ind w:left="720" w:hanging="360"/>
      </w:pPr>
      <w:rPr>
        <w:rFonts w:ascii="Times New Roman" w:eastAsia="Times New Roman" w:hAnsi="Times New Roman" w:cs="Times New Roman" w:hint="default"/>
        <w:spacing w:val="-1"/>
        <w:w w:val="99"/>
        <w:sz w:val="24"/>
        <w:szCs w:val="24"/>
      </w:rPr>
    </w:lvl>
    <w:lvl w:ilvl="1" w:tplc="40090019" w:tentative="1">
      <w:start w:val="1"/>
      <w:numFmt w:val="lowerLetter"/>
      <w:lvlText w:val="%2."/>
      <w:lvlJc w:val="left"/>
      <w:pPr>
        <w:ind w:left="1440" w:hanging="360"/>
      </w:pPr>
    </w:lvl>
    <w:lvl w:ilvl="2" w:tplc="FC70E82C">
      <w:start w:val="1"/>
      <w:numFmt w:val="lowerLetter"/>
      <w:lvlText w:val="%3)"/>
      <w:lvlJc w:val="left"/>
      <w:pPr>
        <w:ind w:left="2160" w:hanging="180"/>
      </w:pPr>
      <w:rPr>
        <w:rFonts w:ascii="Times New Roman" w:eastAsia="Times New Roman" w:hAnsi="Times New Roman" w:cs="Times New Roman" w:hint="default"/>
        <w:spacing w:val="-1"/>
        <w:w w:val="99"/>
        <w:sz w:val="24"/>
        <w:szCs w:val="24"/>
        <w:lang w:val="en-US" w:eastAsia="en-US" w:bidi="ar-SA"/>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2F37268"/>
    <w:multiLevelType w:val="hybridMultilevel"/>
    <w:tmpl w:val="FC38AC52"/>
    <w:lvl w:ilvl="0" w:tplc="69A66C76">
      <w:numFmt w:val="bullet"/>
      <w:lvlText w:val=""/>
      <w:lvlJc w:val="left"/>
      <w:pPr>
        <w:ind w:left="144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53C31783"/>
    <w:multiLevelType w:val="hybridMultilevel"/>
    <w:tmpl w:val="5DCE1388"/>
    <w:lvl w:ilvl="0" w:tplc="37F86C00">
      <w:start w:val="1"/>
      <w:numFmt w:val="lowerLetter"/>
      <w:lvlText w:val="%1)"/>
      <w:lvlJc w:val="left"/>
      <w:pPr>
        <w:ind w:left="2880" w:hanging="360"/>
      </w:pPr>
      <w:rPr>
        <w:rFonts w:ascii="Times New Roman" w:eastAsia="Times New Roman" w:hAnsi="Times New Roman" w:cs="Times New Roman" w:hint="default"/>
        <w:spacing w:val="-1"/>
        <w:w w:val="99"/>
        <w:sz w:val="24"/>
        <w:szCs w:val="24"/>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5" w15:restartNumberingAfterBreak="0">
    <w:nsid w:val="59B251C8"/>
    <w:multiLevelType w:val="hybridMultilevel"/>
    <w:tmpl w:val="4B9029E6"/>
    <w:lvl w:ilvl="0" w:tplc="40090001">
      <w:start w:val="1"/>
      <w:numFmt w:val="bullet"/>
      <w:lvlText w:val=""/>
      <w:lvlJc w:val="left"/>
      <w:pPr>
        <w:ind w:left="760" w:hanging="180"/>
      </w:pPr>
      <w:rPr>
        <w:rFonts w:ascii="Symbol" w:hAnsi="Symbol" w:hint="default"/>
        <w:w w:val="100"/>
        <w:sz w:val="24"/>
        <w:szCs w:val="24"/>
        <w:lang w:val="en-US" w:eastAsia="en-US" w:bidi="ar-SA"/>
      </w:rPr>
    </w:lvl>
    <w:lvl w:ilvl="1" w:tplc="B07C35F8">
      <w:numFmt w:val="bullet"/>
      <w:lvlText w:val="•"/>
      <w:lvlJc w:val="left"/>
      <w:pPr>
        <w:ind w:left="1740" w:hanging="180"/>
      </w:pPr>
      <w:rPr>
        <w:rFonts w:hint="default"/>
        <w:lang w:val="en-US" w:eastAsia="en-US" w:bidi="ar-SA"/>
      </w:rPr>
    </w:lvl>
    <w:lvl w:ilvl="2" w:tplc="CB202DD4">
      <w:numFmt w:val="bullet"/>
      <w:lvlText w:val="•"/>
      <w:lvlJc w:val="left"/>
      <w:pPr>
        <w:ind w:left="2721" w:hanging="180"/>
      </w:pPr>
      <w:rPr>
        <w:rFonts w:hint="default"/>
        <w:lang w:val="en-US" w:eastAsia="en-US" w:bidi="ar-SA"/>
      </w:rPr>
    </w:lvl>
    <w:lvl w:ilvl="3" w:tplc="A030E794">
      <w:numFmt w:val="bullet"/>
      <w:lvlText w:val="•"/>
      <w:lvlJc w:val="left"/>
      <w:pPr>
        <w:ind w:left="3701" w:hanging="180"/>
      </w:pPr>
      <w:rPr>
        <w:rFonts w:hint="default"/>
        <w:lang w:val="en-US" w:eastAsia="en-US" w:bidi="ar-SA"/>
      </w:rPr>
    </w:lvl>
    <w:lvl w:ilvl="4" w:tplc="BD06199E">
      <w:numFmt w:val="bullet"/>
      <w:lvlText w:val="•"/>
      <w:lvlJc w:val="left"/>
      <w:pPr>
        <w:ind w:left="4682" w:hanging="180"/>
      </w:pPr>
      <w:rPr>
        <w:rFonts w:hint="default"/>
        <w:lang w:val="en-US" w:eastAsia="en-US" w:bidi="ar-SA"/>
      </w:rPr>
    </w:lvl>
    <w:lvl w:ilvl="5" w:tplc="3FFE8074">
      <w:numFmt w:val="bullet"/>
      <w:lvlText w:val="•"/>
      <w:lvlJc w:val="left"/>
      <w:pPr>
        <w:ind w:left="5663" w:hanging="180"/>
      </w:pPr>
      <w:rPr>
        <w:rFonts w:hint="default"/>
        <w:lang w:val="en-US" w:eastAsia="en-US" w:bidi="ar-SA"/>
      </w:rPr>
    </w:lvl>
    <w:lvl w:ilvl="6" w:tplc="60CCF7C0">
      <w:numFmt w:val="bullet"/>
      <w:lvlText w:val="•"/>
      <w:lvlJc w:val="left"/>
      <w:pPr>
        <w:ind w:left="6643" w:hanging="180"/>
      </w:pPr>
      <w:rPr>
        <w:rFonts w:hint="default"/>
        <w:lang w:val="en-US" w:eastAsia="en-US" w:bidi="ar-SA"/>
      </w:rPr>
    </w:lvl>
    <w:lvl w:ilvl="7" w:tplc="0D8CEE1E">
      <w:numFmt w:val="bullet"/>
      <w:lvlText w:val="•"/>
      <w:lvlJc w:val="left"/>
      <w:pPr>
        <w:ind w:left="7624" w:hanging="180"/>
      </w:pPr>
      <w:rPr>
        <w:rFonts w:hint="default"/>
        <w:lang w:val="en-US" w:eastAsia="en-US" w:bidi="ar-SA"/>
      </w:rPr>
    </w:lvl>
    <w:lvl w:ilvl="8" w:tplc="9FEE03AE">
      <w:numFmt w:val="bullet"/>
      <w:lvlText w:val="•"/>
      <w:lvlJc w:val="left"/>
      <w:pPr>
        <w:ind w:left="8605" w:hanging="180"/>
      </w:pPr>
      <w:rPr>
        <w:rFonts w:hint="default"/>
        <w:lang w:val="en-US" w:eastAsia="en-US" w:bidi="ar-SA"/>
      </w:rPr>
    </w:lvl>
  </w:abstractNum>
  <w:abstractNum w:abstractNumId="26" w15:restartNumberingAfterBreak="0">
    <w:nsid w:val="64926FB3"/>
    <w:multiLevelType w:val="hybridMultilevel"/>
    <w:tmpl w:val="E1D414AE"/>
    <w:lvl w:ilvl="0" w:tplc="FC70E82C">
      <w:start w:val="1"/>
      <w:numFmt w:val="lowerLetter"/>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37F86C00">
      <w:start w:val="1"/>
      <w:numFmt w:val="lowerLetter"/>
      <w:lvlText w:val="%3)"/>
      <w:lvlJc w:val="left"/>
      <w:pPr>
        <w:ind w:left="2160" w:hanging="180"/>
      </w:pPr>
      <w:rPr>
        <w:rFonts w:ascii="Times New Roman" w:eastAsia="Times New Roman" w:hAnsi="Times New Roman" w:cs="Times New Roman" w:hint="default"/>
        <w:spacing w:val="-1"/>
        <w:w w:val="99"/>
        <w:sz w:val="24"/>
        <w:szCs w:val="24"/>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7CA103F"/>
    <w:multiLevelType w:val="hybridMultilevel"/>
    <w:tmpl w:val="03425A02"/>
    <w:lvl w:ilvl="0" w:tplc="7CCE6DFA">
      <w:numFmt w:val="bullet"/>
      <w:lvlText w:val=""/>
      <w:lvlJc w:val="left"/>
      <w:pPr>
        <w:ind w:left="1366" w:hanging="340"/>
      </w:pPr>
      <w:rPr>
        <w:rFonts w:ascii="Symbol" w:eastAsia="Symbol" w:hAnsi="Symbol" w:cs="Symbol" w:hint="default"/>
        <w:b w:val="0"/>
        <w:bCs w:val="0"/>
        <w:i w:val="0"/>
        <w:iCs w:val="0"/>
        <w:spacing w:val="0"/>
        <w:w w:val="102"/>
        <w:sz w:val="22"/>
        <w:szCs w:val="22"/>
        <w:lang w:val="en-US" w:eastAsia="en-US" w:bidi="ar-SA"/>
      </w:rPr>
    </w:lvl>
    <w:lvl w:ilvl="1" w:tplc="68D09148">
      <w:numFmt w:val="bullet"/>
      <w:lvlText w:val=""/>
      <w:lvlJc w:val="left"/>
      <w:pPr>
        <w:ind w:left="1509" w:hanging="339"/>
      </w:pPr>
      <w:rPr>
        <w:rFonts w:ascii="Symbol" w:eastAsia="Symbol" w:hAnsi="Symbol" w:cs="Symbol" w:hint="default"/>
        <w:b w:val="0"/>
        <w:bCs w:val="0"/>
        <w:i w:val="0"/>
        <w:iCs w:val="0"/>
        <w:spacing w:val="0"/>
        <w:w w:val="102"/>
        <w:sz w:val="22"/>
        <w:szCs w:val="22"/>
        <w:lang w:val="en-US" w:eastAsia="en-US" w:bidi="ar-SA"/>
      </w:rPr>
    </w:lvl>
    <w:lvl w:ilvl="2" w:tplc="15BAFAB4">
      <w:numFmt w:val="bullet"/>
      <w:lvlText w:val="•"/>
      <w:lvlJc w:val="left"/>
      <w:pPr>
        <w:ind w:left="2362" w:hanging="339"/>
      </w:pPr>
      <w:rPr>
        <w:rFonts w:hint="default"/>
        <w:lang w:val="en-US" w:eastAsia="en-US" w:bidi="ar-SA"/>
      </w:rPr>
    </w:lvl>
    <w:lvl w:ilvl="3" w:tplc="5D6687AE">
      <w:numFmt w:val="bullet"/>
      <w:lvlText w:val="•"/>
      <w:lvlJc w:val="left"/>
      <w:pPr>
        <w:ind w:left="3224" w:hanging="339"/>
      </w:pPr>
      <w:rPr>
        <w:rFonts w:hint="default"/>
        <w:lang w:val="en-US" w:eastAsia="en-US" w:bidi="ar-SA"/>
      </w:rPr>
    </w:lvl>
    <w:lvl w:ilvl="4" w:tplc="C38A0B3C">
      <w:numFmt w:val="bullet"/>
      <w:lvlText w:val="•"/>
      <w:lvlJc w:val="left"/>
      <w:pPr>
        <w:ind w:left="4086" w:hanging="339"/>
      </w:pPr>
      <w:rPr>
        <w:rFonts w:hint="default"/>
        <w:lang w:val="en-US" w:eastAsia="en-US" w:bidi="ar-SA"/>
      </w:rPr>
    </w:lvl>
    <w:lvl w:ilvl="5" w:tplc="54E06AA8">
      <w:numFmt w:val="bullet"/>
      <w:lvlText w:val="•"/>
      <w:lvlJc w:val="left"/>
      <w:pPr>
        <w:ind w:left="4948" w:hanging="339"/>
      </w:pPr>
      <w:rPr>
        <w:rFonts w:hint="default"/>
        <w:lang w:val="en-US" w:eastAsia="en-US" w:bidi="ar-SA"/>
      </w:rPr>
    </w:lvl>
    <w:lvl w:ilvl="6" w:tplc="2CB0E308">
      <w:numFmt w:val="bullet"/>
      <w:lvlText w:val="•"/>
      <w:lvlJc w:val="left"/>
      <w:pPr>
        <w:ind w:left="5811" w:hanging="339"/>
      </w:pPr>
      <w:rPr>
        <w:rFonts w:hint="default"/>
        <w:lang w:val="en-US" w:eastAsia="en-US" w:bidi="ar-SA"/>
      </w:rPr>
    </w:lvl>
    <w:lvl w:ilvl="7" w:tplc="54FA7136">
      <w:numFmt w:val="bullet"/>
      <w:lvlText w:val="•"/>
      <w:lvlJc w:val="left"/>
      <w:pPr>
        <w:ind w:left="6673" w:hanging="339"/>
      </w:pPr>
      <w:rPr>
        <w:rFonts w:hint="default"/>
        <w:lang w:val="en-US" w:eastAsia="en-US" w:bidi="ar-SA"/>
      </w:rPr>
    </w:lvl>
    <w:lvl w:ilvl="8" w:tplc="C92ACC62">
      <w:numFmt w:val="bullet"/>
      <w:lvlText w:val="•"/>
      <w:lvlJc w:val="left"/>
      <w:pPr>
        <w:ind w:left="7535" w:hanging="339"/>
      </w:pPr>
      <w:rPr>
        <w:rFonts w:hint="default"/>
        <w:lang w:val="en-US" w:eastAsia="en-US" w:bidi="ar-SA"/>
      </w:rPr>
    </w:lvl>
  </w:abstractNum>
  <w:abstractNum w:abstractNumId="28" w15:restartNumberingAfterBreak="0">
    <w:nsid w:val="68EE3AC9"/>
    <w:multiLevelType w:val="hybridMultilevel"/>
    <w:tmpl w:val="D4D20DAE"/>
    <w:lvl w:ilvl="0" w:tplc="69A66C76">
      <w:numFmt w:val="bullet"/>
      <w:lvlText w:val=""/>
      <w:lvlJc w:val="left"/>
      <w:pPr>
        <w:ind w:left="1300" w:hanging="360"/>
      </w:pPr>
      <w:rPr>
        <w:rFonts w:ascii="Symbol" w:eastAsia="Symbol" w:hAnsi="Symbol" w:cs="Symbol" w:hint="default"/>
        <w:w w:val="100"/>
        <w:sz w:val="24"/>
        <w:szCs w:val="24"/>
        <w:lang w:val="en-US" w:eastAsia="en-US" w:bidi="ar-SA"/>
      </w:rPr>
    </w:lvl>
    <w:lvl w:ilvl="1" w:tplc="FFFFFFFF">
      <w:numFmt w:val="bullet"/>
      <w:lvlText w:val="•"/>
      <w:lvlJc w:val="left"/>
      <w:pPr>
        <w:ind w:left="2226" w:hanging="360"/>
      </w:pPr>
      <w:rPr>
        <w:rFonts w:hint="default"/>
        <w:lang w:val="en-US" w:eastAsia="en-US" w:bidi="ar-SA"/>
      </w:rPr>
    </w:lvl>
    <w:lvl w:ilvl="2" w:tplc="FFFFFFFF">
      <w:numFmt w:val="bullet"/>
      <w:lvlText w:val="•"/>
      <w:lvlJc w:val="left"/>
      <w:pPr>
        <w:ind w:left="3153" w:hanging="360"/>
      </w:pPr>
      <w:rPr>
        <w:rFonts w:hint="default"/>
        <w:lang w:val="en-US" w:eastAsia="en-US" w:bidi="ar-SA"/>
      </w:rPr>
    </w:lvl>
    <w:lvl w:ilvl="3" w:tplc="FFFFFFFF">
      <w:numFmt w:val="bullet"/>
      <w:lvlText w:val="•"/>
      <w:lvlJc w:val="left"/>
      <w:pPr>
        <w:ind w:left="4079" w:hanging="360"/>
      </w:pPr>
      <w:rPr>
        <w:rFonts w:hint="default"/>
        <w:lang w:val="en-US" w:eastAsia="en-US" w:bidi="ar-SA"/>
      </w:rPr>
    </w:lvl>
    <w:lvl w:ilvl="4" w:tplc="FFFFFFFF">
      <w:numFmt w:val="bullet"/>
      <w:lvlText w:val="•"/>
      <w:lvlJc w:val="left"/>
      <w:pPr>
        <w:ind w:left="5006" w:hanging="360"/>
      </w:pPr>
      <w:rPr>
        <w:rFonts w:hint="default"/>
        <w:lang w:val="en-US" w:eastAsia="en-US" w:bidi="ar-SA"/>
      </w:rPr>
    </w:lvl>
    <w:lvl w:ilvl="5" w:tplc="FFFFFFFF">
      <w:numFmt w:val="bullet"/>
      <w:lvlText w:val="•"/>
      <w:lvlJc w:val="left"/>
      <w:pPr>
        <w:ind w:left="5933" w:hanging="360"/>
      </w:pPr>
      <w:rPr>
        <w:rFonts w:hint="default"/>
        <w:lang w:val="en-US" w:eastAsia="en-US" w:bidi="ar-SA"/>
      </w:rPr>
    </w:lvl>
    <w:lvl w:ilvl="6" w:tplc="FFFFFFFF">
      <w:numFmt w:val="bullet"/>
      <w:lvlText w:val="•"/>
      <w:lvlJc w:val="left"/>
      <w:pPr>
        <w:ind w:left="6859" w:hanging="360"/>
      </w:pPr>
      <w:rPr>
        <w:rFonts w:hint="default"/>
        <w:lang w:val="en-US" w:eastAsia="en-US" w:bidi="ar-SA"/>
      </w:rPr>
    </w:lvl>
    <w:lvl w:ilvl="7" w:tplc="FFFFFFFF">
      <w:numFmt w:val="bullet"/>
      <w:lvlText w:val="•"/>
      <w:lvlJc w:val="left"/>
      <w:pPr>
        <w:ind w:left="7786" w:hanging="360"/>
      </w:pPr>
      <w:rPr>
        <w:rFonts w:hint="default"/>
        <w:lang w:val="en-US" w:eastAsia="en-US" w:bidi="ar-SA"/>
      </w:rPr>
    </w:lvl>
    <w:lvl w:ilvl="8" w:tplc="FFFFFFFF">
      <w:numFmt w:val="bullet"/>
      <w:lvlText w:val="•"/>
      <w:lvlJc w:val="left"/>
      <w:pPr>
        <w:ind w:left="8713" w:hanging="360"/>
      </w:pPr>
      <w:rPr>
        <w:rFonts w:hint="default"/>
        <w:lang w:val="en-US" w:eastAsia="en-US" w:bidi="ar-SA"/>
      </w:rPr>
    </w:lvl>
  </w:abstractNum>
  <w:abstractNum w:abstractNumId="29" w15:restartNumberingAfterBreak="0">
    <w:nsid w:val="69203526"/>
    <w:multiLevelType w:val="hybridMultilevel"/>
    <w:tmpl w:val="451CBF68"/>
    <w:lvl w:ilvl="0" w:tplc="FC70E82C">
      <w:start w:val="1"/>
      <w:numFmt w:val="lowerLetter"/>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AC4BF6"/>
    <w:multiLevelType w:val="hybridMultilevel"/>
    <w:tmpl w:val="CE9E3D54"/>
    <w:lvl w:ilvl="0" w:tplc="17BCE5B2">
      <w:numFmt w:val="bullet"/>
      <w:lvlText w:val=""/>
      <w:lvlJc w:val="left"/>
      <w:pPr>
        <w:ind w:left="1300" w:hanging="360"/>
      </w:pPr>
      <w:rPr>
        <w:rFonts w:ascii="Symbol" w:eastAsia="Symbol" w:hAnsi="Symbol" w:cs="Symbol" w:hint="default"/>
        <w:w w:val="100"/>
        <w:sz w:val="24"/>
        <w:szCs w:val="24"/>
        <w:lang w:val="en-US" w:eastAsia="en-US" w:bidi="ar-SA"/>
      </w:rPr>
    </w:lvl>
    <w:lvl w:ilvl="1" w:tplc="8980823E">
      <w:numFmt w:val="bullet"/>
      <w:lvlText w:val="•"/>
      <w:lvlJc w:val="left"/>
      <w:pPr>
        <w:ind w:left="2226" w:hanging="360"/>
      </w:pPr>
      <w:rPr>
        <w:rFonts w:hint="default"/>
        <w:lang w:val="en-US" w:eastAsia="en-US" w:bidi="ar-SA"/>
      </w:rPr>
    </w:lvl>
    <w:lvl w:ilvl="2" w:tplc="FD56730E">
      <w:numFmt w:val="bullet"/>
      <w:lvlText w:val="•"/>
      <w:lvlJc w:val="left"/>
      <w:pPr>
        <w:ind w:left="3153" w:hanging="360"/>
      </w:pPr>
      <w:rPr>
        <w:rFonts w:hint="default"/>
        <w:lang w:val="en-US" w:eastAsia="en-US" w:bidi="ar-SA"/>
      </w:rPr>
    </w:lvl>
    <w:lvl w:ilvl="3" w:tplc="5D66ADEE">
      <w:numFmt w:val="bullet"/>
      <w:lvlText w:val="•"/>
      <w:lvlJc w:val="left"/>
      <w:pPr>
        <w:ind w:left="4079" w:hanging="360"/>
      </w:pPr>
      <w:rPr>
        <w:rFonts w:hint="default"/>
        <w:lang w:val="en-US" w:eastAsia="en-US" w:bidi="ar-SA"/>
      </w:rPr>
    </w:lvl>
    <w:lvl w:ilvl="4" w:tplc="364EB596">
      <w:numFmt w:val="bullet"/>
      <w:lvlText w:val="•"/>
      <w:lvlJc w:val="left"/>
      <w:pPr>
        <w:ind w:left="5006" w:hanging="360"/>
      </w:pPr>
      <w:rPr>
        <w:rFonts w:hint="default"/>
        <w:lang w:val="en-US" w:eastAsia="en-US" w:bidi="ar-SA"/>
      </w:rPr>
    </w:lvl>
    <w:lvl w:ilvl="5" w:tplc="C15EEC2C">
      <w:numFmt w:val="bullet"/>
      <w:lvlText w:val="•"/>
      <w:lvlJc w:val="left"/>
      <w:pPr>
        <w:ind w:left="5933" w:hanging="360"/>
      </w:pPr>
      <w:rPr>
        <w:rFonts w:hint="default"/>
        <w:lang w:val="en-US" w:eastAsia="en-US" w:bidi="ar-SA"/>
      </w:rPr>
    </w:lvl>
    <w:lvl w:ilvl="6" w:tplc="129AE26A">
      <w:numFmt w:val="bullet"/>
      <w:lvlText w:val="•"/>
      <w:lvlJc w:val="left"/>
      <w:pPr>
        <w:ind w:left="6859" w:hanging="360"/>
      </w:pPr>
      <w:rPr>
        <w:rFonts w:hint="default"/>
        <w:lang w:val="en-US" w:eastAsia="en-US" w:bidi="ar-SA"/>
      </w:rPr>
    </w:lvl>
    <w:lvl w:ilvl="7" w:tplc="92541826">
      <w:numFmt w:val="bullet"/>
      <w:lvlText w:val="•"/>
      <w:lvlJc w:val="left"/>
      <w:pPr>
        <w:ind w:left="7786" w:hanging="360"/>
      </w:pPr>
      <w:rPr>
        <w:rFonts w:hint="default"/>
        <w:lang w:val="en-US" w:eastAsia="en-US" w:bidi="ar-SA"/>
      </w:rPr>
    </w:lvl>
    <w:lvl w:ilvl="8" w:tplc="BC42CBD2">
      <w:numFmt w:val="bullet"/>
      <w:lvlText w:val="•"/>
      <w:lvlJc w:val="left"/>
      <w:pPr>
        <w:ind w:left="8713" w:hanging="360"/>
      </w:pPr>
      <w:rPr>
        <w:rFonts w:hint="default"/>
        <w:lang w:val="en-US" w:eastAsia="en-US" w:bidi="ar-SA"/>
      </w:rPr>
    </w:lvl>
  </w:abstractNum>
  <w:abstractNum w:abstractNumId="31" w15:restartNumberingAfterBreak="0">
    <w:nsid w:val="6A3364FC"/>
    <w:multiLevelType w:val="hybridMultilevel"/>
    <w:tmpl w:val="3B385EC8"/>
    <w:lvl w:ilvl="0" w:tplc="69A66C76">
      <w:numFmt w:val="bullet"/>
      <w:lvlText w:val=""/>
      <w:lvlJc w:val="left"/>
      <w:pPr>
        <w:ind w:left="1300" w:hanging="269"/>
      </w:pPr>
      <w:rPr>
        <w:rFonts w:ascii="Symbol" w:eastAsia="Symbol" w:hAnsi="Symbol" w:cs="Symbol" w:hint="default"/>
        <w:w w:val="100"/>
        <w:sz w:val="24"/>
        <w:szCs w:val="24"/>
        <w:lang w:val="en-US" w:eastAsia="en-US" w:bidi="ar-SA"/>
      </w:rPr>
    </w:lvl>
    <w:lvl w:ilvl="1" w:tplc="5ABEC3FA">
      <w:numFmt w:val="bullet"/>
      <w:lvlText w:val="•"/>
      <w:lvlJc w:val="left"/>
      <w:pPr>
        <w:ind w:left="2226" w:hanging="269"/>
      </w:pPr>
      <w:rPr>
        <w:rFonts w:hint="default"/>
        <w:lang w:val="en-US" w:eastAsia="en-US" w:bidi="ar-SA"/>
      </w:rPr>
    </w:lvl>
    <w:lvl w:ilvl="2" w:tplc="BFA8393A">
      <w:numFmt w:val="bullet"/>
      <w:lvlText w:val="•"/>
      <w:lvlJc w:val="left"/>
      <w:pPr>
        <w:ind w:left="3153" w:hanging="269"/>
      </w:pPr>
      <w:rPr>
        <w:rFonts w:hint="default"/>
        <w:lang w:val="en-US" w:eastAsia="en-US" w:bidi="ar-SA"/>
      </w:rPr>
    </w:lvl>
    <w:lvl w:ilvl="3" w:tplc="E42AD26C">
      <w:numFmt w:val="bullet"/>
      <w:lvlText w:val="•"/>
      <w:lvlJc w:val="left"/>
      <w:pPr>
        <w:ind w:left="4079" w:hanging="269"/>
      </w:pPr>
      <w:rPr>
        <w:rFonts w:hint="default"/>
        <w:lang w:val="en-US" w:eastAsia="en-US" w:bidi="ar-SA"/>
      </w:rPr>
    </w:lvl>
    <w:lvl w:ilvl="4" w:tplc="190644A8">
      <w:numFmt w:val="bullet"/>
      <w:lvlText w:val="•"/>
      <w:lvlJc w:val="left"/>
      <w:pPr>
        <w:ind w:left="5006" w:hanging="269"/>
      </w:pPr>
      <w:rPr>
        <w:rFonts w:hint="default"/>
        <w:lang w:val="en-US" w:eastAsia="en-US" w:bidi="ar-SA"/>
      </w:rPr>
    </w:lvl>
    <w:lvl w:ilvl="5" w:tplc="704C9778">
      <w:numFmt w:val="bullet"/>
      <w:lvlText w:val="•"/>
      <w:lvlJc w:val="left"/>
      <w:pPr>
        <w:ind w:left="5933" w:hanging="269"/>
      </w:pPr>
      <w:rPr>
        <w:rFonts w:hint="default"/>
        <w:lang w:val="en-US" w:eastAsia="en-US" w:bidi="ar-SA"/>
      </w:rPr>
    </w:lvl>
    <w:lvl w:ilvl="6" w:tplc="5F7A2B2C">
      <w:numFmt w:val="bullet"/>
      <w:lvlText w:val="•"/>
      <w:lvlJc w:val="left"/>
      <w:pPr>
        <w:ind w:left="6859" w:hanging="269"/>
      </w:pPr>
      <w:rPr>
        <w:rFonts w:hint="default"/>
        <w:lang w:val="en-US" w:eastAsia="en-US" w:bidi="ar-SA"/>
      </w:rPr>
    </w:lvl>
    <w:lvl w:ilvl="7" w:tplc="A8B6CB5E">
      <w:numFmt w:val="bullet"/>
      <w:lvlText w:val="•"/>
      <w:lvlJc w:val="left"/>
      <w:pPr>
        <w:ind w:left="7786" w:hanging="269"/>
      </w:pPr>
      <w:rPr>
        <w:rFonts w:hint="default"/>
        <w:lang w:val="en-US" w:eastAsia="en-US" w:bidi="ar-SA"/>
      </w:rPr>
    </w:lvl>
    <w:lvl w:ilvl="8" w:tplc="8EE44E2A">
      <w:numFmt w:val="bullet"/>
      <w:lvlText w:val="•"/>
      <w:lvlJc w:val="left"/>
      <w:pPr>
        <w:ind w:left="8713" w:hanging="269"/>
      </w:pPr>
      <w:rPr>
        <w:rFonts w:hint="default"/>
        <w:lang w:val="en-US" w:eastAsia="en-US" w:bidi="ar-SA"/>
      </w:rPr>
    </w:lvl>
  </w:abstractNum>
  <w:abstractNum w:abstractNumId="32" w15:restartNumberingAfterBreak="0">
    <w:nsid w:val="71312B6B"/>
    <w:multiLevelType w:val="hybridMultilevel"/>
    <w:tmpl w:val="C034FC68"/>
    <w:lvl w:ilvl="0" w:tplc="40090001">
      <w:start w:val="1"/>
      <w:numFmt w:val="bullet"/>
      <w:lvlText w:val=""/>
      <w:lvlJc w:val="left"/>
      <w:pPr>
        <w:ind w:left="738" w:hanging="360"/>
      </w:pPr>
      <w:rPr>
        <w:rFonts w:ascii="Symbol" w:hAnsi="Symbol" w:hint="default"/>
      </w:rPr>
    </w:lvl>
    <w:lvl w:ilvl="1" w:tplc="40090003" w:tentative="1">
      <w:start w:val="1"/>
      <w:numFmt w:val="bullet"/>
      <w:lvlText w:val="o"/>
      <w:lvlJc w:val="left"/>
      <w:pPr>
        <w:ind w:left="1458" w:hanging="360"/>
      </w:pPr>
      <w:rPr>
        <w:rFonts w:ascii="Courier New" w:hAnsi="Courier New" w:cs="Courier New" w:hint="default"/>
      </w:rPr>
    </w:lvl>
    <w:lvl w:ilvl="2" w:tplc="40090005" w:tentative="1">
      <w:start w:val="1"/>
      <w:numFmt w:val="bullet"/>
      <w:lvlText w:val=""/>
      <w:lvlJc w:val="left"/>
      <w:pPr>
        <w:ind w:left="2178" w:hanging="360"/>
      </w:pPr>
      <w:rPr>
        <w:rFonts w:ascii="Wingdings" w:hAnsi="Wingdings" w:hint="default"/>
      </w:rPr>
    </w:lvl>
    <w:lvl w:ilvl="3" w:tplc="40090001" w:tentative="1">
      <w:start w:val="1"/>
      <w:numFmt w:val="bullet"/>
      <w:lvlText w:val=""/>
      <w:lvlJc w:val="left"/>
      <w:pPr>
        <w:ind w:left="2898" w:hanging="360"/>
      </w:pPr>
      <w:rPr>
        <w:rFonts w:ascii="Symbol" w:hAnsi="Symbol" w:hint="default"/>
      </w:rPr>
    </w:lvl>
    <w:lvl w:ilvl="4" w:tplc="40090003" w:tentative="1">
      <w:start w:val="1"/>
      <w:numFmt w:val="bullet"/>
      <w:lvlText w:val="o"/>
      <w:lvlJc w:val="left"/>
      <w:pPr>
        <w:ind w:left="3618" w:hanging="360"/>
      </w:pPr>
      <w:rPr>
        <w:rFonts w:ascii="Courier New" w:hAnsi="Courier New" w:cs="Courier New" w:hint="default"/>
      </w:rPr>
    </w:lvl>
    <w:lvl w:ilvl="5" w:tplc="40090005" w:tentative="1">
      <w:start w:val="1"/>
      <w:numFmt w:val="bullet"/>
      <w:lvlText w:val=""/>
      <w:lvlJc w:val="left"/>
      <w:pPr>
        <w:ind w:left="4338" w:hanging="360"/>
      </w:pPr>
      <w:rPr>
        <w:rFonts w:ascii="Wingdings" w:hAnsi="Wingdings" w:hint="default"/>
      </w:rPr>
    </w:lvl>
    <w:lvl w:ilvl="6" w:tplc="40090001" w:tentative="1">
      <w:start w:val="1"/>
      <w:numFmt w:val="bullet"/>
      <w:lvlText w:val=""/>
      <w:lvlJc w:val="left"/>
      <w:pPr>
        <w:ind w:left="5058" w:hanging="360"/>
      </w:pPr>
      <w:rPr>
        <w:rFonts w:ascii="Symbol" w:hAnsi="Symbol" w:hint="default"/>
      </w:rPr>
    </w:lvl>
    <w:lvl w:ilvl="7" w:tplc="40090003" w:tentative="1">
      <w:start w:val="1"/>
      <w:numFmt w:val="bullet"/>
      <w:lvlText w:val="o"/>
      <w:lvlJc w:val="left"/>
      <w:pPr>
        <w:ind w:left="5778" w:hanging="360"/>
      </w:pPr>
      <w:rPr>
        <w:rFonts w:ascii="Courier New" w:hAnsi="Courier New" w:cs="Courier New" w:hint="default"/>
      </w:rPr>
    </w:lvl>
    <w:lvl w:ilvl="8" w:tplc="40090005" w:tentative="1">
      <w:start w:val="1"/>
      <w:numFmt w:val="bullet"/>
      <w:lvlText w:val=""/>
      <w:lvlJc w:val="left"/>
      <w:pPr>
        <w:ind w:left="6498" w:hanging="360"/>
      </w:pPr>
      <w:rPr>
        <w:rFonts w:ascii="Wingdings" w:hAnsi="Wingdings" w:hint="default"/>
      </w:rPr>
    </w:lvl>
  </w:abstractNum>
  <w:abstractNum w:abstractNumId="33" w15:restartNumberingAfterBreak="0">
    <w:nsid w:val="718672D2"/>
    <w:multiLevelType w:val="hybridMultilevel"/>
    <w:tmpl w:val="32D80E7A"/>
    <w:lvl w:ilvl="0" w:tplc="69A66C76">
      <w:numFmt w:val="bullet"/>
      <w:lvlText w:val=""/>
      <w:lvlJc w:val="left"/>
      <w:pPr>
        <w:ind w:left="1300" w:hanging="360"/>
      </w:pPr>
      <w:rPr>
        <w:rFonts w:ascii="Symbol" w:eastAsia="Symbol" w:hAnsi="Symbol" w:cs="Symbol" w:hint="default"/>
        <w:w w:val="100"/>
        <w:sz w:val="24"/>
        <w:szCs w:val="24"/>
        <w:lang w:val="en-US" w:eastAsia="en-US" w:bidi="ar-SA"/>
      </w:rPr>
    </w:lvl>
    <w:lvl w:ilvl="1" w:tplc="FFFFFFFF">
      <w:numFmt w:val="bullet"/>
      <w:lvlText w:val="•"/>
      <w:lvlJc w:val="left"/>
      <w:pPr>
        <w:ind w:left="2226" w:hanging="360"/>
      </w:pPr>
      <w:rPr>
        <w:rFonts w:hint="default"/>
        <w:lang w:val="en-US" w:eastAsia="en-US" w:bidi="ar-SA"/>
      </w:rPr>
    </w:lvl>
    <w:lvl w:ilvl="2" w:tplc="FFFFFFFF">
      <w:numFmt w:val="bullet"/>
      <w:lvlText w:val="•"/>
      <w:lvlJc w:val="left"/>
      <w:pPr>
        <w:ind w:left="3153" w:hanging="360"/>
      </w:pPr>
      <w:rPr>
        <w:rFonts w:hint="default"/>
        <w:lang w:val="en-US" w:eastAsia="en-US" w:bidi="ar-SA"/>
      </w:rPr>
    </w:lvl>
    <w:lvl w:ilvl="3" w:tplc="FFFFFFFF">
      <w:numFmt w:val="bullet"/>
      <w:lvlText w:val="•"/>
      <w:lvlJc w:val="left"/>
      <w:pPr>
        <w:ind w:left="4079" w:hanging="360"/>
      </w:pPr>
      <w:rPr>
        <w:rFonts w:hint="default"/>
        <w:lang w:val="en-US" w:eastAsia="en-US" w:bidi="ar-SA"/>
      </w:rPr>
    </w:lvl>
    <w:lvl w:ilvl="4" w:tplc="FFFFFFFF">
      <w:numFmt w:val="bullet"/>
      <w:lvlText w:val="•"/>
      <w:lvlJc w:val="left"/>
      <w:pPr>
        <w:ind w:left="5006" w:hanging="360"/>
      </w:pPr>
      <w:rPr>
        <w:rFonts w:hint="default"/>
        <w:lang w:val="en-US" w:eastAsia="en-US" w:bidi="ar-SA"/>
      </w:rPr>
    </w:lvl>
    <w:lvl w:ilvl="5" w:tplc="FFFFFFFF">
      <w:numFmt w:val="bullet"/>
      <w:lvlText w:val="•"/>
      <w:lvlJc w:val="left"/>
      <w:pPr>
        <w:ind w:left="5933" w:hanging="360"/>
      </w:pPr>
      <w:rPr>
        <w:rFonts w:hint="default"/>
        <w:lang w:val="en-US" w:eastAsia="en-US" w:bidi="ar-SA"/>
      </w:rPr>
    </w:lvl>
    <w:lvl w:ilvl="6" w:tplc="FFFFFFFF">
      <w:numFmt w:val="bullet"/>
      <w:lvlText w:val="•"/>
      <w:lvlJc w:val="left"/>
      <w:pPr>
        <w:ind w:left="6859" w:hanging="360"/>
      </w:pPr>
      <w:rPr>
        <w:rFonts w:hint="default"/>
        <w:lang w:val="en-US" w:eastAsia="en-US" w:bidi="ar-SA"/>
      </w:rPr>
    </w:lvl>
    <w:lvl w:ilvl="7" w:tplc="FFFFFFFF">
      <w:numFmt w:val="bullet"/>
      <w:lvlText w:val="•"/>
      <w:lvlJc w:val="left"/>
      <w:pPr>
        <w:ind w:left="7786" w:hanging="360"/>
      </w:pPr>
      <w:rPr>
        <w:rFonts w:hint="default"/>
        <w:lang w:val="en-US" w:eastAsia="en-US" w:bidi="ar-SA"/>
      </w:rPr>
    </w:lvl>
    <w:lvl w:ilvl="8" w:tplc="FFFFFFFF">
      <w:numFmt w:val="bullet"/>
      <w:lvlText w:val="•"/>
      <w:lvlJc w:val="left"/>
      <w:pPr>
        <w:ind w:left="8713" w:hanging="360"/>
      </w:pPr>
      <w:rPr>
        <w:rFonts w:hint="default"/>
        <w:lang w:val="en-US" w:eastAsia="en-US" w:bidi="ar-SA"/>
      </w:rPr>
    </w:lvl>
  </w:abstractNum>
  <w:abstractNum w:abstractNumId="34" w15:restartNumberingAfterBreak="0">
    <w:nsid w:val="720B72DB"/>
    <w:multiLevelType w:val="hybridMultilevel"/>
    <w:tmpl w:val="386A9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48D0857"/>
    <w:multiLevelType w:val="hybridMultilevel"/>
    <w:tmpl w:val="4142DB90"/>
    <w:lvl w:ilvl="0" w:tplc="BB74DE40">
      <w:numFmt w:val="bullet"/>
      <w:lvlText w:val=""/>
      <w:lvlJc w:val="left"/>
      <w:pPr>
        <w:ind w:left="1509" w:hanging="339"/>
      </w:pPr>
      <w:rPr>
        <w:rFonts w:ascii="Symbol" w:eastAsia="Symbol" w:hAnsi="Symbol" w:cs="Symbol" w:hint="default"/>
        <w:b w:val="0"/>
        <w:bCs w:val="0"/>
        <w:i w:val="0"/>
        <w:iCs w:val="0"/>
        <w:spacing w:val="0"/>
        <w:w w:val="102"/>
        <w:sz w:val="22"/>
        <w:szCs w:val="22"/>
        <w:lang w:val="en-US" w:eastAsia="en-US" w:bidi="ar-SA"/>
      </w:rPr>
    </w:lvl>
    <w:lvl w:ilvl="1" w:tplc="DE063972">
      <w:numFmt w:val="bullet"/>
      <w:lvlText w:val="•"/>
      <w:lvlJc w:val="left"/>
      <w:pPr>
        <w:ind w:left="2276" w:hanging="339"/>
      </w:pPr>
      <w:rPr>
        <w:rFonts w:hint="default"/>
        <w:lang w:val="en-US" w:eastAsia="en-US" w:bidi="ar-SA"/>
      </w:rPr>
    </w:lvl>
    <w:lvl w:ilvl="2" w:tplc="2C0640C6">
      <w:numFmt w:val="bullet"/>
      <w:lvlText w:val="•"/>
      <w:lvlJc w:val="left"/>
      <w:pPr>
        <w:ind w:left="3052" w:hanging="339"/>
      </w:pPr>
      <w:rPr>
        <w:rFonts w:hint="default"/>
        <w:lang w:val="en-US" w:eastAsia="en-US" w:bidi="ar-SA"/>
      </w:rPr>
    </w:lvl>
    <w:lvl w:ilvl="3" w:tplc="52AADE5A">
      <w:numFmt w:val="bullet"/>
      <w:lvlText w:val="•"/>
      <w:lvlJc w:val="left"/>
      <w:pPr>
        <w:ind w:left="3828" w:hanging="339"/>
      </w:pPr>
      <w:rPr>
        <w:rFonts w:hint="default"/>
        <w:lang w:val="en-US" w:eastAsia="en-US" w:bidi="ar-SA"/>
      </w:rPr>
    </w:lvl>
    <w:lvl w:ilvl="4" w:tplc="E17276AE">
      <w:numFmt w:val="bullet"/>
      <w:lvlText w:val="•"/>
      <w:lvlJc w:val="left"/>
      <w:pPr>
        <w:ind w:left="4604" w:hanging="339"/>
      </w:pPr>
      <w:rPr>
        <w:rFonts w:hint="default"/>
        <w:lang w:val="en-US" w:eastAsia="en-US" w:bidi="ar-SA"/>
      </w:rPr>
    </w:lvl>
    <w:lvl w:ilvl="5" w:tplc="8744CD72">
      <w:numFmt w:val="bullet"/>
      <w:lvlText w:val="•"/>
      <w:lvlJc w:val="left"/>
      <w:pPr>
        <w:ind w:left="5380" w:hanging="339"/>
      </w:pPr>
      <w:rPr>
        <w:rFonts w:hint="default"/>
        <w:lang w:val="en-US" w:eastAsia="en-US" w:bidi="ar-SA"/>
      </w:rPr>
    </w:lvl>
    <w:lvl w:ilvl="6" w:tplc="2E2472AE">
      <w:numFmt w:val="bullet"/>
      <w:lvlText w:val="•"/>
      <w:lvlJc w:val="left"/>
      <w:pPr>
        <w:ind w:left="6156" w:hanging="339"/>
      </w:pPr>
      <w:rPr>
        <w:rFonts w:hint="default"/>
        <w:lang w:val="en-US" w:eastAsia="en-US" w:bidi="ar-SA"/>
      </w:rPr>
    </w:lvl>
    <w:lvl w:ilvl="7" w:tplc="E55EE082">
      <w:numFmt w:val="bullet"/>
      <w:lvlText w:val="•"/>
      <w:lvlJc w:val="left"/>
      <w:pPr>
        <w:ind w:left="6932" w:hanging="339"/>
      </w:pPr>
      <w:rPr>
        <w:rFonts w:hint="default"/>
        <w:lang w:val="en-US" w:eastAsia="en-US" w:bidi="ar-SA"/>
      </w:rPr>
    </w:lvl>
    <w:lvl w:ilvl="8" w:tplc="58843888">
      <w:numFmt w:val="bullet"/>
      <w:lvlText w:val="•"/>
      <w:lvlJc w:val="left"/>
      <w:pPr>
        <w:ind w:left="7708" w:hanging="339"/>
      </w:pPr>
      <w:rPr>
        <w:rFonts w:hint="default"/>
        <w:lang w:val="en-US" w:eastAsia="en-US" w:bidi="ar-SA"/>
      </w:rPr>
    </w:lvl>
  </w:abstractNum>
  <w:abstractNum w:abstractNumId="36" w15:restartNumberingAfterBreak="0">
    <w:nsid w:val="78D0089E"/>
    <w:multiLevelType w:val="hybridMultilevel"/>
    <w:tmpl w:val="66D8F716"/>
    <w:lvl w:ilvl="0" w:tplc="8834DA96">
      <w:start w:val="1"/>
      <w:numFmt w:val="decimal"/>
      <w:lvlText w:val="%1)"/>
      <w:lvlJc w:val="left"/>
      <w:pPr>
        <w:ind w:left="1300" w:hanging="360"/>
      </w:pPr>
      <w:rPr>
        <w:rFonts w:ascii="Times New Roman" w:eastAsia="Times New Roman" w:hAnsi="Times New Roman" w:cs="Times New Roman" w:hint="default"/>
        <w:w w:val="99"/>
        <w:sz w:val="24"/>
        <w:szCs w:val="24"/>
        <w:lang w:val="en-US" w:eastAsia="en-US" w:bidi="ar-SA"/>
      </w:rPr>
    </w:lvl>
    <w:lvl w:ilvl="1" w:tplc="6FA8DA02">
      <w:start w:val="1"/>
      <w:numFmt w:val="decimal"/>
      <w:lvlText w:val="%2."/>
      <w:lvlJc w:val="left"/>
      <w:pPr>
        <w:ind w:left="1600" w:hanging="240"/>
        <w:jc w:val="right"/>
      </w:pPr>
      <w:rPr>
        <w:rFonts w:ascii="Times New Roman" w:eastAsia="Times New Roman" w:hAnsi="Times New Roman" w:cs="Times New Roman" w:hint="default"/>
        <w:w w:val="100"/>
        <w:sz w:val="24"/>
        <w:szCs w:val="24"/>
        <w:lang w:val="en-US" w:eastAsia="en-US" w:bidi="ar-SA"/>
      </w:rPr>
    </w:lvl>
    <w:lvl w:ilvl="2" w:tplc="F6CA680E">
      <w:numFmt w:val="bullet"/>
      <w:lvlText w:val="•"/>
      <w:lvlJc w:val="left"/>
      <w:pPr>
        <w:ind w:left="2596" w:hanging="240"/>
      </w:pPr>
      <w:rPr>
        <w:rFonts w:hint="default"/>
        <w:lang w:val="en-US" w:eastAsia="en-US" w:bidi="ar-SA"/>
      </w:rPr>
    </w:lvl>
    <w:lvl w:ilvl="3" w:tplc="6046F5C2">
      <w:numFmt w:val="bullet"/>
      <w:lvlText w:val="•"/>
      <w:lvlJc w:val="left"/>
      <w:pPr>
        <w:ind w:left="3592" w:hanging="240"/>
      </w:pPr>
      <w:rPr>
        <w:rFonts w:hint="default"/>
        <w:lang w:val="en-US" w:eastAsia="en-US" w:bidi="ar-SA"/>
      </w:rPr>
    </w:lvl>
    <w:lvl w:ilvl="4" w:tplc="A6F0B0E0">
      <w:numFmt w:val="bullet"/>
      <w:lvlText w:val="•"/>
      <w:lvlJc w:val="left"/>
      <w:pPr>
        <w:ind w:left="4588" w:hanging="240"/>
      </w:pPr>
      <w:rPr>
        <w:rFonts w:hint="default"/>
        <w:lang w:val="en-US" w:eastAsia="en-US" w:bidi="ar-SA"/>
      </w:rPr>
    </w:lvl>
    <w:lvl w:ilvl="5" w:tplc="053C5284">
      <w:numFmt w:val="bullet"/>
      <w:lvlText w:val="•"/>
      <w:lvlJc w:val="left"/>
      <w:pPr>
        <w:ind w:left="5585" w:hanging="240"/>
      </w:pPr>
      <w:rPr>
        <w:rFonts w:hint="default"/>
        <w:lang w:val="en-US" w:eastAsia="en-US" w:bidi="ar-SA"/>
      </w:rPr>
    </w:lvl>
    <w:lvl w:ilvl="6" w:tplc="E788006A">
      <w:numFmt w:val="bullet"/>
      <w:lvlText w:val="•"/>
      <w:lvlJc w:val="left"/>
      <w:pPr>
        <w:ind w:left="6581" w:hanging="240"/>
      </w:pPr>
      <w:rPr>
        <w:rFonts w:hint="default"/>
        <w:lang w:val="en-US" w:eastAsia="en-US" w:bidi="ar-SA"/>
      </w:rPr>
    </w:lvl>
    <w:lvl w:ilvl="7" w:tplc="6246827A">
      <w:numFmt w:val="bullet"/>
      <w:lvlText w:val="•"/>
      <w:lvlJc w:val="left"/>
      <w:pPr>
        <w:ind w:left="7577" w:hanging="240"/>
      </w:pPr>
      <w:rPr>
        <w:rFonts w:hint="default"/>
        <w:lang w:val="en-US" w:eastAsia="en-US" w:bidi="ar-SA"/>
      </w:rPr>
    </w:lvl>
    <w:lvl w:ilvl="8" w:tplc="060EA1CE">
      <w:numFmt w:val="bullet"/>
      <w:lvlText w:val="•"/>
      <w:lvlJc w:val="left"/>
      <w:pPr>
        <w:ind w:left="8573" w:hanging="240"/>
      </w:pPr>
      <w:rPr>
        <w:rFonts w:hint="default"/>
        <w:lang w:val="en-US" w:eastAsia="en-US" w:bidi="ar-SA"/>
      </w:rPr>
    </w:lvl>
  </w:abstractNum>
  <w:abstractNum w:abstractNumId="37" w15:restartNumberingAfterBreak="0">
    <w:nsid w:val="795F0C39"/>
    <w:multiLevelType w:val="hybridMultilevel"/>
    <w:tmpl w:val="E7C89BE6"/>
    <w:lvl w:ilvl="0" w:tplc="69A66C76">
      <w:numFmt w:val="bullet"/>
      <w:lvlText w:val=""/>
      <w:lvlJc w:val="left"/>
      <w:pPr>
        <w:ind w:left="142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2140" w:hanging="360"/>
      </w:pPr>
      <w:rPr>
        <w:rFonts w:ascii="Courier New" w:hAnsi="Courier New" w:cs="Courier New" w:hint="default"/>
      </w:rPr>
    </w:lvl>
    <w:lvl w:ilvl="2" w:tplc="40090005" w:tentative="1">
      <w:start w:val="1"/>
      <w:numFmt w:val="bullet"/>
      <w:lvlText w:val=""/>
      <w:lvlJc w:val="left"/>
      <w:pPr>
        <w:ind w:left="2860" w:hanging="360"/>
      </w:pPr>
      <w:rPr>
        <w:rFonts w:ascii="Wingdings" w:hAnsi="Wingdings" w:hint="default"/>
      </w:rPr>
    </w:lvl>
    <w:lvl w:ilvl="3" w:tplc="40090001" w:tentative="1">
      <w:start w:val="1"/>
      <w:numFmt w:val="bullet"/>
      <w:lvlText w:val=""/>
      <w:lvlJc w:val="left"/>
      <w:pPr>
        <w:ind w:left="3580" w:hanging="360"/>
      </w:pPr>
      <w:rPr>
        <w:rFonts w:ascii="Symbol" w:hAnsi="Symbol" w:hint="default"/>
      </w:rPr>
    </w:lvl>
    <w:lvl w:ilvl="4" w:tplc="40090003" w:tentative="1">
      <w:start w:val="1"/>
      <w:numFmt w:val="bullet"/>
      <w:lvlText w:val="o"/>
      <w:lvlJc w:val="left"/>
      <w:pPr>
        <w:ind w:left="4300" w:hanging="360"/>
      </w:pPr>
      <w:rPr>
        <w:rFonts w:ascii="Courier New" w:hAnsi="Courier New" w:cs="Courier New" w:hint="default"/>
      </w:rPr>
    </w:lvl>
    <w:lvl w:ilvl="5" w:tplc="40090005" w:tentative="1">
      <w:start w:val="1"/>
      <w:numFmt w:val="bullet"/>
      <w:lvlText w:val=""/>
      <w:lvlJc w:val="left"/>
      <w:pPr>
        <w:ind w:left="5020" w:hanging="360"/>
      </w:pPr>
      <w:rPr>
        <w:rFonts w:ascii="Wingdings" w:hAnsi="Wingdings" w:hint="default"/>
      </w:rPr>
    </w:lvl>
    <w:lvl w:ilvl="6" w:tplc="40090001" w:tentative="1">
      <w:start w:val="1"/>
      <w:numFmt w:val="bullet"/>
      <w:lvlText w:val=""/>
      <w:lvlJc w:val="left"/>
      <w:pPr>
        <w:ind w:left="5740" w:hanging="360"/>
      </w:pPr>
      <w:rPr>
        <w:rFonts w:ascii="Symbol" w:hAnsi="Symbol" w:hint="default"/>
      </w:rPr>
    </w:lvl>
    <w:lvl w:ilvl="7" w:tplc="40090003" w:tentative="1">
      <w:start w:val="1"/>
      <w:numFmt w:val="bullet"/>
      <w:lvlText w:val="o"/>
      <w:lvlJc w:val="left"/>
      <w:pPr>
        <w:ind w:left="6460" w:hanging="360"/>
      </w:pPr>
      <w:rPr>
        <w:rFonts w:ascii="Courier New" w:hAnsi="Courier New" w:cs="Courier New" w:hint="default"/>
      </w:rPr>
    </w:lvl>
    <w:lvl w:ilvl="8" w:tplc="40090005" w:tentative="1">
      <w:start w:val="1"/>
      <w:numFmt w:val="bullet"/>
      <w:lvlText w:val=""/>
      <w:lvlJc w:val="left"/>
      <w:pPr>
        <w:ind w:left="7180" w:hanging="360"/>
      </w:pPr>
      <w:rPr>
        <w:rFonts w:ascii="Wingdings" w:hAnsi="Wingdings" w:hint="default"/>
      </w:rPr>
    </w:lvl>
  </w:abstractNum>
  <w:num w:numId="1">
    <w:abstractNumId w:val="36"/>
  </w:num>
  <w:num w:numId="2">
    <w:abstractNumId w:val="30"/>
  </w:num>
  <w:num w:numId="3">
    <w:abstractNumId w:val="31"/>
  </w:num>
  <w:num w:numId="4">
    <w:abstractNumId w:val="3"/>
  </w:num>
  <w:num w:numId="5">
    <w:abstractNumId w:val="35"/>
  </w:num>
  <w:num w:numId="6">
    <w:abstractNumId w:val="27"/>
  </w:num>
  <w:num w:numId="7">
    <w:abstractNumId w:val="15"/>
  </w:num>
  <w:num w:numId="8">
    <w:abstractNumId w:val="12"/>
  </w:num>
  <w:num w:numId="9">
    <w:abstractNumId w:val="6"/>
  </w:num>
  <w:num w:numId="10">
    <w:abstractNumId w:val="0"/>
  </w:num>
  <w:num w:numId="11">
    <w:abstractNumId w:val="28"/>
  </w:num>
  <w:num w:numId="12">
    <w:abstractNumId w:val="33"/>
  </w:num>
  <w:num w:numId="13">
    <w:abstractNumId w:val="37"/>
  </w:num>
  <w:num w:numId="14">
    <w:abstractNumId w:val="21"/>
  </w:num>
  <w:num w:numId="15">
    <w:abstractNumId w:val="14"/>
  </w:num>
  <w:num w:numId="16">
    <w:abstractNumId w:val="23"/>
  </w:num>
  <w:num w:numId="17">
    <w:abstractNumId w:val="19"/>
  </w:num>
  <w:num w:numId="18">
    <w:abstractNumId w:val="1"/>
  </w:num>
  <w:num w:numId="19">
    <w:abstractNumId w:val="25"/>
  </w:num>
  <w:num w:numId="20">
    <w:abstractNumId w:val="8"/>
  </w:num>
  <w:num w:numId="21">
    <w:abstractNumId w:val="13"/>
  </w:num>
  <w:num w:numId="22">
    <w:abstractNumId w:val="32"/>
  </w:num>
  <w:num w:numId="23">
    <w:abstractNumId w:val="10"/>
  </w:num>
  <w:num w:numId="24">
    <w:abstractNumId w:val="34"/>
  </w:num>
  <w:num w:numId="25">
    <w:abstractNumId w:val="20"/>
  </w:num>
  <w:num w:numId="26">
    <w:abstractNumId w:val="24"/>
  </w:num>
  <w:num w:numId="27">
    <w:abstractNumId w:val="16"/>
  </w:num>
  <w:num w:numId="28">
    <w:abstractNumId w:val="22"/>
  </w:num>
  <w:num w:numId="29">
    <w:abstractNumId w:val="29"/>
  </w:num>
  <w:num w:numId="30">
    <w:abstractNumId w:val="18"/>
  </w:num>
  <w:num w:numId="31">
    <w:abstractNumId w:val="4"/>
  </w:num>
  <w:num w:numId="32">
    <w:abstractNumId w:val="2"/>
  </w:num>
  <w:num w:numId="33">
    <w:abstractNumId w:val="26"/>
  </w:num>
  <w:num w:numId="34">
    <w:abstractNumId w:val="7"/>
  </w:num>
  <w:num w:numId="35">
    <w:abstractNumId w:val="11"/>
  </w:num>
  <w:num w:numId="36">
    <w:abstractNumId w:val="9"/>
  </w:num>
  <w:num w:numId="37">
    <w:abstractNumId w:val="17"/>
  </w:num>
  <w:num w:numId="3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bordersDoNotSurroundHeader/>
  <w:bordersDoNotSurroundFooter/>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81"/>
    <w:rsid w:val="00001CEA"/>
    <w:rsid w:val="000039F1"/>
    <w:rsid w:val="00005879"/>
    <w:rsid w:val="00007E19"/>
    <w:rsid w:val="00021089"/>
    <w:rsid w:val="00022559"/>
    <w:rsid w:val="00024072"/>
    <w:rsid w:val="00030EB8"/>
    <w:rsid w:val="00034728"/>
    <w:rsid w:val="000350F0"/>
    <w:rsid w:val="00035D67"/>
    <w:rsid w:val="0006127B"/>
    <w:rsid w:val="00061B45"/>
    <w:rsid w:val="00071783"/>
    <w:rsid w:val="000722B0"/>
    <w:rsid w:val="00075DBD"/>
    <w:rsid w:val="00077AB6"/>
    <w:rsid w:val="00085BDA"/>
    <w:rsid w:val="00085CF8"/>
    <w:rsid w:val="00094029"/>
    <w:rsid w:val="000B03EF"/>
    <w:rsid w:val="000B08F5"/>
    <w:rsid w:val="000B21A0"/>
    <w:rsid w:val="000B3DE5"/>
    <w:rsid w:val="000B6A14"/>
    <w:rsid w:val="000C3322"/>
    <w:rsid w:val="000C372D"/>
    <w:rsid w:val="000C39A5"/>
    <w:rsid w:val="000C4DCE"/>
    <w:rsid w:val="000C778E"/>
    <w:rsid w:val="000E4998"/>
    <w:rsid w:val="000F2ADD"/>
    <w:rsid w:val="000F4272"/>
    <w:rsid w:val="00101C79"/>
    <w:rsid w:val="00102853"/>
    <w:rsid w:val="00103908"/>
    <w:rsid w:val="00106E7E"/>
    <w:rsid w:val="00111817"/>
    <w:rsid w:val="001126D3"/>
    <w:rsid w:val="00121AAD"/>
    <w:rsid w:val="00121E42"/>
    <w:rsid w:val="001226D8"/>
    <w:rsid w:val="0012288D"/>
    <w:rsid w:val="0013088A"/>
    <w:rsid w:val="00140CEC"/>
    <w:rsid w:val="00141FB5"/>
    <w:rsid w:val="00144BB4"/>
    <w:rsid w:val="00145944"/>
    <w:rsid w:val="001564F9"/>
    <w:rsid w:val="001570B1"/>
    <w:rsid w:val="00170DCA"/>
    <w:rsid w:val="00172C5F"/>
    <w:rsid w:val="001731E2"/>
    <w:rsid w:val="00174B2A"/>
    <w:rsid w:val="00175F88"/>
    <w:rsid w:val="001844BA"/>
    <w:rsid w:val="00184D42"/>
    <w:rsid w:val="00193995"/>
    <w:rsid w:val="00193D56"/>
    <w:rsid w:val="00193D69"/>
    <w:rsid w:val="001A18FC"/>
    <w:rsid w:val="001A2FCC"/>
    <w:rsid w:val="001B4FE1"/>
    <w:rsid w:val="001B71A1"/>
    <w:rsid w:val="001C310C"/>
    <w:rsid w:val="001C701D"/>
    <w:rsid w:val="001E0052"/>
    <w:rsid w:val="001E25A8"/>
    <w:rsid w:val="001F66D6"/>
    <w:rsid w:val="002010AF"/>
    <w:rsid w:val="00204279"/>
    <w:rsid w:val="002044AA"/>
    <w:rsid w:val="0021066E"/>
    <w:rsid w:val="00212507"/>
    <w:rsid w:val="00217DE3"/>
    <w:rsid w:val="00220629"/>
    <w:rsid w:val="00220D0A"/>
    <w:rsid w:val="002227FC"/>
    <w:rsid w:val="00223762"/>
    <w:rsid w:val="00234D87"/>
    <w:rsid w:val="00236E98"/>
    <w:rsid w:val="00242DE5"/>
    <w:rsid w:val="0024678F"/>
    <w:rsid w:val="00246FC2"/>
    <w:rsid w:val="002527B2"/>
    <w:rsid w:val="0025428F"/>
    <w:rsid w:val="00260ED5"/>
    <w:rsid w:val="00264F22"/>
    <w:rsid w:val="0026675F"/>
    <w:rsid w:val="002878B1"/>
    <w:rsid w:val="00287ECB"/>
    <w:rsid w:val="00294486"/>
    <w:rsid w:val="00295F93"/>
    <w:rsid w:val="00296EC7"/>
    <w:rsid w:val="002A005D"/>
    <w:rsid w:val="002A1082"/>
    <w:rsid w:val="002A4872"/>
    <w:rsid w:val="002A6050"/>
    <w:rsid w:val="002B5FAD"/>
    <w:rsid w:val="002B6381"/>
    <w:rsid w:val="002B7C4B"/>
    <w:rsid w:val="002C1BCF"/>
    <w:rsid w:val="002C4DDF"/>
    <w:rsid w:val="002D348C"/>
    <w:rsid w:val="002D5649"/>
    <w:rsid w:val="002D5901"/>
    <w:rsid w:val="002E3F44"/>
    <w:rsid w:val="002E45C8"/>
    <w:rsid w:val="002E5B45"/>
    <w:rsid w:val="002E600C"/>
    <w:rsid w:val="002F39DF"/>
    <w:rsid w:val="002F5D35"/>
    <w:rsid w:val="002F6825"/>
    <w:rsid w:val="002F6B3F"/>
    <w:rsid w:val="003012E7"/>
    <w:rsid w:val="003172BD"/>
    <w:rsid w:val="003201D6"/>
    <w:rsid w:val="00324AB5"/>
    <w:rsid w:val="00324B76"/>
    <w:rsid w:val="00327067"/>
    <w:rsid w:val="003448E1"/>
    <w:rsid w:val="00345A89"/>
    <w:rsid w:val="00347BCE"/>
    <w:rsid w:val="00351906"/>
    <w:rsid w:val="00365456"/>
    <w:rsid w:val="003661EE"/>
    <w:rsid w:val="003712D0"/>
    <w:rsid w:val="003739D3"/>
    <w:rsid w:val="00374C07"/>
    <w:rsid w:val="00376D55"/>
    <w:rsid w:val="00381B71"/>
    <w:rsid w:val="003840DD"/>
    <w:rsid w:val="00390BEA"/>
    <w:rsid w:val="00391548"/>
    <w:rsid w:val="003A163B"/>
    <w:rsid w:val="003A1B2E"/>
    <w:rsid w:val="003A3B03"/>
    <w:rsid w:val="003A76EC"/>
    <w:rsid w:val="003B13F8"/>
    <w:rsid w:val="003B4502"/>
    <w:rsid w:val="003B654C"/>
    <w:rsid w:val="003C74FB"/>
    <w:rsid w:val="003D27FC"/>
    <w:rsid w:val="003D2A69"/>
    <w:rsid w:val="003D3020"/>
    <w:rsid w:val="003D47B1"/>
    <w:rsid w:val="003D62B3"/>
    <w:rsid w:val="003F0338"/>
    <w:rsid w:val="003F501A"/>
    <w:rsid w:val="0040021C"/>
    <w:rsid w:val="00407755"/>
    <w:rsid w:val="0041635E"/>
    <w:rsid w:val="00416E64"/>
    <w:rsid w:val="00417B76"/>
    <w:rsid w:val="00420332"/>
    <w:rsid w:val="0042505A"/>
    <w:rsid w:val="00425457"/>
    <w:rsid w:val="00431244"/>
    <w:rsid w:val="00444ECF"/>
    <w:rsid w:val="00451F47"/>
    <w:rsid w:val="00456511"/>
    <w:rsid w:val="00456F83"/>
    <w:rsid w:val="004572C6"/>
    <w:rsid w:val="00460AC8"/>
    <w:rsid w:val="00461697"/>
    <w:rsid w:val="004664FD"/>
    <w:rsid w:val="004700F6"/>
    <w:rsid w:val="00483D85"/>
    <w:rsid w:val="00486351"/>
    <w:rsid w:val="0049122A"/>
    <w:rsid w:val="004913DE"/>
    <w:rsid w:val="00492983"/>
    <w:rsid w:val="0049521F"/>
    <w:rsid w:val="004A25AA"/>
    <w:rsid w:val="004C1FC7"/>
    <w:rsid w:val="004C3B47"/>
    <w:rsid w:val="004C6882"/>
    <w:rsid w:val="004C7352"/>
    <w:rsid w:val="004D17BD"/>
    <w:rsid w:val="004D3C0A"/>
    <w:rsid w:val="004D54FE"/>
    <w:rsid w:val="004D5738"/>
    <w:rsid w:val="004D71A5"/>
    <w:rsid w:val="004E038F"/>
    <w:rsid w:val="004E1C65"/>
    <w:rsid w:val="004E609A"/>
    <w:rsid w:val="004E63F9"/>
    <w:rsid w:val="004F11B9"/>
    <w:rsid w:val="004F254B"/>
    <w:rsid w:val="004F3B3E"/>
    <w:rsid w:val="004F7FFE"/>
    <w:rsid w:val="00500422"/>
    <w:rsid w:val="00501213"/>
    <w:rsid w:val="00510EA0"/>
    <w:rsid w:val="00511ABE"/>
    <w:rsid w:val="0052128E"/>
    <w:rsid w:val="00531A24"/>
    <w:rsid w:val="005324DF"/>
    <w:rsid w:val="00536639"/>
    <w:rsid w:val="005375AC"/>
    <w:rsid w:val="005407B2"/>
    <w:rsid w:val="005407B6"/>
    <w:rsid w:val="005407F9"/>
    <w:rsid w:val="00542418"/>
    <w:rsid w:val="00544331"/>
    <w:rsid w:val="00545E35"/>
    <w:rsid w:val="00553607"/>
    <w:rsid w:val="005544C9"/>
    <w:rsid w:val="0056673D"/>
    <w:rsid w:val="0057233A"/>
    <w:rsid w:val="00577DAA"/>
    <w:rsid w:val="005813D9"/>
    <w:rsid w:val="005871E1"/>
    <w:rsid w:val="005876D6"/>
    <w:rsid w:val="00591558"/>
    <w:rsid w:val="00592B7D"/>
    <w:rsid w:val="005A317E"/>
    <w:rsid w:val="005A3235"/>
    <w:rsid w:val="005A4493"/>
    <w:rsid w:val="005A47E7"/>
    <w:rsid w:val="005B31DA"/>
    <w:rsid w:val="005C4352"/>
    <w:rsid w:val="005C7EFC"/>
    <w:rsid w:val="005D45B6"/>
    <w:rsid w:val="005E265C"/>
    <w:rsid w:val="005E2B60"/>
    <w:rsid w:val="005E37F8"/>
    <w:rsid w:val="005E5E9D"/>
    <w:rsid w:val="005E6D90"/>
    <w:rsid w:val="005F157F"/>
    <w:rsid w:val="005F7249"/>
    <w:rsid w:val="00600CF3"/>
    <w:rsid w:val="006031A2"/>
    <w:rsid w:val="006042B0"/>
    <w:rsid w:val="0060511A"/>
    <w:rsid w:val="006122C3"/>
    <w:rsid w:val="0061401E"/>
    <w:rsid w:val="00616F20"/>
    <w:rsid w:val="00625FEA"/>
    <w:rsid w:val="00627641"/>
    <w:rsid w:val="00631C73"/>
    <w:rsid w:val="006353EB"/>
    <w:rsid w:val="00636821"/>
    <w:rsid w:val="00653403"/>
    <w:rsid w:val="00653B85"/>
    <w:rsid w:val="0065484F"/>
    <w:rsid w:val="006562EA"/>
    <w:rsid w:val="00663D06"/>
    <w:rsid w:val="0066579D"/>
    <w:rsid w:val="00671A2B"/>
    <w:rsid w:val="00671FDA"/>
    <w:rsid w:val="00672F30"/>
    <w:rsid w:val="0068044B"/>
    <w:rsid w:val="00681F08"/>
    <w:rsid w:val="00683F5A"/>
    <w:rsid w:val="00685279"/>
    <w:rsid w:val="00692271"/>
    <w:rsid w:val="00692E58"/>
    <w:rsid w:val="006A5E9B"/>
    <w:rsid w:val="006B6093"/>
    <w:rsid w:val="006C1013"/>
    <w:rsid w:val="006C2514"/>
    <w:rsid w:val="006C3D55"/>
    <w:rsid w:val="006C4541"/>
    <w:rsid w:val="006D2CF0"/>
    <w:rsid w:val="006D59C2"/>
    <w:rsid w:val="006E6C5E"/>
    <w:rsid w:val="006E6C79"/>
    <w:rsid w:val="006F4315"/>
    <w:rsid w:val="007023CB"/>
    <w:rsid w:val="00702EA5"/>
    <w:rsid w:val="0071482A"/>
    <w:rsid w:val="0072462E"/>
    <w:rsid w:val="00724C23"/>
    <w:rsid w:val="00733072"/>
    <w:rsid w:val="00742EA3"/>
    <w:rsid w:val="0074300F"/>
    <w:rsid w:val="007450C9"/>
    <w:rsid w:val="00751EEA"/>
    <w:rsid w:val="00753502"/>
    <w:rsid w:val="00763918"/>
    <w:rsid w:val="00767767"/>
    <w:rsid w:val="00777814"/>
    <w:rsid w:val="007807ED"/>
    <w:rsid w:val="0078632F"/>
    <w:rsid w:val="007918C3"/>
    <w:rsid w:val="00792E8E"/>
    <w:rsid w:val="007931E1"/>
    <w:rsid w:val="0079371A"/>
    <w:rsid w:val="00795D0C"/>
    <w:rsid w:val="007A074A"/>
    <w:rsid w:val="007A1283"/>
    <w:rsid w:val="007A42A0"/>
    <w:rsid w:val="007B747A"/>
    <w:rsid w:val="007C18B6"/>
    <w:rsid w:val="007C434E"/>
    <w:rsid w:val="007D3FF0"/>
    <w:rsid w:val="007D5202"/>
    <w:rsid w:val="007D71B8"/>
    <w:rsid w:val="007D779A"/>
    <w:rsid w:val="007F2EBC"/>
    <w:rsid w:val="007F2F1D"/>
    <w:rsid w:val="007F7297"/>
    <w:rsid w:val="00801046"/>
    <w:rsid w:val="00802883"/>
    <w:rsid w:val="00811A0E"/>
    <w:rsid w:val="008149F0"/>
    <w:rsid w:val="00814BB2"/>
    <w:rsid w:val="00837C30"/>
    <w:rsid w:val="008404B9"/>
    <w:rsid w:val="00852D18"/>
    <w:rsid w:val="00854E38"/>
    <w:rsid w:val="0085581F"/>
    <w:rsid w:val="00861ACE"/>
    <w:rsid w:val="0086730E"/>
    <w:rsid w:val="00874917"/>
    <w:rsid w:val="00883F3D"/>
    <w:rsid w:val="008843BF"/>
    <w:rsid w:val="00896284"/>
    <w:rsid w:val="00897921"/>
    <w:rsid w:val="008A0E5E"/>
    <w:rsid w:val="008A4CF3"/>
    <w:rsid w:val="008A748E"/>
    <w:rsid w:val="008C0E99"/>
    <w:rsid w:val="008C1A15"/>
    <w:rsid w:val="008C3671"/>
    <w:rsid w:val="008D1FED"/>
    <w:rsid w:val="008D5544"/>
    <w:rsid w:val="008D7153"/>
    <w:rsid w:val="008E119D"/>
    <w:rsid w:val="008F28EC"/>
    <w:rsid w:val="008F2AA5"/>
    <w:rsid w:val="008F7770"/>
    <w:rsid w:val="008F7AE2"/>
    <w:rsid w:val="0090232A"/>
    <w:rsid w:val="009061A7"/>
    <w:rsid w:val="00913765"/>
    <w:rsid w:val="00926350"/>
    <w:rsid w:val="00945D94"/>
    <w:rsid w:val="00950E2C"/>
    <w:rsid w:val="00961D93"/>
    <w:rsid w:val="00965F0A"/>
    <w:rsid w:val="009705AF"/>
    <w:rsid w:val="009808C4"/>
    <w:rsid w:val="00982217"/>
    <w:rsid w:val="009841D8"/>
    <w:rsid w:val="00990282"/>
    <w:rsid w:val="00990E88"/>
    <w:rsid w:val="00992096"/>
    <w:rsid w:val="0099709E"/>
    <w:rsid w:val="00997271"/>
    <w:rsid w:val="009A1106"/>
    <w:rsid w:val="009A28C7"/>
    <w:rsid w:val="009A3BC3"/>
    <w:rsid w:val="009B03CC"/>
    <w:rsid w:val="009B3DC2"/>
    <w:rsid w:val="009B7961"/>
    <w:rsid w:val="009C0521"/>
    <w:rsid w:val="009E2ECD"/>
    <w:rsid w:val="009E30A2"/>
    <w:rsid w:val="009E402E"/>
    <w:rsid w:val="009F287C"/>
    <w:rsid w:val="00A04846"/>
    <w:rsid w:val="00A06EC6"/>
    <w:rsid w:val="00A303A3"/>
    <w:rsid w:val="00A30DC0"/>
    <w:rsid w:val="00A32223"/>
    <w:rsid w:val="00A3352C"/>
    <w:rsid w:val="00A35E45"/>
    <w:rsid w:val="00A37B49"/>
    <w:rsid w:val="00A41E9B"/>
    <w:rsid w:val="00A44A02"/>
    <w:rsid w:val="00A46F96"/>
    <w:rsid w:val="00A47BFC"/>
    <w:rsid w:val="00A50307"/>
    <w:rsid w:val="00A5253B"/>
    <w:rsid w:val="00A566D0"/>
    <w:rsid w:val="00A60128"/>
    <w:rsid w:val="00A63F16"/>
    <w:rsid w:val="00A64013"/>
    <w:rsid w:val="00A70468"/>
    <w:rsid w:val="00A81EAF"/>
    <w:rsid w:val="00A8304D"/>
    <w:rsid w:val="00A8788B"/>
    <w:rsid w:val="00A93F1D"/>
    <w:rsid w:val="00A95B7B"/>
    <w:rsid w:val="00AA2722"/>
    <w:rsid w:val="00AA309A"/>
    <w:rsid w:val="00AA364D"/>
    <w:rsid w:val="00AA7539"/>
    <w:rsid w:val="00AB0F7B"/>
    <w:rsid w:val="00AB4618"/>
    <w:rsid w:val="00AB4CAB"/>
    <w:rsid w:val="00AB548C"/>
    <w:rsid w:val="00AC01FD"/>
    <w:rsid w:val="00AC4628"/>
    <w:rsid w:val="00AD0747"/>
    <w:rsid w:val="00AD183C"/>
    <w:rsid w:val="00AD192D"/>
    <w:rsid w:val="00AD5E93"/>
    <w:rsid w:val="00AE2169"/>
    <w:rsid w:val="00AE6B34"/>
    <w:rsid w:val="00AF15E4"/>
    <w:rsid w:val="00AF15EC"/>
    <w:rsid w:val="00AF6FF9"/>
    <w:rsid w:val="00B005AA"/>
    <w:rsid w:val="00B1243F"/>
    <w:rsid w:val="00B12E2D"/>
    <w:rsid w:val="00B14201"/>
    <w:rsid w:val="00B244AA"/>
    <w:rsid w:val="00B24BF6"/>
    <w:rsid w:val="00B4119C"/>
    <w:rsid w:val="00B4200F"/>
    <w:rsid w:val="00B45A7F"/>
    <w:rsid w:val="00B46CC8"/>
    <w:rsid w:val="00B5539F"/>
    <w:rsid w:val="00B55DA9"/>
    <w:rsid w:val="00B57A95"/>
    <w:rsid w:val="00B61EF5"/>
    <w:rsid w:val="00B63880"/>
    <w:rsid w:val="00B67C01"/>
    <w:rsid w:val="00B70ED9"/>
    <w:rsid w:val="00B725C9"/>
    <w:rsid w:val="00B74005"/>
    <w:rsid w:val="00B74AE9"/>
    <w:rsid w:val="00B84195"/>
    <w:rsid w:val="00B9023D"/>
    <w:rsid w:val="00B97EEA"/>
    <w:rsid w:val="00BA487B"/>
    <w:rsid w:val="00BB0128"/>
    <w:rsid w:val="00BB3866"/>
    <w:rsid w:val="00BC56F2"/>
    <w:rsid w:val="00BC7E4B"/>
    <w:rsid w:val="00BD530D"/>
    <w:rsid w:val="00BD5C8E"/>
    <w:rsid w:val="00BE4AA8"/>
    <w:rsid w:val="00BE50E4"/>
    <w:rsid w:val="00BF1BFE"/>
    <w:rsid w:val="00BF24B5"/>
    <w:rsid w:val="00BF49F7"/>
    <w:rsid w:val="00C033FC"/>
    <w:rsid w:val="00C10342"/>
    <w:rsid w:val="00C11514"/>
    <w:rsid w:val="00C17368"/>
    <w:rsid w:val="00C21F0B"/>
    <w:rsid w:val="00C240C1"/>
    <w:rsid w:val="00C32228"/>
    <w:rsid w:val="00C33990"/>
    <w:rsid w:val="00C3659C"/>
    <w:rsid w:val="00C4120F"/>
    <w:rsid w:val="00C4154C"/>
    <w:rsid w:val="00C422F2"/>
    <w:rsid w:val="00C432D6"/>
    <w:rsid w:val="00C55CA7"/>
    <w:rsid w:val="00C56411"/>
    <w:rsid w:val="00C62612"/>
    <w:rsid w:val="00C70723"/>
    <w:rsid w:val="00C71901"/>
    <w:rsid w:val="00C77A2E"/>
    <w:rsid w:val="00C801B4"/>
    <w:rsid w:val="00C81AC8"/>
    <w:rsid w:val="00C8641D"/>
    <w:rsid w:val="00C87D76"/>
    <w:rsid w:val="00C9476D"/>
    <w:rsid w:val="00C97B44"/>
    <w:rsid w:val="00CA0EA9"/>
    <w:rsid w:val="00CA3C36"/>
    <w:rsid w:val="00CB0140"/>
    <w:rsid w:val="00CB0628"/>
    <w:rsid w:val="00CC17BF"/>
    <w:rsid w:val="00CD1C9A"/>
    <w:rsid w:val="00CD2F67"/>
    <w:rsid w:val="00CD3620"/>
    <w:rsid w:val="00CF1DFF"/>
    <w:rsid w:val="00CF230B"/>
    <w:rsid w:val="00CF43FF"/>
    <w:rsid w:val="00CF4686"/>
    <w:rsid w:val="00CF46E8"/>
    <w:rsid w:val="00D2169B"/>
    <w:rsid w:val="00D2169E"/>
    <w:rsid w:val="00D257E3"/>
    <w:rsid w:val="00D47960"/>
    <w:rsid w:val="00D55D18"/>
    <w:rsid w:val="00D66799"/>
    <w:rsid w:val="00D70398"/>
    <w:rsid w:val="00D7229C"/>
    <w:rsid w:val="00D8288D"/>
    <w:rsid w:val="00D83670"/>
    <w:rsid w:val="00D83E9E"/>
    <w:rsid w:val="00D844E0"/>
    <w:rsid w:val="00D84C8E"/>
    <w:rsid w:val="00D852A4"/>
    <w:rsid w:val="00D86F8C"/>
    <w:rsid w:val="00D91444"/>
    <w:rsid w:val="00D93009"/>
    <w:rsid w:val="00D9530F"/>
    <w:rsid w:val="00D9552E"/>
    <w:rsid w:val="00DA172B"/>
    <w:rsid w:val="00DA1F32"/>
    <w:rsid w:val="00DA3836"/>
    <w:rsid w:val="00DA4A7E"/>
    <w:rsid w:val="00DA62CA"/>
    <w:rsid w:val="00DB5540"/>
    <w:rsid w:val="00DB5F9D"/>
    <w:rsid w:val="00DC55FC"/>
    <w:rsid w:val="00DC6587"/>
    <w:rsid w:val="00DD3E57"/>
    <w:rsid w:val="00DD41F4"/>
    <w:rsid w:val="00DD7E68"/>
    <w:rsid w:val="00DE09B2"/>
    <w:rsid w:val="00DE17E2"/>
    <w:rsid w:val="00DE7872"/>
    <w:rsid w:val="00DF1AA4"/>
    <w:rsid w:val="00DF212F"/>
    <w:rsid w:val="00DF2959"/>
    <w:rsid w:val="00DF3452"/>
    <w:rsid w:val="00DF5BCB"/>
    <w:rsid w:val="00E0102B"/>
    <w:rsid w:val="00E02583"/>
    <w:rsid w:val="00E241E8"/>
    <w:rsid w:val="00E250F8"/>
    <w:rsid w:val="00E2654E"/>
    <w:rsid w:val="00E37611"/>
    <w:rsid w:val="00E42BD9"/>
    <w:rsid w:val="00E43F08"/>
    <w:rsid w:val="00E46175"/>
    <w:rsid w:val="00E531A4"/>
    <w:rsid w:val="00E62517"/>
    <w:rsid w:val="00E632BC"/>
    <w:rsid w:val="00E72AC7"/>
    <w:rsid w:val="00E769A8"/>
    <w:rsid w:val="00E82EEE"/>
    <w:rsid w:val="00E86E3D"/>
    <w:rsid w:val="00E964A2"/>
    <w:rsid w:val="00EB62FE"/>
    <w:rsid w:val="00EB77F4"/>
    <w:rsid w:val="00EC039F"/>
    <w:rsid w:val="00EC2002"/>
    <w:rsid w:val="00EC34AE"/>
    <w:rsid w:val="00EC5787"/>
    <w:rsid w:val="00EC580A"/>
    <w:rsid w:val="00ED0DEE"/>
    <w:rsid w:val="00EE17AE"/>
    <w:rsid w:val="00EE239D"/>
    <w:rsid w:val="00EE4890"/>
    <w:rsid w:val="00EE5D14"/>
    <w:rsid w:val="00EE62AA"/>
    <w:rsid w:val="00EF495C"/>
    <w:rsid w:val="00EF5AC5"/>
    <w:rsid w:val="00EF7960"/>
    <w:rsid w:val="00F03308"/>
    <w:rsid w:val="00F10F58"/>
    <w:rsid w:val="00F153E1"/>
    <w:rsid w:val="00F1692F"/>
    <w:rsid w:val="00F2165E"/>
    <w:rsid w:val="00F26A42"/>
    <w:rsid w:val="00F26DBD"/>
    <w:rsid w:val="00F26F05"/>
    <w:rsid w:val="00F31133"/>
    <w:rsid w:val="00F322FF"/>
    <w:rsid w:val="00F36F7C"/>
    <w:rsid w:val="00F43C79"/>
    <w:rsid w:val="00F44957"/>
    <w:rsid w:val="00F46BC9"/>
    <w:rsid w:val="00F511D2"/>
    <w:rsid w:val="00F519A7"/>
    <w:rsid w:val="00F52973"/>
    <w:rsid w:val="00F54A79"/>
    <w:rsid w:val="00F6427E"/>
    <w:rsid w:val="00F676ED"/>
    <w:rsid w:val="00F74783"/>
    <w:rsid w:val="00F77537"/>
    <w:rsid w:val="00F7797B"/>
    <w:rsid w:val="00F82014"/>
    <w:rsid w:val="00F82712"/>
    <w:rsid w:val="00F86308"/>
    <w:rsid w:val="00F86404"/>
    <w:rsid w:val="00F95425"/>
    <w:rsid w:val="00F975A0"/>
    <w:rsid w:val="00FA3B35"/>
    <w:rsid w:val="00FA675C"/>
    <w:rsid w:val="00FB04F1"/>
    <w:rsid w:val="00FB0E4C"/>
    <w:rsid w:val="00FB1144"/>
    <w:rsid w:val="00FB66FB"/>
    <w:rsid w:val="00FC6D2D"/>
    <w:rsid w:val="00FE18EC"/>
    <w:rsid w:val="00FE2451"/>
    <w:rsid w:val="00FE3857"/>
    <w:rsid w:val="00FE4126"/>
    <w:rsid w:val="00FF4A55"/>
    <w:rsid w:val="00FF7360"/>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2DBCF"/>
  <w15:docId w15:val="{FC08B0D7-8191-41EA-8104-4AFE94FC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1B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2C1BCF"/>
    <w:pPr>
      <w:widowControl w:val="0"/>
      <w:autoSpaceDE w:val="0"/>
      <w:autoSpaceDN w:val="0"/>
      <w:spacing w:before="77" w:after="0" w:line="240" w:lineRule="auto"/>
      <w:ind w:left="580"/>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5F15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60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7921"/>
    <w:pPr>
      <w:spacing w:after="160" w:line="278" w:lineRule="auto"/>
      <w:ind w:left="720"/>
      <w:contextualSpacing/>
    </w:pPr>
    <w:rPr>
      <w:kern w:val="2"/>
      <w:sz w:val="24"/>
      <w:szCs w:val="24"/>
      <w:lang w:val="en-GB"/>
    </w:rPr>
  </w:style>
  <w:style w:type="table" w:styleId="TableGrid">
    <w:name w:val="Table Grid"/>
    <w:basedOn w:val="TableNormal"/>
    <w:uiPriority w:val="59"/>
    <w:rsid w:val="0089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F34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F345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3857"/>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C1BCF"/>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2C1B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F157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6093"/>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CB0140"/>
    <w:rPr>
      <w:color w:val="0000FF" w:themeColor="hyperlink"/>
      <w:u w:val="single"/>
    </w:rPr>
  </w:style>
  <w:style w:type="character" w:customStyle="1" w:styleId="UnresolvedMention">
    <w:name w:val="Unresolved Mention"/>
    <w:basedOn w:val="DefaultParagraphFont"/>
    <w:uiPriority w:val="99"/>
    <w:semiHidden/>
    <w:unhideWhenUsed/>
    <w:rsid w:val="00CB0140"/>
    <w:rPr>
      <w:color w:val="605E5C"/>
      <w:shd w:val="clear" w:color="auto" w:fill="E1DFDD"/>
    </w:rPr>
  </w:style>
  <w:style w:type="paragraph" w:styleId="Header">
    <w:name w:val="header"/>
    <w:basedOn w:val="Normal"/>
    <w:link w:val="HeaderChar"/>
    <w:uiPriority w:val="99"/>
    <w:unhideWhenUsed/>
    <w:rsid w:val="00E37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611"/>
  </w:style>
  <w:style w:type="paragraph" w:styleId="Footer">
    <w:name w:val="footer"/>
    <w:basedOn w:val="Normal"/>
    <w:link w:val="FooterChar"/>
    <w:uiPriority w:val="99"/>
    <w:unhideWhenUsed/>
    <w:rsid w:val="00E37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611"/>
  </w:style>
  <w:style w:type="paragraph" w:styleId="Revision">
    <w:name w:val="Revision"/>
    <w:hidden/>
    <w:uiPriority w:val="99"/>
    <w:semiHidden/>
    <w:rsid w:val="00103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4.png"/><Relationship Id="rId47" Type="http://schemas.openxmlformats.org/officeDocument/2006/relationships/image" Target="media/image38.png"/><Relationship Id="rId63" Type="http://schemas.openxmlformats.org/officeDocument/2006/relationships/chart" Target="charts/chart13.xml"/><Relationship Id="rId68" Type="http://schemas.openxmlformats.org/officeDocument/2006/relationships/hyperlink" Target="http://www.proquest.com/openview/72609c81885147adde98e48854a85a9d/1?pq-" TargetMode="External"/><Relationship Id="rId16" Type="http://schemas.openxmlformats.org/officeDocument/2006/relationships/image" Target="media/image9.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chart" Target="charts/chart5.xml"/><Relationship Id="rId58" Type="http://schemas.openxmlformats.org/officeDocument/2006/relationships/chart" Target="charts/chart10.xml"/><Relationship Id="rId66" Type="http://schemas.openxmlformats.org/officeDocument/2006/relationships/hyperlink" Target="https://platform.almanhal.com/Files/Articles/42033"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2.png"/><Relationship Id="rId19" Type="http://schemas.openxmlformats.org/officeDocument/2006/relationships/image" Target="media/image1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39.png"/><Relationship Id="rId56" Type="http://schemas.openxmlformats.org/officeDocument/2006/relationships/chart" Target="charts/chart8.xml"/><Relationship Id="rId64" Type="http://schemas.openxmlformats.org/officeDocument/2006/relationships/chart" Target="charts/chart14.xml"/><Relationship Id="rId69" Type="http://schemas.openxmlformats.org/officeDocument/2006/relationships/hyperlink" Target="http://www.proquest.com/openview/72609c81885147adde98e48854a85a9d/1?pq-"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chart" Target="charts/chart3.xm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chart" Target="charts/chart2.xml"/><Relationship Id="rId59" Type="http://schemas.openxmlformats.org/officeDocument/2006/relationships/chart" Target="charts/chart11.xml"/><Relationship Id="rId67" Type="http://schemas.openxmlformats.org/officeDocument/2006/relationships/hyperlink" Target="https://hrcak.srce.hr/202884" TargetMode="External"/><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chart" Target="charts/chart6.xml"/><Relationship Id="rId62" Type="http://schemas.openxmlformats.org/officeDocument/2006/relationships/image" Target="media/image43.png"/><Relationship Id="rId70" Type="http://schemas.openxmlformats.org/officeDocument/2006/relationships/hyperlink" Target="http://www.proquest.com/openview/72609c81885147adde98e48854a85a9d/1?pq-"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8.png"/><Relationship Id="rId49" Type="http://schemas.openxmlformats.org/officeDocument/2006/relationships/image" Target="media/image40.png"/><Relationship Id="rId57" Type="http://schemas.openxmlformats.org/officeDocument/2006/relationships/chart" Target="charts/chart9.xml"/><Relationship Id="rId10" Type="http://schemas.openxmlformats.org/officeDocument/2006/relationships/image" Target="media/image3.png"/><Relationship Id="rId31" Type="http://schemas.openxmlformats.org/officeDocument/2006/relationships/chart" Target="charts/chart1.xml"/><Relationship Id="rId44" Type="http://schemas.openxmlformats.org/officeDocument/2006/relationships/image" Target="media/image36.png"/><Relationship Id="rId52" Type="http://schemas.openxmlformats.org/officeDocument/2006/relationships/chart" Target="charts/chart4.xml"/><Relationship Id="rId60" Type="http://schemas.openxmlformats.org/officeDocument/2006/relationships/chart" Target="charts/chart12.xml"/><Relationship Id="rId65" Type="http://schemas.openxmlformats.org/officeDocument/2006/relationships/hyperlink" Target="http://www.journalissues.org/IBME/"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1.png"/><Relationship Id="rId55" Type="http://schemas.openxmlformats.org/officeDocument/2006/relationships/chart" Target="charts/chart7.xm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tspl-corp.com/about-us/" TargetMode="External"/><Relationship Id="rId2" Type="http://schemas.openxmlformats.org/officeDocument/2006/relationships/numbering" Target="numbering.xml"/><Relationship Id="rId29" Type="http://schemas.openxmlformats.org/officeDocument/2006/relationships/image" Target="media/image22.png"/></Relationships>
</file>

<file path=word/charts/_rels/chart1.xml.rels><?xml version="1.0" encoding="UTF-8" standalone="yes"?>
<Relationships xmlns="http://schemas.openxmlformats.org/package/2006/relationships"><Relationship Id="rId3" Type="http://schemas.openxmlformats.org/officeDocument/2006/relationships/oleObject" Target="Book10"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9"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Book7"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7"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Sheet1!$B$1:$B$2</c:f>
              <c:strCache>
                <c:ptCount val="2"/>
                <c:pt idx="0">
                  <c:v>No. OF</c:v>
                </c:pt>
                <c:pt idx="1">
                  <c:v>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9D-4F92-8E90-074F2E1C08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9D-4F92-8E90-074F2E1C08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Sheet1!$A$3:$A$4</c:f>
              <c:strCache>
                <c:ptCount val="2"/>
                <c:pt idx="0">
                  <c:v>Female</c:v>
                </c:pt>
                <c:pt idx="1">
                  <c:v>          Male</c:v>
                </c:pt>
              </c:strCache>
            </c:strRef>
          </c:cat>
          <c:val>
            <c:numRef>
              <c:f>Sheet1!$B$3:$B$4</c:f>
              <c:numCache>
                <c:formatCode>General</c:formatCode>
                <c:ptCount val="2"/>
                <c:pt idx="0">
                  <c:v>53</c:v>
                </c:pt>
                <c:pt idx="1">
                  <c:v>47</c:v>
                </c:pt>
              </c:numCache>
            </c:numRef>
          </c:val>
          <c:extLst>
            <c:ext xmlns:c16="http://schemas.microsoft.com/office/drawing/2014/chart" uri="{C3380CC4-5D6E-409C-BE32-E72D297353CC}">
              <c16:uniqueId val="{00000004-AE9D-4F92-8E90-074F2E1C08D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effectLst/>
              </a:rPr>
              <a:t>PERFORMANCDE APPRAISAL IDENTIFIES AREAS FOR IMPROVEMENT</a:t>
            </a:r>
            <a:endParaRPr lang="en-IN" sz="1400" b="0" i="0" u="none" strike="noStrike" kern="1200" spc="0" baseline="0">
              <a:solidFill>
                <a:sysClr val="windowText" lastClr="000000">
                  <a:lumMod val="65000"/>
                  <a:lumOff val="35000"/>
                </a:sys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Agreed</c:v>
                </c:pt>
                <c:pt idx="2">
                  <c:v>Neutral</c:v>
                </c:pt>
                <c:pt idx="3">
                  <c:v>Strongly disagree</c:v>
                </c:pt>
                <c:pt idx="4">
                  <c:v>Disagree</c:v>
                </c:pt>
              </c:strCache>
            </c:strRef>
          </c:cat>
          <c:val>
            <c:numRef>
              <c:f>Sheet1!$B$2:$B$6</c:f>
              <c:numCache>
                <c:formatCode>General</c:formatCode>
                <c:ptCount val="5"/>
                <c:pt idx="0">
                  <c:v>40</c:v>
                </c:pt>
                <c:pt idx="1">
                  <c:v>30</c:v>
                </c:pt>
                <c:pt idx="2">
                  <c:v>20</c:v>
                </c:pt>
                <c:pt idx="3">
                  <c:v>5</c:v>
                </c:pt>
                <c:pt idx="4">
                  <c:v>5</c:v>
                </c:pt>
              </c:numCache>
            </c:numRef>
          </c:val>
          <c:extLst>
            <c:ext xmlns:c16="http://schemas.microsoft.com/office/drawing/2014/chart" uri="{C3380CC4-5D6E-409C-BE32-E72D297353CC}">
              <c16:uniqueId val="{00000000-CD48-41DD-9F1A-6755905683B9}"/>
            </c:ext>
          </c:extLst>
        </c:ser>
        <c:dLbls>
          <c:dLblPos val="outEnd"/>
          <c:showLegendKey val="0"/>
          <c:showVal val="1"/>
          <c:showCatName val="0"/>
          <c:showSerName val="0"/>
          <c:showPercent val="0"/>
          <c:showBubbleSize val="0"/>
        </c:dLbls>
        <c:gapWidth val="219"/>
        <c:overlap val="-27"/>
        <c:axId val="489792608"/>
        <c:axId val="489794528"/>
      </c:barChart>
      <c:catAx>
        <c:axId val="48979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794528"/>
        <c:crosses val="autoZero"/>
        <c:auto val="1"/>
        <c:lblAlgn val="ctr"/>
        <c:lblOffset val="100"/>
        <c:noMultiLvlLbl val="0"/>
      </c:catAx>
      <c:valAx>
        <c:axId val="48979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7926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effectLst/>
              </a:rPr>
              <a:t>APPRAISAL ENCOURAGES SKILL DEVELOPMENT</a:t>
            </a:r>
            <a:endParaRPr lang="en-I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Agreed</c:v>
                </c:pt>
                <c:pt idx="2">
                  <c:v>Neutral</c:v>
                </c:pt>
                <c:pt idx="3">
                  <c:v>Strongly disagree</c:v>
                </c:pt>
                <c:pt idx="4">
                  <c:v>Disagree</c:v>
                </c:pt>
              </c:strCache>
            </c:strRef>
          </c:cat>
          <c:val>
            <c:numRef>
              <c:f>Sheet1!$B$2:$B$6</c:f>
              <c:numCache>
                <c:formatCode>General</c:formatCode>
                <c:ptCount val="5"/>
                <c:pt idx="0">
                  <c:v>50</c:v>
                </c:pt>
                <c:pt idx="1">
                  <c:v>35</c:v>
                </c:pt>
                <c:pt idx="2">
                  <c:v>10</c:v>
                </c:pt>
                <c:pt idx="3">
                  <c:v>0</c:v>
                </c:pt>
                <c:pt idx="4">
                  <c:v>5</c:v>
                </c:pt>
              </c:numCache>
            </c:numRef>
          </c:val>
          <c:extLst>
            <c:ext xmlns:c16="http://schemas.microsoft.com/office/drawing/2014/chart" uri="{C3380CC4-5D6E-409C-BE32-E72D297353CC}">
              <c16:uniqueId val="{00000000-492B-444C-8A15-17AD98B902DC}"/>
            </c:ext>
          </c:extLst>
        </c:ser>
        <c:dLbls>
          <c:dLblPos val="outEnd"/>
          <c:showLegendKey val="0"/>
          <c:showVal val="1"/>
          <c:showCatName val="0"/>
          <c:showSerName val="0"/>
          <c:showPercent val="0"/>
          <c:showBubbleSize val="0"/>
        </c:dLbls>
        <c:gapWidth val="219"/>
        <c:overlap val="-27"/>
        <c:axId val="476916128"/>
        <c:axId val="476931008"/>
      </c:barChart>
      <c:catAx>
        <c:axId val="47691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931008"/>
        <c:crosses val="autoZero"/>
        <c:auto val="1"/>
        <c:lblAlgn val="ctr"/>
        <c:lblOffset val="100"/>
        <c:noMultiLvlLbl val="0"/>
      </c:catAx>
      <c:valAx>
        <c:axId val="47693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9161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effectLst/>
              </a:rPr>
              <a:t>MOTIVATION TO SET HIGHER GOALS</a:t>
            </a:r>
            <a:endParaRPr lang="en-I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No.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D9-42C4-8D85-1CC1147E36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D9-42C4-8D85-1CC1147E36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DD9-42C4-8D85-1CC1147E36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DD9-42C4-8D85-1CC1147E36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DD9-42C4-8D85-1CC1147E369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Agreed</c:v>
                </c:pt>
                <c:pt idx="2">
                  <c:v>Neutral</c:v>
                </c:pt>
                <c:pt idx="3">
                  <c:v>Strongly disagree</c:v>
                </c:pt>
                <c:pt idx="4">
                  <c:v>Disagree</c:v>
                </c:pt>
              </c:strCache>
            </c:strRef>
          </c:cat>
          <c:val>
            <c:numRef>
              <c:f>Sheet1!$B$2:$B$6</c:f>
              <c:numCache>
                <c:formatCode>General</c:formatCode>
                <c:ptCount val="5"/>
                <c:pt idx="0">
                  <c:v>48</c:v>
                </c:pt>
                <c:pt idx="1">
                  <c:v>35</c:v>
                </c:pt>
                <c:pt idx="2">
                  <c:v>10</c:v>
                </c:pt>
                <c:pt idx="3">
                  <c:v>2</c:v>
                </c:pt>
                <c:pt idx="4">
                  <c:v>5</c:v>
                </c:pt>
              </c:numCache>
            </c:numRef>
          </c:val>
          <c:extLst>
            <c:ext xmlns:c16="http://schemas.microsoft.com/office/drawing/2014/chart" uri="{C3380CC4-5D6E-409C-BE32-E72D297353CC}">
              <c16:uniqueId val="{0000000A-EDD9-42C4-8D85-1CC1147E369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effectLst/>
                <a:latin typeface="Times New Roman" panose="02020603050405020304" pitchFamily="18" charset="0"/>
                <a:cs typeface="Times New Roman" panose="02020603050405020304" pitchFamily="18" charset="0"/>
              </a:rPr>
              <a:t>TRUST IN APPRAISAL PROCESS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Sheet1!$B$1:$B$2</c:f>
              <c:strCache>
                <c:ptCount val="2"/>
                <c:pt idx="0">
                  <c:v>No. OF</c:v>
                </c:pt>
                <c:pt idx="1">
                  <c:v>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Strongly agree</c:v>
                </c:pt>
                <c:pt idx="1">
                  <c:v>Agree</c:v>
                </c:pt>
                <c:pt idx="2">
                  <c:v>Neutral</c:v>
                </c:pt>
                <c:pt idx="3">
                  <c:v>Strongly disagree</c:v>
                </c:pt>
                <c:pt idx="4">
                  <c:v>Disagree</c:v>
                </c:pt>
              </c:strCache>
            </c:strRef>
          </c:cat>
          <c:val>
            <c:numRef>
              <c:f>Sheet1!$B$3:$B$7</c:f>
              <c:numCache>
                <c:formatCode>General</c:formatCode>
                <c:ptCount val="5"/>
                <c:pt idx="0">
                  <c:v>40</c:v>
                </c:pt>
                <c:pt idx="1">
                  <c:v>35</c:v>
                </c:pt>
                <c:pt idx="2">
                  <c:v>15</c:v>
                </c:pt>
                <c:pt idx="3">
                  <c:v>2</c:v>
                </c:pt>
                <c:pt idx="4">
                  <c:v>8</c:v>
                </c:pt>
              </c:numCache>
            </c:numRef>
          </c:val>
          <c:extLst>
            <c:ext xmlns:c16="http://schemas.microsoft.com/office/drawing/2014/chart" uri="{C3380CC4-5D6E-409C-BE32-E72D297353CC}">
              <c16:uniqueId val="{00000000-3B8A-4B3A-BB5E-C19896204197}"/>
            </c:ext>
          </c:extLst>
        </c:ser>
        <c:dLbls>
          <c:dLblPos val="outEnd"/>
          <c:showLegendKey val="0"/>
          <c:showVal val="1"/>
          <c:showCatName val="0"/>
          <c:showSerName val="0"/>
          <c:showPercent val="0"/>
          <c:showBubbleSize val="0"/>
        </c:dLbls>
        <c:gapWidth val="219"/>
        <c:overlap val="-27"/>
        <c:axId val="533334176"/>
        <c:axId val="533334656"/>
      </c:barChart>
      <c:catAx>
        <c:axId val="53333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334656"/>
        <c:crosses val="autoZero"/>
        <c:auto val="1"/>
        <c:lblAlgn val="ctr"/>
        <c:lblOffset val="100"/>
        <c:noMultiLvlLbl val="0"/>
      </c:catAx>
      <c:valAx>
        <c:axId val="53333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3341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effectLst/>
              </a:rPr>
              <a:t>PROUD TO ASSOCIATE WITH ABRFL</a:t>
            </a:r>
            <a:endParaRPr lang="en-I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Sheet1!$A$3:$A$7</c:f>
              <c:strCache>
                <c:ptCount val="5"/>
                <c:pt idx="0">
                  <c:v>Strongly agree</c:v>
                </c:pt>
                <c:pt idx="1">
                  <c:v>Agree</c:v>
                </c:pt>
                <c:pt idx="2">
                  <c:v>Neutral</c:v>
                </c:pt>
                <c:pt idx="3">
                  <c:v>Strongly disagree</c:v>
                </c:pt>
                <c:pt idx="4">
                  <c:v>Disagree</c:v>
                </c:pt>
              </c:strCache>
            </c:strRef>
          </c:cat>
          <c:val>
            <c:numRef>
              <c:f>Sheet1!$B$3:$B$7</c:f>
              <c:numCache>
                <c:formatCode>General</c:formatCode>
                <c:ptCount val="5"/>
                <c:pt idx="0">
                  <c:v>20</c:v>
                </c:pt>
                <c:pt idx="1">
                  <c:v>30</c:v>
                </c:pt>
                <c:pt idx="2">
                  <c:v>50</c:v>
                </c:pt>
                <c:pt idx="3">
                  <c:v>0</c:v>
                </c:pt>
                <c:pt idx="4">
                  <c:v>0</c:v>
                </c:pt>
              </c:numCache>
            </c:numRef>
          </c:val>
          <c:extLst>
            <c:ext xmlns:c16="http://schemas.microsoft.com/office/drawing/2014/chart" uri="{C3380CC4-5D6E-409C-BE32-E72D297353CC}">
              <c16:uniqueId val="{00000000-3715-4D44-B3F2-0FF8EB70FCEE}"/>
            </c:ext>
          </c:extLst>
        </c:ser>
        <c:dLbls>
          <c:showLegendKey val="0"/>
          <c:showVal val="0"/>
          <c:showCatName val="0"/>
          <c:showSerName val="0"/>
          <c:showPercent val="0"/>
          <c:showBubbleSize val="0"/>
        </c:dLbls>
        <c:gapWidth val="150"/>
        <c:shape val="box"/>
        <c:axId val="548585360"/>
        <c:axId val="548583920"/>
        <c:axId val="0"/>
      </c:bar3DChart>
      <c:catAx>
        <c:axId val="5485853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583920"/>
        <c:crosses val="autoZero"/>
        <c:auto val="1"/>
        <c:lblAlgn val="ctr"/>
        <c:lblOffset val="100"/>
        <c:noMultiLvlLbl val="0"/>
      </c:catAx>
      <c:valAx>
        <c:axId val="548583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5853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Sheet1!$B$1:$B$2</c:f>
              <c:strCache>
                <c:ptCount val="2"/>
                <c:pt idx="0">
                  <c:v>No. OF</c:v>
                </c:pt>
                <c:pt idx="1">
                  <c:v>RESPONDENTS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1CC-4CDB-9592-A7EEF40A822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1CC-4CDB-9592-A7EEF40A822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1CC-4CDB-9592-A7EEF40A822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1CC-4CDB-9592-A7EEF40A822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1CC-4CDB-9592-A7EEF40A822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1CC-4CDB-9592-A7EEF40A822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81CC-4CDB-9592-A7EEF40A8223}"/>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81CC-4CDB-9592-A7EEF40A8223}"/>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81CC-4CDB-9592-A7EEF40A822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Sheet1!$A$3:$A$11</c:f>
              <c:strCache>
                <c:ptCount val="9"/>
                <c:pt idx="0">
                  <c:v>Salary</c:v>
                </c:pt>
                <c:pt idx="1">
                  <c:v>Location of workplace</c:v>
                </c:pt>
                <c:pt idx="2">
                  <c:v>Holidays</c:v>
                </c:pt>
                <c:pt idx="3">
                  <c:v>Friendly people</c:v>
                </c:pt>
                <c:pt idx="4">
                  <c:v>Leave arrangement (casual, sick,</c:v>
                </c:pt>
                <c:pt idx="5">
                  <c:v>etc.)</c:v>
                </c:pt>
                <c:pt idx="6">
                  <c:v>Job security</c:v>
                </c:pt>
                <c:pt idx="7">
                  <c:v>Flexible working hours</c:v>
                </c:pt>
                <c:pt idx="8">
                  <c:v>Career development </c:v>
                </c:pt>
              </c:strCache>
            </c:strRef>
          </c:cat>
          <c:val>
            <c:numRef>
              <c:f>Sheet1!$B$3:$B$11</c:f>
              <c:numCache>
                <c:formatCode>General</c:formatCode>
                <c:ptCount val="9"/>
                <c:pt idx="0">
                  <c:v>5</c:v>
                </c:pt>
                <c:pt idx="1">
                  <c:v>10</c:v>
                </c:pt>
                <c:pt idx="2">
                  <c:v>5</c:v>
                </c:pt>
                <c:pt idx="3">
                  <c:v>5</c:v>
                </c:pt>
                <c:pt idx="4">
                  <c:v>10</c:v>
                </c:pt>
                <c:pt idx="6">
                  <c:v>5</c:v>
                </c:pt>
                <c:pt idx="7">
                  <c:v>10</c:v>
                </c:pt>
                <c:pt idx="8">
                  <c:v>50</c:v>
                </c:pt>
              </c:numCache>
            </c:numRef>
          </c:val>
          <c:extLst>
            <c:ext xmlns:c16="http://schemas.microsoft.com/office/drawing/2014/chart" uri="{C3380CC4-5D6E-409C-BE32-E72D297353CC}">
              <c16:uniqueId val="{00000012-81CC-4CDB-9592-A7EEF40A822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a:t> </a:t>
            </a:r>
            <a:r>
              <a:rPr lang="en-US" sz="1200" b="1">
                <a:effectLst/>
              </a:rPr>
              <a:t>FEEDBACK HELPS IN PERSONAL ENHANCEMENT</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tx>
            <c:strRef>
              <c:f>Sheet1!$B$1:$B$2</c:f>
              <c:strCache>
                <c:ptCount val="2"/>
                <c:pt idx="0">
                  <c:v>No. OF</c:v>
                </c:pt>
                <c:pt idx="1">
                  <c:v>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73-486A-B2A5-8E34F79E24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3-486A-B2A5-8E34F79E24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73-486A-B2A5-8E34F79E24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73-486A-B2A5-8E34F79E24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773-486A-B2A5-8E34F79E24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Sheet1!$A$3:$A$7</c:f>
              <c:strCache>
                <c:ptCount val="5"/>
                <c:pt idx="0">
                  <c:v>Strongly agree</c:v>
                </c:pt>
                <c:pt idx="1">
                  <c:v>Agree</c:v>
                </c:pt>
                <c:pt idx="2">
                  <c:v>Neutral</c:v>
                </c:pt>
                <c:pt idx="3">
                  <c:v>Strongly disagree</c:v>
                </c:pt>
                <c:pt idx="4">
                  <c:v>Disagree</c:v>
                </c:pt>
              </c:strCache>
            </c:strRef>
          </c:cat>
          <c:val>
            <c:numRef>
              <c:f>Sheet1!$B$3:$B$7</c:f>
              <c:numCache>
                <c:formatCode>General</c:formatCode>
                <c:ptCount val="5"/>
                <c:pt idx="0">
                  <c:v>100</c:v>
                </c:pt>
                <c:pt idx="1">
                  <c:v>0</c:v>
                </c:pt>
                <c:pt idx="2">
                  <c:v>0</c:v>
                </c:pt>
                <c:pt idx="3">
                  <c:v>0</c:v>
                </c:pt>
                <c:pt idx="4">
                  <c:v>0</c:v>
                </c:pt>
              </c:numCache>
            </c:numRef>
          </c:val>
          <c:extLst>
            <c:ext xmlns:c16="http://schemas.microsoft.com/office/drawing/2014/chart" uri="{C3380CC4-5D6E-409C-BE32-E72D297353CC}">
              <c16:uniqueId val="{0000000A-9773-486A-B2A5-8E34F79E246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effectLst/>
              </a:rPr>
              <a:t>JOB SATISFACTION OF EMPLOYEE</a:t>
            </a:r>
            <a:endParaRPr lang="en-I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Sheet1!$B$1:$B$2</c:f>
              <c:strCache>
                <c:ptCount val="2"/>
                <c:pt idx="0">
                  <c:v>No. OF</c:v>
                </c:pt>
                <c:pt idx="1">
                  <c:v>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F25-458C-BB5F-199DCC7B142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F25-458C-BB5F-199DCC7B14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F25-458C-BB5F-199DCC7B142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F25-458C-BB5F-199DCC7B142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F25-458C-BB5F-199DCC7B14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Sheet1!$A$3:$A$7</c:f>
              <c:strCache>
                <c:ptCount val="5"/>
                <c:pt idx="0">
                  <c:v>Strongly agree</c:v>
                </c:pt>
                <c:pt idx="1">
                  <c:v>Agree</c:v>
                </c:pt>
                <c:pt idx="2">
                  <c:v>Neutral</c:v>
                </c:pt>
                <c:pt idx="3">
                  <c:v>Strongly disagree</c:v>
                </c:pt>
                <c:pt idx="4">
                  <c:v>Disagree</c:v>
                </c:pt>
              </c:strCache>
            </c:strRef>
          </c:cat>
          <c:val>
            <c:numRef>
              <c:f>Sheet1!$B$3:$B$7</c:f>
              <c:numCache>
                <c:formatCode>General</c:formatCode>
                <c:ptCount val="5"/>
                <c:pt idx="0">
                  <c:v>20</c:v>
                </c:pt>
                <c:pt idx="1">
                  <c:v>30</c:v>
                </c:pt>
                <c:pt idx="2">
                  <c:v>40</c:v>
                </c:pt>
                <c:pt idx="3">
                  <c:v>5</c:v>
                </c:pt>
                <c:pt idx="4">
                  <c:v>5</c:v>
                </c:pt>
              </c:numCache>
            </c:numRef>
          </c:val>
          <c:extLst>
            <c:ext xmlns:c16="http://schemas.microsoft.com/office/drawing/2014/chart" uri="{C3380CC4-5D6E-409C-BE32-E72D297353CC}">
              <c16:uniqueId val="{0000000A-0F25-458C-BB5F-199DCC7B142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8.9585739282589671E-2"/>
          <c:y val="0.89409667541557303"/>
          <c:w val="0.82082852143482066"/>
          <c:h val="5.96070282881306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effectLst/>
              </a:rPr>
              <a:t>EMPLOYEE DISSATISFACTION IN LONG RUN</a:t>
            </a:r>
            <a:endParaRPr lang="en-I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No.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Strongly disagree</c:v>
                </c:pt>
                <c:pt idx="4">
                  <c:v>Disagree</c:v>
                </c:pt>
              </c:strCache>
            </c:strRef>
          </c:cat>
          <c:val>
            <c:numRef>
              <c:f>Sheet1!$B$2:$B$6</c:f>
              <c:numCache>
                <c:formatCode>General</c:formatCode>
                <c:ptCount val="5"/>
                <c:pt idx="0">
                  <c:v>10</c:v>
                </c:pt>
                <c:pt idx="1">
                  <c:v>30</c:v>
                </c:pt>
                <c:pt idx="2">
                  <c:v>40</c:v>
                </c:pt>
                <c:pt idx="3">
                  <c:v>10</c:v>
                </c:pt>
                <c:pt idx="4">
                  <c:v>10</c:v>
                </c:pt>
              </c:numCache>
            </c:numRef>
          </c:val>
          <c:extLst>
            <c:ext xmlns:c16="http://schemas.microsoft.com/office/drawing/2014/chart" uri="{C3380CC4-5D6E-409C-BE32-E72D297353CC}">
              <c16:uniqueId val="{00000000-871F-4838-9F76-9344CE52AFF2}"/>
            </c:ext>
          </c:extLst>
        </c:ser>
        <c:dLbls>
          <c:showLegendKey val="0"/>
          <c:showVal val="1"/>
          <c:showCatName val="0"/>
          <c:showSerName val="0"/>
          <c:showPercent val="0"/>
          <c:showBubbleSize val="0"/>
        </c:dLbls>
        <c:gapWidth val="150"/>
        <c:shape val="box"/>
        <c:axId val="519106288"/>
        <c:axId val="519102928"/>
        <c:axId val="0"/>
      </c:bar3DChart>
      <c:catAx>
        <c:axId val="519106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102928"/>
        <c:crosses val="autoZero"/>
        <c:auto val="1"/>
        <c:lblAlgn val="ctr"/>
        <c:lblOffset val="100"/>
        <c:noMultiLvlLbl val="0"/>
      </c:catAx>
      <c:valAx>
        <c:axId val="51910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1062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effectLst/>
              </a:rPr>
              <a:t>CAREER DEVELOPMENT</a:t>
            </a:r>
            <a:endParaRPr lang="en-I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No. OF REPONDENTS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Strongly disagree</c:v>
                </c:pt>
                <c:pt idx="4">
                  <c:v>Disagree</c:v>
                </c:pt>
              </c:strCache>
            </c:strRef>
          </c:cat>
          <c:val>
            <c:numRef>
              <c:f>Sheet1!$B$2:$B$6</c:f>
              <c:numCache>
                <c:formatCode>General</c:formatCode>
                <c:ptCount val="5"/>
                <c:pt idx="0">
                  <c:v>0</c:v>
                </c:pt>
                <c:pt idx="1">
                  <c:v>20</c:v>
                </c:pt>
                <c:pt idx="2">
                  <c:v>50</c:v>
                </c:pt>
                <c:pt idx="3">
                  <c:v>20</c:v>
                </c:pt>
                <c:pt idx="4">
                  <c:v>10</c:v>
                </c:pt>
              </c:numCache>
            </c:numRef>
          </c:val>
          <c:extLst>
            <c:ext xmlns:c16="http://schemas.microsoft.com/office/drawing/2014/chart" uri="{C3380CC4-5D6E-409C-BE32-E72D297353CC}">
              <c16:uniqueId val="{00000000-2453-4BE6-B7AA-F37D131FAA43}"/>
            </c:ext>
          </c:extLst>
        </c:ser>
        <c:dLbls>
          <c:dLblPos val="outEnd"/>
          <c:showLegendKey val="0"/>
          <c:showVal val="1"/>
          <c:showCatName val="0"/>
          <c:showSerName val="0"/>
          <c:showPercent val="0"/>
          <c:showBubbleSize val="0"/>
        </c:dLbls>
        <c:gapWidth val="182"/>
        <c:axId val="607607024"/>
        <c:axId val="427172928"/>
      </c:barChart>
      <c:catAx>
        <c:axId val="607607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172928"/>
        <c:crosses val="autoZero"/>
        <c:auto val="1"/>
        <c:lblAlgn val="ctr"/>
        <c:lblOffset val="100"/>
        <c:noMultiLvlLbl val="0"/>
      </c:catAx>
      <c:valAx>
        <c:axId val="427172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6070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effectLst/>
              </a:rPr>
              <a:t>EFFECTIVE COMMUNICATION FOSTERS PERFORMANCE APPRAISAL</a:t>
            </a:r>
            <a:endParaRPr lang="en-I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No.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Agreed</c:v>
                </c:pt>
                <c:pt idx="2">
                  <c:v>Neutral</c:v>
                </c:pt>
                <c:pt idx="3">
                  <c:v>Strongly disagree</c:v>
                </c:pt>
                <c:pt idx="4">
                  <c:v>Disagree</c:v>
                </c:pt>
              </c:strCache>
            </c:strRef>
          </c:cat>
          <c:val>
            <c:numRef>
              <c:f>Sheet1!$B$2:$B$6</c:f>
              <c:numCache>
                <c:formatCode>General</c:formatCode>
                <c:ptCount val="5"/>
                <c:pt idx="0">
                  <c:v>58</c:v>
                </c:pt>
                <c:pt idx="1">
                  <c:v>30</c:v>
                </c:pt>
                <c:pt idx="2">
                  <c:v>10</c:v>
                </c:pt>
                <c:pt idx="3">
                  <c:v>0</c:v>
                </c:pt>
                <c:pt idx="4">
                  <c:v>2</c:v>
                </c:pt>
              </c:numCache>
            </c:numRef>
          </c:val>
          <c:extLst>
            <c:ext xmlns:c16="http://schemas.microsoft.com/office/drawing/2014/chart" uri="{C3380CC4-5D6E-409C-BE32-E72D297353CC}">
              <c16:uniqueId val="{00000000-BBC4-4FB5-9DD2-7A92A345B275}"/>
            </c:ext>
          </c:extLst>
        </c:ser>
        <c:dLbls>
          <c:showLegendKey val="0"/>
          <c:showVal val="1"/>
          <c:showCatName val="0"/>
          <c:showSerName val="0"/>
          <c:showPercent val="0"/>
          <c:showBubbleSize val="0"/>
        </c:dLbls>
        <c:gapWidth val="150"/>
        <c:shape val="box"/>
        <c:axId val="515901536"/>
        <c:axId val="515899616"/>
        <c:axId val="0"/>
      </c:bar3DChart>
      <c:catAx>
        <c:axId val="515901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899616"/>
        <c:crosses val="autoZero"/>
        <c:auto val="1"/>
        <c:lblAlgn val="ctr"/>
        <c:lblOffset val="100"/>
        <c:noMultiLvlLbl val="0"/>
      </c:catAx>
      <c:valAx>
        <c:axId val="51589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9015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kern="1200" spc="0" baseline="0">
                <a:solidFill>
                  <a:sysClr val="windowText" lastClr="000000">
                    <a:lumMod val="65000"/>
                    <a:lumOff val="35000"/>
                  </a:sysClr>
                </a:solidFill>
                <a:effectLst/>
              </a:rPr>
              <a:t>CLARIFICATION OF EXPECTATIONS</a:t>
            </a:r>
            <a:endParaRPr lang="en-IN" sz="1400" b="1" i="0" u="none" strike="noStrike" kern="1200" spc="0" baseline="0">
              <a:solidFill>
                <a:sysClr val="windowText" lastClr="000000">
                  <a:lumMod val="65000"/>
                  <a:lumOff val="35000"/>
                </a:sys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Agreed</c:v>
                </c:pt>
                <c:pt idx="2">
                  <c:v>Neutral</c:v>
                </c:pt>
                <c:pt idx="3">
                  <c:v>Strongly disagree</c:v>
                </c:pt>
                <c:pt idx="4">
                  <c:v>Disagree</c:v>
                </c:pt>
              </c:strCache>
            </c:strRef>
          </c:cat>
          <c:val>
            <c:numRef>
              <c:f>Sheet1!$B$2:$B$6</c:f>
              <c:numCache>
                <c:formatCode>General</c:formatCode>
                <c:ptCount val="5"/>
                <c:pt idx="0">
                  <c:v>45</c:v>
                </c:pt>
                <c:pt idx="1">
                  <c:v>30</c:v>
                </c:pt>
                <c:pt idx="2">
                  <c:v>15</c:v>
                </c:pt>
                <c:pt idx="3">
                  <c:v>10</c:v>
                </c:pt>
                <c:pt idx="4">
                  <c:v>0</c:v>
                </c:pt>
              </c:numCache>
            </c:numRef>
          </c:val>
          <c:extLst>
            <c:ext xmlns:c16="http://schemas.microsoft.com/office/drawing/2014/chart" uri="{C3380CC4-5D6E-409C-BE32-E72D297353CC}">
              <c16:uniqueId val="{00000000-BB72-4337-BBDE-4151621A261C}"/>
            </c:ext>
          </c:extLst>
        </c:ser>
        <c:dLbls>
          <c:dLblPos val="outEnd"/>
          <c:showLegendKey val="0"/>
          <c:showVal val="1"/>
          <c:showCatName val="0"/>
          <c:showSerName val="0"/>
          <c:showPercent val="0"/>
          <c:showBubbleSize val="0"/>
        </c:dLbls>
        <c:gapWidth val="219"/>
        <c:overlap val="-27"/>
        <c:axId val="481974160"/>
        <c:axId val="481971760"/>
      </c:barChart>
      <c:catAx>
        <c:axId val="48197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971760"/>
        <c:crosses val="autoZero"/>
        <c:auto val="1"/>
        <c:lblAlgn val="ctr"/>
        <c:lblOffset val="100"/>
        <c:noMultiLvlLbl val="0"/>
      </c:catAx>
      <c:valAx>
        <c:axId val="48197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9741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RECOGINATION OF TOP PERFORMERS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No.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0A-4A7B-88CE-037F735A54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0A-4A7B-88CE-037F735A54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0A-4A7B-88CE-037F735A549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0A-4A7B-88CE-037F735A549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B0A-4A7B-88CE-037F735A54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Agreed</c:v>
                </c:pt>
                <c:pt idx="2">
                  <c:v>Neutral</c:v>
                </c:pt>
                <c:pt idx="3">
                  <c:v>Strongly disagree</c:v>
                </c:pt>
                <c:pt idx="4">
                  <c:v>Disagree</c:v>
                </c:pt>
              </c:strCache>
            </c:strRef>
          </c:cat>
          <c:val>
            <c:numRef>
              <c:f>Sheet1!$B$2:$B$6</c:f>
              <c:numCache>
                <c:formatCode>General</c:formatCode>
                <c:ptCount val="5"/>
                <c:pt idx="0">
                  <c:v>50</c:v>
                </c:pt>
                <c:pt idx="1">
                  <c:v>30</c:v>
                </c:pt>
                <c:pt idx="2">
                  <c:v>10</c:v>
                </c:pt>
                <c:pt idx="3">
                  <c:v>5</c:v>
                </c:pt>
                <c:pt idx="4">
                  <c:v>5</c:v>
                </c:pt>
              </c:numCache>
            </c:numRef>
          </c:val>
          <c:extLst>
            <c:ext xmlns:c16="http://schemas.microsoft.com/office/drawing/2014/chart" uri="{C3380CC4-5D6E-409C-BE32-E72D297353CC}">
              <c16:uniqueId val="{0000000A-0B0A-4A7B-88CE-037F735A549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FFEBC-555F-421E-9953-637093C0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107</Pages>
  <Words>19381</Words>
  <Characters>110475</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Jupiter</dc:creator>
  <cp:lastModifiedBy>SERVER</cp:lastModifiedBy>
  <cp:revision>35</cp:revision>
  <cp:lastPrinted>2024-12-30T05:57:00Z</cp:lastPrinted>
  <dcterms:created xsi:type="dcterms:W3CDTF">2024-12-28T11:03:00Z</dcterms:created>
  <dcterms:modified xsi:type="dcterms:W3CDTF">2025-02-06T10:49:00Z</dcterms:modified>
</cp:coreProperties>
</file>